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11" w:rsidRPr="008E7F18" w:rsidRDefault="001225FC" w:rsidP="001225FC">
      <w:pPr>
        <w:tabs>
          <w:tab w:val="left" w:pos="0"/>
        </w:tabs>
        <w:jc w:val="center"/>
        <w:rPr>
          <w:i/>
          <w:color w:val="auto"/>
          <w:sz w:val="24"/>
          <w:szCs w:val="24"/>
        </w:rPr>
      </w:pPr>
      <w:r w:rsidRPr="008E7F18">
        <w:rPr>
          <w:noProof/>
          <w:color w:val="auto"/>
          <w:sz w:val="24"/>
          <w:szCs w:val="24"/>
        </w:rPr>
        <w:drawing>
          <wp:inline distT="0" distB="0" distL="0" distR="0">
            <wp:extent cx="521970" cy="644525"/>
            <wp:effectExtent l="0" t="0" r="0" b="3175"/>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644525"/>
                    </a:xfrm>
                    <a:prstGeom prst="rect">
                      <a:avLst/>
                    </a:prstGeom>
                    <a:noFill/>
                    <a:ln>
                      <a:noFill/>
                    </a:ln>
                  </pic:spPr>
                </pic:pic>
              </a:graphicData>
            </a:graphic>
          </wp:inline>
        </w:drawing>
      </w:r>
      <w:r w:rsidR="00372ED1">
        <w:rPr>
          <w:noProof/>
          <w:color w:val="auto"/>
        </w:rPr>
        <w:pict>
          <v:shapetype id="_x0000_t202" coordsize="21600,21600" o:spt="202" path="m,l,21600r21600,l21600,xe">
            <v:stroke joinstyle="miter"/>
            <v:path gradientshapeok="t" o:connecttype="rect"/>
          </v:shapetype>
          <v:shape id="Text Box 2" o:spid="_x0000_s1026" type="#_x0000_t202" style="position:absolute;left:0;text-align:left;margin-left:15.2pt;margin-top:49pt;width:468pt;height: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Cygw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" stroked="f">
            <v:textbox>
              <w:txbxContent>
                <w:p w:rsidR="00F24AE2" w:rsidRDefault="00F24AE2" w:rsidP="00653611">
                  <w:pPr>
                    <w:pStyle w:val="2"/>
                    <w:rPr>
                      <w:spacing w:val="36"/>
                    </w:rPr>
                  </w:pPr>
                  <w:r>
                    <w:rPr>
                      <w:spacing w:val="36"/>
                    </w:rPr>
                    <w:t>Администрация города Оренбурга</w:t>
                  </w:r>
                </w:p>
                <w:p w:rsidR="00F24AE2" w:rsidRPr="004D0AFE" w:rsidRDefault="00F24AE2" w:rsidP="00653611">
                  <w:pPr>
                    <w:pStyle w:val="2"/>
                    <w:rPr>
                      <w:sz w:val="16"/>
                    </w:rPr>
                  </w:pPr>
                </w:p>
                <w:p w:rsidR="00F24AE2" w:rsidRDefault="00F24AE2" w:rsidP="00653611">
                  <w:pPr>
                    <w:pStyle w:val="2"/>
                  </w:pPr>
                  <w:r>
                    <w:t xml:space="preserve">ПОСТАНОВЛЕНИЕ </w:t>
                  </w:r>
                </w:p>
                <w:p w:rsidR="00F24AE2" w:rsidRDefault="00F24AE2" w:rsidP="00653611">
                  <w:pPr>
                    <w:jc w:val="center"/>
                    <w:rPr>
                      <w:b/>
                      <w:bCs w:val="0"/>
                      <w:sz w:val="8"/>
                      <w:szCs w:val="24"/>
                    </w:rPr>
                  </w:pPr>
                </w:p>
                <w:p w:rsidR="00F24AE2" w:rsidRDefault="00F24AE2" w:rsidP="00653611">
                  <w:pPr>
                    <w:rPr>
                      <w:sz w:val="24"/>
                      <w:szCs w:val="24"/>
                    </w:rPr>
                  </w:pPr>
                </w:p>
              </w:txbxContent>
            </v:textbox>
          </v:shape>
        </w:pict>
      </w:r>
    </w:p>
    <w:p w:rsidR="00653611" w:rsidRPr="008E7F18" w:rsidRDefault="00653611" w:rsidP="00653611">
      <w:pPr>
        <w:jc w:val="center"/>
        <w:rPr>
          <w:i/>
          <w:color w:val="auto"/>
          <w:sz w:val="24"/>
          <w:szCs w:val="24"/>
        </w:rPr>
      </w:pPr>
    </w:p>
    <w:p w:rsidR="00653611" w:rsidRPr="008E7F18" w:rsidRDefault="00653611" w:rsidP="00653611">
      <w:pPr>
        <w:jc w:val="center"/>
        <w:rPr>
          <w:i/>
          <w:color w:val="auto"/>
          <w:sz w:val="24"/>
          <w:szCs w:val="24"/>
        </w:rPr>
      </w:pPr>
    </w:p>
    <w:p w:rsidR="00653611" w:rsidRPr="008E7F18" w:rsidRDefault="00653611" w:rsidP="00653611">
      <w:pPr>
        <w:rPr>
          <w:i/>
          <w:color w:val="auto"/>
          <w:sz w:val="24"/>
          <w:szCs w:val="24"/>
        </w:rPr>
      </w:pPr>
    </w:p>
    <w:p w:rsidR="00653611" w:rsidRPr="008E7F18" w:rsidRDefault="00372ED1" w:rsidP="00653611">
      <w:pPr>
        <w:rPr>
          <w:color w:val="auto"/>
        </w:rPr>
      </w:pPr>
      <w:r>
        <w:rPr>
          <w:noProof/>
          <w:color w:val="auto"/>
        </w:rPr>
        <w:pict>
          <v:line id="Line 3" o:spid="_x0000_s102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" strokeweight="4.5pt">
            <v:stroke linestyle="thinThick"/>
          </v:line>
        </w:pic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E7F18" w:rsidRPr="008E7F18" w:rsidTr="00300A31">
        <w:trPr>
          <w:trHeight w:val="320"/>
        </w:trPr>
        <w:tc>
          <w:tcPr>
            <w:tcW w:w="1668" w:type="dxa"/>
            <w:tcBorders>
              <w:top w:val="nil"/>
              <w:left w:val="nil"/>
              <w:right w:val="nil"/>
            </w:tcBorders>
          </w:tcPr>
          <w:p w:rsidR="00653611" w:rsidRPr="008E7F18" w:rsidRDefault="00F24AE2" w:rsidP="00300A31">
            <w:pPr>
              <w:jc w:val="center"/>
              <w:rPr>
                <w:color w:val="auto"/>
              </w:rPr>
            </w:pPr>
            <w:r>
              <w:rPr>
                <w:color w:val="auto"/>
              </w:rPr>
              <w:t>21.03.2022</w:t>
            </w:r>
          </w:p>
        </w:tc>
      </w:tr>
    </w:tbl>
    <w:p w:rsidR="00653611" w:rsidRPr="008E7F18" w:rsidRDefault="00653611" w:rsidP="00653611">
      <w:pPr>
        <w:rPr>
          <w:color w:val="auto"/>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8E7F18" w:rsidRPr="008E7F18" w:rsidTr="00300A31">
        <w:trPr>
          <w:trHeight w:val="54"/>
        </w:trPr>
        <w:tc>
          <w:tcPr>
            <w:tcW w:w="2026" w:type="dxa"/>
            <w:tcBorders>
              <w:bottom w:val="single" w:sz="4" w:space="0" w:color="auto"/>
            </w:tcBorders>
          </w:tcPr>
          <w:p w:rsidR="00653611" w:rsidRPr="008E7F18" w:rsidRDefault="00F24AE2" w:rsidP="00653611">
            <w:pPr>
              <w:ind w:right="136"/>
              <w:rPr>
                <w:color w:val="auto"/>
              </w:rPr>
            </w:pPr>
            <w:r>
              <w:rPr>
                <w:color w:val="auto"/>
              </w:rPr>
              <w:t>511-п</w:t>
            </w:r>
          </w:p>
        </w:tc>
      </w:tr>
    </w:tbl>
    <w:p w:rsidR="00653611" w:rsidRPr="008E7F18" w:rsidRDefault="00653611" w:rsidP="00653611">
      <w:pPr>
        <w:ind w:left="42" w:hanging="42"/>
        <w:rPr>
          <w:color w:val="auto"/>
        </w:rPr>
      </w:pPr>
      <w:r w:rsidRPr="008E7F18">
        <w:rPr>
          <w:color w:val="auto"/>
        </w:rPr>
        <w:t xml:space="preserve">                                                                       №</w:t>
      </w:r>
    </w:p>
    <w:p w:rsidR="00653611" w:rsidRDefault="00653611" w:rsidP="00653611">
      <w:pPr>
        <w:tabs>
          <w:tab w:val="left" w:pos="4395"/>
        </w:tabs>
        <w:ind w:firstLine="709"/>
        <w:jc w:val="both"/>
        <w:rPr>
          <w:color w:val="auto"/>
        </w:rPr>
      </w:pPr>
    </w:p>
    <w:p w:rsidR="00B7630E" w:rsidRDefault="00B7630E" w:rsidP="00653611">
      <w:pPr>
        <w:tabs>
          <w:tab w:val="left" w:pos="4395"/>
        </w:tabs>
        <w:ind w:firstLine="709"/>
        <w:jc w:val="both"/>
        <w:rPr>
          <w:color w:val="auto"/>
        </w:rPr>
      </w:pPr>
    </w:p>
    <w:p w:rsidR="00653611" w:rsidRPr="00337E56" w:rsidRDefault="00653611" w:rsidP="00337E56">
      <w:pPr>
        <w:widowControl w:val="0"/>
        <w:autoSpaceDE w:val="0"/>
        <w:autoSpaceDN w:val="0"/>
        <w:jc w:val="center"/>
        <w:rPr>
          <w:rFonts w:eastAsiaTheme="minorHAnsi"/>
          <w:bCs w:val="0"/>
          <w:color w:val="auto"/>
          <w:lang w:eastAsia="en-US"/>
        </w:rPr>
      </w:pPr>
      <w:r w:rsidRPr="00337E56">
        <w:rPr>
          <w:color w:val="auto"/>
        </w:rPr>
        <w:t>О внесении изменени</w:t>
      </w:r>
      <w:r w:rsidR="00201F61" w:rsidRPr="00337E56">
        <w:rPr>
          <w:color w:val="auto"/>
        </w:rPr>
        <w:t>я</w:t>
      </w:r>
      <w:r w:rsidRPr="00337E56">
        <w:rPr>
          <w:color w:val="auto"/>
        </w:rPr>
        <w:t xml:space="preserve"> в постановление администрации города Оренбурга                  от</w:t>
      </w:r>
      <w:r w:rsidR="006E41FC" w:rsidRPr="00337E56">
        <w:rPr>
          <w:color w:val="auto"/>
        </w:rPr>
        <w:t xml:space="preserve"> </w:t>
      </w:r>
      <w:r w:rsidR="00907D55" w:rsidRPr="00337E56">
        <w:rPr>
          <w:color w:val="auto"/>
        </w:rPr>
        <w:t>06.10.</w:t>
      </w:r>
      <w:r w:rsidR="00907D55" w:rsidRPr="00337E56">
        <w:rPr>
          <w:rFonts w:eastAsiaTheme="minorHAnsi"/>
          <w:bCs w:val="0"/>
          <w:color w:val="auto"/>
          <w:lang w:eastAsia="en-US"/>
        </w:rPr>
        <w:t>2016 № 3060-п</w:t>
      </w:r>
    </w:p>
    <w:p w:rsidR="00653611" w:rsidRPr="00337E56" w:rsidRDefault="00653611" w:rsidP="00337E56">
      <w:pPr>
        <w:widowControl w:val="0"/>
        <w:autoSpaceDE w:val="0"/>
        <w:autoSpaceDN w:val="0"/>
        <w:ind w:firstLine="709"/>
        <w:jc w:val="both"/>
        <w:rPr>
          <w:color w:val="auto"/>
        </w:rPr>
      </w:pPr>
    </w:p>
    <w:p w:rsidR="00B7630E" w:rsidRPr="00337E56" w:rsidRDefault="00B7630E" w:rsidP="00337E56">
      <w:pPr>
        <w:widowControl w:val="0"/>
        <w:autoSpaceDE w:val="0"/>
        <w:autoSpaceDN w:val="0"/>
        <w:ind w:firstLine="709"/>
        <w:jc w:val="both"/>
        <w:rPr>
          <w:color w:val="auto"/>
        </w:rPr>
      </w:pPr>
    </w:p>
    <w:p w:rsidR="0049090F" w:rsidRPr="00337E56" w:rsidRDefault="0049090F" w:rsidP="00337E56">
      <w:pPr>
        <w:tabs>
          <w:tab w:val="left" w:pos="1134"/>
        </w:tabs>
        <w:autoSpaceDE w:val="0"/>
        <w:autoSpaceDN w:val="0"/>
        <w:adjustRightInd w:val="0"/>
        <w:ind w:firstLine="708"/>
        <w:jc w:val="both"/>
      </w:pPr>
      <w:r w:rsidRPr="00337E56">
        <w:t xml:space="preserve"> В </w:t>
      </w:r>
      <w:r w:rsidRPr="00337E56">
        <w:rPr>
          <w:color w:val="auto"/>
        </w:rPr>
        <w:t>соответствии с пунктом 15 части 1  </w:t>
      </w:r>
      <w:hyperlink r:id="rId9" w:history="1">
        <w:r w:rsidRPr="00337E56">
          <w:rPr>
            <w:color w:val="auto"/>
          </w:rPr>
          <w:t>статьи 16</w:t>
        </w:r>
      </w:hyperlink>
      <w:r w:rsidRPr="00337E56">
        <w:rPr>
          <w:color w:val="auto"/>
        </w:rPr>
        <w:t xml:space="preserve"> Федерального закона </w:t>
      </w:r>
      <w:r w:rsidR="00E573C8" w:rsidRPr="00337E56">
        <w:rPr>
          <w:color w:val="auto"/>
        </w:rPr>
        <w:br/>
      </w:r>
      <w:r w:rsidRPr="00337E56">
        <w:rPr>
          <w:color w:val="auto"/>
        </w:rPr>
        <w:t xml:space="preserve">от 06.10.2003 № 131-ФЗ «Об общих принципах организации местного самоуправления в Российской Федерации», со </w:t>
      </w:r>
      <w:hyperlink r:id="rId10" w:history="1">
        <w:r w:rsidRPr="00337E56">
          <w:rPr>
            <w:color w:val="auto"/>
          </w:rPr>
          <w:t>статьей 10</w:t>
        </w:r>
      </w:hyperlink>
      <w:r w:rsidRPr="00337E56">
        <w:rPr>
          <w:color w:val="auto"/>
        </w:rPr>
        <w:t xml:space="preserve"> Федерального закона </w:t>
      </w:r>
      <w:r w:rsidR="00E573C8" w:rsidRPr="00337E56">
        <w:rPr>
          <w:color w:val="auto"/>
        </w:rPr>
        <w:br/>
      </w:r>
      <w:r w:rsidRPr="00337E56">
        <w:rPr>
          <w:color w:val="auto"/>
        </w:rPr>
        <w:t>от 28.12.2009 № 381-ФЗ «Об основах государственного регулирования торговой деятельности в Российской Федерации»,</w:t>
      </w:r>
      <w:r w:rsidR="004101D0" w:rsidRPr="00337E56">
        <w:rPr>
          <w:color w:val="auto"/>
        </w:rPr>
        <w:t xml:space="preserve"> с</w:t>
      </w:r>
      <w:r w:rsidRPr="00337E56">
        <w:rPr>
          <w:color w:val="auto"/>
        </w:rPr>
        <w:t xml:space="preserve"> приказом министерства сельского хозяйства, торговли, пищевой и перерабатывающей промышленности Оренбургской области от 15.06.2020 № 141 </w:t>
      </w:r>
      <w:r w:rsidR="00077E6A">
        <w:rPr>
          <w:color w:val="auto"/>
        </w:rPr>
        <w:br/>
      </w:r>
      <w:r w:rsidRPr="00337E56">
        <w:rPr>
          <w:color w:val="auto"/>
        </w:rPr>
        <w:t xml:space="preserve">«Об утверждении порядка разработки и утверждения схемы размещения нестационарных торговых объектов на территории Оренбургской области», пунктом 18 части 2 статьи </w:t>
      </w:r>
      <w:hyperlink r:id="rId11" w:history="1">
        <w:r w:rsidRPr="00337E56">
          <w:rPr>
            <w:color w:val="auto"/>
          </w:rPr>
          <w:t>8</w:t>
        </w:r>
      </w:hyperlink>
      <w:r w:rsidRPr="00337E56">
        <w:rPr>
          <w:color w:val="auto"/>
        </w:rPr>
        <w:t xml:space="preserve">, пунктом 4 части 1 статьи 33,  пунктом </w:t>
      </w:r>
      <w:r w:rsidR="009B377E" w:rsidRPr="00337E56">
        <w:rPr>
          <w:color w:val="auto"/>
        </w:rPr>
        <w:t>1</w:t>
      </w:r>
      <w:r w:rsidRPr="00337E56">
        <w:rPr>
          <w:color w:val="auto"/>
        </w:rPr>
        <w:t>1 части 7 статьи 35 Устава муниципального</w:t>
      </w:r>
      <w:r w:rsidRPr="00337E56">
        <w:t xml:space="preserve"> образования «город Оренбург», принятого решением Оренбургского городского Совета от 28.04.2015 № 1015: </w:t>
      </w:r>
    </w:p>
    <w:p w:rsidR="003F366A" w:rsidRPr="00337E56" w:rsidRDefault="0049090F" w:rsidP="00337E56">
      <w:pPr>
        <w:tabs>
          <w:tab w:val="left" w:pos="1134"/>
        </w:tabs>
        <w:autoSpaceDE w:val="0"/>
        <w:autoSpaceDN w:val="0"/>
        <w:adjustRightInd w:val="0"/>
        <w:ind w:firstLine="708"/>
        <w:jc w:val="both"/>
        <w:rPr>
          <w:rFonts w:eastAsiaTheme="minorHAnsi"/>
          <w:bCs w:val="0"/>
          <w:color w:val="auto"/>
          <w:lang w:eastAsia="en-US"/>
        </w:rPr>
      </w:pPr>
      <w:r w:rsidRPr="00337E56">
        <w:t> </w:t>
      </w:r>
      <w:r w:rsidR="0089740C" w:rsidRPr="00337E56">
        <w:rPr>
          <w:color w:val="auto"/>
        </w:rPr>
        <w:t xml:space="preserve">1. </w:t>
      </w:r>
      <w:r w:rsidR="00653611" w:rsidRPr="00337E56">
        <w:rPr>
          <w:color w:val="auto"/>
        </w:rPr>
        <w:t>Внести в</w:t>
      </w:r>
      <w:r w:rsidR="006E41FC" w:rsidRPr="00337E56">
        <w:rPr>
          <w:color w:val="auto"/>
        </w:rPr>
        <w:t xml:space="preserve"> </w:t>
      </w:r>
      <w:r w:rsidR="00653611" w:rsidRPr="00337E56">
        <w:rPr>
          <w:color w:val="auto"/>
        </w:rPr>
        <w:t>постановлени</w:t>
      </w:r>
      <w:r w:rsidR="00002547" w:rsidRPr="00337E56">
        <w:rPr>
          <w:color w:val="auto"/>
        </w:rPr>
        <w:t>е</w:t>
      </w:r>
      <w:r w:rsidR="006E41FC" w:rsidRPr="00337E56">
        <w:rPr>
          <w:color w:val="auto"/>
        </w:rPr>
        <w:t xml:space="preserve"> </w:t>
      </w:r>
      <w:r w:rsidR="00653611" w:rsidRPr="00337E56">
        <w:rPr>
          <w:color w:val="auto"/>
        </w:rPr>
        <w:t>администрации города</w:t>
      </w:r>
      <w:r w:rsidR="006E41FC" w:rsidRPr="00337E56">
        <w:rPr>
          <w:color w:val="auto"/>
        </w:rPr>
        <w:t xml:space="preserve"> </w:t>
      </w:r>
      <w:r w:rsidR="00653611" w:rsidRPr="00337E56">
        <w:rPr>
          <w:color w:val="auto"/>
        </w:rPr>
        <w:t>Оренбурга</w:t>
      </w:r>
      <w:r w:rsidR="0051124B" w:rsidRPr="00337E56">
        <w:rPr>
          <w:color w:val="auto"/>
        </w:rPr>
        <w:br/>
      </w:r>
      <w:r w:rsidR="00653611" w:rsidRPr="00337E56">
        <w:rPr>
          <w:color w:val="auto"/>
        </w:rPr>
        <w:t xml:space="preserve">от </w:t>
      </w:r>
      <w:r w:rsidR="000860B9" w:rsidRPr="00337E56">
        <w:rPr>
          <w:color w:val="auto"/>
        </w:rPr>
        <w:t>06.10.</w:t>
      </w:r>
      <w:r w:rsidR="000860B9" w:rsidRPr="00337E56">
        <w:rPr>
          <w:rFonts w:eastAsiaTheme="minorHAnsi"/>
          <w:bCs w:val="0"/>
          <w:color w:val="auto"/>
          <w:lang w:eastAsia="en-US"/>
        </w:rPr>
        <w:t>2016</w:t>
      </w:r>
      <w:r w:rsidR="006E41FC" w:rsidRPr="00337E56">
        <w:rPr>
          <w:rFonts w:eastAsiaTheme="minorHAnsi"/>
          <w:bCs w:val="0"/>
          <w:color w:val="auto"/>
          <w:lang w:eastAsia="en-US"/>
        </w:rPr>
        <w:t xml:space="preserve"> </w:t>
      </w:r>
      <w:r w:rsidR="00FB34A7" w:rsidRPr="00337E56">
        <w:rPr>
          <w:rFonts w:eastAsiaTheme="minorHAnsi"/>
          <w:bCs w:val="0"/>
          <w:color w:val="auto"/>
          <w:lang w:eastAsia="en-US"/>
        </w:rPr>
        <w:t>№</w:t>
      </w:r>
      <w:r w:rsidR="007C2946" w:rsidRPr="00337E56">
        <w:rPr>
          <w:rFonts w:eastAsiaTheme="minorHAnsi"/>
          <w:bCs w:val="0"/>
          <w:color w:val="auto"/>
          <w:lang w:eastAsia="en-US"/>
        </w:rPr>
        <w:t xml:space="preserve"> </w:t>
      </w:r>
      <w:r w:rsidR="000860B9" w:rsidRPr="00337E56">
        <w:rPr>
          <w:rFonts w:eastAsiaTheme="minorHAnsi"/>
          <w:bCs w:val="0"/>
          <w:color w:val="auto"/>
          <w:lang w:eastAsia="en-US"/>
        </w:rPr>
        <w:t>3060-п</w:t>
      </w:r>
      <w:r w:rsidR="006E41FC" w:rsidRPr="00337E56">
        <w:rPr>
          <w:rFonts w:eastAsiaTheme="minorHAnsi"/>
          <w:bCs w:val="0"/>
          <w:color w:val="auto"/>
          <w:lang w:eastAsia="en-US"/>
        </w:rPr>
        <w:t xml:space="preserve"> </w:t>
      </w:r>
      <w:r w:rsidR="000860B9" w:rsidRPr="00337E56">
        <w:rPr>
          <w:rFonts w:eastAsiaTheme="minorHAnsi"/>
          <w:bCs w:val="0"/>
          <w:color w:val="auto"/>
          <w:lang w:eastAsia="en-US"/>
        </w:rPr>
        <w:t>«Об</w:t>
      </w:r>
      <w:r w:rsidR="006E41FC" w:rsidRPr="00337E56">
        <w:rPr>
          <w:rFonts w:eastAsiaTheme="minorHAnsi"/>
          <w:bCs w:val="0"/>
          <w:color w:val="auto"/>
          <w:lang w:eastAsia="en-US"/>
        </w:rPr>
        <w:t xml:space="preserve"> </w:t>
      </w:r>
      <w:r w:rsidR="000860B9" w:rsidRPr="00337E56">
        <w:rPr>
          <w:rFonts w:eastAsiaTheme="minorHAnsi"/>
          <w:bCs w:val="0"/>
          <w:color w:val="auto"/>
          <w:lang w:eastAsia="en-US"/>
        </w:rPr>
        <w:t>утверждении</w:t>
      </w:r>
      <w:r w:rsidR="006E41FC" w:rsidRPr="00337E56">
        <w:rPr>
          <w:rFonts w:eastAsiaTheme="minorHAnsi"/>
          <w:bCs w:val="0"/>
          <w:color w:val="auto"/>
          <w:lang w:eastAsia="en-US"/>
        </w:rPr>
        <w:t xml:space="preserve"> </w:t>
      </w:r>
      <w:r w:rsidR="000860B9" w:rsidRPr="00337E56">
        <w:rPr>
          <w:rFonts w:eastAsiaTheme="minorHAnsi"/>
          <w:bCs w:val="0"/>
          <w:color w:val="auto"/>
          <w:lang w:eastAsia="en-US"/>
        </w:rPr>
        <w:t>Положения</w:t>
      </w:r>
      <w:r w:rsidR="006E41FC" w:rsidRPr="00337E56">
        <w:rPr>
          <w:rFonts w:eastAsiaTheme="minorHAnsi"/>
          <w:bCs w:val="0"/>
          <w:color w:val="auto"/>
          <w:lang w:eastAsia="en-US"/>
        </w:rPr>
        <w:t xml:space="preserve"> </w:t>
      </w:r>
      <w:r w:rsidR="000860B9" w:rsidRPr="00337E56">
        <w:rPr>
          <w:rFonts w:eastAsiaTheme="minorHAnsi"/>
          <w:bCs w:val="0"/>
          <w:color w:val="auto"/>
          <w:lang w:eastAsia="en-US"/>
        </w:rPr>
        <w:t>о порядке размещения нестационарных торговых объектов на территории муниципального образования «город Оренбург»</w:t>
      </w:r>
      <w:r w:rsidR="00E21D8F" w:rsidRPr="00337E56">
        <w:rPr>
          <w:rFonts w:eastAsiaTheme="minorHAnsi"/>
          <w:bCs w:val="0"/>
          <w:color w:val="auto"/>
          <w:lang w:eastAsia="en-US"/>
        </w:rPr>
        <w:t xml:space="preserve"> (в редакции от 09.06.2017</w:t>
      </w:r>
      <w:r w:rsidR="006E41FC" w:rsidRPr="00337E56">
        <w:rPr>
          <w:rFonts w:eastAsiaTheme="minorHAnsi"/>
          <w:bCs w:val="0"/>
          <w:color w:val="auto"/>
          <w:lang w:eastAsia="en-US"/>
        </w:rPr>
        <w:t xml:space="preserve"> </w:t>
      </w:r>
      <w:r w:rsidR="00E21D8F" w:rsidRPr="00337E56">
        <w:rPr>
          <w:rFonts w:eastAsiaTheme="minorHAnsi"/>
          <w:bCs w:val="0"/>
          <w:color w:val="auto"/>
          <w:lang w:eastAsia="en-US"/>
        </w:rPr>
        <w:t>№</w:t>
      </w:r>
      <w:hyperlink r:id="rId12" w:history="1">
        <w:r w:rsidR="00E21D8F" w:rsidRPr="00337E56">
          <w:rPr>
            <w:rFonts w:eastAsiaTheme="minorHAnsi"/>
            <w:bCs w:val="0"/>
            <w:color w:val="auto"/>
            <w:lang w:eastAsia="en-US"/>
          </w:rPr>
          <w:t xml:space="preserve"> 2303-п</w:t>
        </w:r>
      </w:hyperlink>
      <w:r w:rsidR="00E21D8F" w:rsidRPr="00337E56">
        <w:rPr>
          <w:rFonts w:eastAsiaTheme="minorHAnsi"/>
          <w:bCs w:val="0"/>
          <w:color w:val="auto"/>
          <w:lang w:eastAsia="en-US"/>
        </w:rPr>
        <w:t xml:space="preserve">, </w:t>
      </w:r>
      <w:r w:rsidR="00E4214D">
        <w:rPr>
          <w:rFonts w:eastAsiaTheme="minorHAnsi"/>
          <w:bCs w:val="0"/>
          <w:color w:val="auto"/>
          <w:lang w:eastAsia="en-US"/>
        </w:rPr>
        <w:br/>
      </w:r>
      <w:r w:rsidR="00E21D8F" w:rsidRPr="00337E56">
        <w:rPr>
          <w:rFonts w:eastAsiaTheme="minorHAnsi"/>
          <w:bCs w:val="0"/>
          <w:color w:val="auto"/>
          <w:lang w:eastAsia="en-US"/>
        </w:rPr>
        <w:t xml:space="preserve">от 29.12.2017 </w:t>
      </w:r>
      <w:hyperlink r:id="rId13" w:history="1">
        <w:r w:rsidR="00E21D8F" w:rsidRPr="00337E56">
          <w:rPr>
            <w:rFonts w:eastAsiaTheme="minorHAnsi"/>
            <w:bCs w:val="0"/>
            <w:color w:val="auto"/>
            <w:lang w:eastAsia="en-US"/>
          </w:rPr>
          <w:t>№ 5231-п</w:t>
        </w:r>
      </w:hyperlink>
      <w:r w:rsidR="00654767" w:rsidRPr="00337E56">
        <w:rPr>
          <w:rFonts w:eastAsiaTheme="minorHAnsi"/>
          <w:bCs w:val="0"/>
          <w:color w:val="auto"/>
          <w:lang w:eastAsia="en-US"/>
        </w:rPr>
        <w:t xml:space="preserve">, </w:t>
      </w:r>
      <w:r w:rsidR="00B7630E" w:rsidRPr="00337E56">
        <w:rPr>
          <w:rFonts w:eastAsiaTheme="minorHAnsi"/>
          <w:bCs w:val="0"/>
          <w:color w:val="auto"/>
          <w:lang w:eastAsia="en-US"/>
        </w:rPr>
        <w:t xml:space="preserve">от </w:t>
      </w:r>
      <w:r w:rsidR="00654767" w:rsidRPr="00337E56">
        <w:rPr>
          <w:rFonts w:eastAsiaTheme="minorHAnsi"/>
          <w:bCs w:val="0"/>
          <w:color w:val="auto"/>
          <w:lang w:eastAsia="en-US"/>
        </w:rPr>
        <w:t>29.07.2019</w:t>
      </w:r>
      <w:r w:rsidR="00E132DE" w:rsidRPr="00337E56">
        <w:rPr>
          <w:rFonts w:eastAsiaTheme="minorHAnsi"/>
          <w:bCs w:val="0"/>
          <w:color w:val="auto"/>
          <w:lang w:eastAsia="en-US"/>
        </w:rPr>
        <w:t xml:space="preserve"> № 2065-п</w:t>
      </w:r>
      <w:r w:rsidR="00DE38C8" w:rsidRPr="00337E56">
        <w:rPr>
          <w:rFonts w:eastAsiaTheme="minorHAnsi"/>
          <w:bCs w:val="0"/>
          <w:color w:val="auto"/>
          <w:lang w:eastAsia="en-US"/>
        </w:rPr>
        <w:t>, от 12.02.2021 № 317-п</w:t>
      </w:r>
      <w:r w:rsidR="00E21D8F" w:rsidRPr="00337E56">
        <w:rPr>
          <w:rFonts w:eastAsiaTheme="minorHAnsi"/>
          <w:bCs w:val="0"/>
          <w:color w:val="auto"/>
          <w:lang w:eastAsia="en-US"/>
        </w:rPr>
        <w:t>)</w:t>
      </w:r>
      <w:r w:rsidR="003F366A" w:rsidRPr="00337E56">
        <w:rPr>
          <w:rFonts w:eastAsiaTheme="minorHAnsi"/>
          <w:bCs w:val="0"/>
          <w:color w:val="auto"/>
          <w:lang w:eastAsia="en-US"/>
        </w:rPr>
        <w:t xml:space="preserve"> следующее изменение:</w:t>
      </w:r>
    </w:p>
    <w:p w:rsidR="00EB01AA" w:rsidRPr="00337E56" w:rsidRDefault="007C2946" w:rsidP="00337E56">
      <w:pPr>
        <w:autoSpaceDE w:val="0"/>
        <w:autoSpaceDN w:val="0"/>
        <w:adjustRightInd w:val="0"/>
        <w:ind w:firstLine="708"/>
        <w:jc w:val="both"/>
        <w:rPr>
          <w:rFonts w:eastAsiaTheme="minorHAnsi"/>
          <w:bCs w:val="0"/>
          <w:color w:val="auto"/>
          <w:lang w:eastAsia="en-US"/>
        </w:rPr>
      </w:pPr>
      <w:r w:rsidRPr="00337E56">
        <w:rPr>
          <w:rFonts w:eastAsiaTheme="minorHAnsi"/>
          <w:bCs w:val="0"/>
          <w:color w:val="auto"/>
          <w:lang w:eastAsia="en-US"/>
        </w:rPr>
        <w:t>п</w:t>
      </w:r>
      <w:r w:rsidR="00E943D7" w:rsidRPr="00337E56">
        <w:rPr>
          <w:rFonts w:eastAsiaTheme="minorHAnsi"/>
          <w:bCs w:val="0"/>
          <w:color w:val="auto"/>
          <w:lang w:eastAsia="en-US"/>
        </w:rPr>
        <w:t>риложение</w:t>
      </w:r>
      <w:r w:rsidR="006E41FC" w:rsidRPr="00337E56">
        <w:rPr>
          <w:rFonts w:eastAsiaTheme="minorHAnsi"/>
          <w:bCs w:val="0"/>
          <w:color w:val="auto"/>
          <w:lang w:eastAsia="en-US"/>
        </w:rPr>
        <w:t xml:space="preserve"> </w:t>
      </w:r>
      <w:r w:rsidR="005546D0" w:rsidRPr="00337E56">
        <w:rPr>
          <w:rFonts w:eastAsiaTheme="minorHAnsi"/>
          <w:bCs w:val="0"/>
          <w:color w:val="auto"/>
          <w:lang w:eastAsia="en-US"/>
        </w:rPr>
        <w:t xml:space="preserve">к постановлению </w:t>
      </w:r>
      <w:r w:rsidR="00201F61" w:rsidRPr="00337E56">
        <w:rPr>
          <w:rFonts w:eastAsiaTheme="minorHAnsi"/>
          <w:bCs w:val="0"/>
          <w:color w:val="auto"/>
          <w:lang w:eastAsia="en-US"/>
        </w:rPr>
        <w:t xml:space="preserve">изложить </w:t>
      </w:r>
      <w:r w:rsidR="00E943D7" w:rsidRPr="00337E56">
        <w:rPr>
          <w:rFonts w:eastAsiaTheme="minorHAnsi"/>
          <w:bCs w:val="0"/>
          <w:color w:val="auto"/>
          <w:lang w:eastAsia="en-US"/>
        </w:rPr>
        <w:t>в новой редакции</w:t>
      </w:r>
      <w:r w:rsidR="00A80A5A" w:rsidRPr="00337E56">
        <w:rPr>
          <w:rFonts w:eastAsiaTheme="minorHAnsi"/>
          <w:bCs w:val="0"/>
          <w:color w:val="auto"/>
          <w:lang w:eastAsia="en-US"/>
        </w:rPr>
        <w:t xml:space="preserve"> согласно приложению</w:t>
      </w:r>
      <w:r w:rsidR="005546D0" w:rsidRPr="00337E56">
        <w:rPr>
          <w:rFonts w:eastAsiaTheme="minorHAnsi"/>
          <w:bCs w:val="0"/>
          <w:color w:val="auto"/>
          <w:lang w:eastAsia="en-US"/>
        </w:rPr>
        <w:t xml:space="preserve"> к настоящему постановлению</w:t>
      </w:r>
      <w:r w:rsidR="00A80A5A" w:rsidRPr="00337E56">
        <w:rPr>
          <w:rFonts w:eastAsiaTheme="minorHAnsi"/>
          <w:bCs w:val="0"/>
          <w:color w:val="auto"/>
          <w:lang w:eastAsia="en-US"/>
        </w:rPr>
        <w:t>.</w:t>
      </w:r>
    </w:p>
    <w:p w:rsidR="007C2946" w:rsidRPr="00337E56" w:rsidRDefault="00653611" w:rsidP="00337E56">
      <w:pPr>
        <w:widowControl w:val="0"/>
        <w:autoSpaceDE w:val="0"/>
        <w:autoSpaceDN w:val="0"/>
        <w:ind w:firstLine="709"/>
        <w:jc w:val="both"/>
        <w:rPr>
          <w:color w:val="auto"/>
        </w:rPr>
      </w:pPr>
      <w:r w:rsidRPr="00337E56">
        <w:rPr>
          <w:color w:val="auto"/>
        </w:rPr>
        <w:t>2. Настоящее постановление</w:t>
      </w:r>
      <w:r w:rsidR="007C2946" w:rsidRPr="00337E56">
        <w:rPr>
          <w:color w:val="auto"/>
        </w:rPr>
        <w:t xml:space="preserve"> подлежит:</w:t>
      </w:r>
      <w:r w:rsidRPr="00337E56">
        <w:rPr>
          <w:color w:val="auto"/>
        </w:rPr>
        <w:t xml:space="preserve"> </w:t>
      </w:r>
    </w:p>
    <w:p w:rsidR="00976B14" w:rsidRDefault="00976B14" w:rsidP="00337E56">
      <w:pPr>
        <w:widowControl w:val="0"/>
        <w:autoSpaceDE w:val="0"/>
        <w:autoSpaceDN w:val="0"/>
        <w:ind w:firstLine="709"/>
        <w:jc w:val="both"/>
        <w:rPr>
          <w:color w:val="auto"/>
        </w:rPr>
      </w:pPr>
      <w:r>
        <w:rPr>
          <w:color w:val="auto"/>
        </w:rPr>
        <w:t>размещению на официальном Интернет-портале города Оренбурга;</w:t>
      </w:r>
    </w:p>
    <w:p w:rsidR="00653611" w:rsidRPr="00337E56" w:rsidRDefault="00653611" w:rsidP="00337E56">
      <w:pPr>
        <w:widowControl w:val="0"/>
        <w:autoSpaceDE w:val="0"/>
        <w:autoSpaceDN w:val="0"/>
        <w:ind w:firstLine="709"/>
        <w:jc w:val="both"/>
        <w:rPr>
          <w:color w:val="auto"/>
        </w:rPr>
      </w:pPr>
      <w:r w:rsidRPr="00337E56">
        <w:rPr>
          <w:color w:val="auto"/>
        </w:rPr>
        <w:t xml:space="preserve">передаче в уполномоченный орган исполнительной власти Оренбургской области </w:t>
      </w:r>
      <w:r w:rsidR="00B822CA" w:rsidRPr="00337E56">
        <w:rPr>
          <w:color w:val="auto"/>
        </w:rPr>
        <w:t xml:space="preserve">по ведению </w:t>
      </w:r>
      <w:r w:rsidR="00AB059B" w:rsidRPr="00337E56">
        <w:rPr>
          <w:color w:val="auto"/>
        </w:rPr>
        <w:t xml:space="preserve">областного </w:t>
      </w:r>
      <w:r w:rsidR="00B822CA" w:rsidRPr="00337E56">
        <w:rPr>
          <w:color w:val="auto"/>
        </w:rPr>
        <w:t>регистра</w:t>
      </w:r>
      <w:r w:rsidR="006E41FC" w:rsidRPr="00337E56">
        <w:rPr>
          <w:color w:val="auto"/>
        </w:rPr>
        <w:t xml:space="preserve"> </w:t>
      </w:r>
      <w:r w:rsidRPr="00337E56">
        <w:rPr>
          <w:color w:val="auto"/>
        </w:rPr>
        <w:t>муниципальных нормативных правовых актов</w:t>
      </w:r>
      <w:r w:rsidR="00976B14">
        <w:rPr>
          <w:color w:val="auto"/>
        </w:rPr>
        <w:t>.</w:t>
      </w:r>
    </w:p>
    <w:p w:rsidR="00ED12DE" w:rsidRPr="00337E56" w:rsidRDefault="007C2946" w:rsidP="00337E56">
      <w:pPr>
        <w:widowControl w:val="0"/>
        <w:autoSpaceDE w:val="0"/>
        <w:autoSpaceDN w:val="0"/>
        <w:ind w:firstLine="709"/>
        <w:jc w:val="both"/>
        <w:rPr>
          <w:color w:val="auto"/>
        </w:rPr>
      </w:pPr>
      <w:r w:rsidRPr="00337E56">
        <w:rPr>
          <w:color w:val="auto"/>
        </w:rPr>
        <w:t>3</w:t>
      </w:r>
      <w:r w:rsidR="00653611" w:rsidRPr="00337E56">
        <w:rPr>
          <w:color w:val="auto"/>
        </w:rPr>
        <w:t xml:space="preserve">. Поручить организацию исполнения настоящего постановления </w:t>
      </w:r>
      <w:r w:rsidR="0010676E" w:rsidRPr="00337E56">
        <w:rPr>
          <w:color w:val="auto"/>
        </w:rPr>
        <w:t xml:space="preserve">председателю </w:t>
      </w:r>
      <w:r w:rsidR="00653611" w:rsidRPr="00337E56">
        <w:rPr>
          <w:color w:val="auto"/>
        </w:rPr>
        <w:t>комитет</w:t>
      </w:r>
      <w:r w:rsidR="0010676E" w:rsidRPr="00337E56">
        <w:rPr>
          <w:color w:val="auto"/>
        </w:rPr>
        <w:t>а</w:t>
      </w:r>
      <w:r w:rsidR="00653611" w:rsidRPr="00337E56">
        <w:rPr>
          <w:color w:val="auto"/>
        </w:rPr>
        <w:t xml:space="preserve"> потребительского рынка, услуг и развития</w:t>
      </w:r>
      <w:r w:rsidR="00B8493B" w:rsidRPr="00337E56">
        <w:rPr>
          <w:color w:val="auto"/>
        </w:rPr>
        <w:t xml:space="preserve"> </w:t>
      </w:r>
      <w:r w:rsidR="00653611" w:rsidRPr="00337E56">
        <w:rPr>
          <w:color w:val="auto"/>
        </w:rPr>
        <w:t>предпринимательства администрации города Оренбурга</w:t>
      </w:r>
      <w:r w:rsidR="0010676E" w:rsidRPr="00337E56">
        <w:rPr>
          <w:color w:val="auto"/>
        </w:rPr>
        <w:t>.</w:t>
      </w:r>
    </w:p>
    <w:p w:rsidR="00337E56" w:rsidRPr="00337E56" w:rsidRDefault="00B8493B" w:rsidP="00337E56">
      <w:pPr>
        <w:widowControl w:val="0"/>
        <w:autoSpaceDE w:val="0"/>
        <w:autoSpaceDN w:val="0"/>
        <w:ind w:firstLine="709"/>
        <w:jc w:val="both"/>
        <w:rPr>
          <w:color w:val="auto"/>
        </w:rPr>
      </w:pPr>
      <w:r w:rsidRPr="00337E56">
        <w:rPr>
          <w:color w:val="auto"/>
        </w:rPr>
        <w:t>4</w:t>
      </w:r>
      <w:r w:rsidR="00653611" w:rsidRPr="00337E56">
        <w:rPr>
          <w:color w:val="auto"/>
        </w:rPr>
        <w:t>. Возложить контроль за исполнением настоящего постановления</w:t>
      </w:r>
      <w:r w:rsidR="002E78FE" w:rsidRPr="00337E56">
        <w:rPr>
          <w:color w:val="auto"/>
        </w:rPr>
        <w:br/>
      </w:r>
      <w:r w:rsidR="00653611" w:rsidRPr="00337E56">
        <w:rPr>
          <w:color w:val="auto"/>
        </w:rPr>
        <w:t>на заместителя Главы города Оренбурга по экономике и финансам</w:t>
      </w:r>
      <w:r w:rsidR="003F366A" w:rsidRPr="00337E56">
        <w:rPr>
          <w:color w:val="auto"/>
        </w:rPr>
        <w:t>.</w:t>
      </w:r>
    </w:p>
    <w:p w:rsidR="00337E56" w:rsidRPr="00337E56" w:rsidRDefault="00337E56" w:rsidP="00337E56">
      <w:pPr>
        <w:widowControl w:val="0"/>
        <w:autoSpaceDE w:val="0"/>
        <w:autoSpaceDN w:val="0"/>
        <w:ind w:firstLine="709"/>
        <w:jc w:val="both"/>
        <w:rPr>
          <w:color w:val="auto"/>
        </w:rPr>
      </w:pPr>
    </w:p>
    <w:p w:rsidR="00337E56" w:rsidRPr="00337E56" w:rsidRDefault="00337E56" w:rsidP="00337E56">
      <w:pPr>
        <w:widowControl w:val="0"/>
        <w:autoSpaceDE w:val="0"/>
        <w:autoSpaceDN w:val="0"/>
        <w:ind w:firstLine="709"/>
        <w:jc w:val="both"/>
        <w:rPr>
          <w:color w:val="auto"/>
        </w:rPr>
      </w:pPr>
    </w:p>
    <w:p w:rsidR="003F366A" w:rsidRPr="00337E56" w:rsidRDefault="00B8493B" w:rsidP="00337E56">
      <w:pPr>
        <w:widowControl w:val="0"/>
        <w:autoSpaceDE w:val="0"/>
        <w:autoSpaceDN w:val="0"/>
        <w:ind w:firstLine="709"/>
        <w:jc w:val="both"/>
        <w:rPr>
          <w:color w:val="auto"/>
        </w:rPr>
      </w:pPr>
      <w:r w:rsidRPr="00337E56">
        <w:rPr>
          <w:color w:val="auto"/>
        </w:rPr>
        <w:lastRenderedPageBreak/>
        <w:t xml:space="preserve">5. Настоящее постановление вступает в силу после </w:t>
      </w:r>
      <w:r w:rsidR="00976B14">
        <w:rPr>
          <w:color w:val="auto"/>
        </w:rPr>
        <w:t xml:space="preserve">его </w:t>
      </w:r>
      <w:r w:rsidRPr="00337E56">
        <w:rPr>
          <w:color w:val="auto"/>
        </w:rPr>
        <w:t>официального опубликования в газете «Вечерний Оренбург».</w:t>
      </w:r>
    </w:p>
    <w:p w:rsidR="00ED12DE" w:rsidRPr="00337E56" w:rsidRDefault="00ED12DE" w:rsidP="00337E56">
      <w:pPr>
        <w:widowControl w:val="0"/>
        <w:autoSpaceDE w:val="0"/>
        <w:autoSpaceDN w:val="0"/>
        <w:ind w:firstLine="709"/>
        <w:jc w:val="both"/>
        <w:rPr>
          <w:color w:val="auto"/>
        </w:rPr>
      </w:pPr>
    </w:p>
    <w:p w:rsidR="00737C20" w:rsidRPr="00337E56" w:rsidRDefault="00737C20" w:rsidP="00337E56">
      <w:pPr>
        <w:widowControl w:val="0"/>
        <w:autoSpaceDE w:val="0"/>
        <w:autoSpaceDN w:val="0"/>
        <w:ind w:firstLine="709"/>
        <w:jc w:val="both"/>
        <w:rPr>
          <w:color w:val="auto"/>
        </w:rPr>
      </w:pPr>
    </w:p>
    <w:p w:rsidR="00B8493B" w:rsidRPr="00337E56" w:rsidRDefault="00B8493B" w:rsidP="00337E56">
      <w:pPr>
        <w:widowControl w:val="0"/>
        <w:autoSpaceDE w:val="0"/>
        <w:autoSpaceDN w:val="0"/>
        <w:ind w:firstLine="709"/>
        <w:jc w:val="both"/>
        <w:rPr>
          <w:color w:val="auto"/>
        </w:rPr>
      </w:pPr>
    </w:p>
    <w:p w:rsidR="009948FF" w:rsidRPr="00337E56" w:rsidRDefault="009948FF" w:rsidP="00337E56">
      <w:pPr>
        <w:tabs>
          <w:tab w:val="left" w:pos="7655"/>
        </w:tabs>
        <w:jc w:val="both"/>
        <w:rPr>
          <w:bCs w:val="0"/>
          <w:color w:val="auto"/>
          <w:lang w:eastAsia="en-US"/>
        </w:rPr>
      </w:pPr>
      <w:r w:rsidRPr="00337E56">
        <w:rPr>
          <w:bCs w:val="0"/>
          <w:color w:val="auto"/>
          <w:lang w:eastAsia="en-US"/>
        </w:rPr>
        <w:t>Первый заместитель</w:t>
      </w:r>
    </w:p>
    <w:p w:rsidR="009948FF" w:rsidRPr="00337E56" w:rsidRDefault="009948FF" w:rsidP="00337E56">
      <w:pPr>
        <w:tabs>
          <w:tab w:val="left" w:pos="7655"/>
        </w:tabs>
        <w:jc w:val="both"/>
        <w:rPr>
          <w:bCs w:val="0"/>
          <w:color w:val="auto"/>
        </w:rPr>
      </w:pPr>
      <w:r w:rsidRPr="00337E56">
        <w:rPr>
          <w:bCs w:val="0"/>
          <w:color w:val="auto"/>
          <w:lang w:eastAsia="en-US"/>
        </w:rPr>
        <w:t xml:space="preserve">Главы города Оренбурга                                    </w:t>
      </w:r>
      <w:r w:rsidR="00337E56" w:rsidRPr="00337E56">
        <w:rPr>
          <w:bCs w:val="0"/>
          <w:color w:val="auto"/>
          <w:lang w:eastAsia="en-US"/>
        </w:rPr>
        <w:t xml:space="preserve"> </w:t>
      </w:r>
      <w:r w:rsidRPr="00337E56">
        <w:rPr>
          <w:bCs w:val="0"/>
          <w:color w:val="auto"/>
          <w:lang w:eastAsia="en-US"/>
        </w:rPr>
        <w:t xml:space="preserve">      </w:t>
      </w:r>
      <w:r w:rsidR="00B8493B" w:rsidRPr="00337E56">
        <w:rPr>
          <w:bCs w:val="0"/>
          <w:color w:val="auto"/>
          <w:lang w:eastAsia="en-US"/>
        </w:rPr>
        <w:t xml:space="preserve">     </w:t>
      </w:r>
      <w:r w:rsidRPr="00337E56">
        <w:rPr>
          <w:bCs w:val="0"/>
          <w:color w:val="auto"/>
          <w:lang w:eastAsia="en-US"/>
        </w:rPr>
        <w:t xml:space="preserve">                       С.А. Салмин</w:t>
      </w: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Pr="00337E56"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B7630E" w:rsidRDefault="00B7630E" w:rsidP="00337E56">
      <w:pPr>
        <w:widowControl w:val="0"/>
        <w:autoSpaceDE w:val="0"/>
        <w:autoSpaceDN w:val="0"/>
        <w:rPr>
          <w:color w:val="auto"/>
        </w:rPr>
      </w:pPr>
    </w:p>
    <w:p w:rsidR="00DD1AE6" w:rsidRDefault="00337E56" w:rsidP="00337E56">
      <w:pPr>
        <w:spacing w:after="1"/>
        <w:ind w:firstLine="5103"/>
        <w:rPr>
          <w:color w:val="auto"/>
        </w:rPr>
      </w:pPr>
      <w:r>
        <w:rPr>
          <w:color w:val="auto"/>
        </w:rPr>
        <w:t xml:space="preserve"> </w:t>
      </w:r>
    </w:p>
    <w:p w:rsidR="00DD1AE6" w:rsidRDefault="00DD1AE6" w:rsidP="00337E56">
      <w:pPr>
        <w:spacing w:after="1"/>
        <w:ind w:firstLine="5103"/>
        <w:rPr>
          <w:color w:val="auto"/>
        </w:rPr>
      </w:pPr>
    </w:p>
    <w:p w:rsidR="00DD1AE6" w:rsidRDefault="00DD1AE6" w:rsidP="00337E56">
      <w:pPr>
        <w:spacing w:after="1"/>
        <w:ind w:firstLine="5103"/>
        <w:rPr>
          <w:color w:val="auto"/>
        </w:rPr>
      </w:pPr>
    </w:p>
    <w:p w:rsidR="00A80A5A" w:rsidRPr="008E7F18" w:rsidRDefault="00337E56" w:rsidP="001069FD">
      <w:pPr>
        <w:spacing w:after="1"/>
        <w:ind w:left="5103"/>
        <w:rPr>
          <w:color w:val="auto"/>
        </w:rPr>
      </w:pPr>
      <w:r>
        <w:rPr>
          <w:color w:val="auto"/>
        </w:rPr>
        <w:lastRenderedPageBreak/>
        <w:t xml:space="preserve">  </w:t>
      </w:r>
      <w:r w:rsidR="001069FD">
        <w:rPr>
          <w:color w:val="auto"/>
        </w:rPr>
        <w:t xml:space="preserve"> </w:t>
      </w:r>
      <w:r w:rsidR="00A80A5A" w:rsidRPr="008E7F18">
        <w:rPr>
          <w:color w:val="auto"/>
        </w:rPr>
        <w:t xml:space="preserve">Приложение </w:t>
      </w:r>
    </w:p>
    <w:p w:rsidR="00A80A5A" w:rsidRPr="008E7F18" w:rsidRDefault="00337E56" w:rsidP="001069FD">
      <w:pPr>
        <w:spacing w:after="1"/>
        <w:ind w:left="5103"/>
        <w:rPr>
          <w:color w:val="auto"/>
        </w:rPr>
      </w:pPr>
      <w:r>
        <w:rPr>
          <w:color w:val="auto"/>
        </w:rPr>
        <w:t xml:space="preserve">   </w:t>
      </w:r>
      <w:r w:rsidR="00A80A5A" w:rsidRPr="008E7F18">
        <w:rPr>
          <w:color w:val="auto"/>
        </w:rPr>
        <w:t xml:space="preserve">к постановлению </w:t>
      </w:r>
    </w:p>
    <w:p w:rsidR="00A80A5A" w:rsidRPr="008E7F18" w:rsidRDefault="00337E56" w:rsidP="001069FD">
      <w:pPr>
        <w:spacing w:after="1"/>
        <w:ind w:left="5103"/>
        <w:rPr>
          <w:color w:val="auto"/>
        </w:rPr>
      </w:pPr>
      <w:r>
        <w:rPr>
          <w:color w:val="auto"/>
        </w:rPr>
        <w:t xml:space="preserve">   </w:t>
      </w:r>
      <w:r w:rsidR="00EB7118" w:rsidRPr="008E7F18">
        <w:rPr>
          <w:color w:val="auto"/>
        </w:rPr>
        <w:t>А</w:t>
      </w:r>
      <w:r w:rsidR="00A80A5A" w:rsidRPr="008E7F18">
        <w:rPr>
          <w:color w:val="auto"/>
        </w:rPr>
        <w:t>дминистрации города Оренбурга</w:t>
      </w:r>
    </w:p>
    <w:p w:rsidR="00A80A5A" w:rsidRPr="008E7F18" w:rsidRDefault="00337E56" w:rsidP="001069FD">
      <w:pPr>
        <w:spacing w:after="1"/>
        <w:ind w:left="5103"/>
        <w:rPr>
          <w:color w:val="auto"/>
        </w:rPr>
      </w:pPr>
      <w:r>
        <w:rPr>
          <w:color w:val="auto"/>
        </w:rPr>
        <w:t xml:space="preserve">   </w:t>
      </w:r>
      <w:r w:rsidR="00864FF4" w:rsidRPr="008E7F18">
        <w:rPr>
          <w:color w:val="auto"/>
        </w:rPr>
        <w:t>о</w:t>
      </w:r>
      <w:r w:rsidR="00A80A5A" w:rsidRPr="008E7F18">
        <w:rPr>
          <w:color w:val="auto"/>
        </w:rPr>
        <w:t xml:space="preserve">т </w:t>
      </w:r>
      <w:r w:rsidR="00A75FCA">
        <w:rPr>
          <w:color w:val="auto"/>
        </w:rPr>
        <w:t>21.03.2022</w:t>
      </w:r>
      <w:r w:rsidR="00864FF4" w:rsidRPr="008E7F18">
        <w:rPr>
          <w:color w:val="auto"/>
        </w:rPr>
        <w:t xml:space="preserve"> №</w:t>
      </w:r>
      <w:r w:rsidR="00A75FCA">
        <w:rPr>
          <w:color w:val="auto"/>
        </w:rPr>
        <w:t xml:space="preserve"> 511-п</w:t>
      </w:r>
      <w:bookmarkStart w:id="0" w:name="_GoBack"/>
      <w:bookmarkEnd w:id="0"/>
    </w:p>
    <w:p w:rsidR="00A80A5A" w:rsidRPr="008E7F18" w:rsidRDefault="00A80A5A" w:rsidP="00337E56">
      <w:pPr>
        <w:spacing w:after="1"/>
        <w:jc w:val="both"/>
        <w:rPr>
          <w:color w:val="auto"/>
        </w:rPr>
      </w:pPr>
    </w:p>
    <w:p w:rsidR="005F02A1" w:rsidRPr="008E7F18" w:rsidRDefault="005F02A1" w:rsidP="00337E56">
      <w:pPr>
        <w:jc w:val="center"/>
        <w:rPr>
          <w:color w:val="auto"/>
        </w:rPr>
      </w:pPr>
      <w:bookmarkStart w:id="1" w:name="P0"/>
      <w:bookmarkEnd w:id="1"/>
    </w:p>
    <w:p w:rsidR="00DA4E14" w:rsidRPr="008E7F18" w:rsidRDefault="00DA4E14" w:rsidP="00337E56">
      <w:pPr>
        <w:jc w:val="center"/>
        <w:rPr>
          <w:color w:val="auto"/>
        </w:rPr>
      </w:pPr>
      <w:r w:rsidRPr="008E7F18">
        <w:rPr>
          <w:color w:val="auto"/>
        </w:rPr>
        <w:t>ПОЛОЖЕНИЕ</w:t>
      </w:r>
    </w:p>
    <w:p w:rsidR="00DA4E14" w:rsidRPr="008E7F18" w:rsidRDefault="00DA4E14" w:rsidP="00337E56">
      <w:pPr>
        <w:jc w:val="center"/>
        <w:rPr>
          <w:color w:val="auto"/>
        </w:rPr>
      </w:pPr>
      <w:r w:rsidRPr="008E7F18">
        <w:rPr>
          <w:color w:val="auto"/>
        </w:rPr>
        <w:t>о порядке размещения нестационарных торговых объектов</w:t>
      </w:r>
    </w:p>
    <w:p w:rsidR="00DA4E14" w:rsidRPr="008E7F18" w:rsidRDefault="00DA4E14" w:rsidP="00337E56">
      <w:pPr>
        <w:jc w:val="center"/>
        <w:rPr>
          <w:color w:val="auto"/>
        </w:rPr>
      </w:pPr>
      <w:r w:rsidRPr="008E7F18">
        <w:rPr>
          <w:color w:val="auto"/>
        </w:rPr>
        <w:t>на террито</w:t>
      </w:r>
      <w:r w:rsidR="00907D55" w:rsidRPr="008E7F18">
        <w:rPr>
          <w:color w:val="auto"/>
        </w:rPr>
        <w:t>рии муниципального образования «</w:t>
      </w:r>
      <w:r w:rsidRPr="008E7F18">
        <w:rPr>
          <w:color w:val="auto"/>
        </w:rPr>
        <w:t>город Оренбург</w:t>
      </w:r>
      <w:r w:rsidR="00907D55" w:rsidRPr="008E7F18">
        <w:rPr>
          <w:color w:val="auto"/>
        </w:rPr>
        <w:t>»</w:t>
      </w:r>
    </w:p>
    <w:p w:rsidR="00DA4E14" w:rsidRPr="008E7F18" w:rsidRDefault="00DA4E14" w:rsidP="00337E56">
      <w:pPr>
        <w:jc w:val="center"/>
        <w:outlineLvl w:val="0"/>
        <w:rPr>
          <w:color w:val="auto"/>
        </w:rPr>
      </w:pPr>
    </w:p>
    <w:p w:rsidR="008030EF" w:rsidRPr="008030EF" w:rsidRDefault="00DA4E14" w:rsidP="00337E56">
      <w:pPr>
        <w:pStyle w:val="a4"/>
        <w:numPr>
          <w:ilvl w:val="0"/>
          <w:numId w:val="5"/>
        </w:numPr>
        <w:spacing w:line="240" w:lineRule="auto"/>
        <w:jc w:val="center"/>
        <w:rPr>
          <w:rFonts w:ascii="Times New Roman" w:hAnsi="Times New Roman" w:cs="Times New Roman"/>
          <w:sz w:val="28"/>
          <w:szCs w:val="28"/>
        </w:rPr>
      </w:pPr>
      <w:r w:rsidRPr="008030EF">
        <w:rPr>
          <w:rFonts w:ascii="Times New Roman" w:hAnsi="Times New Roman" w:cs="Times New Roman"/>
          <w:sz w:val="28"/>
          <w:szCs w:val="28"/>
        </w:rPr>
        <w:t>Общие положения</w:t>
      </w:r>
    </w:p>
    <w:p w:rsidR="00B8493B" w:rsidRDefault="00B8493B" w:rsidP="00337E56">
      <w:pPr>
        <w:pStyle w:val="a4"/>
        <w:spacing w:line="240" w:lineRule="auto"/>
        <w:jc w:val="center"/>
        <w:rPr>
          <w:rFonts w:ascii="Times New Roman" w:hAnsi="Times New Roman" w:cs="Times New Roman"/>
          <w:sz w:val="28"/>
          <w:szCs w:val="28"/>
        </w:rPr>
      </w:pPr>
    </w:p>
    <w:p w:rsidR="00504427" w:rsidRPr="00D0710C" w:rsidRDefault="00DA4E14" w:rsidP="00337E56">
      <w:pPr>
        <w:pStyle w:val="a4"/>
        <w:spacing w:after="0" w:line="240" w:lineRule="auto"/>
        <w:ind w:left="0" w:firstLine="709"/>
        <w:jc w:val="both"/>
        <w:rPr>
          <w:rFonts w:ascii="Times New Roman" w:hAnsi="Times New Roman" w:cs="Times New Roman"/>
          <w:sz w:val="28"/>
          <w:szCs w:val="28"/>
        </w:rPr>
      </w:pPr>
      <w:r w:rsidRPr="00D0710C">
        <w:rPr>
          <w:rFonts w:ascii="Times New Roman" w:hAnsi="Times New Roman" w:cs="Times New Roman"/>
          <w:sz w:val="28"/>
          <w:szCs w:val="28"/>
        </w:rPr>
        <w:t xml:space="preserve">1.1. </w:t>
      </w:r>
      <w:r w:rsidR="00413A81" w:rsidRPr="00D0710C">
        <w:rPr>
          <w:rFonts w:ascii="Times New Roman" w:hAnsi="Times New Roman" w:cs="Times New Roman"/>
          <w:sz w:val="28"/>
          <w:szCs w:val="28"/>
        </w:rPr>
        <w:t>Настоящее положение</w:t>
      </w:r>
      <w:r w:rsidR="00D0710C" w:rsidRPr="00D0710C">
        <w:rPr>
          <w:rFonts w:ascii="Times New Roman" w:hAnsi="Times New Roman" w:cs="Times New Roman"/>
          <w:sz w:val="28"/>
          <w:szCs w:val="28"/>
        </w:rPr>
        <w:t xml:space="preserve"> о порядке размещения нестационарных </w:t>
      </w:r>
      <w:r w:rsidR="00D0710C">
        <w:rPr>
          <w:rFonts w:ascii="Times New Roman" w:hAnsi="Times New Roman" w:cs="Times New Roman"/>
          <w:sz w:val="28"/>
          <w:szCs w:val="28"/>
        </w:rPr>
        <w:t>т</w:t>
      </w:r>
      <w:r w:rsidR="00D0710C" w:rsidRPr="00D0710C">
        <w:rPr>
          <w:rFonts w:ascii="Times New Roman" w:hAnsi="Times New Roman" w:cs="Times New Roman"/>
          <w:sz w:val="28"/>
          <w:szCs w:val="28"/>
        </w:rPr>
        <w:t>орговых объектов на территории муниципального образования «город Оренбург» (далее – Положение)</w:t>
      </w:r>
      <w:r w:rsidR="00413A81">
        <w:t xml:space="preserve"> </w:t>
      </w:r>
      <w:r w:rsidR="00413A81" w:rsidRPr="00D0710C">
        <w:rPr>
          <w:rFonts w:ascii="Times New Roman" w:hAnsi="Times New Roman" w:cs="Times New Roman"/>
          <w:sz w:val="28"/>
          <w:szCs w:val="28"/>
        </w:rPr>
        <w:t xml:space="preserve">разработано в соответствии </w:t>
      </w:r>
      <w:r w:rsidR="00D0710C">
        <w:rPr>
          <w:rFonts w:ascii="Times New Roman" w:hAnsi="Times New Roman" w:cs="Times New Roman"/>
          <w:sz w:val="28"/>
          <w:szCs w:val="28"/>
        </w:rPr>
        <w:br/>
      </w:r>
      <w:r w:rsidR="00413A81" w:rsidRPr="00D0710C">
        <w:rPr>
          <w:rFonts w:ascii="Times New Roman" w:hAnsi="Times New Roman" w:cs="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sidR="00DD1AE6">
        <w:rPr>
          <w:rFonts w:ascii="Times New Roman" w:hAnsi="Times New Roman" w:cs="Times New Roman"/>
          <w:sz w:val="28"/>
          <w:szCs w:val="28"/>
        </w:rPr>
        <w:t xml:space="preserve">                  </w:t>
      </w:r>
      <w:r w:rsidR="00E4214D">
        <w:rPr>
          <w:rFonts w:ascii="Times New Roman" w:hAnsi="Times New Roman" w:cs="Times New Roman"/>
          <w:sz w:val="28"/>
          <w:szCs w:val="28"/>
        </w:rPr>
        <w:t xml:space="preserve">со </w:t>
      </w:r>
      <w:r w:rsidR="00413A81" w:rsidRPr="00D0710C">
        <w:rPr>
          <w:rFonts w:ascii="Times New Roman" w:hAnsi="Times New Roman" w:cs="Times New Roman"/>
          <w:sz w:val="28"/>
          <w:szCs w:val="28"/>
        </w:rPr>
        <w:t xml:space="preserve">статьями 39.33, 39.36 Земельного кодекса Российской Федерации, </w:t>
      </w:r>
      <w:r w:rsidR="00DD1AE6">
        <w:rPr>
          <w:rFonts w:ascii="Times New Roman" w:hAnsi="Times New Roman" w:cs="Times New Roman"/>
          <w:sz w:val="28"/>
          <w:szCs w:val="28"/>
        </w:rPr>
        <w:t xml:space="preserve">               </w:t>
      </w:r>
      <w:r w:rsidR="00E4214D">
        <w:rPr>
          <w:rFonts w:ascii="Times New Roman" w:hAnsi="Times New Roman" w:cs="Times New Roman"/>
          <w:sz w:val="28"/>
          <w:szCs w:val="28"/>
        </w:rPr>
        <w:t xml:space="preserve">с </w:t>
      </w:r>
      <w:r w:rsidR="00413A81" w:rsidRPr="00D0710C">
        <w:rPr>
          <w:rFonts w:ascii="Times New Roman" w:hAnsi="Times New Roman" w:cs="Times New Roman"/>
          <w:sz w:val="28"/>
          <w:szCs w:val="28"/>
        </w:rPr>
        <w:t>Федеральным законом от 28.12.2009 № 381-ФЗ «Об основах государственного регулирования торговой деятельности в Российской Федерации»,</w:t>
      </w:r>
      <w:r w:rsidR="00E4214D">
        <w:rPr>
          <w:rFonts w:ascii="Times New Roman" w:hAnsi="Times New Roman" w:cs="Times New Roman"/>
          <w:sz w:val="28"/>
          <w:szCs w:val="28"/>
        </w:rPr>
        <w:t xml:space="preserve"> с</w:t>
      </w:r>
      <w:r w:rsidR="00413A81" w:rsidRPr="00D0710C">
        <w:rPr>
          <w:rFonts w:ascii="Times New Roman" w:hAnsi="Times New Roman" w:cs="Times New Roman"/>
          <w:sz w:val="28"/>
          <w:szCs w:val="28"/>
        </w:rPr>
        <w:t xml:space="preserve"> приказом министерства сельского хозяйства, торговли, пищевой и перерабатывающей промышленности Оренбургской области </w:t>
      </w:r>
      <w:r w:rsidR="00DD1AE6">
        <w:rPr>
          <w:rFonts w:ascii="Times New Roman" w:hAnsi="Times New Roman" w:cs="Times New Roman"/>
          <w:sz w:val="28"/>
          <w:szCs w:val="28"/>
        </w:rPr>
        <w:t xml:space="preserve">        </w:t>
      </w:r>
      <w:r w:rsidR="00413A81" w:rsidRPr="00D0710C">
        <w:rPr>
          <w:rFonts w:ascii="Times New Roman" w:hAnsi="Times New Roman" w:cs="Times New Roman"/>
          <w:sz w:val="28"/>
          <w:szCs w:val="28"/>
        </w:rPr>
        <w:t>от</w:t>
      </w:r>
      <w:r w:rsidR="00DD1AE6">
        <w:rPr>
          <w:rFonts w:ascii="Times New Roman" w:hAnsi="Times New Roman" w:cs="Times New Roman"/>
          <w:sz w:val="28"/>
          <w:szCs w:val="28"/>
        </w:rPr>
        <w:t xml:space="preserve"> </w:t>
      </w:r>
      <w:r w:rsidR="00413A81" w:rsidRPr="00D0710C">
        <w:rPr>
          <w:rFonts w:ascii="Times New Roman" w:hAnsi="Times New Roman" w:cs="Times New Roman"/>
          <w:sz w:val="28"/>
          <w:szCs w:val="28"/>
        </w:rPr>
        <w:t>15.06.2020 № 141</w:t>
      </w:r>
      <w:r w:rsidR="00DD1AE6">
        <w:rPr>
          <w:rFonts w:ascii="Times New Roman" w:hAnsi="Times New Roman" w:cs="Times New Roman"/>
          <w:sz w:val="28"/>
          <w:szCs w:val="28"/>
        </w:rPr>
        <w:t xml:space="preserve"> </w:t>
      </w:r>
      <w:r w:rsidR="00413A81" w:rsidRPr="00D0710C">
        <w:rPr>
          <w:rFonts w:ascii="Times New Roman" w:hAnsi="Times New Roman" w:cs="Times New Roman"/>
          <w:sz w:val="28"/>
          <w:szCs w:val="28"/>
        </w:rPr>
        <w:t>«Об утверждении порядка разработки и утверждения схемы размещения нестационарных торговых объектов</w:t>
      </w:r>
      <w:r w:rsidR="006E41FC" w:rsidRPr="00D0710C">
        <w:rPr>
          <w:rFonts w:ascii="Times New Roman" w:hAnsi="Times New Roman" w:cs="Times New Roman"/>
          <w:sz w:val="28"/>
          <w:szCs w:val="28"/>
        </w:rPr>
        <w:t xml:space="preserve"> </w:t>
      </w:r>
      <w:r w:rsidR="00413A81" w:rsidRPr="00D0710C">
        <w:rPr>
          <w:rFonts w:ascii="Times New Roman" w:hAnsi="Times New Roman" w:cs="Times New Roman"/>
          <w:sz w:val="28"/>
          <w:szCs w:val="28"/>
        </w:rPr>
        <w:t>на территории Оренбургской области» (далее – приказ № 141)</w:t>
      </w:r>
      <w:r w:rsidR="00760274" w:rsidRPr="00D0710C">
        <w:rPr>
          <w:rFonts w:ascii="Times New Roman" w:hAnsi="Times New Roman" w:cs="Times New Roman"/>
          <w:sz w:val="28"/>
          <w:szCs w:val="28"/>
        </w:rPr>
        <w:t>, в целях определения:</w:t>
      </w:r>
    </w:p>
    <w:p w:rsidR="00413A81" w:rsidRPr="008E7F18" w:rsidRDefault="00413A81" w:rsidP="00337E56">
      <w:pPr>
        <w:ind w:firstLine="709"/>
        <w:jc w:val="both"/>
        <w:rPr>
          <w:color w:val="auto"/>
        </w:rPr>
      </w:pPr>
      <w:r>
        <w:t>поряд</w:t>
      </w:r>
      <w:r w:rsidR="00760274">
        <w:t>ка</w:t>
      </w:r>
      <w:r>
        <w:t xml:space="preserve"> и основани</w:t>
      </w:r>
      <w:r w:rsidR="00897CC8">
        <w:t>й</w:t>
      </w:r>
      <w:r>
        <w:t xml:space="preserve"> для размещения нестационарных торговых объектов</w:t>
      </w:r>
      <w:r w:rsidR="00BF46B0">
        <w:t>,</w:t>
      </w:r>
      <w:r w:rsidR="006E41FC">
        <w:t xml:space="preserve"> </w:t>
      </w:r>
      <w:r w:rsidR="00BF46B0">
        <w:t xml:space="preserve">в том числе объектов общественного питания и бытового обслуживания </w:t>
      </w:r>
      <w:r>
        <w:t xml:space="preserve">на территории </w:t>
      </w:r>
      <w:r w:rsidR="0062596D">
        <w:t>муниципального образования</w:t>
      </w:r>
      <w:r>
        <w:t xml:space="preserve"> «город Оренбург»</w:t>
      </w:r>
      <w:r w:rsidR="00897CC8">
        <w:t xml:space="preserve"> (далее – МО «город Оренбург»)</w:t>
      </w:r>
      <w:r w:rsidR="00504427">
        <w:t>;</w:t>
      </w:r>
    </w:p>
    <w:p w:rsidR="009D65F3" w:rsidRPr="009D65F3" w:rsidRDefault="009D65F3" w:rsidP="00337E56">
      <w:pPr>
        <w:ind w:firstLine="709"/>
        <w:jc w:val="both"/>
        <w:rPr>
          <w:color w:val="auto"/>
        </w:rPr>
      </w:pPr>
      <w:r w:rsidRPr="009D65F3">
        <w:rPr>
          <w:color w:val="auto"/>
        </w:rPr>
        <w:t>достижения нормативов минимальной обеспеченности населения</w:t>
      </w:r>
      <w:r w:rsidR="006E41FC">
        <w:rPr>
          <w:color w:val="auto"/>
        </w:rPr>
        <w:t xml:space="preserve"> </w:t>
      </w:r>
      <w:r w:rsidRPr="009D65F3">
        <w:rPr>
          <w:color w:val="auto"/>
        </w:rPr>
        <w:t>площадью торговых объектов;</w:t>
      </w:r>
    </w:p>
    <w:p w:rsidR="009D65F3" w:rsidRPr="009D65F3" w:rsidRDefault="009D65F3" w:rsidP="00337E56">
      <w:pPr>
        <w:ind w:firstLine="709"/>
        <w:jc w:val="both"/>
        <w:rPr>
          <w:color w:val="auto"/>
        </w:rPr>
      </w:pPr>
      <w:r w:rsidRPr="009D65F3">
        <w:rPr>
          <w:color w:val="auto"/>
        </w:rPr>
        <w:t>формирования торговой инфраструктуры с учетом видов и типов торговых</w:t>
      </w:r>
      <w:r w:rsidR="006E41FC">
        <w:rPr>
          <w:color w:val="auto"/>
        </w:rPr>
        <w:t xml:space="preserve"> </w:t>
      </w:r>
      <w:r w:rsidRPr="009D65F3">
        <w:rPr>
          <w:color w:val="auto"/>
        </w:rPr>
        <w:t>объектов, форм и способов торговли;</w:t>
      </w:r>
    </w:p>
    <w:p w:rsidR="009D65F3" w:rsidRPr="009D65F3" w:rsidRDefault="009D65F3" w:rsidP="00337E56">
      <w:pPr>
        <w:ind w:firstLine="709"/>
        <w:jc w:val="both"/>
        <w:rPr>
          <w:color w:val="auto"/>
        </w:rPr>
      </w:pPr>
      <w:r w:rsidRPr="009D65F3">
        <w:rPr>
          <w:color w:val="auto"/>
        </w:rPr>
        <w:t>повышения доступности товаров для населения;</w:t>
      </w:r>
    </w:p>
    <w:p w:rsidR="009D65F3" w:rsidRPr="009D65F3" w:rsidRDefault="009D65F3" w:rsidP="00337E56">
      <w:pPr>
        <w:ind w:firstLine="709"/>
        <w:jc w:val="both"/>
        <w:rPr>
          <w:color w:val="auto"/>
        </w:rPr>
      </w:pPr>
      <w:r w:rsidRPr="009D65F3">
        <w:rPr>
          <w:color w:val="auto"/>
        </w:rPr>
        <w:t>создания дополнительных условий для развития малого и</w:t>
      </w:r>
      <w:r w:rsidR="00BC17BE" w:rsidRPr="00BC17BE">
        <w:rPr>
          <w:color w:val="auto"/>
        </w:rPr>
        <w:t xml:space="preserve"> </w:t>
      </w:r>
      <w:r w:rsidRPr="009D65F3">
        <w:rPr>
          <w:color w:val="auto"/>
        </w:rPr>
        <w:t>среднего</w:t>
      </w:r>
      <w:r w:rsidR="00BC17BE" w:rsidRPr="00BC17BE">
        <w:rPr>
          <w:color w:val="auto"/>
        </w:rPr>
        <w:t xml:space="preserve"> </w:t>
      </w:r>
      <w:r w:rsidR="00BC17BE">
        <w:rPr>
          <w:color w:val="auto"/>
        </w:rPr>
        <w:t>п</w:t>
      </w:r>
      <w:r w:rsidRPr="009D65F3">
        <w:rPr>
          <w:color w:val="auto"/>
        </w:rPr>
        <w:t>редпринимательства в сфере торговой деятельности;</w:t>
      </w:r>
    </w:p>
    <w:p w:rsidR="009D65F3" w:rsidRPr="009D65F3" w:rsidRDefault="009D65F3" w:rsidP="00337E56">
      <w:pPr>
        <w:ind w:firstLine="709"/>
        <w:jc w:val="both"/>
        <w:rPr>
          <w:color w:val="auto"/>
        </w:rPr>
      </w:pPr>
      <w:r w:rsidRPr="009D65F3">
        <w:rPr>
          <w:color w:val="auto"/>
        </w:rPr>
        <w:t>расширения рынка сбыта товаров для населения;</w:t>
      </w:r>
    </w:p>
    <w:p w:rsidR="009D65F3" w:rsidRDefault="009D65F3" w:rsidP="00337E56">
      <w:pPr>
        <w:ind w:firstLine="709"/>
        <w:jc w:val="both"/>
        <w:rPr>
          <w:color w:val="auto"/>
        </w:rPr>
      </w:pPr>
      <w:r w:rsidRPr="009D65F3">
        <w:rPr>
          <w:color w:val="auto"/>
        </w:rPr>
        <w:t>обеспечения равных возможностей для реализации прав субъектов</w:t>
      </w:r>
      <w:r w:rsidR="00504427">
        <w:rPr>
          <w:color w:val="auto"/>
        </w:rPr>
        <w:t xml:space="preserve"> предпринимательства</w:t>
      </w:r>
      <w:r w:rsidRPr="009D65F3">
        <w:rPr>
          <w:color w:val="auto"/>
        </w:rPr>
        <w:t xml:space="preserve"> на осуществление торговой деятельности</w:t>
      </w:r>
      <w:r w:rsidR="00897317">
        <w:rPr>
          <w:color w:val="auto"/>
        </w:rPr>
        <w:br/>
      </w:r>
      <w:r w:rsidRPr="009D65F3">
        <w:rPr>
          <w:color w:val="auto"/>
        </w:rPr>
        <w:t>на территории</w:t>
      </w:r>
      <w:r w:rsidR="00897317">
        <w:rPr>
          <w:color w:val="auto"/>
        </w:rPr>
        <w:t xml:space="preserve"> </w:t>
      </w:r>
      <w:r w:rsidR="00BB3DA8">
        <w:rPr>
          <w:color w:val="auto"/>
        </w:rPr>
        <w:t>МО</w:t>
      </w:r>
      <w:r w:rsidR="00945714">
        <w:rPr>
          <w:color w:val="auto"/>
        </w:rPr>
        <w:t xml:space="preserve"> «город Оренбург»</w:t>
      </w:r>
      <w:r w:rsidRPr="009D65F3">
        <w:rPr>
          <w:color w:val="auto"/>
        </w:rPr>
        <w:t>.</w:t>
      </w:r>
    </w:p>
    <w:p w:rsidR="00504427" w:rsidRDefault="00DA4E14" w:rsidP="00337E56">
      <w:pPr>
        <w:ind w:firstLine="708"/>
        <w:jc w:val="both"/>
      </w:pPr>
      <w:r w:rsidRPr="008E7F18">
        <w:rPr>
          <w:color w:val="auto"/>
        </w:rPr>
        <w:t>1.</w:t>
      </w:r>
      <w:r w:rsidR="00760274">
        <w:rPr>
          <w:color w:val="auto"/>
        </w:rPr>
        <w:t>2</w:t>
      </w:r>
      <w:r w:rsidRPr="008E7F18">
        <w:rPr>
          <w:color w:val="auto"/>
        </w:rPr>
        <w:t xml:space="preserve">. </w:t>
      </w:r>
      <w:r w:rsidR="00BC17BE">
        <w:t>Нестационарные торговые объекты</w:t>
      </w:r>
      <w:r w:rsidR="0062596D">
        <w:t>, в том числе</w:t>
      </w:r>
      <w:r w:rsidR="00504427">
        <w:t xml:space="preserve"> объекты общественного питания</w:t>
      </w:r>
      <w:r w:rsidR="0062596D">
        <w:t xml:space="preserve"> и бытового обслуживания</w:t>
      </w:r>
      <w:r w:rsidR="00302B85">
        <w:t>,</w:t>
      </w:r>
      <w:r w:rsidR="00504427">
        <w:t xml:space="preserve"> не являются недвижимым имуществом, не подлежат техническому</w:t>
      </w:r>
      <w:r w:rsidR="006971F7">
        <w:t xml:space="preserve"> </w:t>
      </w:r>
      <w:r w:rsidR="00504427">
        <w:t xml:space="preserve">учету, права на них не подлежат </w:t>
      </w:r>
      <w:r w:rsidR="00504427">
        <w:lastRenderedPageBreak/>
        <w:t>регистрации в Едином государственном реестре прав на недвижимое имущество и сделок с ним</w:t>
      </w:r>
      <w:r w:rsidR="0080547E">
        <w:t>.</w:t>
      </w:r>
    </w:p>
    <w:p w:rsidR="00DA4E14" w:rsidRDefault="00DA4E14" w:rsidP="00337E56">
      <w:pPr>
        <w:ind w:firstLine="709"/>
        <w:jc w:val="both"/>
        <w:rPr>
          <w:color w:val="auto"/>
        </w:rPr>
      </w:pPr>
      <w:r w:rsidRPr="008E7F18">
        <w:rPr>
          <w:color w:val="auto"/>
        </w:rPr>
        <w:t>1.</w:t>
      </w:r>
      <w:r w:rsidR="00760274">
        <w:rPr>
          <w:color w:val="auto"/>
        </w:rPr>
        <w:t>3</w:t>
      </w:r>
      <w:r w:rsidRPr="008E7F18">
        <w:rPr>
          <w:color w:val="auto"/>
        </w:rPr>
        <w:t>. Установленный</w:t>
      </w:r>
      <w:r w:rsidR="006971F7">
        <w:rPr>
          <w:color w:val="auto"/>
        </w:rPr>
        <w:t xml:space="preserve"> </w:t>
      </w:r>
      <w:r w:rsidR="00504427">
        <w:rPr>
          <w:color w:val="auto"/>
        </w:rPr>
        <w:t>п</w:t>
      </w:r>
      <w:r w:rsidRPr="008E7F18">
        <w:rPr>
          <w:color w:val="auto"/>
        </w:rPr>
        <w:t>оложением порядок не распространяется</w:t>
      </w:r>
      <w:r w:rsidR="00E573C8">
        <w:rPr>
          <w:color w:val="auto"/>
        </w:rPr>
        <w:br/>
      </w:r>
      <w:r w:rsidRPr="008E7F18">
        <w:rPr>
          <w:color w:val="auto"/>
        </w:rPr>
        <w:t>на отношения, связанные с размещением</w:t>
      </w:r>
      <w:r w:rsidR="006971F7">
        <w:rPr>
          <w:color w:val="auto"/>
        </w:rPr>
        <w:t xml:space="preserve"> </w:t>
      </w:r>
      <w:r w:rsidR="00BC17BE">
        <w:rPr>
          <w:color w:val="auto"/>
        </w:rPr>
        <w:t>нестационарных торговых объектов</w:t>
      </w:r>
      <w:r w:rsidR="006971F7">
        <w:rPr>
          <w:color w:val="auto"/>
        </w:rPr>
        <w:t xml:space="preserve"> </w:t>
      </w:r>
      <w:r w:rsidRPr="008E7F18">
        <w:rPr>
          <w:color w:val="auto"/>
        </w:rPr>
        <w:t>на территориях розничных рынков, при проведении праздничных, общественно-политических,</w:t>
      </w:r>
      <w:r w:rsidR="00836986">
        <w:rPr>
          <w:color w:val="auto"/>
        </w:rPr>
        <w:t xml:space="preserve"> культурно-массовых и спортивно-массовых</w:t>
      </w:r>
      <w:r w:rsidRPr="008E7F18">
        <w:rPr>
          <w:color w:val="auto"/>
        </w:rPr>
        <w:t xml:space="preserve"> мероприятий, </w:t>
      </w:r>
      <w:r w:rsidR="001B204D">
        <w:rPr>
          <w:color w:val="auto"/>
        </w:rPr>
        <w:t>имеющих временный характер</w:t>
      </w:r>
      <w:r w:rsidR="008A2AE4">
        <w:rPr>
          <w:color w:val="auto"/>
        </w:rPr>
        <w:t>,</w:t>
      </w:r>
      <w:r w:rsidR="001B204D">
        <w:rPr>
          <w:color w:val="auto"/>
        </w:rPr>
        <w:t xml:space="preserve"> а также </w:t>
      </w:r>
      <w:r w:rsidRPr="008E7F18">
        <w:rPr>
          <w:color w:val="auto"/>
        </w:rPr>
        <w:t>при проведении ярмарок, выставок-ярмарок.</w:t>
      </w:r>
    </w:p>
    <w:p w:rsidR="00BB3DA8" w:rsidRPr="008E7F18" w:rsidRDefault="00BB3DA8" w:rsidP="00337E56">
      <w:pPr>
        <w:ind w:firstLine="709"/>
        <w:jc w:val="both"/>
        <w:rPr>
          <w:color w:val="auto"/>
        </w:rPr>
      </w:pPr>
      <w:r>
        <w:rPr>
          <w:color w:val="auto"/>
        </w:rPr>
        <w:t xml:space="preserve">1.4. Порядок размещения и использования </w:t>
      </w:r>
      <w:r w:rsidR="00BC17BE">
        <w:rPr>
          <w:color w:val="auto"/>
        </w:rPr>
        <w:t>нестационарных торговых объектов</w:t>
      </w:r>
      <w:r>
        <w:rPr>
          <w:color w:val="auto"/>
        </w:rPr>
        <w:t xml:space="preserve"> в стационарном торговом объекте, в ином здании, строении, сооружении или на земельном участке, находящихся в частной собственности</w:t>
      </w:r>
      <w:r w:rsidR="00377F6F">
        <w:rPr>
          <w:color w:val="auto"/>
        </w:rPr>
        <w:t xml:space="preserve">, устанавливается собственником стационарного торгового объекта, иного здания, </w:t>
      </w:r>
      <w:r w:rsidR="00C97501">
        <w:rPr>
          <w:color w:val="auto"/>
        </w:rPr>
        <w:t>строения, сооружения или земельного участка</w:t>
      </w:r>
      <w:r w:rsidR="006E41FC">
        <w:rPr>
          <w:color w:val="auto"/>
        </w:rPr>
        <w:t xml:space="preserve"> </w:t>
      </w:r>
      <w:r w:rsidR="00C97501">
        <w:rPr>
          <w:color w:val="auto"/>
        </w:rPr>
        <w:t>с учетом требований, определенных законодательством Российской Федерации.</w:t>
      </w:r>
    </w:p>
    <w:p w:rsidR="00DA4E14" w:rsidRPr="008E7F18" w:rsidRDefault="00DA4E14" w:rsidP="00337E56">
      <w:pPr>
        <w:ind w:firstLine="709"/>
        <w:jc w:val="both"/>
        <w:rPr>
          <w:color w:val="auto"/>
        </w:rPr>
      </w:pPr>
    </w:p>
    <w:p w:rsidR="0080547E" w:rsidRPr="004F69CB" w:rsidRDefault="0080547E" w:rsidP="004F69CB">
      <w:pPr>
        <w:pStyle w:val="a4"/>
        <w:numPr>
          <w:ilvl w:val="0"/>
          <w:numId w:val="5"/>
        </w:numPr>
        <w:jc w:val="center"/>
        <w:outlineLvl w:val="0"/>
        <w:rPr>
          <w:rFonts w:ascii="Times New Roman" w:hAnsi="Times New Roman" w:cs="Times New Roman"/>
          <w:sz w:val="28"/>
          <w:szCs w:val="28"/>
        </w:rPr>
      </w:pPr>
      <w:r w:rsidRPr="004F69CB">
        <w:rPr>
          <w:rFonts w:ascii="Times New Roman" w:hAnsi="Times New Roman" w:cs="Times New Roman"/>
          <w:sz w:val="28"/>
          <w:szCs w:val="28"/>
        </w:rPr>
        <w:t xml:space="preserve">Основные понятия и их определения </w:t>
      </w:r>
    </w:p>
    <w:p w:rsidR="00306DEE" w:rsidRDefault="009E0A2D" w:rsidP="00337E56">
      <w:pPr>
        <w:ind w:firstLine="709"/>
        <w:jc w:val="both"/>
        <w:outlineLvl w:val="0"/>
      </w:pPr>
      <w:r>
        <w:t>Для целей</w:t>
      </w:r>
      <w:r w:rsidR="0080547E">
        <w:t xml:space="preserve"> настояще</w:t>
      </w:r>
      <w:r>
        <w:t>го</w:t>
      </w:r>
      <w:r w:rsidR="0080547E">
        <w:t xml:space="preserve"> положени</w:t>
      </w:r>
      <w:r>
        <w:t>я</w:t>
      </w:r>
      <w:r w:rsidR="006E41FC">
        <w:t xml:space="preserve"> </w:t>
      </w:r>
      <w:r>
        <w:t>использу</w:t>
      </w:r>
      <w:r w:rsidR="0080547E">
        <w:t xml:space="preserve">ются следующие понятия: </w:t>
      </w:r>
    </w:p>
    <w:p w:rsidR="00892D6D" w:rsidRPr="003F04D7" w:rsidRDefault="0089740C" w:rsidP="00337E56">
      <w:pPr>
        <w:ind w:firstLine="709"/>
        <w:jc w:val="both"/>
        <w:outlineLvl w:val="0"/>
        <w:rPr>
          <w:color w:val="auto"/>
        </w:rPr>
      </w:pPr>
      <w:r>
        <w:rPr>
          <w:color w:val="auto"/>
        </w:rPr>
        <w:t xml:space="preserve">а) </w:t>
      </w:r>
      <w:r w:rsidR="00892D6D" w:rsidRPr="003F04D7">
        <w:rPr>
          <w:color w:val="auto"/>
        </w:rPr>
        <w:t>торговая деятельность (торговля) – вид предпринимательской деятельности, связанн</w:t>
      </w:r>
      <w:r w:rsidR="00BC17BE">
        <w:rPr>
          <w:color w:val="auto"/>
        </w:rPr>
        <w:t>ы</w:t>
      </w:r>
      <w:r w:rsidR="00892D6D" w:rsidRPr="003F04D7">
        <w:rPr>
          <w:color w:val="auto"/>
        </w:rPr>
        <w:t>й с приобретением и продажей товаров;</w:t>
      </w:r>
    </w:p>
    <w:p w:rsidR="00892D6D" w:rsidRPr="003F04D7" w:rsidRDefault="0089740C" w:rsidP="00337E56">
      <w:pPr>
        <w:ind w:firstLine="709"/>
        <w:jc w:val="both"/>
        <w:outlineLvl w:val="0"/>
        <w:rPr>
          <w:color w:val="auto"/>
        </w:rPr>
      </w:pPr>
      <w:r>
        <w:rPr>
          <w:color w:val="auto"/>
        </w:rPr>
        <w:t xml:space="preserve">б) </w:t>
      </w:r>
      <w:r w:rsidR="00892D6D" w:rsidRPr="003F04D7">
        <w:rPr>
          <w:color w:val="auto"/>
        </w:rPr>
        <w:t>товар – объект гражданских прав (в том числе работа, услуга), предназначенн</w:t>
      </w:r>
      <w:r w:rsidR="00BC17BE">
        <w:rPr>
          <w:color w:val="auto"/>
        </w:rPr>
        <w:t>ый</w:t>
      </w:r>
      <w:r w:rsidR="00892D6D" w:rsidRPr="003F04D7">
        <w:rPr>
          <w:color w:val="auto"/>
        </w:rPr>
        <w:t xml:space="preserve"> для продажи, обмена или иного введения в оборот</w:t>
      </w:r>
      <w:r w:rsidR="007710F4" w:rsidRPr="003F04D7">
        <w:rPr>
          <w:color w:val="auto"/>
        </w:rPr>
        <w:t>;</w:t>
      </w:r>
    </w:p>
    <w:p w:rsidR="0080547E" w:rsidRDefault="00892D6D" w:rsidP="00337E56">
      <w:pPr>
        <w:ind w:firstLine="709"/>
        <w:jc w:val="both"/>
        <w:outlineLvl w:val="0"/>
      </w:pPr>
      <w:r>
        <w:t>в</w:t>
      </w:r>
      <w:r w:rsidR="0080547E">
        <w:t xml:space="preserve">) розничная торговля </w:t>
      </w:r>
      <w:r w:rsidR="00DE38C8">
        <w:t>–</w:t>
      </w:r>
      <w:r w:rsidR="0080547E">
        <w:t xml:space="preserve"> вид торговой деятельности, связанный</w:t>
      </w:r>
      <w:r w:rsidR="00897317">
        <w:br/>
      </w:r>
      <w:r w:rsidR="0080547E">
        <w:t xml:space="preserve">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w:t>
      </w:r>
    </w:p>
    <w:p w:rsidR="0080547E" w:rsidRPr="00E72AE5" w:rsidRDefault="00892D6D" w:rsidP="00337E56">
      <w:pPr>
        <w:ind w:firstLine="709"/>
        <w:jc w:val="both"/>
        <w:outlineLvl w:val="0"/>
        <w:rPr>
          <w:color w:val="auto"/>
        </w:rPr>
      </w:pPr>
      <w:r w:rsidRPr="00E72AE5">
        <w:t>г</w:t>
      </w:r>
      <w:r w:rsidR="0080547E" w:rsidRPr="00E72AE5">
        <w:t>)</w:t>
      </w:r>
      <w:r w:rsidR="0089740C" w:rsidRPr="00E72AE5">
        <w:t xml:space="preserve"> </w:t>
      </w:r>
      <w:r w:rsidR="0080547E" w:rsidRPr="00E72AE5">
        <w:t>субъект</w:t>
      </w:r>
      <w:r w:rsidR="004F69CB" w:rsidRPr="00E72AE5">
        <w:t>ы</w:t>
      </w:r>
      <w:r w:rsidR="0080547E" w:rsidRPr="00E72AE5">
        <w:t xml:space="preserve"> предпринимательства </w:t>
      </w:r>
      <w:r w:rsidR="00DE38C8" w:rsidRPr="00E72AE5">
        <w:t>–</w:t>
      </w:r>
      <w:r w:rsidR="006E41FC" w:rsidRPr="00E72AE5">
        <w:t xml:space="preserve"> </w:t>
      </w:r>
      <w:r w:rsidR="004F69CB" w:rsidRPr="00E72AE5">
        <w:rPr>
          <w:color w:val="auto"/>
          <w:shd w:val="clear" w:color="auto" w:fill="FFFFFF"/>
        </w:rPr>
        <w:t xml:space="preserve">юридические лица, индивидуальные предприниматели и физические лица </w:t>
      </w:r>
      <w:r w:rsidR="00E72AE5">
        <w:rPr>
          <w:color w:val="auto"/>
          <w:shd w:val="clear" w:color="auto" w:fill="FFFFFF"/>
        </w:rPr>
        <w:t>–</w:t>
      </w:r>
      <w:r w:rsidR="004F69CB" w:rsidRPr="00E72AE5">
        <w:rPr>
          <w:color w:val="auto"/>
          <w:shd w:val="clear" w:color="auto" w:fill="FFFFFF"/>
        </w:rPr>
        <w:t xml:space="preserve"> плательщики налога </w:t>
      </w:r>
      <w:r w:rsidR="004F69CB" w:rsidRPr="00E72AE5">
        <w:rPr>
          <w:color w:val="auto"/>
          <w:shd w:val="clear" w:color="auto" w:fill="FFFFFF"/>
        </w:rPr>
        <w:br/>
        <w:t xml:space="preserve">на профессиональный доход, осуществляющие розничную торговлю </w:t>
      </w:r>
      <w:r w:rsidR="004F69CB" w:rsidRPr="00E72AE5">
        <w:rPr>
          <w:color w:val="auto"/>
          <w:shd w:val="clear" w:color="auto" w:fill="FFFFFF"/>
        </w:rPr>
        <w:br/>
        <w:t>и зарегистрированные в установленном порядке;</w:t>
      </w:r>
    </w:p>
    <w:p w:rsidR="0080547E" w:rsidRDefault="00892D6D" w:rsidP="00337E56">
      <w:pPr>
        <w:ind w:firstLine="709"/>
        <w:jc w:val="both"/>
        <w:outlineLvl w:val="0"/>
      </w:pPr>
      <w:r>
        <w:t>д</w:t>
      </w:r>
      <w:r w:rsidR="0080547E">
        <w:t xml:space="preserve">) </w:t>
      </w:r>
      <w:r w:rsidR="00A07E2C">
        <w:t xml:space="preserve"> </w:t>
      </w:r>
      <w:r w:rsidR="00BB3DA8">
        <w:t>с</w:t>
      </w:r>
      <w:r w:rsidR="0080547E">
        <w:t>хема размещения нестационарных торговых объектов</w:t>
      </w:r>
      <w:r w:rsidR="00BF46B0">
        <w:t>, в том числе</w:t>
      </w:r>
      <w:r w:rsidR="0080547E">
        <w:t xml:space="preserve"> объектов общественного питания</w:t>
      </w:r>
      <w:r w:rsidR="00BF46B0">
        <w:t xml:space="preserve"> и бытового обслуживания</w:t>
      </w:r>
      <w:r w:rsidR="006E41FC">
        <w:t xml:space="preserve"> </w:t>
      </w:r>
      <w:r w:rsidR="00BF46B0">
        <w:t>–</w:t>
      </w:r>
      <w:r w:rsidR="0080547E">
        <w:t xml:space="preserve"> разработанный</w:t>
      </w:r>
      <w:r w:rsidR="0051124B">
        <w:br/>
      </w:r>
      <w:r w:rsidR="0080547E">
        <w:t xml:space="preserve"> и утвержденный правовой акт, состоящий из текстовой (в виде таблицы) части, содержащий информацию об адресном ориентире, реестровом номере нестационарного торгового объекта, специализации нестационарного торгового объекта, предельной площади места размещения нестационарного торгового объекта;</w:t>
      </w:r>
    </w:p>
    <w:p w:rsidR="00890E13" w:rsidRDefault="00892D6D" w:rsidP="00337E56">
      <w:pPr>
        <w:ind w:firstLine="709"/>
        <w:jc w:val="both"/>
        <w:outlineLvl w:val="0"/>
      </w:pPr>
      <w:r>
        <w:t>е</w:t>
      </w:r>
      <w:r w:rsidR="0080547E">
        <w:t xml:space="preserve">) </w:t>
      </w:r>
      <w:r w:rsidR="00A07E2C">
        <w:t xml:space="preserve"> </w:t>
      </w:r>
      <w:r w:rsidR="0080547E">
        <w:t>нестационарный торговый объект</w:t>
      </w:r>
      <w:r w:rsidR="00BC17BE">
        <w:t xml:space="preserve"> (далее – НТО)</w:t>
      </w:r>
      <w:r w:rsidR="006E41FC">
        <w:t xml:space="preserve"> </w:t>
      </w:r>
      <w:r w:rsidR="00DE38C8">
        <w:t>–</w:t>
      </w:r>
      <w:r w:rsidR="0080547E">
        <w:t xml:space="preserve"> торговый объект,</w:t>
      </w:r>
      <w:r w:rsidR="006E41FC">
        <w:t xml:space="preserve"> </w:t>
      </w:r>
      <w:r w:rsidR="0080547E">
        <w:t>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0547E" w:rsidRDefault="00892D6D" w:rsidP="00337E56">
      <w:pPr>
        <w:ind w:firstLine="709"/>
        <w:jc w:val="both"/>
        <w:outlineLvl w:val="0"/>
      </w:pPr>
      <w:r>
        <w:t>ж</w:t>
      </w:r>
      <w:r w:rsidR="0080547E">
        <w:t xml:space="preserve">) </w:t>
      </w:r>
      <w:r w:rsidR="00890E13">
        <w:t xml:space="preserve">торговый </w:t>
      </w:r>
      <w:r w:rsidR="0080547E">
        <w:t xml:space="preserve">павильон </w:t>
      </w:r>
      <w:r w:rsidR="00121C08">
        <w:t>–</w:t>
      </w:r>
      <w:r w:rsidR="0080547E">
        <w:t xml:space="preserve"> нестационарный торговый объект, представляющий собой отдельно стоящее строение (часть строения) или </w:t>
      </w:r>
      <w:r w:rsidR="0080547E">
        <w:lastRenderedPageBreak/>
        <w:t xml:space="preserve">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rsidR="0080547E" w:rsidRDefault="00892D6D" w:rsidP="00337E56">
      <w:pPr>
        <w:ind w:firstLine="709"/>
        <w:jc w:val="both"/>
        <w:outlineLvl w:val="0"/>
      </w:pPr>
      <w:r>
        <w:t>з</w:t>
      </w:r>
      <w:r w:rsidR="0080547E">
        <w:t xml:space="preserve">)  киоск </w:t>
      </w:r>
      <w:r w:rsidR="00121C08">
        <w:t>–</w:t>
      </w:r>
      <w:r w:rsidR="006971F7">
        <w:t xml:space="preserve"> </w:t>
      </w:r>
      <w:r w:rsidR="00121C08">
        <w:t>НТО</w:t>
      </w:r>
      <w:r w:rsidR="0080547E">
        <w:t>, представляющий собой сооружение без торгового зала</w:t>
      </w:r>
      <w:r w:rsidR="00897317">
        <w:br/>
      </w:r>
      <w:r w:rsidR="0080547E">
        <w:t xml:space="preserve"> с замкнутым пространством, внутри которого оборудовано одно рабочее место продавца и осуществляется хранение товарного запаса;</w:t>
      </w:r>
    </w:p>
    <w:p w:rsidR="00892D6D" w:rsidRPr="003F04D7" w:rsidRDefault="00892D6D" w:rsidP="00337E56">
      <w:pPr>
        <w:ind w:firstLine="709"/>
        <w:jc w:val="both"/>
        <w:outlineLvl w:val="0"/>
        <w:rPr>
          <w:color w:val="auto"/>
        </w:rPr>
      </w:pPr>
      <w:r w:rsidRPr="003F04D7">
        <w:rPr>
          <w:color w:val="auto"/>
        </w:rPr>
        <w:t>и) специализация НТО – ассортиментная специфика, при которой 80</w:t>
      </w:r>
      <w:r w:rsidR="0051124B">
        <w:rPr>
          <w:color w:val="auto"/>
        </w:rPr>
        <w:br/>
      </w:r>
      <w:r w:rsidRPr="003F04D7">
        <w:rPr>
          <w:color w:val="auto"/>
        </w:rPr>
        <w:t xml:space="preserve"> и более процентов всех предлагаемых к продаже товаров от их общего количества составляют товары одной группы, за исключением деятельности </w:t>
      </w:r>
      <w:r w:rsidR="0051124B">
        <w:rPr>
          <w:color w:val="auto"/>
        </w:rPr>
        <w:br/>
      </w:r>
      <w:r w:rsidRPr="003F04D7">
        <w:rPr>
          <w:color w:val="auto"/>
        </w:rPr>
        <w:t>по реализации печатной продукции. Специализация НТО по реализации печатной продукции определяется, если 50 и более процентов всех предлагаемых к продаже товаров от их общего</w:t>
      </w:r>
      <w:r w:rsidR="007710F4" w:rsidRPr="003F04D7">
        <w:rPr>
          <w:color w:val="auto"/>
        </w:rPr>
        <w:t xml:space="preserve"> количества составляет печатная продукция;</w:t>
      </w:r>
    </w:p>
    <w:p w:rsidR="0080547E" w:rsidRDefault="007710F4" w:rsidP="00337E56">
      <w:pPr>
        <w:tabs>
          <w:tab w:val="left" w:pos="993"/>
        </w:tabs>
        <w:ind w:firstLine="709"/>
        <w:jc w:val="both"/>
        <w:outlineLvl w:val="0"/>
        <w:rPr>
          <w:color w:val="auto"/>
        </w:rPr>
      </w:pPr>
      <w:r>
        <w:t>к</w:t>
      </w:r>
      <w:r w:rsidR="0080547E">
        <w:t>)</w:t>
      </w:r>
      <w:r w:rsidR="006971F7">
        <w:t xml:space="preserve"> </w:t>
      </w:r>
      <w:r w:rsidR="0080547E">
        <w:t xml:space="preserve">компенсационное место </w:t>
      </w:r>
      <w:r w:rsidR="002B31DA">
        <w:t>–</w:t>
      </w:r>
      <w:r w:rsidR="0080547E">
        <w:t xml:space="preserve"> </w:t>
      </w:r>
      <w:r w:rsidR="00361BF3" w:rsidRPr="00642D28">
        <w:rPr>
          <w:color w:val="auto"/>
          <w:shd w:val="clear" w:color="auto" w:fill="FFFFFF"/>
        </w:rPr>
        <w:t xml:space="preserve">альтернативное место размещения </w:t>
      </w:r>
      <w:r w:rsidR="00BA530A">
        <w:rPr>
          <w:color w:val="auto"/>
          <w:shd w:val="clear" w:color="auto" w:fill="FFFFFF"/>
        </w:rPr>
        <w:t>НТО</w:t>
      </w:r>
      <w:r w:rsidR="00361BF3" w:rsidRPr="00642D28">
        <w:rPr>
          <w:color w:val="auto"/>
          <w:shd w:val="clear" w:color="auto" w:fill="FFFFFF"/>
        </w:rPr>
        <w:t xml:space="preserve"> (равноценное по месту расположения, оживленности территории </w:t>
      </w:r>
      <w:r w:rsidR="00BA530A">
        <w:rPr>
          <w:color w:val="auto"/>
          <w:shd w:val="clear" w:color="auto" w:fill="FFFFFF"/>
        </w:rPr>
        <w:br/>
      </w:r>
      <w:r w:rsidR="00361BF3" w:rsidRPr="00642D28">
        <w:rPr>
          <w:color w:val="auto"/>
          <w:shd w:val="clear" w:color="auto" w:fill="FFFFFF"/>
        </w:rPr>
        <w:t>и привлекательности места для осуществления торговой деятельности соответствующими товарами, плате за размещение и иным показателям), используемое в случае досрочного расторжения договора на размещение нестационарного торгового объекта</w:t>
      </w:r>
      <w:r w:rsidR="000B118B">
        <w:rPr>
          <w:color w:val="auto"/>
          <w:shd w:val="clear" w:color="auto" w:fill="FFFFFF"/>
        </w:rPr>
        <w:t xml:space="preserve"> </w:t>
      </w:r>
      <w:r w:rsidR="00361BF3" w:rsidRPr="00642D28">
        <w:rPr>
          <w:color w:val="auto"/>
          <w:shd w:val="clear" w:color="auto" w:fill="FFFFFF"/>
        </w:rPr>
        <w:t>в одностороннем порядке по основаниям, предусмотренным п</w:t>
      </w:r>
      <w:r w:rsidR="00870E3B">
        <w:rPr>
          <w:color w:val="auto"/>
          <w:shd w:val="clear" w:color="auto" w:fill="FFFFFF"/>
        </w:rPr>
        <w:t>одпунктом 6.2 пункта</w:t>
      </w:r>
      <w:r w:rsidR="006E41FC">
        <w:rPr>
          <w:color w:val="auto"/>
          <w:shd w:val="clear" w:color="auto" w:fill="FFFFFF"/>
        </w:rPr>
        <w:t xml:space="preserve"> </w:t>
      </w:r>
      <w:r w:rsidR="00870E3B" w:rsidRPr="00870E3B">
        <w:rPr>
          <w:color w:val="auto"/>
          <w:shd w:val="clear" w:color="auto" w:fill="FFFFFF"/>
        </w:rPr>
        <w:t>6</w:t>
      </w:r>
      <w:r w:rsidR="006E41FC">
        <w:rPr>
          <w:color w:val="auto"/>
          <w:shd w:val="clear" w:color="auto" w:fill="FFFFFF"/>
        </w:rPr>
        <w:t xml:space="preserve"> </w:t>
      </w:r>
      <w:r w:rsidR="00361BF3" w:rsidRPr="00642D28">
        <w:rPr>
          <w:color w:val="auto"/>
          <w:shd w:val="clear" w:color="auto" w:fill="FFFFFF"/>
        </w:rPr>
        <w:t xml:space="preserve">настоящего </w:t>
      </w:r>
      <w:r w:rsidR="002B31DA">
        <w:rPr>
          <w:color w:val="auto"/>
          <w:shd w:val="clear" w:color="auto" w:fill="FFFFFF"/>
        </w:rPr>
        <w:t>П</w:t>
      </w:r>
      <w:r w:rsidR="00361BF3" w:rsidRPr="00642D28">
        <w:rPr>
          <w:color w:val="auto"/>
          <w:shd w:val="clear" w:color="auto" w:fill="FFFFFF"/>
        </w:rPr>
        <w:t>оложения</w:t>
      </w:r>
      <w:r w:rsidR="0080547E" w:rsidRPr="00642D28">
        <w:rPr>
          <w:color w:val="auto"/>
        </w:rPr>
        <w:t>.</w:t>
      </w:r>
    </w:p>
    <w:p w:rsidR="00BA7C97" w:rsidRPr="00642D28" w:rsidRDefault="00BA7C97" w:rsidP="00337E56">
      <w:pPr>
        <w:ind w:firstLine="709"/>
        <w:jc w:val="both"/>
        <w:outlineLvl w:val="0"/>
        <w:rPr>
          <w:color w:val="auto"/>
        </w:rPr>
      </w:pPr>
    </w:p>
    <w:p w:rsidR="00DA4E14" w:rsidRPr="008E7F18" w:rsidRDefault="00BA7C97" w:rsidP="00337E56">
      <w:pPr>
        <w:ind w:firstLine="709"/>
        <w:jc w:val="center"/>
        <w:outlineLvl w:val="0"/>
        <w:rPr>
          <w:color w:val="auto"/>
        </w:rPr>
      </w:pPr>
      <w:r>
        <w:rPr>
          <w:color w:val="auto"/>
        </w:rPr>
        <w:t>3.</w:t>
      </w:r>
      <w:r w:rsidR="00DA4E14" w:rsidRPr="008E7F18">
        <w:rPr>
          <w:color w:val="auto"/>
        </w:rPr>
        <w:t xml:space="preserve"> Порядок </w:t>
      </w:r>
      <w:r>
        <w:rPr>
          <w:color w:val="auto"/>
        </w:rPr>
        <w:t>формирования</w:t>
      </w:r>
      <w:r w:rsidR="00CC29D9">
        <w:rPr>
          <w:color w:val="auto"/>
        </w:rPr>
        <w:t xml:space="preserve">, </w:t>
      </w:r>
      <w:r w:rsidR="00DA4E14" w:rsidRPr="008E7F18">
        <w:rPr>
          <w:color w:val="auto"/>
        </w:rPr>
        <w:t>утверждения схемы размещения</w:t>
      </w:r>
    </w:p>
    <w:p w:rsidR="00DA4E14" w:rsidRPr="008E7F18" w:rsidRDefault="00374BC6" w:rsidP="00337E56">
      <w:pPr>
        <w:ind w:firstLine="709"/>
        <w:jc w:val="center"/>
        <w:rPr>
          <w:color w:val="auto"/>
        </w:rPr>
      </w:pPr>
      <w:r w:rsidRPr="008E7F18">
        <w:rPr>
          <w:color w:val="auto"/>
        </w:rPr>
        <w:t>НТО</w:t>
      </w:r>
      <w:r w:rsidR="00DA4E14" w:rsidRPr="008E7F18">
        <w:rPr>
          <w:color w:val="auto"/>
        </w:rPr>
        <w:t>, требования к их размещению</w:t>
      </w:r>
    </w:p>
    <w:p w:rsidR="00DA4E14" w:rsidRPr="008E7F18" w:rsidRDefault="00DA4E14" w:rsidP="00337E56">
      <w:pPr>
        <w:ind w:firstLine="709"/>
        <w:jc w:val="both"/>
        <w:rPr>
          <w:color w:val="auto"/>
        </w:rPr>
      </w:pPr>
    </w:p>
    <w:p w:rsidR="00DA4E14" w:rsidRPr="005271C2" w:rsidRDefault="00BA7C97" w:rsidP="00337E56">
      <w:pPr>
        <w:ind w:firstLine="709"/>
        <w:jc w:val="both"/>
        <w:rPr>
          <w:b/>
          <w:color w:val="auto"/>
        </w:rPr>
      </w:pPr>
      <w:r w:rsidRPr="005271C2">
        <w:rPr>
          <w:color w:val="auto"/>
        </w:rPr>
        <w:t>3</w:t>
      </w:r>
      <w:r w:rsidR="00DA4E14" w:rsidRPr="005271C2">
        <w:rPr>
          <w:color w:val="auto"/>
        </w:rPr>
        <w:t xml:space="preserve">.1. </w:t>
      </w:r>
      <w:bookmarkStart w:id="2" w:name="P28"/>
      <w:bookmarkEnd w:id="2"/>
      <w:r w:rsidR="00945714" w:rsidRPr="005271C2">
        <w:rPr>
          <w:color w:val="auto"/>
        </w:rPr>
        <w:t>С</w:t>
      </w:r>
      <w:r w:rsidR="00DB14F9" w:rsidRPr="005271C2">
        <w:rPr>
          <w:color w:val="auto"/>
        </w:rPr>
        <w:t>хем</w:t>
      </w:r>
      <w:r w:rsidR="00CC29D9" w:rsidRPr="005271C2">
        <w:rPr>
          <w:color w:val="auto"/>
        </w:rPr>
        <w:t>у</w:t>
      </w:r>
      <w:r w:rsidR="00890E13" w:rsidRPr="005271C2">
        <w:rPr>
          <w:color w:val="auto"/>
        </w:rPr>
        <w:t xml:space="preserve"> размещения НТО (далее – Схема)</w:t>
      </w:r>
      <w:r w:rsidR="00DB14F9" w:rsidRPr="005271C2">
        <w:rPr>
          <w:color w:val="auto"/>
        </w:rPr>
        <w:t xml:space="preserve"> разрабатывает</w:t>
      </w:r>
      <w:r w:rsidR="00890E13" w:rsidRPr="005271C2">
        <w:rPr>
          <w:color w:val="auto"/>
        </w:rPr>
        <w:br/>
      </w:r>
      <w:r w:rsidR="00DB14F9" w:rsidRPr="005271C2">
        <w:rPr>
          <w:color w:val="auto"/>
        </w:rPr>
        <w:t xml:space="preserve"> и </w:t>
      </w:r>
      <w:r w:rsidR="00945714" w:rsidRPr="005271C2">
        <w:rPr>
          <w:color w:val="auto"/>
        </w:rPr>
        <w:t xml:space="preserve">подготавливает комитет потребительского рынка, услуг и развития предпринимательства администрации города Оренбурга (далее – Комитет) </w:t>
      </w:r>
      <w:r w:rsidR="00897317">
        <w:rPr>
          <w:color w:val="auto"/>
        </w:rPr>
        <w:br/>
      </w:r>
      <w:r w:rsidR="00945714" w:rsidRPr="005271C2">
        <w:rPr>
          <w:color w:val="auto"/>
        </w:rPr>
        <w:t xml:space="preserve">с учетом рекомендаций комиссии по размещению </w:t>
      </w:r>
      <w:r w:rsidR="00BA530A">
        <w:rPr>
          <w:color w:val="auto"/>
        </w:rPr>
        <w:t xml:space="preserve">НТО </w:t>
      </w:r>
      <w:r w:rsidR="00945714" w:rsidRPr="005271C2">
        <w:rPr>
          <w:color w:val="auto"/>
        </w:rPr>
        <w:t xml:space="preserve">на территории </w:t>
      </w:r>
      <w:r w:rsidR="00BC17BE">
        <w:rPr>
          <w:color w:val="auto"/>
        </w:rPr>
        <w:br/>
      </w:r>
      <w:r w:rsidR="00BA530A">
        <w:rPr>
          <w:color w:val="auto"/>
        </w:rPr>
        <w:t>МО</w:t>
      </w:r>
      <w:r w:rsidR="00945714" w:rsidRPr="005271C2">
        <w:rPr>
          <w:color w:val="auto"/>
        </w:rPr>
        <w:t xml:space="preserve"> «город Оренбург»</w:t>
      </w:r>
      <w:r w:rsidR="006971F7">
        <w:rPr>
          <w:color w:val="auto"/>
        </w:rPr>
        <w:t xml:space="preserve"> </w:t>
      </w:r>
      <w:r w:rsidR="00945714" w:rsidRPr="005271C2">
        <w:rPr>
          <w:color w:val="auto"/>
        </w:rPr>
        <w:t>(далее</w:t>
      </w:r>
      <w:r w:rsidR="00897317">
        <w:rPr>
          <w:color w:val="auto"/>
        </w:rPr>
        <w:t xml:space="preserve"> </w:t>
      </w:r>
      <w:r w:rsidR="00945714" w:rsidRPr="005271C2">
        <w:rPr>
          <w:color w:val="auto"/>
        </w:rPr>
        <w:t xml:space="preserve">– Комиссия) и результатов обсуждения </w:t>
      </w:r>
      <w:r w:rsidR="00897317">
        <w:rPr>
          <w:color w:val="auto"/>
        </w:rPr>
        <w:br/>
      </w:r>
      <w:r w:rsidR="00945714" w:rsidRPr="005271C2">
        <w:rPr>
          <w:color w:val="auto"/>
        </w:rPr>
        <w:t>с представителями предпринимательских сообществ</w:t>
      </w:r>
      <w:r w:rsidR="00CC29D9" w:rsidRPr="005271C2">
        <w:rPr>
          <w:color w:val="auto"/>
        </w:rPr>
        <w:t>.</w:t>
      </w:r>
      <w:r w:rsidR="006971F7">
        <w:rPr>
          <w:color w:val="auto"/>
        </w:rPr>
        <w:t xml:space="preserve"> </w:t>
      </w:r>
      <w:r w:rsidR="00CC29D9" w:rsidRPr="005271C2">
        <w:rPr>
          <w:color w:val="auto"/>
        </w:rPr>
        <w:t>Схема</w:t>
      </w:r>
      <w:r w:rsidR="00897317">
        <w:rPr>
          <w:color w:val="auto"/>
        </w:rPr>
        <w:t xml:space="preserve"> </w:t>
      </w:r>
      <w:r w:rsidR="00DB14F9" w:rsidRPr="005271C2">
        <w:rPr>
          <w:color w:val="auto"/>
        </w:rPr>
        <w:t>утверждается постановлением Администрации города Оренбурга</w:t>
      </w:r>
      <w:r w:rsidR="00CC29D9" w:rsidRPr="005271C2">
        <w:rPr>
          <w:color w:val="auto"/>
        </w:rPr>
        <w:t>.</w:t>
      </w:r>
    </w:p>
    <w:p w:rsidR="00830B67" w:rsidRPr="008E7F18" w:rsidRDefault="00830B67" w:rsidP="00337E56">
      <w:pPr>
        <w:ind w:firstLine="709"/>
        <w:jc w:val="both"/>
        <w:rPr>
          <w:color w:val="auto"/>
        </w:rPr>
      </w:pPr>
      <w:r w:rsidRPr="008E7F18">
        <w:rPr>
          <w:color w:val="auto"/>
        </w:rPr>
        <w:t xml:space="preserve">Положение о </w:t>
      </w:r>
      <w:r>
        <w:rPr>
          <w:color w:val="auto"/>
        </w:rPr>
        <w:t>К</w:t>
      </w:r>
      <w:r w:rsidRPr="008E7F18">
        <w:rPr>
          <w:color w:val="auto"/>
        </w:rPr>
        <w:t xml:space="preserve">омиссии, состав </w:t>
      </w:r>
      <w:r>
        <w:rPr>
          <w:color w:val="auto"/>
        </w:rPr>
        <w:t>К</w:t>
      </w:r>
      <w:r w:rsidRPr="008E7F18">
        <w:rPr>
          <w:color w:val="auto"/>
        </w:rPr>
        <w:t xml:space="preserve">омиссии утверждаются постановлением </w:t>
      </w:r>
      <w:r w:rsidR="00E573C8">
        <w:rPr>
          <w:color w:val="auto"/>
        </w:rPr>
        <w:t>А</w:t>
      </w:r>
      <w:r w:rsidRPr="008E7F18">
        <w:rPr>
          <w:color w:val="auto"/>
        </w:rPr>
        <w:t>дминистрации города Оренбурга.</w:t>
      </w:r>
    </w:p>
    <w:p w:rsidR="00A67C9C" w:rsidRPr="008E7F18" w:rsidRDefault="00A67C9C" w:rsidP="00337E56">
      <w:pPr>
        <w:ind w:firstLine="709"/>
        <w:jc w:val="both"/>
        <w:rPr>
          <w:color w:val="auto"/>
        </w:rPr>
      </w:pPr>
      <w:r>
        <w:rPr>
          <w:color w:val="auto"/>
        </w:rPr>
        <w:t xml:space="preserve">Утверждение Схемы и внесение в неё изменений не может служить основанием для пересмотра мест размещения </w:t>
      </w:r>
      <w:r w:rsidR="00830B67">
        <w:rPr>
          <w:color w:val="auto"/>
        </w:rPr>
        <w:t>НТО</w:t>
      </w:r>
      <w:r>
        <w:rPr>
          <w:color w:val="auto"/>
        </w:rPr>
        <w:t xml:space="preserve">, строительство, реконструкция или эксплуатация которых были начаты до утверждения Схемы. </w:t>
      </w:r>
    </w:p>
    <w:p w:rsidR="004639EF" w:rsidRPr="002C22EA" w:rsidRDefault="00BA7C97" w:rsidP="00337E56">
      <w:pPr>
        <w:ind w:firstLine="709"/>
        <w:jc w:val="both"/>
        <w:rPr>
          <w:color w:val="auto"/>
        </w:rPr>
      </w:pPr>
      <w:r>
        <w:rPr>
          <w:color w:val="auto"/>
        </w:rPr>
        <w:t>3</w:t>
      </w:r>
      <w:r w:rsidR="004639EF" w:rsidRPr="002C22EA">
        <w:rPr>
          <w:color w:val="auto"/>
        </w:rPr>
        <w:t xml:space="preserve">.2. </w:t>
      </w:r>
      <w:r w:rsidR="00C559E1" w:rsidRPr="002C22EA">
        <w:rPr>
          <w:color w:val="auto"/>
        </w:rPr>
        <w:t>Размещение с</w:t>
      </w:r>
      <w:r w:rsidR="00893A1F" w:rsidRPr="002C22EA">
        <w:rPr>
          <w:color w:val="auto"/>
        </w:rPr>
        <w:t xml:space="preserve">езонных </w:t>
      </w:r>
      <w:r w:rsidR="00495AF9" w:rsidRPr="002C22EA">
        <w:rPr>
          <w:color w:val="auto"/>
        </w:rPr>
        <w:t>НТО</w:t>
      </w:r>
      <w:r w:rsidR="009F47C6">
        <w:rPr>
          <w:color w:val="auto"/>
        </w:rPr>
        <w:t xml:space="preserve"> </w:t>
      </w:r>
      <w:r w:rsidR="00C559E1" w:rsidRPr="002C22EA">
        <w:rPr>
          <w:color w:val="auto"/>
        </w:rPr>
        <w:t>осуществляется на период действия сезона</w:t>
      </w:r>
      <w:r w:rsidR="004639EF" w:rsidRPr="002C22EA">
        <w:rPr>
          <w:color w:val="auto"/>
        </w:rPr>
        <w:t>:</w:t>
      </w:r>
    </w:p>
    <w:p w:rsidR="00842230" w:rsidRPr="002C22EA" w:rsidRDefault="004639EF" w:rsidP="00337E56">
      <w:pPr>
        <w:ind w:firstLine="709"/>
        <w:jc w:val="both"/>
        <w:rPr>
          <w:color w:val="auto"/>
        </w:rPr>
      </w:pPr>
      <w:r w:rsidRPr="002C22EA">
        <w:rPr>
          <w:color w:val="auto"/>
        </w:rPr>
        <w:t>бахчевые развалы</w:t>
      </w:r>
      <w:r w:rsidR="00FD7D0B" w:rsidRPr="002C22EA">
        <w:rPr>
          <w:color w:val="auto"/>
        </w:rPr>
        <w:t xml:space="preserve"> –</w:t>
      </w:r>
      <w:r w:rsidRPr="002C22EA">
        <w:rPr>
          <w:color w:val="auto"/>
        </w:rPr>
        <w:t xml:space="preserve"> с ию</w:t>
      </w:r>
      <w:r w:rsidR="00CD76BD" w:rsidRPr="002C22EA">
        <w:rPr>
          <w:color w:val="auto"/>
        </w:rPr>
        <w:t>н</w:t>
      </w:r>
      <w:r w:rsidRPr="002C22EA">
        <w:rPr>
          <w:color w:val="auto"/>
        </w:rPr>
        <w:t>я по октябрь;</w:t>
      </w:r>
    </w:p>
    <w:p w:rsidR="004639EF" w:rsidRPr="002C22EA" w:rsidRDefault="004639EF" w:rsidP="00337E56">
      <w:pPr>
        <w:ind w:firstLine="709"/>
        <w:jc w:val="both"/>
        <w:rPr>
          <w:color w:val="auto"/>
        </w:rPr>
      </w:pPr>
      <w:r w:rsidRPr="002C22EA">
        <w:rPr>
          <w:color w:val="auto"/>
        </w:rPr>
        <w:t xml:space="preserve">елочные базары </w:t>
      </w:r>
      <w:r w:rsidR="00FD7D0B" w:rsidRPr="002C22EA">
        <w:rPr>
          <w:color w:val="auto"/>
        </w:rPr>
        <w:t xml:space="preserve">– </w:t>
      </w:r>
      <w:r w:rsidRPr="002C22EA">
        <w:rPr>
          <w:color w:val="auto"/>
        </w:rPr>
        <w:t>с ноября по декабрь;</w:t>
      </w:r>
    </w:p>
    <w:p w:rsidR="002C22EA" w:rsidRPr="002C22EA" w:rsidRDefault="002C22EA" w:rsidP="00337E56">
      <w:pPr>
        <w:ind w:firstLine="709"/>
        <w:jc w:val="both"/>
        <w:rPr>
          <w:color w:val="auto"/>
        </w:rPr>
      </w:pPr>
      <w:r w:rsidRPr="002C22EA">
        <w:rPr>
          <w:color w:val="auto"/>
        </w:rPr>
        <w:t>школьные базары – с июля по сентябрь;</w:t>
      </w:r>
    </w:p>
    <w:p w:rsidR="004639EF" w:rsidRPr="002C22EA" w:rsidRDefault="004639EF" w:rsidP="00337E56">
      <w:pPr>
        <w:ind w:firstLine="709"/>
        <w:jc w:val="both"/>
        <w:rPr>
          <w:color w:val="auto"/>
        </w:rPr>
      </w:pPr>
      <w:r w:rsidRPr="002C22EA">
        <w:rPr>
          <w:color w:val="auto"/>
        </w:rPr>
        <w:t>сезонные кафе, изотермические емкости</w:t>
      </w:r>
      <w:r w:rsidR="00B13972">
        <w:rPr>
          <w:color w:val="auto"/>
        </w:rPr>
        <w:t>, предназначенные</w:t>
      </w:r>
      <w:r w:rsidR="009F47C6">
        <w:rPr>
          <w:color w:val="auto"/>
        </w:rPr>
        <w:t xml:space="preserve"> </w:t>
      </w:r>
      <w:r w:rsidR="00B13972">
        <w:rPr>
          <w:color w:val="auto"/>
        </w:rPr>
        <w:t xml:space="preserve">для </w:t>
      </w:r>
      <w:r w:rsidR="00B13972" w:rsidRPr="003F04D7">
        <w:rPr>
          <w:color w:val="auto"/>
        </w:rPr>
        <w:t xml:space="preserve">реализации безалкогольных напитков и продовольственных продуктов </w:t>
      </w:r>
      <w:r w:rsidR="00B13972" w:rsidRPr="003F04D7">
        <w:rPr>
          <w:color w:val="auto"/>
        </w:rPr>
        <w:lastRenderedPageBreak/>
        <w:t>питания</w:t>
      </w:r>
      <w:r w:rsidRPr="002C22EA">
        <w:rPr>
          <w:color w:val="auto"/>
        </w:rPr>
        <w:t xml:space="preserve">, тележки, лотки, палатки, корзины и иные специальные приспособления </w:t>
      </w:r>
      <w:r w:rsidR="00FD7D0B" w:rsidRPr="002C22EA">
        <w:rPr>
          <w:color w:val="auto"/>
        </w:rPr>
        <w:t xml:space="preserve">– </w:t>
      </w:r>
      <w:r w:rsidRPr="002C22EA">
        <w:rPr>
          <w:color w:val="auto"/>
        </w:rPr>
        <w:t>с апреля по октябрь.</w:t>
      </w:r>
    </w:p>
    <w:p w:rsidR="0044789A" w:rsidRDefault="00BA7C97" w:rsidP="00337E56">
      <w:pPr>
        <w:ind w:firstLine="709"/>
        <w:jc w:val="both"/>
        <w:rPr>
          <w:color w:val="auto"/>
        </w:rPr>
      </w:pPr>
      <w:r w:rsidRPr="00E72AE5">
        <w:rPr>
          <w:color w:val="auto"/>
        </w:rPr>
        <w:t>3</w:t>
      </w:r>
      <w:r w:rsidR="00842230" w:rsidRPr="00E72AE5">
        <w:rPr>
          <w:color w:val="auto"/>
        </w:rPr>
        <w:t>.</w:t>
      </w:r>
      <w:r w:rsidR="0018712E" w:rsidRPr="00E72AE5">
        <w:rPr>
          <w:color w:val="auto"/>
        </w:rPr>
        <w:t>3</w:t>
      </w:r>
      <w:r w:rsidR="00842230" w:rsidRPr="00E72AE5">
        <w:rPr>
          <w:color w:val="auto"/>
        </w:rPr>
        <w:t>. Схем</w:t>
      </w:r>
      <w:r w:rsidR="004D7FA6" w:rsidRPr="00E72AE5">
        <w:rPr>
          <w:color w:val="auto"/>
        </w:rPr>
        <w:t>а</w:t>
      </w:r>
      <w:r w:rsidR="00842230" w:rsidRPr="00E72AE5">
        <w:rPr>
          <w:color w:val="auto"/>
        </w:rPr>
        <w:t xml:space="preserve"> формиру</w:t>
      </w:r>
      <w:r w:rsidR="004D7FA6" w:rsidRPr="00E72AE5">
        <w:rPr>
          <w:color w:val="auto"/>
        </w:rPr>
        <w:t>е</w:t>
      </w:r>
      <w:r w:rsidR="00D55BAB" w:rsidRPr="00E72AE5">
        <w:rPr>
          <w:color w:val="auto"/>
        </w:rPr>
        <w:t>тся</w:t>
      </w:r>
      <w:r w:rsidR="00842230" w:rsidRPr="00E72AE5">
        <w:rPr>
          <w:color w:val="auto"/>
        </w:rPr>
        <w:t xml:space="preserve"> на основе поступивших </w:t>
      </w:r>
      <w:r w:rsidR="003A7771" w:rsidRPr="00E72AE5">
        <w:rPr>
          <w:color w:val="auto"/>
        </w:rPr>
        <w:t xml:space="preserve">в </w:t>
      </w:r>
      <w:r w:rsidR="00F750C9" w:rsidRPr="00E72AE5">
        <w:rPr>
          <w:color w:val="auto"/>
        </w:rPr>
        <w:t>К</w:t>
      </w:r>
      <w:r w:rsidR="003A7771" w:rsidRPr="00E72AE5">
        <w:rPr>
          <w:color w:val="auto"/>
        </w:rPr>
        <w:t xml:space="preserve">омитет </w:t>
      </w:r>
      <w:r w:rsidR="00842230" w:rsidRPr="00E72AE5">
        <w:rPr>
          <w:color w:val="auto"/>
        </w:rPr>
        <w:t>заявлений</w:t>
      </w:r>
      <w:r w:rsidR="0051124B" w:rsidRPr="00E72AE5">
        <w:rPr>
          <w:color w:val="auto"/>
        </w:rPr>
        <w:br/>
      </w:r>
      <w:r w:rsidR="008F0130" w:rsidRPr="00E72AE5">
        <w:rPr>
          <w:color w:val="auto"/>
        </w:rPr>
        <w:t>от</w:t>
      </w:r>
      <w:r w:rsidR="009F47C6" w:rsidRPr="00E72AE5">
        <w:rPr>
          <w:color w:val="auto"/>
        </w:rPr>
        <w:t xml:space="preserve"> </w:t>
      </w:r>
      <w:r w:rsidR="00830B67" w:rsidRPr="00E72AE5">
        <w:rPr>
          <w:color w:val="auto"/>
        </w:rPr>
        <w:t>заинтересованных лиц</w:t>
      </w:r>
      <w:r w:rsidR="0044789A">
        <w:rPr>
          <w:color w:val="auto"/>
        </w:rPr>
        <w:t>:</w:t>
      </w:r>
    </w:p>
    <w:p w:rsidR="0044789A" w:rsidRPr="0044789A" w:rsidRDefault="0044789A" w:rsidP="0044789A">
      <w:pPr>
        <w:pStyle w:val="formattext"/>
        <w:shd w:val="clear" w:color="auto" w:fill="FFFFFF"/>
        <w:spacing w:before="0" w:beforeAutospacing="0" w:after="0" w:afterAutospacing="0"/>
        <w:ind w:firstLine="709"/>
        <w:jc w:val="both"/>
        <w:textAlignment w:val="baseline"/>
        <w:rPr>
          <w:sz w:val="28"/>
          <w:szCs w:val="28"/>
        </w:rPr>
      </w:pPr>
      <w:r w:rsidRPr="0044789A">
        <w:rPr>
          <w:sz w:val="28"/>
          <w:szCs w:val="28"/>
        </w:rPr>
        <w:t>субъекты торговли, некоммерческие организации, в том числе объединяющие хозяйствующих субъектов, осуществляющих торговую деятельность, население и иные заинтересованные лица;</w:t>
      </w:r>
    </w:p>
    <w:p w:rsidR="0044789A" w:rsidRPr="0044789A" w:rsidRDefault="0044789A" w:rsidP="0044789A">
      <w:pPr>
        <w:pStyle w:val="formattext"/>
        <w:shd w:val="clear" w:color="auto" w:fill="FFFFFF"/>
        <w:spacing w:before="0" w:beforeAutospacing="0" w:after="0" w:afterAutospacing="0"/>
        <w:ind w:firstLine="709"/>
        <w:jc w:val="both"/>
        <w:textAlignment w:val="baseline"/>
        <w:rPr>
          <w:sz w:val="28"/>
          <w:szCs w:val="28"/>
        </w:rPr>
      </w:pPr>
      <w:r w:rsidRPr="0044789A">
        <w:rPr>
          <w:sz w:val="28"/>
          <w:szCs w:val="28"/>
        </w:rPr>
        <w:t xml:space="preserve">орган местного самоуправления </w:t>
      </w:r>
      <w:r w:rsidR="005B63B1">
        <w:rPr>
          <w:sz w:val="28"/>
          <w:szCs w:val="28"/>
        </w:rPr>
        <w:t>МО «город Оренбург»</w:t>
      </w:r>
      <w:r w:rsidRPr="0044789A">
        <w:rPr>
          <w:sz w:val="28"/>
          <w:szCs w:val="28"/>
        </w:rPr>
        <w:t>, на территории которого утверждена или планируется к утверждению соответствующая Схема;</w:t>
      </w:r>
    </w:p>
    <w:p w:rsidR="0044789A" w:rsidRPr="0044789A" w:rsidRDefault="0044789A" w:rsidP="0044789A">
      <w:pPr>
        <w:pStyle w:val="formattext"/>
        <w:shd w:val="clear" w:color="auto" w:fill="FFFFFF"/>
        <w:spacing w:before="0" w:beforeAutospacing="0" w:after="0" w:afterAutospacing="0"/>
        <w:ind w:firstLine="709"/>
        <w:jc w:val="both"/>
        <w:textAlignment w:val="baseline"/>
        <w:rPr>
          <w:sz w:val="28"/>
          <w:szCs w:val="28"/>
        </w:rPr>
      </w:pPr>
      <w:r w:rsidRPr="0044789A">
        <w:rPr>
          <w:sz w:val="28"/>
          <w:szCs w:val="28"/>
        </w:rPr>
        <w:t xml:space="preserve">орган исполнительной власти Оренбургской области, уполномоченный на распоряжение имуществом Оренбургской области, в части внесения изменений, касающихся размещения НТО на землях или земельных участках, в зданиях, строениях, сооружениях, находящихся в их распоряжении </w:t>
      </w:r>
      <w:r>
        <w:rPr>
          <w:sz w:val="28"/>
          <w:szCs w:val="28"/>
        </w:rPr>
        <w:br/>
      </w:r>
      <w:r w:rsidRPr="0044789A">
        <w:rPr>
          <w:sz w:val="28"/>
          <w:szCs w:val="28"/>
        </w:rPr>
        <w:t xml:space="preserve">и расположенных на территории </w:t>
      </w:r>
      <w:r w:rsidR="00B56AB3">
        <w:rPr>
          <w:sz w:val="28"/>
          <w:szCs w:val="28"/>
        </w:rPr>
        <w:t>МО «город Оренбург»</w:t>
      </w:r>
      <w:r w:rsidRPr="0044789A">
        <w:rPr>
          <w:sz w:val="28"/>
          <w:szCs w:val="28"/>
        </w:rPr>
        <w:t>;</w:t>
      </w:r>
    </w:p>
    <w:p w:rsidR="0044789A" w:rsidRPr="0044789A" w:rsidRDefault="0044789A" w:rsidP="0044789A">
      <w:pPr>
        <w:pStyle w:val="formattext"/>
        <w:shd w:val="clear" w:color="auto" w:fill="FFFFFF"/>
        <w:spacing w:before="0" w:beforeAutospacing="0" w:after="0" w:afterAutospacing="0"/>
        <w:ind w:firstLine="709"/>
        <w:jc w:val="both"/>
        <w:textAlignment w:val="baseline"/>
        <w:rPr>
          <w:sz w:val="28"/>
          <w:szCs w:val="28"/>
        </w:rPr>
      </w:pPr>
      <w:r w:rsidRPr="0044789A">
        <w:rPr>
          <w:sz w:val="28"/>
          <w:szCs w:val="28"/>
        </w:rPr>
        <w:t xml:space="preserve">федеральный орган исполнительной власти Российской Федерации, уполномоченный на распоряжение имуществом, находящимся в федеральной собственности, в части внесения изменений, касающихся размещения НТО </w:t>
      </w:r>
      <w:r>
        <w:rPr>
          <w:sz w:val="28"/>
          <w:szCs w:val="28"/>
        </w:rPr>
        <w:br/>
      </w:r>
      <w:r w:rsidRPr="0044789A">
        <w:rPr>
          <w:sz w:val="28"/>
          <w:szCs w:val="28"/>
        </w:rPr>
        <w:t xml:space="preserve">на землях или земельных участках, в зданиях, строениях, сооружениях, находящихся в их распоряжении и расположенных на территории </w:t>
      </w:r>
      <w:r w:rsidR="00B56AB3">
        <w:rPr>
          <w:sz w:val="28"/>
          <w:szCs w:val="28"/>
        </w:rPr>
        <w:t>МО «город Оренбург»</w:t>
      </w:r>
      <w:r w:rsidRPr="0044789A">
        <w:rPr>
          <w:sz w:val="28"/>
          <w:szCs w:val="28"/>
        </w:rPr>
        <w:t>.</w:t>
      </w:r>
    </w:p>
    <w:p w:rsidR="00842230" w:rsidRPr="00E72AE5" w:rsidRDefault="00842230" w:rsidP="00337E56">
      <w:pPr>
        <w:ind w:firstLine="709"/>
        <w:jc w:val="both"/>
        <w:rPr>
          <w:color w:val="auto"/>
        </w:rPr>
      </w:pPr>
      <w:r w:rsidRPr="00E72AE5">
        <w:rPr>
          <w:color w:val="auto"/>
        </w:rPr>
        <w:t>Комитет</w:t>
      </w:r>
      <w:r w:rsidR="001C3CE1" w:rsidRPr="00E72AE5">
        <w:rPr>
          <w:color w:val="auto"/>
        </w:rPr>
        <w:t xml:space="preserve"> в течени</w:t>
      </w:r>
      <w:r w:rsidR="005271C2" w:rsidRPr="00E72AE5">
        <w:rPr>
          <w:color w:val="auto"/>
        </w:rPr>
        <w:t>е</w:t>
      </w:r>
      <w:r w:rsidR="001C3CE1" w:rsidRPr="00E72AE5">
        <w:rPr>
          <w:color w:val="auto"/>
        </w:rPr>
        <w:t xml:space="preserve"> 5 рабочих дней</w:t>
      </w:r>
      <w:r w:rsidRPr="00E72AE5">
        <w:rPr>
          <w:color w:val="auto"/>
        </w:rPr>
        <w:t xml:space="preserve"> обобщает поступившие заявления </w:t>
      </w:r>
      <w:r w:rsidR="001069FD">
        <w:rPr>
          <w:color w:val="auto"/>
        </w:rPr>
        <w:t xml:space="preserve">              </w:t>
      </w:r>
      <w:r w:rsidRPr="00E72AE5">
        <w:rPr>
          <w:color w:val="auto"/>
        </w:rPr>
        <w:t>с документами в табличную форму и направляет</w:t>
      </w:r>
      <w:r w:rsidR="001069FD">
        <w:rPr>
          <w:color w:val="auto"/>
        </w:rPr>
        <w:t xml:space="preserve"> </w:t>
      </w:r>
      <w:r w:rsidRPr="00E72AE5">
        <w:rPr>
          <w:color w:val="auto"/>
        </w:rPr>
        <w:t xml:space="preserve">в электронном виде </w:t>
      </w:r>
      <w:r w:rsidR="001069FD">
        <w:rPr>
          <w:color w:val="auto"/>
        </w:rPr>
        <w:t xml:space="preserve">                         </w:t>
      </w:r>
      <w:r w:rsidRPr="00E72AE5">
        <w:rPr>
          <w:color w:val="auto"/>
        </w:rPr>
        <w:t xml:space="preserve">в </w:t>
      </w:r>
      <w:r w:rsidR="00830B67" w:rsidRPr="00E72AE5">
        <w:rPr>
          <w:color w:val="auto"/>
        </w:rPr>
        <w:t xml:space="preserve">департамент градостроительства </w:t>
      </w:r>
      <w:r w:rsidRPr="00E72AE5">
        <w:rPr>
          <w:color w:val="auto"/>
        </w:rPr>
        <w:t>и земельных отношений администрации города Оренбурга, администрации Северного</w:t>
      </w:r>
      <w:r w:rsidR="001069FD">
        <w:rPr>
          <w:color w:val="auto"/>
        </w:rPr>
        <w:t xml:space="preserve"> </w:t>
      </w:r>
      <w:r w:rsidRPr="00E72AE5">
        <w:rPr>
          <w:color w:val="auto"/>
        </w:rPr>
        <w:t>и Южного округов города Оренбурга</w:t>
      </w:r>
      <w:r w:rsidR="00897317" w:rsidRPr="00E72AE5">
        <w:rPr>
          <w:color w:val="auto"/>
        </w:rPr>
        <w:t xml:space="preserve"> </w:t>
      </w:r>
      <w:r w:rsidRPr="00E72AE5">
        <w:rPr>
          <w:color w:val="auto"/>
        </w:rPr>
        <w:t xml:space="preserve">для предварительного рассмотрения возможности или невозможности включения мест размещения </w:t>
      </w:r>
      <w:r w:rsidR="00495AF9" w:rsidRPr="00E72AE5">
        <w:rPr>
          <w:color w:val="auto"/>
        </w:rPr>
        <w:t>НТО</w:t>
      </w:r>
      <w:r w:rsidRPr="00E72AE5">
        <w:rPr>
          <w:color w:val="auto"/>
        </w:rPr>
        <w:t xml:space="preserve"> в </w:t>
      </w:r>
      <w:r w:rsidR="00F750C9" w:rsidRPr="00E72AE5">
        <w:rPr>
          <w:color w:val="auto"/>
        </w:rPr>
        <w:t>С</w:t>
      </w:r>
      <w:r w:rsidRPr="00E72AE5">
        <w:rPr>
          <w:color w:val="auto"/>
        </w:rPr>
        <w:t xml:space="preserve">хему, возможности или невозможности корректировки </w:t>
      </w:r>
      <w:r w:rsidR="00F750C9" w:rsidRPr="00E72AE5">
        <w:rPr>
          <w:color w:val="auto"/>
        </w:rPr>
        <w:t>С</w:t>
      </w:r>
      <w:r w:rsidRPr="00E72AE5">
        <w:rPr>
          <w:color w:val="auto"/>
        </w:rPr>
        <w:t>хемы.</w:t>
      </w:r>
    </w:p>
    <w:p w:rsidR="00842230" w:rsidRPr="00E72AE5" w:rsidRDefault="00842230" w:rsidP="00337E56">
      <w:pPr>
        <w:ind w:firstLine="709"/>
        <w:jc w:val="both"/>
        <w:rPr>
          <w:color w:val="auto"/>
        </w:rPr>
      </w:pPr>
      <w:r w:rsidRPr="00E72AE5">
        <w:rPr>
          <w:color w:val="auto"/>
        </w:rPr>
        <w:t xml:space="preserve">По результатам рассмотрения заявлений и документов департаментом градостроительства и земельных отношений администрации города Оренбурга, </w:t>
      </w:r>
      <w:r w:rsidR="00C052CC" w:rsidRPr="00E72AE5">
        <w:rPr>
          <w:color w:val="auto"/>
        </w:rPr>
        <w:t>администрациями Северного и Южного округов города Оренбурга</w:t>
      </w:r>
      <w:r w:rsidRPr="00E72AE5">
        <w:rPr>
          <w:color w:val="auto"/>
        </w:rPr>
        <w:t xml:space="preserve"> подготавливаются заключения</w:t>
      </w:r>
      <w:r w:rsidR="00CB7E09" w:rsidRPr="00E72AE5">
        <w:rPr>
          <w:color w:val="auto"/>
        </w:rPr>
        <w:t xml:space="preserve"> о возможности </w:t>
      </w:r>
      <w:r w:rsidR="008F0130" w:rsidRPr="00E72AE5">
        <w:rPr>
          <w:color w:val="auto"/>
        </w:rPr>
        <w:t>(</w:t>
      </w:r>
      <w:r w:rsidR="00CB7E09" w:rsidRPr="00E72AE5">
        <w:rPr>
          <w:color w:val="auto"/>
        </w:rPr>
        <w:t>или невозможности</w:t>
      </w:r>
      <w:r w:rsidR="008F0130" w:rsidRPr="00E72AE5">
        <w:rPr>
          <w:color w:val="auto"/>
        </w:rPr>
        <w:t>)</w:t>
      </w:r>
      <w:r w:rsidR="00CB7E09" w:rsidRPr="00E72AE5">
        <w:rPr>
          <w:color w:val="auto"/>
        </w:rPr>
        <w:t xml:space="preserve"> включения мест размещения </w:t>
      </w:r>
      <w:r w:rsidR="00495AF9" w:rsidRPr="00E72AE5">
        <w:rPr>
          <w:color w:val="auto"/>
        </w:rPr>
        <w:t>НТО</w:t>
      </w:r>
      <w:r w:rsidR="00CB7E09" w:rsidRPr="00E72AE5">
        <w:rPr>
          <w:color w:val="auto"/>
        </w:rPr>
        <w:t xml:space="preserve"> в </w:t>
      </w:r>
      <w:r w:rsidR="00F750C9" w:rsidRPr="00E72AE5">
        <w:rPr>
          <w:color w:val="auto"/>
        </w:rPr>
        <w:t>С</w:t>
      </w:r>
      <w:r w:rsidR="00CB7E09" w:rsidRPr="00E72AE5">
        <w:rPr>
          <w:color w:val="auto"/>
        </w:rPr>
        <w:t xml:space="preserve">хему, возможности </w:t>
      </w:r>
      <w:r w:rsidR="008F0130" w:rsidRPr="00E72AE5">
        <w:rPr>
          <w:color w:val="auto"/>
        </w:rPr>
        <w:t>(</w:t>
      </w:r>
      <w:r w:rsidR="00CB7E09" w:rsidRPr="00E72AE5">
        <w:rPr>
          <w:color w:val="auto"/>
        </w:rPr>
        <w:t>или невозможности</w:t>
      </w:r>
      <w:r w:rsidR="008F0130" w:rsidRPr="00E72AE5">
        <w:rPr>
          <w:color w:val="auto"/>
        </w:rPr>
        <w:t>)</w:t>
      </w:r>
      <w:r w:rsidR="00CB7E09" w:rsidRPr="00E72AE5">
        <w:rPr>
          <w:color w:val="auto"/>
        </w:rPr>
        <w:t xml:space="preserve"> корректировки </w:t>
      </w:r>
      <w:r w:rsidR="00F750C9" w:rsidRPr="00E72AE5">
        <w:rPr>
          <w:color w:val="auto"/>
        </w:rPr>
        <w:t>С</w:t>
      </w:r>
      <w:r w:rsidR="00CB7E09" w:rsidRPr="00E72AE5">
        <w:rPr>
          <w:color w:val="auto"/>
        </w:rPr>
        <w:t>хемы</w:t>
      </w:r>
      <w:r w:rsidRPr="00E72AE5">
        <w:rPr>
          <w:color w:val="auto"/>
        </w:rPr>
        <w:t xml:space="preserve">. </w:t>
      </w:r>
    </w:p>
    <w:p w:rsidR="00F44D72" w:rsidRPr="00E72AE5" w:rsidRDefault="0021606F" w:rsidP="00337E56">
      <w:pPr>
        <w:ind w:firstLine="709"/>
        <w:jc w:val="both"/>
        <w:rPr>
          <w:color w:val="auto"/>
        </w:rPr>
      </w:pPr>
      <w:r w:rsidRPr="00E72AE5">
        <w:rPr>
          <w:color w:val="auto"/>
        </w:rPr>
        <w:t>Срок подготовки</w:t>
      </w:r>
      <w:r w:rsidR="001C3CE1" w:rsidRPr="00E72AE5">
        <w:rPr>
          <w:color w:val="auto"/>
        </w:rPr>
        <w:t xml:space="preserve"> и направления</w:t>
      </w:r>
      <w:r w:rsidRPr="00E72AE5">
        <w:rPr>
          <w:color w:val="auto"/>
        </w:rPr>
        <w:t xml:space="preserve"> заключений</w:t>
      </w:r>
      <w:r w:rsidR="001C3CE1" w:rsidRPr="00E72AE5">
        <w:rPr>
          <w:color w:val="auto"/>
        </w:rPr>
        <w:t xml:space="preserve"> в Комитет</w:t>
      </w:r>
      <w:r w:rsidRPr="00E72AE5">
        <w:rPr>
          <w:color w:val="auto"/>
        </w:rPr>
        <w:t xml:space="preserve"> – 10 рабочих дней с момента поступления заявлений и документов</w:t>
      </w:r>
      <w:r w:rsidR="00C052CC" w:rsidRPr="00E72AE5">
        <w:rPr>
          <w:color w:val="auto"/>
        </w:rPr>
        <w:t xml:space="preserve"> в</w:t>
      </w:r>
      <w:r w:rsidR="00F44D72" w:rsidRPr="00E72AE5">
        <w:rPr>
          <w:color w:val="auto"/>
        </w:rPr>
        <w:t xml:space="preserve"> </w:t>
      </w:r>
      <w:r w:rsidR="00C052CC" w:rsidRPr="00E72AE5">
        <w:rPr>
          <w:color w:val="auto"/>
        </w:rPr>
        <w:t>департамент градостроительства и земельных отношений администрации города Оренбурга, в администрации Северного и Южного округов города Оренбурга</w:t>
      </w:r>
      <w:r w:rsidR="00F44D72" w:rsidRPr="00E72AE5">
        <w:rPr>
          <w:color w:val="auto"/>
        </w:rPr>
        <w:t>.</w:t>
      </w:r>
    </w:p>
    <w:p w:rsidR="00CC1347" w:rsidRDefault="00BA7C97" w:rsidP="00337E56">
      <w:pPr>
        <w:ind w:firstLine="709"/>
        <w:jc w:val="both"/>
        <w:rPr>
          <w:color w:val="auto"/>
        </w:rPr>
      </w:pPr>
      <w:r w:rsidRPr="00E72AE5">
        <w:rPr>
          <w:color w:val="auto"/>
        </w:rPr>
        <w:t>3</w:t>
      </w:r>
      <w:r w:rsidR="00842230" w:rsidRPr="00E72AE5">
        <w:rPr>
          <w:color w:val="auto"/>
        </w:rPr>
        <w:t>.</w:t>
      </w:r>
      <w:r w:rsidR="0018712E" w:rsidRPr="00E72AE5">
        <w:rPr>
          <w:color w:val="auto"/>
        </w:rPr>
        <w:t>4</w:t>
      </w:r>
      <w:r w:rsidR="00842230" w:rsidRPr="00E72AE5">
        <w:rPr>
          <w:color w:val="auto"/>
        </w:rPr>
        <w:t>. Поступившие от</w:t>
      </w:r>
      <w:r w:rsidR="00897317" w:rsidRPr="00E72AE5">
        <w:rPr>
          <w:color w:val="auto"/>
        </w:rPr>
        <w:t xml:space="preserve"> </w:t>
      </w:r>
      <w:r w:rsidR="004E1B19" w:rsidRPr="00E72AE5">
        <w:rPr>
          <w:color w:val="auto"/>
        </w:rPr>
        <w:t>департамента градостроительства и земельных отношений администрации города Оренбурга,</w:t>
      </w:r>
      <w:r w:rsidR="00C052CC" w:rsidRPr="00E72AE5">
        <w:rPr>
          <w:color w:val="auto"/>
        </w:rPr>
        <w:t xml:space="preserve"> от</w:t>
      </w:r>
      <w:r w:rsidR="004E1B19" w:rsidRPr="00E72AE5">
        <w:rPr>
          <w:color w:val="auto"/>
        </w:rPr>
        <w:t xml:space="preserve"> </w:t>
      </w:r>
      <w:r w:rsidR="00C052CC" w:rsidRPr="00E72AE5">
        <w:rPr>
          <w:color w:val="auto"/>
        </w:rPr>
        <w:t xml:space="preserve">администрации Северного </w:t>
      </w:r>
      <w:r w:rsidR="00C052CC" w:rsidRPr="00E72AE5">
        <w:rPr>
          <w:color w:val="auto"/>
        </w:rPr>
        <w:br/>
        <w:t>и Южного округов города Оренбурга</w:t>
      </w:r>
      <w:r w:rsidR="004E1B19" w:rsidRPr="00E72AE5">
        <w:rPr>
          <w:color w:val="auto"/>
        </w:rPr>
        <w:t xml:space="preserve"> </w:t>
      </w:r>
      <w:r w:rsidR="00842230" w:rsidRPr="00E72AE5">
        <w:rPr>
          <w:color w:val="auto"/>
        </w:rPr>
        <w:t xml:space="preserve">в </w:t>
      </w:r>
      <w:r w:rsidR="00F750C9" w:rsidRPr="00E72AE5">
        <w:rPr>
          <w:color w:val="auto"/>
        </w:rPr>
        <w:t>К</w:t>
      </w:r>
      <w:r w:rsidR="00842230" w:rsidRPr="00E72AE5">
        <w:rPr>
          <w:color w:val="auto"/>
        </w:rPr>
        <w:t xml:space="preserve">омитет </w:t>
      </w:r>
      <w:r w:rsidR="00D22C20" w:rsidRPr="00E72AE5">
        <w:rPr>
          <w:color w:val="auto"/>
        </w:rPr>
        <w:t>заключения</w:t>
      </w:r>
      <w:r w:rsidR="00897317" w:rsidRPr="00E72AE5">
        <w:rPr>
          <w:color w:val="auto"/>
        </w:rPr>
        <w:t xml:space="preserve"> </w:t>
      </w:r>
      <w:r w:rsidR="001678E8" w:rsidRPr="00E72AE5">
        <w:rPr>
          <w:color w:val="auto"/>
        </w:rPr>
        <w:t xml:space="preserve">направляются </w:t>
      </w:r>
      <w:r w:rsidR="00C052CC" w:rsidRPr="00E72AE5">
        <w:rPr>
          <w:color w:val="auto"/>
        </w:rPr>
        <w:br/>
      </w:r>
      <w:r w:rsidR="00842230" w:rsidRPr="00E72AE5">
        <w:rPr>
          <w:color w:val="auto"/>
        </w:rPr>
        <w:t>для ознакомления член</w:t>
      </w:r>
      <w:r w:rsidR="001678E8" w:rsidRPr="00E72AE5">
        <w:rPr>
          <w:color w:val="auto"/>
        </w:rPr>
        <w:t>ам</w:t>
      </w:r>
      <w:r w:rsidR="00897317" w:rsidRPr="00E72AE5">
        <w:rPr>
          <w:color w:val="auto"/>
        </w:rPr>
        <w:t xml:space="preserve"> </w:t>
      </w:r>
      <w:r w:rsidR="00F750C9" w:rsidRPr="00E72AE5">
        <w:rPr>
          <w:color w:val="auto"/>
        </w:rPr>
        <w:t>К</w:t>
      </w:r>
      <w:r w:rsidR="00780866" w:rsidRPr="00E72AE5">
        <w:rPr>
          <w:color w:val="auto"/>
        </w:rPr>
        <w:t xml:space="preserve">омиссии в целях принятия рекомендаций </w:t>
      </w:r>
      <w:r w:rsidR="00C052CC" w:rsidRPr="00E72AE5">
        <w:rPr>
          <w:color w:val="auto"/>
        </w:rPr>
        <w:br/>
      </w:r>
      <w:r w:rsidR="00780866" w:rsidRPr="00E72AE5">
        <w:rPr>
          <w:color w:val="auto"/>
        </w:rPr>
        <w:t xml:space="preserve">на заседании </w:t>
      </w:r>
      <w:r w:rsidR="00F750C9" w:rsidRPr="00E72AE5">
        <w:rPr>
          <w:color w:val="auto"/>
        </w:rPr>
        <w:t>К</w:t>
      </w:r>
      <w:r w:rsidR="00780866" w:rsidRPr="00E72AE5">
        <w:rPr>
          <w:color w:val="auto"/>
        </w:rPr>
        <w:t>омиссии.</w:t>
      </w:r>
    </w:p>
    <w:p w:rsidR="00167BA0" w:rsidRDefault="00CC1347" w:rsidP="00337E56">
      <w:pPr>
        <w:ind w:firstLine="709"/>
        <w:jc w:val="both"/>
        <w:rPr>
          <w:color w:val="auto"/>
        </w:rPr>
      </w:pPr>
      <w:r w:rsidRPr="008E7F18">
        <w:rPr>
          <w:color w:val="auto"/>
        </w:rPr>
        <w:lastRenderedPageBreak/>
        <w:t xml:space="preserve">Срок ознакомления членов </w:t>
      </w:r>
      <w:r w:rsidR="00F750C9">
        <w:rPr>
          <w:color w:val="auto"/>
        </w:rPr>
        <w:t>К</w:t>
      </w:r>
      <w:r w:rsidRPr="008E7F18">
        <w:rPr>
          <w:color w:val="auto"/>
        </w:rPr>
        <w:t xml:space="preserve">омиссии с заключениями – не </w:t>
      </w:r>
      <w:r w:rsidR="006D20FA">
        <w:rPr>
          <w:color w:val="auto"/>
        </w:rPr>
        <w:t>позднее</w:t>
      </w:r>
      <w:r w:rsidR="002B31DA">
        <w:rPr>
          <w:color w:val="auto"/>
        </w:rPr>
        <w:br/>
      </w:r>
      <w:r w:rsidRPr="002B31DA">
        <w:rPr>
          <w:color w:val="auto"/>
        </w:rPr>
        <w:t>3</w:t>
      </w:r>
      <w:r w:rsidRPr="008E7F18">
        <w:rPr>
          <w:color w:val="auto"/>
        </w:rPr>
        <w:t xml:space="preserve"> рабочих дней</w:t>
      </w:r>
      <w:r w:rsidR="00624608">
        <w:rPr>
          <w:color w:val="auto"/>
        </w:rPr>
        <w:t xml:space="preserve"> до даты проведения заседания </w:t>
      </w:r>
      <w:r w:rsidR="00F750C9">
        <w:rPr>
          <w:color w:val="auto"/>
        </w:rPr>
        <w:t>К</w:t>
      </w:r>
      <w:r w:rsidR="00624608">
        <w:rPr>
          <w:color w:val="auto"/>
        </w:rPr>
        <w:t>омиссии</w:t>
      </w:r>
      <w:r w:rsidRPr="008E7F18">
        <w:rPr>
          <w:color w:val="auto"/>
        </w:rPr>
        <w:t>.</w:t>
      </w:r>
    </w:p>
    <w:p w:rsidR="00167BA0" w:rsidRPr="008E7F18" w:rsidRDefault="00167BA0" w:rsidP="00337E56">
      <w:pPr>
        <w:widowControl w:val="0"/>
        <w:autoSpaceDE w:val="0"/>
        <w:autoSpaceDN w:val="0"/>
        <w:adjustRightInd w:val="0"/>
        <w:ind w:firstLine="720"/>
        <w:jc w:val="both"/>
        <w:rPr>
          <w:bCs w:val="0"/>
          <w:color w:val="auto"/>
        </w:rPr>
      </w:pPr>
      <w:bookmarkStart w:id="3" w:name="sub_2056"/>
      <w:r w:rsidRPr="008E7F18">
        <w:rPr>
          <w:bCs w:val="0"/>
          <w:color w:val="auto"/>
        </w:rPr>
        <w:t xml:space="preserve">При </w:t>
      </w:r>
      <w:r w:rsidR="00B5293D">
        <w:rPr>
          <w:bCs w:val="0"/>
          <w:color w:val="auto"/>
        </w:rPr>
        <w:t>рекомендации</w:t>
      </w:r>
      <w:r w:rsidRPr="008E7F18">
        <w:rPr>
          <w:bCs w:val="0"/>
          <w:color w:val="auto"/>
        </w:rPr>
        <w:t xml:space="preserve"> </w:t>
      </w:r>
      <w:r w:rsidR="00D22C20">
        <w:rPr>
          <w:bCs w:val="0"/>
          <w:color w:val="auto"/>
        </w:rPr>
        <w:t>Комиссией</w:t>
      </w:r>
      <w:r w:rsidRPr="008E7F18">
        <w:rPr>
          <w:bCs w:val="0"/>
          <w:color w:val="auto"/>
        </w:rPr>
        <w:t xml:space="preserve"> </w:t>
      </w:r>
      <w:r w:rsidR="00775DBF" w:rsidRPr="008E7F18">
        <w:rPr>
          <w:bCs w:val="0"/>
          <w:color w:val="auto"/>
        </w:rPr>
        <w:t>включ</w:t>
      </w:r>
      <w:r w:rsidR="00B5293D">
        <w:rPr>
          <w:bCs w:val="0"/>
          <w:color w:val="auto"/>
        </w:rPr>
        <w:t>ить</w:t>
      </w:r>
      <w:r w:rsidR="00775DBF" w:rsidRPr="008E7F18">
        <w:rPr>
          <w:bCs w:val="0"/>
          <w:color w:val="auto"/>
        </w:rPr>
        <w:t xml:space="preserve"> мест</w:t>
      </w:r>
      <w:r w:rsidR="00276F42">
        <w:rPr>
          <w:bCs w:val="0"/>
          <w:color w:val="auto"/>
        </w:rPr>
        <w:t>а</w:t>
      </w:r>
      <w:r w:rsidR="00775DBF" w:rsidRPr="008E7F18">
        <w:rPr>
          <w:bCs w:val="0"/>
          <w:color w:val="auto"/>
        </w:rPr>
        <w:t xml:space="preserve"> размещения</w:t>
      </w:r>
      <w:r w:rsidR="00897317">
        <w:rPr>
          <w:bCs w:val="0"/>
          <w:color w:val="auto"/>
        </w:rPr>
        <w:t xml:space="preserve"> </w:t>
      </w:r>
      <w:r w:rsidR="00775DBF" w:rsidRPr="008E7F18">
        <w:rPr>
          <w:bCs w:val="0"/>
          <w:color w:val="auto"/>
        </w:rPr>
        <w:t xml:space="preserve">в </w:t>
      </w:r>
      <w:r w:rsidR="00504DDC">
        <w:rPr>
          <w:bCs w:val="0"/>
          <w:color w:val="auto"/>
        </w:rPr>
        <w:t>С</w:t>
      </w:r>
      <w:r w:rsidR="00775DBF" w:rsidRPr="008E7F18">
        <w:rPr>
          <w:bCs w:val="0"/>
          <w:color w:val="auto"/>
        </w:rPr>
        <w:t>хему</w:t>
      </w:r>
      <w:r w:rsidR="00897317">
        <w:rPr>
          <w:bCs w:val="0"/>
          <w:color w:val="auto"/>
        </w:rPr>
        <w:t xml:space="preserve"> </w:t>
      </w:r>
      <w:r w:rsidR="00504DDC">
        <w:rPr>
          <w:bCs w:val="0"/>
          <w:color w:val="auto"/>
        </w:rPr>
        <w:t>К</w:t>
      </w:r>
      <w:r w:rsidRPr="008E7F18">
        <w:rPr>
          <w:bCs w:val="0"/>
          <w:color w:val="auto"/>
        </w:rPr>
        <w:t>омитет</w:t>
      </w:r>
      <w:r w:rsidR="00897317">
        <w:rPr>
          <w:bCs w:val="0"/>
          <w:color w:val="auto"/>
        </w:rPr>
        <w:t xml:space="preserve"> </w:t>
      </w:r>
      <w:r w:rsidRPr="008E7F18">
        <w:rPr>
          <w:bCs w:val="0"/>
          <w:color w:val="auto"/>
        </w:rPr>
        <w:t xml:space="preserve">подготавливает проект постановления </w:t>
      </w:r>
      <w:r w:rsidR="00775DBF" w:rsidRPr="008E7F18">
        <w:rPr>
          <w:bCs w:val="0"/>
          <w:color w:val="auto"/>
        </w:rPr>
        <w:t>А</w:t>
      </w:r>
      <w:r w:rsidRPr="008E7F18">
        <w:rPr>
          <w:bCs w:val="0"/>
          <w:color w:val="auto"/>
        </w:rPr>
        <w:t xml:space="preserve">дминистрации города Оренбурга о внесении изменений в утвержденную </w:t>
      </w:r>
      <w:r w:rsidR="00504DDC">
        <w:rPr>
          <w:bCs w:val="0"/>
          <w:color w:val="auto"/>
        </w:rPr>
        <w:t>С</w:t>
      </w:r>
      <w:r w:rsidRPr="008E7F18">
        <w:rPr>
          <w:bCs w:val="0"/>
          <w:color w:val="auto"/>
        </w:rPr>
        <w:t xml:space="preserve">хему и в течение </w:t>
      </w:r>
      <w:r w:rsidR="002B31DA">
        <w:rPr>
          <w:bCs w:val="0"/>
          <w:color w:val="auto"/>
        </w:rPr>
        <w:br/>
      </w:r>
      <w:r w:rsidR="001069FD">
        <w:rPr>
          <w:bCs w:val="0"/>
          <w:color w:val="auto"/>
        </w:rPr>
        <w:t>10</w:t>
      </w:r>
      <w:r w:rsidRPr="008E7F18">
        <w:rPr>
          <w:bCs w:val="0"/>
          <w:color w:val="auto"/>
        </w:rPr>
        <w:t xml:space="preserve"> рабочих дней после заседания </w:t>
      </w:r>
      <w:r w:rsidR="00504DDC">
        <w:rPr>
          <w:bCs w:val="0"/>
          <w:color w:val="auto"/>
        </w:rPr>
        <w:t>К</w:t>
      </w:r>
      <w:r w:rsidRPr="008E7F18">
        <w:rPr>
          <w:bCs w:val="0"/>
          <w:color w:val="auto"/>
        </w:rPr>
        <w:t>омиссии уведомляет заявителя</w:t>
      </w:r>
      <w:r w:rsidR="00897317">
        <w:rPr>
          <w:bCs w:val="0"/>
          <w:color w:val="auto"/>
        </w:rPr>
        <w:t xml:space="preserve"> </w:t>
      </w:r>
      <w:r w:rsidR="002B31DA">
        <w:rPr>
          <w:bCs w:val="0"/>
          <w:color w:val="auto"/>
        </w:rPr>
        <w:br/>
      </w:r>
      <w:r w:rsidRPr="008E7F18">
        <w:rPr>
          <w:bCs w:val="0"/>
          <w:color w:val="auto"/>
        </w:rPr>
        <w:t>в письменном виде о принятом решении.</w:t>
      </w:r>
    </w:p>
    <w:p w:rsidR="00167BA0" w:rsidRPr="008E7F18" w:rsidRDefault="00167BA0" w:rsidP="00337E56">
      <w:pPr>
        <w:widowControl w:val="0"/>
        <w:autoSpaceDE w:val="0"/>
        <w:autoSpaceDN w:val="0"/>
        <w:adjustRightInd w:val="0"/>
        <w:ind w:firstLine="720"/>
        <w:jc w:val="both"/>
        <w:rPr>
          <w:bCs w:val="0"/>
          <w:color w:val="auto"/>
        </w:rPr>
      </w:pPr>
      <w:bookmarkStart w:id="4" w:name="sub_2057"/>
      <w:bookmarkEnd w:id="3"/>
      <w:r w:rsidRPr="008E7F18">
        <w:rPr>
          <w:bCs w:val="0"/>
          <w:color w:val="auto"/>
        </w:rPr>
        <w:t xml:space="preserve">При </w:t>
      </w:r>
      <w:r w:rsidR="00B5293D">
        <w:rPr>
          <w:bCs w:val="0"/>
          <w:color w:val="auto"/>
        </w:rPr>
        <w:t>рекомендации</w:t>
      </w:r>
      <w:r w:rsidRPr="008E7F18">
        <w:rPr>
          <w:bCs w:val="0"/>
          <w:color w:val="auto"/>
        </w:rPr>
        <w:t xml:space="preserve"> </w:t>
      </w:r>
      <w:r w:rsidR="00D22C20">
        <w:rPr>
          <w:bCs w:val="0"/>
          <w:color w:val="auto"/>
        </w:rPr>
        <w:t xml:space="preserve">Комиссией </w:t>
      </w:r>
      <w:r w:rsidRPr="008E7F18">
        <w:rPr>
          <w:bCs w:val="0"/>
          <w:color w:val="auto"/>
        </w:rPr>
        <w:t>исключ</w:t>
      </w:r>
      <w:r w:rsidR="00B5293D">
        <w:rPr>
          <w:bCs w:val="0"/>
          <w:color w:val="auto"/>
        </w:rPr>
        <w:t>ить</w:t>
      </w:r>
      <w:r w:rsidRPr="008E7F18">
        <w:rPr>
          <w:bCs w:val="0"/>
          <w:color w:val="auto"/>
        </w:rPr>
        <w:t xml:space="preserve"> </w:t>
      </w:r>
      <w:r w:rsidR="00775DBF" w:rsidRPr="008E7F18">
        <w:rPr>
          <w:bCs w:val="0"/>
          <w:color w:val="auto"/>
        </w:rPr>
        <w:t>мест</w:t>
      </w:r>
      <w:r w:rsidR="00276F42">
        <w:rPr>
          <w:bCs w:val="0"/>
          <w:color w:val="auto"/>
        </w:rPr>
        <w:t>а</w:t>
      </w:r>
      <w:r w:rsidR="00775DBF" w:rsidRPr="008E7F18">
        <w:rPr>
          <w:bCs w:val="0"/>
          <w:color w:val="auto"/>
        </w:rPr>
        <w:t xml:space="preserve"> размещения</w:t>
      </w:r>
      <w:r w:rsidR="00B13972">
        <w:rPr>
          <w:bCs w:val="0"/>
          <w:color w:val="auto"/>
        </w:rPr>
        <w:br/>
      </w:r>
      <w:r w:rsidR="00AE16EB">
        <w:rPr>
          <w:bCs w:val="0"/>
          <w:color w:val="auto"/>
        </w:rPr>
        <w:t xml:space="preserve">из </w:t>
      </w:r>
      <w:r w:rsidR="00504DDC">
        <w:rPr>
          <w:bCs w:val="0"/>
          <w:color w:val="auto"/>
        </w:rPr>
        <w:t>С</w:t>
      </w:r>
      <w:r w:rsidR="00AE16EB">
        <w:rPr>
          <w:bCs w:val="0"/>
          <w:color w:val="auto"/>
        </w:rPr>
        <w:t>хемы</w:t>
      </w:r>
      <w:r w:rsidR="00897317">
        <w:rPr>
          <w:bCs w:val="0"/>
          <w:color w:val="auto"/>
        </w:rPr>
        <w:t xml:space="preserve"> </w:t>
      </w:r>
      <w:r w:rsidR="00504DDC">
        <w:rPr>
          <w:bCs w:val="0"/>
          <w:color w:val="auto"/>
        </w:rPr>
        <w:t>К</w:t>
      </w:r>
      <w:r w:rsidRPr="008E7F18">
        <w:rPr>
          <w:bCs w:val="0"/>
          <w:color w:val="auto"/>
        </w:rPr>
        <w:t>омитет</w:t>
      </w:r>
      <w:r w:rsidR="00897317">
        <w:rPr>
          <w:bCs w:val="0"/>
          <w:color w:val="auto"/>
        </w:rPr>
        <w:t xml:space="preserve"> </w:t>
      </w:r>
      <w:r w:rsidRPr="008E7F18">
        <w:rPr>
          <w:bCs w:val="0"/>
          <w:color w:val="auto"/>
        </w:rPr>
        <w:t>подготавливает проект постановления</w:t>
      </w:r>
      <w:r w:rsidR="00897317">
        <w:rPr>
          <w:bCs w:val="0"/>
          <w:color w:val="auto"/>
        </w:rPr>
        <w:t xml:space="preserve"> </w:t>
      </w:r>
      <w:r w:rsidR="00775DBF" w:rsidRPr="008E7F18">
        <w:rPr>
          <w:bCs w:val="0"/>
          <w:color w:val="auto"/>
        </w:rPr>
        <w:t>А</w:t>
      </w:r>
      <w:r w:rsidRPr="008E7F18">
        <w:rPr>
          <w:bCs w:val="0"/>
          <w:color w:val="auto"/>
        </w:rPr>
        <w:t xml:space="preserve">дминистрации города Оренбурга о внесении изменений в утвержденную схему и в течение </w:t>
      </w:r>
      <w:r w:rsidR="002B31DA">
        <w:rPr>
          <w:bCs w:val="0"/>
          <w:color w:val="auto"/>
        </w:rPr>
        <w:br/>
      </w:r>
      <w:r w:rsidR="0042494F">
        <w:rPr>
          <w:bCs w:val="0"/>
          <w:color w:val="auto"/>
        </w:rPr>
        <w:t>10</w:t>
      </w:r>
      <w:r w:rsidRPr="008E7F18">
        <w:rPr>
          <w:bCs w:val="0"/>
          <w:color w:val="auto"/>
        </w:rPr>
        <w:t xml:space="preserve"> рабочих дней после заседания </w:t>
      </w:r>
      <w:r w:rsidR="00504DDC">
        <w:rPr>
          <w:bCs w:val="0"/>
          <w:color w:val="auto"/>
        </w:rPr>
        <w:t>К</w:t>
      </w:r>
      <w:r w:rsidRPr="008E7F18">
        <w:rPr>
          <w:bCs w:val="0"/>
          <w:color w:val="auto"/>
        </w:rPr>
        <w:t>омиссии</w:t>
      </w:r>
      <w:r w:rsidR="00897317">
        <w:rPr>
          <w:bCs w:val="0"/>
          <w:color w:val="auto"/>
        </w:rPr>
        <w:t xml:space="preserve"> </w:t>
      </w:r>
      <w:r w:rsidRPr="008E7F18">
        <w:rPr>
          <w:bCs w:val="0"/>
          <w:color w:val="auto"/>
        </w:rPr>
        <w:t xml:space="preserve">направляет </w:t>
      </w:r>
      <w:r w:rsidR="00AE16EB" w:rsidRPr="008E7F18">
        <w:rPr>
          <w:bCs w:val="0"/>
          <w:color w:val="auto"/>
        </w:rPr>
        <w:t xml:space="preserve">собственнику НТО </w:t>
      </w:r>
      <w:r w:rsidRPr="008E7F18">
        <w:rPr>
          <w:bCs w:val="0"/>
          <w:color w:val="auto"/>
        </w:rPr>
        <w:t>обоснованное письменное уведомление</w:t>
      </w:r>
      <w:r w:rsidR="00E762A2">
        <w:rPr>
          <w:bCs w:val="0"/>
          <w:color w:val="auto"/>
        </w:rPr>
        <w:t xml:space="preserve"> </w:t>
      </w:r>
      <w:r w:rsidRPr="008E7F18">
        <w:rPr>
          <w:bCs w:val="0"/>
          <w:color w:val="auto"/>
        </w:rPr>
        <w:t>о принятом решении, подписанное председателем</w:t>
      </w:r>
      <w:r w:rsidR="00897317">
        <w:rPr>
          <w:bCs w:val="0"/>
          <w:color w:val="auto"/>
        </w:rPr>
        <w:t xml:space="preserve"> </w:t>
      </w:r>
      <w:r w:rsidR="00504DDC">
        <w:rPr>
          <w:bCs w:val="0"/>
          <w:color w:val="auto"/>
        </w:rPr>
        <w:t>К</w:t>
      </w:r>
      <w:r w:rsidRPr="008E7F18">
        <w:rPr>
          <w:bCs w:val="0"/>
          <w:color w:val="auto"/>
        </w:rPr>
        <w:t>оми</w:t>
      </w:r>
      <w:r w:rsidR="00775DBF" w:rsidRPr="008E7F18">
        <w:rPr>
          <w:bCs w:val="0"/>
          <w:color w:val="auto"/>
        </w:rPr>
        <w:t>тета</w:t>
      </w:r>
      <w:r w:rsidRPr="008E7F18">
        <w:rPr>
          <w:bCs w:val="0"/>
          <w:color w:val="auto"/>
        </w:rPr>
        <w:t>.</w:t>
      </w:r>
    </w:p>
    <w:bookmarkEnd w:id="4"/>
    <w:p w:rsidR="00167BA0" w:rsidRDefault="00B96324" w:rsidP="00337E56">
      <w:pPr>
        <w:widowControl w:val="0"/>
        <w:autoSpaceDE w:val="0"/>
        <w:autoSpaceDN w:val="0"/>
        <w:adjustRightInd w:val="0"/>
        <w:ind w:firstLine="720"/>
        <w:jc w:val="both"/>
        <w:rPr>
          <w:bCs w:val="0"/>
          <w:color w:val="auto"/>
        </w:rPr>
      </w:pPr>
      <w:r>
        <w:rPr>
          <w:bCs w:val="0"/>
          <w:color w:val="auto"/>
        </w:rPr>
        <w:t xml:space="preserve">При рекомендации </w:t>
      </w:r>
      <w:r w:rsidR="00D22C20">
        <w:rPr>
          <w:bCs w:val="0"/>
          <w:color w:val="auto"/>
        </w:rPr>
        <w:t xml:space="preserve">Комиссией </w:t>
      </w:r>
      <w:r w:rsidR="00167BA0" w:rsidRPr="008E7F18">
        <w:rPr>
          <w:bCs w:val="0"/>
          <w:color w:val="auto"/>
        </w:rPr>
        <w:t>отказ</w:t>
      </w:r>
      <w:r>
        <w:rPr>
          <w:bCs w:val="0"/>
          <w:color w:val="auto"/>
        </w:rPr>
        <w:t>ать</w:t>
      </w:r>
      <w:r w:rsidR="00167BA0" w:rsidRPr="008E7F18">
        <w:rPr>
          <w:bCs w:val="0"/>
          <w:color w:val="auto"/>
        </w:rPr>
        <w:t xml:space="preserve"> во включении в схему</w:t>
      </w:r>
      <w:r w:rsidR="00897317">
        <w:rPr>
          <w:bCs w:val="0"/>
          <w:color w:val="auto"/>
        </w:rPr>
        <w:t xml:space="preserve"> </w:t>
      </w:r>
      <w:r w:rsidR="00504DDC">
        <w:rPr>
          <w:bCs w:val="0"/>
          <w:color w:val="auto"/>
        </w:rPr>
        <w:t>К</w:t>
      </w:r>
      <w:r w:rsidR="00167BA0" w:rsidRPr="008E7F18">
        <w:rPr>
          <w:bCs w:val="0"/>
          <w:color w:val="auto"/>
        </w:rPr>
        <w:t xml:space="preserve">омитет </w:t>
      </w:r>
      <w:r>
        <w:rPr>
          <w:bCs w:val="0"/>
          <w:color w:val="auto"/>
        </w:rPr>
        <w:br/>
      </w:r>
      <w:r w:rsidR="00D26D86" w:rsidRPr="008E7F18">
        <w:rPr>
          <w:bCs w:val="0"/>
          <w:color w:val="auto"/>
        </w:rPr>
        <w:t xml:space="preserve">в </w:t>
      </w:r>
      <w:r w:rsidR="00167BA0" w:rsidRPr="008E7F18">
        <w:rPr>
          <w:bCs w:val="0"/>
          <w:color w:val="auto"/>
        </w:rPr>
        <w:t xml:space="preserve">течение </w:t>
      </w:r>
      <w:r w:rsidR="0042494F">
        <w:rPr>
          <w:bCs w:val="0"/>
          <w:color w:val="auto"/>
        </w:rPr>
        <w:t>10</w:t>
      </w:r>
      <w:r w:rsidR="00167BA0" w:rsidRPr="008E7F18">
        <w:rPr>
          <w:bCs w:val="0"/>
          <w:color w:val="auto"/>
        </w:rPr>
        <w:t xml:space="preserve"> рабочих дней после заседания </w:t>
      </w:r>
      <w:r w:rsidR="00504DDC">
        <w:rPr>
          <w:bCs w:val="0"/>
          <w:color w:val="auto"/>
        </w:rPr>
        <w:t>К</w:t>
      </w:r>
      <w:r w:rsidR="00167BA0" w:rsidRPr="008E7F18">
        <w:rPr>
          <w:bCs w:val="0"/>
          <w:color w:val="auto"/>
        </w:rPr>
        <w:t xml:space="preserve">омиссии направляет </w:t>
      </w:r>
      <w:r w:rsidR="005F00DB" w:rsidRPr="008E7F18">
        <w:rPr>
          <w:bCs w:val="0"/>
          <w:color w:val="auto"/>
        </w:rPr>
        <w:t xml:space="preserve">заявителю </w:t>
      </w:r>
      <w:r w:rsidR="00167BA0" w:rsidRPr="008E7F18">
        <w:rPr>
          <w:bCs w:val="0"/>
          <w:color w:val="auto"/>
        </w:rPr>
        <w:t>обоснованный письменный ответ</w:t>
      </w:r>
      <w:r w:rsidR="009F47C6">
        <w:rPr>
          <w:bCs w:val="0"/>
          <w:color w:val="auto"/>
        </w:rPr>
        <w:t xml:space="preserve"> </w:t>
      </w:r>
      <w:r w:rsidR="00167BA0" w:rsidRPr="008E7F18">
        <w:rPr>
          <w:bCs w:val="0"/>
          <w:color w:val="auto"/>
        </w:rPr>
        <w:t>о принятом решении,</w:t>
      </w:r>
      <w:r w:rsidR="00A07E2C">
        <w:rPr>
          <w:bCs w:val="0"/>
          <w:color w:val="auto"/>
        </w:rPr>
        <w:t xml:space="preserve"> </w:t>
      </w:r>
      <w:r w:rsidR="00167BA0" w:rsidRPr="008E7F18">
        <w:rPr>
          <w:bCs w:val="0"/>
          <w:color w:val="auto"/>
        </w:rPr>
        <w:t xml:space="preserve">подписанный председателем </w:t>
      </w:r>
      <w:r w:rsidR="00504DDC">
        <w:rPr>
          <w:bCs w:val="0"/>
          <w:color w:val="auto"/>
        </w:rPr>
        <w:t>К</w:t>
      </w:r>
      <w:r w:rsidR="00D26D86" w:rsidRPr="008E7F18">
        <w:rPr>
          <w:bCs w:val="0"/>
          <w:color w:val="auto"/>
        </w:rPr>
        <w:t xml:space="preserve">омитета. </w:t>
      </w:r>
    </w:p>
    <w:p w:rsidR="007C2132" w:rsidRPr="008E7F18" w:rsidRDefault="00B2738D" w:rsidP="00337E56">
      <w:pPr>
        <w:widowControl w:val="0"/>
        <w:autoSpaceDE w:val="0"/>
        <w:autoSpaceDN w:val="0"/>
        <w:adjustRightInd w:val="0"/>
        <w:ind w:firstLine="720"/>
        <w:jc w:val="both"/>
        <w:rPr>
          <w:color w:val="auto"/>
        </w:rPr>
      </w:pPr>
      <w:r>
        <w:rPr>
          <w:color w:val="auto"/>
        </w:rPr>
        <w:t>Срок рассмотрения заявлений о включении НТО в Схему не должен превышать 90 календарных дней</w:t>
      </w:r>
      <w:r w:rsidR="00D22C20">
        <w:rPr>
          <w:color w:val="auto"/>
        </w:rPr>
        <w:t xml:space="preserve"> с даты их регистрации</w:t>
      </w:r>
      <w:r>
        <w:rPr>
          <w:color w:val="auto"/>
        </w:rPr>
        <w:t>.</w:t>
      </w:r>
    </w:p>
    <w:p w:rsidR="00541586" w:rsidRPr="008E7F18" w:rsidRDefault="00BA7C97" w:rsidP="00337E56">
      <w:pPr>
        <w:ind w:firstLine="709"/>
        <w:jc w:val="both"/>
        <w:rPr>
          <w:color w:val="auto"/>
        </w:rPr>
      </w:pPr>
      <w:r>
        <w:rPr>
          <w:color w:val="auto"/>
        </w:rPr>
        <w:t>3</w:t>
      </w:r>
      <w:r w:rsidR="00842230" w:rsidRPr="008E7F18">
        <w:rPr>
          <w:color w:val="auto"/>
        </w:rPr>
        <w:t>.</w:t>
      </w:r>
      <w:r w:rsidR="00E51F82" w:rsidRPr="008E7F18">
        <w:rPr>
          <w:color w:val="auto"/>
        </w:rPr>
        <w:t>5</w:t>
      </w:r>
      <w:r w:rsidR="00842230" w:rsidRPr="008E7F18">
        <w:rPr>
          <w:color w:val="auto"/>
        </w:rPr>
        <w:t xml:space="preserve">. </w:t>
      </w:r>
      <w:r w:rsidR="00541586" w:rsidRPr="008E7F18">
        <w:rPr>
          <w:color w:val="auto"/>
        </w:rPr>
        <w:t xml:space="preserve">При разработке </w:t>
      </w:r>
      <w:r w:rsidR="00504DDC">
        <w:rPr>
          <w:color w:val="auto"/>
        </w:rPr>
        <w:t>С</w:t>
      </w:r>
      <w:r w:rsidR="00541586" w:rsidRPr="008E7F18">
        <w:rPr>
          <w:color w:val="auto"/>
        </w:rPr>
        <w:t>хемы учитываются:</w:t>
      </w:r>
    </w:p>
    <w:p w:rsidR="00541586" w:rsidRPr="008E7F18" w:rsidRDefault="00541586" w:rsidP="00337E56">
      <w:pPr>
        <w:ind w:firstLine="709"/>
        <w:jc w:val="both"/>
        <w:rPr>
          <w:color w:val="auto"/>
        </w:rPr>
      </w:pPr>
      <w:r w:rsidRPr="008E7F18">
        <w:rPr>
          <w:color w:val="auto"/>
        </w:rPr>
        <w:t xml:space="preserve">особенности развития торговой деятельности в </w:t>
      </w:r>
      <w:r w:rsidR="00FD7D0B" w:rsidRPr="008E7F18">
        <w:rPr>
          <w:color w:val="auto"/>
        </w:rPr>
        <w:t>МО «город Оренбург»</w:t>
      </w:r>
      <w:r w:rsidRPr="008E7F18">
        <w:rPr>
          <w:color w:val="auto"/>
        </w:rPr>
        <w:t>;</w:t>
      </w:r>
    </w:p>
    <w:p w:rsidR="00541586" w:rsidRPr="008E7F18" w:rsidRDefault="00541586" w:rsidP="00337E56">
      <w:pPr>
        <w:ind w:firstLine="709"/>
        <w:jc w:val="both"/>
        <w:rPr>
          <w:color w:val="auto"/>
        </w:rPr>
      </w:pPr>
      <w:r w:rsidRPr="008E7F18">
        <w:rPr>
          <w:color w:val="auto"/>
        </w:rPr>
        <w:t xml:space="preserve">необходимость размещения не менее чем </w:t>
      </w:r>
      <w:r w:rsidR="009655A9">
        <w:rPr>
          <w:color w:val="auto"/>
        </w:rPr>
        <w:t>60</w:t>
      </w:r>
      <w:r w:rsidRPr="008E7F18">
        <w:rPr>
          <w:color w:val="auto"/>
        </w:rPr>
        <w:t xml:space="preserve"> процентов </w:t>
      </w:r>
      <w:r w:rsidR="00495AF9" w:rsidRPr="008E7F18">
        <w:rPr>
          <w:color w:val="auto"/>
        </w:rPr>
        <w:t>НТО</w:t>
      </w:r>
      <w:r w:rsidRPr="008E7F18">
        <w:rPr>
          <w:color w:val="auto"/>
        </w:rPr>
        <w:t>, используемых</w:t>
      </w:r>
      <w:r w:rsidR="009F47C6">
        <w:rPr>
          <w:color w:val="auto"/>
        </w:rPr>
        <w:t xml:space="preserve"> </w:t>
      </w:r>
      <w:r w:rsidRPr="008E7F18">
        <w:rPr>
          <w:color w:val="auto"/>
        </w:rPr>
        <w:t>субъектами</w:t>
      </w:r>
      <w:r w:rsidR="009F47C6">
        <w:rPr>
          <w:color w:val="auto"/>
        </w:rPr>
        <w:t xml:space="preserve"> </w:t>
      </w:r>
      <w:r w:rsidRPr="008E7F18">
        <w:rPr>
          <w:color w:val="auto"/>
        </w:rPr>
        <w:t>малого</w:t>
      </w:r>
      <w:r w:rsidR="009F47C6">
        <w:rPr>
          <w:color w:val="auto"/>
        </w:rPr>
        <w:t xml:space="preserve"> </w:t>
      </w:r>
      <w:r w:rsidRPr="008E7F18">
        <w:rPr>
          <w:color w:val="auto"/>
        </w:rPr>
        <w:t>или среднего предпринимательства, осуществляющими торговую деятельность, от общего количества</w:t>
      </w:r>
      <w:r w:rsidR="0089740C">
        <w:rPr>
          <w:color w:val="auto"/>
        </w:rPr>
        <w:t xml:space="preserve"> </w:t>
      </w:r>
      <w:r w:rsidR="00495AF9" w:rsidRPr="008E7F18">
        <w:rPr>
          <w:color w:val="auto"/>
        </w:rPr>
        <w:t>НТО</w:t>
      </w:r>
      <w:r w:rsidRPr="008E7F18">
        <w:rPr>
          <w:color w:val="auto"/>
        </w:rPr>
        <w:t>;</w:t>
      </w:r>
    </w:p>
    <w:p w:rsidR="00541586" w:rsidRPr="008E7F18" w:rsidRDefault="00541586" w:rsidP="00337E56">
      <w:pPr>
        <w:ind w:firstLine="709"/>
        <w:jc w:val="both"/>
        <w:rPr>
          <w:color w:val="auto"/>
        </w:rPr>
      </w:pPr>
      <w:r w:rsidRPr="008E7F18">
        <w:rPr>
          <w:color w:val="auto"/>
        </w:rPr>
        <w:t>обеспечение беспрепятственного развития улично-дорожной сети;</w:t>
      </w:r>
    </w:p>
    <w:p w:rsidR="00541586" w:rsidRDefault="00541586" w:rsidP="00337E56">
      <w:pPr>
        <w:ind w:firstLine="709"/>
        <w:jc w:val="both"/>
        <w:rPr>
          <w:color w:val="auto"/>
        </w:rPr>
      </w:pPr>
      <w:r w:rsidRPr="008E7F18">
        <w:rPr>
          <w:color w:val="auto"/>
        </w:rPr>
        <w:t>обеспечение беспрепятственного движения транспорта и пешеходов;</w:t>
      </w:r>
    </w:p>
    <w:p w:rsidR="00BC254F" w:rsidRPr="008E7F18" w:rsidRDefault="00BC254F" w:rsidP="00337E56">
      <w:pPr>
        <w:ind w:firstLine="709"/>
        <w:jc w:val="both"/>
        <w:rPr>
          <w:color w:val="auto"/>
        </w:rPr>
      </w:pPr>
      <w:r>
        <w:rPr>
          <w:color w:val="auto"/>
        </w:rPr>
        <w:t xml:space="preserve">обеспечение беспрепятственного подъезда спецтранспорта или доступа </w:t>
      </w:r>
      <w:r w:rsidR="0051124B">
        <w:rPr>
          <w:color w:val="auto"/>
        </w:rPr>
        <w:br/>
      </w:r>
      <w:r>
        <w:rPr>
          <w:color w:val="auto"/>
        </w:rPr>
        <w:t xml:space="preserve">к объектам инженерной инфраструктуры (объекты энергоснабжения </w:t>
      </w:r>
      <w:r w:rsidR="0051124B">
        <w:rPr>
          <w:color w:val="auto"/>
        </w:rPr>
        <w:br/>
      </w:r>
      <w:r>
        <w:rPr>
          <w:color w:val="auto"/>
        </w:rPr>
        <w:t>и освещения, колодцы, краны, гидранты и т.д.)</w:t>
      </w:r>
      <w:r w:rsidR="002B31DA">
        <w:rPr>
          <w:color w:val="auto"/>
        </w:rPr>
        <w:t>;</w:t>
      </w:r>
    </w:p>
    <w:p w:rsidR="00541586" w:rsidRPr="008E7F18" w:rsidRDefault="00541586" w:rsidP="00337E56">
      <w:pPr>
        <w:ind w:firstLine="709"/>
        <w:jc w:val="both"/>
        <w:rPr>
          <w:color w:val="auto"/>
        </w:rPr>
      </w:pPr>
      <w:r w:rsidRPr="008E7F18">
        <w:rPr>
          <w:color w:val="auto"/>
        </w:rPr>
        <w:t xml:space="preserve">специализация </w:t>
      </w:r>
      <w:r w:rsidR="00495AF9" w:rsidRPr="008E7F18">
        <w:rPr>
          <w:color w:val="auto"/>
        </w:rPr>
        <w:t>НТО</w:t>
      </w:r>
      <w:r w:rsidRPr="008E7F18">
        <w:rPr>
          <w:color w:val="auto"/>
        </w:rPr>
        <w:t>;</w:t>
      </w:r>
    </w:p>
    <w:p w:rsidR="00541586" w:rsidRPr="008E7F18" w:rsidRDefault="00541586" w:rsidP="00337E56">
      <w:pPr>
        <w:ind w:firstLine="709"/>
        <w:jc w:val="both"/>
        <w:rPr>
          <w:color w:val="auto"/>
        </w:rPr>
      </w:pPr>
      <w:r w:rsidRPr="008E7F18">
        <w:rPr>
          <w:color w:val="auto"/>
        </w:rPr>
        <w:t xml:space="preserve">обеспечение соответствия </w:t>
      </w:r>
      <w:r w:rsidR="00DB4144" w:rsidRPr="008E7F18">
        <w:rPr>
          <w:color w:val="auto"/>
        </w:rPr>
        <w:t xml:space="preserve">размещения и деятельности </w:t>
      </w:r>
      <w:r w:rsidR="00495AF9" w:rsidRPr="008E7F18">
        <w:rPr>
          <w:color w:val="auto"/>
        </w:rPr>
        <w:t>НТО</w:t>
      </w:r>
      <w:r w:rsidR="009F47C6">
        <w:rPr>
          <w:color w:val="auto"/>
        </w:rPr>
        <w:t xml:space="preserve"> </w:t>
      </w:r>
      <w:r w:rsidRPr="008E7F18">
        <w:rPr>
          <w:color w:val="auto"/>
        </w:rPr>
        <w:t xml:space="preserve">градостроительным, строительным, санитарным, противопожарным, экологическим требованиям, правилам продажи отдельных видов товаров, требованиям безопасности для жизни и здоровья людей, </w:t>
      </w:r>
      <w:hyperlink r:id="rId14" w:history="1">
        <w:r w:rsidRPr="008E7F18">
          <w:rPr>
            <w:color w:val="auto"/>
          </w:rPr>
          <w:t>Правилам</w:t>
        </w:r>
      </w:hyperlink>
      <w:r w:rsidR="009F47C6">
        <w:t xml:space="preserve"> </w:t>
      </w:r>
      <w:r w:rsidR="000F4D91" w:rsidRPr="000F4D91">
        <w:rPr>
          <w:color w:val="auto"/>
        </w:rPr>
        <w:t xml:space="preserve">благоустройства территории муниципального образования «город Оренбург», </w:t>
      </w:r>
      <w:r w:rsidR="00195A62">
        <w:rPr>
          <w:color w:val="auto"/>
        </w:rPr>
        <w:t>утвержденным решением Оренбургского городского Совета</w:t>
      </w:r>
      <w:r w:rsidR="0042494F">
        <w:rPr>
          <w:color w:val="auto"/>
        </w:rPr>
        <w:t xml:space="preserve"> </w:t>
      </w:r>
      <w:r w:rsidR="00711D3F">
        <w:rPr>
          <w:color w:val="auto"/>
        </w:rPr>
        <w:t xml:space="preserve">                                 </w:t>
      </w:r>
      <w:r w:rsidR="00195A62">
        <w:rPr>
          <w:color w:val="auto"/>
        </w:rPr>
        <w:t>от 24.10.2017</w:t>
      </w:r>
      <w:r w:rsidR="00711D3F">
        <w:rPr>
          <w:color w:val="auto"/>
        </w:rPr>
        <w:t xml:space="preserve"> </w:t>
      </w:r>
      <w:r w:rsidR="00195A62">
        <w:rPr>
          <w:color w:val="auto"/>
        </w:rPr>
        <w:t xml:space="preserve">№ 416 «Об утверждении Правил благоустройства территории муниципального образования «город Оренбург» </w:t>
      </w:r>
      <w:r w:rsidR="000F4D91" w:rsidRPr="000F4D91">
        <w:rPr>
          <w:color w:val="auto"/>
        </w:rPr>
        <w:t>(д</w:t>
      </w:r>
      <w:r w:rsidR="000F4D91">
        <w:rPr>
          <w:color w:val="auto"/>
        </w:rPr>
        <w:t>алее – Правила благоустройства)</w:t>
      </w:r>
      <w:r w:rsidRPr="008E7F18">
        <w:rPr>
          <w:color w:val="auto"/>
        </w:rPr>
        <w:t>;</w:t>
      </w:r>
    </w:p>
    <w:p w:rsidR="00541586" w:rsidRPr="008E7F18" w:rsidRDefault="00541586" w:rsidP="00337E56">
      <w:pPr>
        <w:ind w:firstLine="709"/>
        <w:jc w:val="both"/>
        <w:rPr>
          <w:color w:val="auto"/>
        </w:rPr>
      </w:pPr>
      <w:r w:rsidRPr="008E7F18">
        <w:rPr>
          <w:color w:val="auto"/>
        </w:rPr>
        <w:t xml:space="preserve">наличие заявлений жителей </w:t>
      </w:r>
      <w:r w:rsidR="008F0130">
        <w:rPr>
          <w:color w:val="auto"/>
        </w:rPr>
        <w:t>МО «город Оренбург»</w:t>
      </w:r>
      <w:r w:rsidRPr="008E7F18">
        <w:rPr>
          <w:color w:val="auto"/>
        </w:rPr>
        <w:t xml:space="preserve"> о необходимости размещения </w:t>
      </w:r>
      <w:r w:rsidR="00F9770B" w:rsidRPr="008E7F18">
        <w:rPr>
          <w:color w:val="auto"/>
        </w:rPr>
        <w:t>НТО</w:t>
      </w:r>
      <w:r w:rsidR="009F47C6">
        <w:rPr>
          <w:color w:val="auto"/>
        </w:rPr>
        <w:t xml:space="preserve"> </w:t>
      </w:r>
      <w:r w:rsidRPr="008E7F18">
        <w:rPr>
          <w:color w:val="auto"/>
        </w:rPr>
        <w:t>соответствующей специализации;</w:t>
      </w:r>
    </w:p>
    <w:p w:rsidR="007F260D" w:rsidRPr="00195A62" w:rsidRDefault="00541586" w:rsidP="00337E56">
      <w:pPr>
        <w:ind w:firstLine="709"/>
        <w:jc w:val="both"/>
        <w:rPr>
          <w:color w:val="auto"/>
        </w:rPr>
      </w:pPr>
      <w:r w:rsidRPr="008E7F18">
        <w:rPr>
          <w:color w:val="auto"/>
        </w:rPr>
        <w:t xml:space="preserve">социальная значимость предлагаемой специализации </w:t>
      </w:r>
      <w:r w:rsidR="00F9770B" w:rsidRPr="008E7F18">
        <w:rPr>
          <w:color w:val="auto"/>
        </w:rPr>
        <w:t>НТО</w:t>
      </w:r>
      <w:r w:rsidR="007D6E9E">
        <w:rPr>
          <w:color w:val="auto"/>
        </w:rPr>
        <w:br/>
      </w:r>
      <w:r w:rsidRPr="008E7F18">
        <w:rPr>
          <w:color w:val="auto"/>
        </w:rPr>
        <w:t>(под социально</w:t>
      </w:r>
      <w:r w:rsidR="00FF48D1" w:rsidRPr="008E7F18">
        <w:rPr>
          <w:color w:val="auto"/>
        </w:rPr>
        <w:t>й</w:t>
      </w:r>
      <w:r w:rsidRPr="008E7F18">
        <w:rPr>
          <w:color w:val="auto"/>
        </w:rPr>
        <w:t xml:space="preserve"> значим</w:t>
      </w:r>
      <w:r w:rsidR="00FF48D1" w:rsidRPr="008E7F18">
        <w:rPr>
          <w:color w:val="auto"/>
        </w:rPr>
        <w:t>остью</w:t>
      </w:r>
      <w:r w:rsidR="003C4A02" w:rsidRPr="008E7F18">
        <w:rPr>
          <w:color w:val="auto"/>
        </w:rPr>
        <w:t xml:space="preserve"> специализации</w:t>
      </w:r>
      <w:r w:rsidR="00897317">
        <w:rPr>
          <w:color w:val="auto"/>
        </w:rPr>
        <w:t xml:space="preserve"> </w:t>
      </w:r>
      <w:r w:rsidR="00D0710E" w:rsidRPr="008E7F18">
        <w:rPr>
          <w:color w:val="auto"/>
        </w:rPr>
        <w:t>НТО</w:t>
      </w:r>
      <w:r w:rsidRPr="008E7F18">
        <w:rPr>
          <w:color w:val="auto"/>
        </w:rPr>
        <w:t xml:space="preserve"> подразумева</w:t>
      </w:r>
      <w:r w:rsidR="003C4A02" w:rsidRPr="008E7F18">
        <w:rPr>
          <w:color w:val="auto"/>
        </w:rPr>
        <w:t>ется осуществл</w:t>
      </w:r>
      <w:r w:rsidR="00630A2D" w:rsidRPr="008E7F18">
        <w:rPr>
          <w:color w:val="auto"/>
        </w:rPr>
        <w:t>ение</w:t>
      </w:r>
      <w:r w:rsidR="00897317">
        <w:rPr>
          <w:color w:val="auto"/>
        </w:rPr>
        <w:t xml:space="preserve"> </w:t>
      </w:r>
      <w:r w:rsidRPr="008E7F18">
        <w:rPr>
          <w:color w:val="auto"/>
        </w:rPr>
        <w:t>реализаци</w:t>
      </w:r>
      <w:r w:rsidR="003C4A02" w:rsidRPr="008E7F18">
        <w:rPr>
          <w:color w:val="auto"/>
        </w:rPr>
        <w:t xml:space="preserve">и </w:t>
      </w:r>
      <w:r w:rsidR="00F9770B" w:rsidRPr="008E7F18">
        <w:rPr>
          <w:color w:val="auto"/>
        </w:rPr>
        <w:t>НТО</w:t>
      </w:r>
      <w:r w:rsidRPr="008E7F18">
        <w:rPr>
          <w:color w:val="auto"/>
        </w:rPr>
        <w:t xml:space="preserve"> социально значимых продовольственных </w:t>
      </w:r>
      <w:r w:rsidRPr="008E7F18">
        <w:rPr>
          <w:color w:val="auto"/>
        </w:rPr>
        <w:lastRenderedPageBreak/>
        <w:t xml:space="preserve">товаров первой необходимости, </w:t>
      </w:r>
      <w:hyperlink r:id="rId15" w:history="1">
        <w:r w:rsidRPr="008E7F18">
          <w:rPr>
            <w:color w:val="auto"/>
          </w:rPr>
          <w:t>перечень</w:t>
        </w:r>
      </w:hyperlink>
      <w:r w:rsidRPr="008E7F18">
        <w:rPr>
          <w:color w:val="auto"/>
        </w:rPr>
        <w:t xml:space="preserve"> которых утвержд</w:t>
      </w:r>
      <w:r w:rsidR="0052741A" w:rsidRPr="008E7F18">
        <w:rPr>
          <w:color w:val="auto"/>
        </w:rPr>
        <w:t xml:space="preserve">ается </w:t>
      </w:r>
      <w:r w:rsidR="001825D7" w:rsidRPr="008E7F18">
        <w:rPr>
          <w:color w:val="auto"/>
        </w:rPr>
        <w:t>п</w:t>
      </w:r>
      <w:r w:rsidRPr="008E7F18">
        <w:rPr>
          <w:color w:val="auto"/>
        </w:rPr>
        <w:t>остановлением Прав</w:t>
      </w:r>
      <w:r w:rsidR="007F260D" w:rsidRPr="008E7F18">
        <w:rPr>
          <w:color w:val="auto"/>
        </w:rPr>
        <w:t>ительства Российской Федерации</w:t>
      </w:r>
      <w:r w:rsidR="00345D41">
        <w:rPr>
          <w:color w:val="auto"/>
        </w:rPr>
        <w:t xml:space="preserve"> от 15.07.2010 № 530</w:t>
      </w:r>
      <w:r w:rsidR="00195A62">
        <w:rPr>
          <w:color w:val="auto"/>
        </w:rPr>
        <w:t xml:space="preserve"> «</w:t>
      </w:r>
      <w:r w:rsidR="00195A62" w:rsidRPr="00195A62">
        <w:rPr>
          <w:bCs w:val="0"/>
          <w:color w:val="auto"/>
          <w:shd w:val="clear" w:color="auto" w:fill="FFFFFF"/>
        </w:rPr>
        <w:t>Об утверждении </w:t>
      </w:r>
      <w:hyperlink r:id="rId16" w:anchor="6500IL" w:history="1">
        <w:r w:rsidR="00195A62" w:rsidRPr="00195A62">
          <w:rPr>
            <w:bCs w:val="0"/>
            <w:color w:val="auto"/>
            <w:shd w:val="clear" w:color="auto" w:fill="FFFFFF"/>
          </w:rPr>
          <w:t>Правил установления предельно допустимых розничных цен на отдельные виды социально значимых продовольственных товаров первой необходимости</w:t>
        </w:r>
      </w:hyperlink>
      <w:r w:rsidR="00195A62" w:rsidRPr="00195A62">
        <w:rPr>
          <w:bCs w:val="0"/>
          <w:color w:val="auto"/>
          <w:shd w:val="clear" w:color="auto" w:fill="FFFFFF"/>
        </w:rPr>
        <w:t>, </w:t>
      </w:r>
      <w:hyperlink r:id="rId17" w:anchor="65A0IQ" w:history="1">
        <w:r w:rsidR="00195A62" w:rsidRPr="00195A62">
          <w:rPr>
            <w:bCs w:val="0"/>
            <w:color w:val="auto"/>
            <w:shd w:val="clear" w:color="auto" w:fill="FFFFFF"/>
          </w:rPr>
          <w:t>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hyperlink>
      <w:r w:rsidR="00195A62" w:rsidRPr="00195A62">
        <w:rPr>
          <w:bCs w:val="0"/>
          <w:color w:val="auto"/>
          <w:shd w:val="clear" w:color="auto" w:fill="FFFFFF"/>
        </w:rPr>
        <w:t>, и </w:t>
      </w:r>
      <w:hyperlink r:id="rId18" w:anchor="65A0IQ" w:history="1">
        <w:r w:rsidR="00195A62" w:rsidRPr="00195A62">
          <w:rPr>
            <w:bCs w:val="0"/>
            <w:color w:val="auto"/>
            <w:shd w:val="clear" w:color="auto" w:fill="FFFFFF"/>
          </w:rPr>
          <w:t xml:space="preserve">перечня отдельных видов социально значимых продовольственных товаров, </w:t>
        </w:r>
        <w:r w:rsidR="00CC6C10">
          <w:rPr>
            <w:bCs w:val="0"/>
            <w:color w:val="auto"/>
            <w:shd w:val="clear" w:color="auto" w:fill="FFFFFF"/>
          </w:rPr>
          <w:br/>
        </w:r>
        <w:r w:rsidR="00195A62" w:rsidRPr="00195A62">
          <w:rPr>
            <w:bCs w:val="0"/>
            <w:color w:val="auto"/>
            <w:shd w:val="clear" w:color="auto" w:fill="FFFFFF"/>
          </w:rPr>
          <w:t>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hyperlink>
      <w:r w:rsidR="00E55FE4">
        <w:rPr>
          <w:color w:val="auto"/>
        </w:rPr>
        <w:t>»</w:t>
      </w:r>
      <w:r w:rsidR="007F260D" w:rsidRPr="00195A62">
        <w:rPr>
          <w:color w:val="auto"/>
        </w:rPr>
        <w:t>)</w:t>
      </w:r>
      <w:r w:rsidR="0068690A" w:rsidRPr="00195A62">
        <w:rPr>
          <w:color w:val="auto"/>
        </w:rPr>
        <w:t>.</w:t>
      </w:r>
    </w:p>
    <w:p w:rsidR="00441A0B" w:rsidRDefault="00441A0B" w:rsidP="00337E56">
      <w:pPr>
        <w:ind w:firstLine="709"/>
        <w:jc w:val="both"/>
        <w:rPr>
          <w:color w:val="auto"/>
        </w:rPr>
      </w:pPr>
      <w:r>
        <w:rPr>
          <w:color w:val="auto"/>
        </w:rPr>
        <w:t>Использование Схемы для регулирования количества и видов специализаций НТО не допускается.</w:t>
      </w:r>
    </w:p>
    <w:p w:rsidR="006145EB" w:rsidRPr="008F0130" w:rsidRDefault="00BA7C97" w:rsidP="00337E56">
      <w:pPr>
        <w:ind w:firstLine="709"/>
        <w:jc w:val="both"/>
        <w:rPr>
          <w:color w:val="auto"/>
        </w:rPr>
      </w:pPr>
      <w:r w:rsidRPr="008F0130">
        <w:rPr>
          <w:color w:val="auto"/>
        </w:rPr>
        <w:t>3</w:t>
      </w:r>
      <w:r w:rsidR="006145EB" w:rsidRPr="008F0130">
        <w:rPr>
          <w:color w:val="auto"/>
        </w:rPr>
        <w:t>.</w:t>
      </w:r>
      <w:r w:rsidR="008F0130" w:rsidRPr="008F0130">
        <w:rPr>
          <w:color w:val="auto"/>
        </w:rPr>
        <w:t>6</w:t>
      </w:r>
      <w:r w:rsidR="006145EB" w:rsidRPr="008F0130">
        <w:rPr>
          <w:color w:val="auto"/>
        </w:rPr>
        <w:t xml:space="preserve">. Требования к НТО (внешний вид, размеры, площадь, конструктивная схема и иные требования) определяются типовыми </w:t>
      </w:r>
      <w:r w:rsidR="007D6E9E">
        <w:rPr>
          <w:color w:val="auto"/>
        </w:rPr>
        <w:br/>
      </w:r>
      <w:r w:rsidR="006145EB" w:rsidRPr="008F0130">
        <w:rPr>
          <w:color w:val="auto"/>
        </w:rPr>
        <w:t xml:space="preserve">или индивидуальными проектами, согласованными с департаментом градостроительства и земельных отношений администрации города Оренбурга в соответствии с разделом 5 Правил благоустройства. </w:t>
      </w:r>
    </w:p>
    <w:p w:rsidR="00541586" w:rsidRPr="008F0130" w:rsidRDefault="00BA7C97" w:rsidP="00337E56">
      <w:pPr>
        <w:ind w:firstLine="709"/>
        <w:jc w:val="both"/>
        <w:rPr>
          <w:color w:val="auto"/>
        </w:rPr>
      </w:pPr>
      <w:r w:rsidRPr="008F0130">
        <w:rPr>
          <w:color w:val="auto"/>
        </w:rPr>
        <w:t>3</w:t>
      </w:r>
      <w:r w:rsidR="00541586" w:rsidRPr="008F0130">
        <w:rPr>
          <w:color w:val="auto"/>
        </w:rPr>
        <w:t>.</w:t>
      </w:r>
      <w:r w:rsidR="008F0130" w:rsidRPr="008F0130">
        <w:rPr>
          <w:color w:val="auto"/>
        </w:rPr>
        <w:t>7</w:t>
      </w:r>
      <w:r w:rsidR="00541586" w:rsidRPr="008F0130">
        <w:rPr>
          <w:color w:val="auto"/>
        </w:rPr>
        <w:t xml:space="preserve">. Размещение </w:t>
      </w:r>
      <w:r w:rsidR="00F9770B" w:rsidRPr="008F0130">
        <w:rPr>
          <w:color w:val="auto"/>
        </w:rPr>
        <w:t>НТО</w:t>
      </w:r>
      <w:r w:rsidR="006971F7">
        <w:rPr>
          <w:color w:val="auto"/>
        </w:rPr>
        <w:t xml:space="preserve"> </w:t>
      </w:r>
      <w:r w:rsidR="003A56FF" w:rsidRPr="008F0130">
        <w:rPr>
          <w:color w:val="auto"/>
        </w:rPr>
        <w:t xml:space="preserve">осуществляется в местах, определенных Схемой размещения НТО на территории </w:t>
      </w:r>
      <w:r w:rsidR="00E55FE4">
        <w:rPr>
          <w:color w:val="auto"/>
        </w:rPr>
        <w:t>МО</w:t>
      </w:r>
      <w:r w:rsidR="003A56FF" w:rsidRPr="008F0130">
        <w:rPr>
          <w:color w:val="auto"/>
        </w:rPr>
        <w:t xml:space="preserve"> «город Оренбург»</w:t>
      </w:r>
      <w:r w:rsidR="006145EB" w:rsidRPr="008F0130">
        <w:rPr>
          <w:color w:val="auto"/>
        </w:rPr>
        <w:t xml:space="preserve"> на основании договора на размещение НТО, заключаемого между </w:t>
      </w:r>
      <w:r w:rsidR="00465E20">
        <w:rPr>
          <w:color w:val="auto"/>
        </w:rPr>
        <w:t>Комитетом</w:t>
      </w:r>
      <w:r w:rsidR="006145EB" w:rsidRPr="008F0130">
        <w:rPr>
          <w:color w:val="auto"/>
        </w:rPr>
        <w:t xml:space="preserve"> и субъектом предпринимательства, осуществляющим торговую деятельность</w:t>
      </w:r>
      <w:r w:rsidR="003C4A02" w:rsidRPr="008F0130">
        <w:rPr>
          <w:color w:val="auto"/>
        </w:rPr>
        <w:t>.</w:t>
      </w:r>
    </w:p>
    <w:p w:rsidR="008625BD" w:rsidRPr="008E7F18" w:rsidRDefault="00BA7C97" w:rsidP="00337E56">
      <w:pPr>
        <w:autoSpaceDE w:val="0"/>
        <w:autoSpaceDN w:val="0"/>
        <w:adjustRightInd w:val="0"/>
        <w:ind w:firstLine="709"/>
        <w:jc w:val="both"/>
        <w:rPr>
          <w:color w:val="auto"/>
        </w:rPr>
      </w:pPr>
      <w:bookmarkStart w:id="5" w:name="P32"/>
      <w:bookmarkEnd w:id="5"/>
      <w:r>
        <w:rPr>
          <w:color w:val="auto"/>
        </w:rPr>
        <w:t>3</w:t>
      </w:r>
      <w:r w:rsidR="008625BD" w:rsidRPr="008E7F18">
        <w:rPr>
          <w:color w:val="auto"/>
        </w:rPr>
        <w:t>.</w:t>
      </w:r>
      <w:r w:rsidR="008F0130">
        <w:rPr>
          <w:color w:val="auto"/>
        </w:rPr>
        <w:t>8</w:t>
      </w:r>
      <w:r w:rsidR="008625BD" w:rsidRPr="008E7F18">
        <w:rPr>
          <w:color w:val="auto"/>
        </w:rPr>
        <w:t>. Внесение изменений в</w:t>
      </w:r>
      <w:r w:rsidR="008625BD">
        <w:rPr>
          <w:color w:val="auto"/>
        </w:rPr>
        <w:t xml:space="preserve"> сформированную</w:t>
      </w:r>
      <w:r w:rsidR="006971F7">
        <w:rPr>
          <w:color w:val="auto"/>
        </w:rPr>
        <w:t xml:space="preserve"> </w:t>
      </w:r>
      <w:r w:rsidR="008625BD">
        <w:rPr>
          <w:color w:val="auto"/>
        </w:rPr>
        <w:t>С</w:t>
      </w:r>
      <w:r w:rsidR="008625BD" w:rsidRPr="008E7F18">
        <w:rPr>
          <w:color w:val="auto"/>
        </w:rPr>
        <w:t>хему осуществляется</w:t>
      </w:r>
      <w:r w:rsidR="00B13972">
        <w:rPr>
          <w:color w:val="auto"/>
        </w:rPr>
        <w:br/>
      </w:r>
      <w:r w:rsidR="008625BD" w:rsidRPr="008E7F18">
        <w:rPr>
          <w:color w:val="auto"/>
        </w:rPr>
        <w:t>не реже одного раза в квартал.</w:t>
      </w:r>
    </w:p>
    <w:p w:rsidR="00554456" w:rsidRPr="00162E9B" w:rsidRDefault="00BA7C97" w:rsidP="00337E56">
      <w:pPr>
        <w:ind w:firstLine="709"/>
        <w:jc w:val="both"/>
        <w:rPr>
          <w:color w:val="auto"/>
        </w:rPr>
      </w:pPr>
      <w:r>
        <w:rPr>
          <w:color w:val="auto"/>
        </w:rPr>
        <w:t>3</w:t>
      </w:r>
      <w:r w:rsidR="00321FAB" w:rsidRPr="008E7F18">
        <w:rPr>
          <w:color w:val="auto"/>
        </w:rPr>
        <w:t>.</w:t>
      </w:r>
      <w:r w:rsidR="008F0130">
        <w:rPr>
          <w:color w:val="auto"/>
        </w:rPr>
        <w:t>9</w:t>
      </w:r>
      <w:r w:rsidR="00B27751" w:rsidRPr="008E7F18">
        <w:rPr>
          <w:color w:val="auto"/>
        </w:rPr>
        <w:t>.</w:t>
      </w:r>
      <w:r w:rsidR="008625BD">
        <w:rPr>
          <w:color w:val="auto"/>
        </w:rPr>
        <w:t xml:space="preserve"> П</w:t>
      </w:r>
      <w:r w:rsidR="00503B69" w:rsidRPr="008E7F18">
        <w:rPr>
          <w:color w:val="auto"/>
        </w:rPr>
        <w:t xml:space="preserve">остановление </w:t>
      </w:r>
      <w:r w:rsidR="00494CA3" w:rsidRPr="008E7F18">
        <w:rPr>
          <w:color w:val="auto"/>
        </w:rPr>
        <w:t>А</w:t>
      </w:r>
      <w:r w:rsidR="00503B69" w:rsidRPr="008E7F18">
        <w:rPr>
          <w:color w:val="auto"/>
        </w:rPr>
        <w:t xml:space="preserve">дминистрации города Оренбурга </w:t>
      </w:r>
      <w:r w:rsidR="00DA4E14" w:rsidRPr="008E7F18">
        <w:rPr>
          <w:color w:val="auto"/>
        </w:rPr>
        <w:t xml:space="preserve">об утверждении </w:t>
      </w:r>
      <w:r w:rsidR="00345D41">
        <w:rPr>
          <w:color w:val="auto"/>
        </w:rPr>
        <w:t>С</w:t>
      </w:r>
      <w:r w:rsidR="006F2B01" w:rsidRPr="008E7F18">
        <w:rPr>
          <w:color w:val="auto"/>
        </w:rPr>
        <w:t xml:space="preserve">хемы </w:t>
      </w:r>
      <w:r w:rsidR="008247B3" w:rsidRPr="008E7F18">
        <w:rPr>
          <w:color w:val="auto"/>
        </w:rPr>
        <w:t>подлежит опубликованию</w:t>
      </w:r>
      <w:r w:rsidR="00554456" w:rsidRPr="008E7F18">
        <w:rPr>
          <w:color w:val="auto"/>
        </w:rPr>
        <w:t xml:space="preserve"> в </w:t>
      </w:r>
      <w:r w:rsidR="00B06C66">
        <w:rPr>
          <w:color w:val="auto"/>
        </w:rPr>
        <w:t xml:space="preserve">газете «Вечерний Оренбург» </w:t>
      </w:r>
      <w:r w:rsidR="00E55FE4">
        <w:rPr>
          <w:color w:val="auto"/>
        </w:rPr>
        <w:br/>
      </w:r>
      <w:r w:rsidR="00554456" w:rsidRPr="008E7F18">
        <w:rPr>
          <w:color w:val="auto"/>
        </w:rPr>
        <w:t>и</w:t>
      </w:r>
      <w:r w:rsidR="009F47C6">
        <w:rPr>
          <w:color w:val="auto"/>
        </w:rPr>
        <w:t xml:space="preserve"> </w:t>
      </w:r>
      <w:r w:rsidR="00DA4E14" w:rsidRPr="00162E9B">
        <w:rPr>
          <w:color w:val="auto"/>
        </w:rPr>
        <w:t xml:space="preserve">размещается на официальном </w:t>
      </w:r>
      <w:r w:rsidR="00C84D63" w:rsidRPr="00162E9B">
        <w:rPr>
          <w:color w:val="auto"/>
        </w:rPr>
        <w:t xml:space="preserve">Интернет-портале </w:t>
      </w:r>
      <w:r w:rsidR="00554456" w:rsidRPr="00162E9B">
        <w:rPr>
          <w:color w:val="auto"/>
        </w:rPr>
        <w:t>города Оренбурга</w:t>
      </w:r>
      <w:r w:rsidR="00C84D63" w:rsidRPr="00162E9B">
        <w:rPr>
          <w:color w:val="auto"/>
        </w:rPr>
        <w:t>.</w:t>
      </w:r>
    </w:p>
    <w:p w:rsidR="00DA4E14" w:rsidRPr="00162E9B" w:rsidRDefault="00B77F8F" w:rsidP="00337E56">
      <w:pPr>
        <w:ind w:firstLine="709"/>
        <w:jc w:val="both"/>
        <w:rPr>
          <w:color w:val="auto"/>
        </w:rPr>
      </w:pPr>
      <w:bookmarkStart w:id="6" w:name="P33"/>
      <w:bookmarkEnd w:id="6"/>
      <w:r w:rsidRPr="00162E9B">
        <w:rPr>
          <w:color w:val="auto"/>
        </w:rPr>
        <w:t>3.1</w:t>
      </w:r>
      <w:r w:rsidR="00162E9B" w:rsidRPr="00162E9B">
        <w:rPr>
          <w:color w:val="auto"/>
        </w:rPr>
        <w:t>0</w:t>
      </w:r>
      <w:r w:rsidR="00DA4E14" w:rsidRPr="00162E9B">
        <w:rPr>
          <w:color w:val="auto"/>
        </w:rPr>
        <w:t>.</w:t>
      </w:r>
      <w:r w:rsidR="00E762A2">
        <w:rPr>
          <w:color w:val="auto"/>
        </w:rPr>
        <w:t xml:space="preserve"> </w:t>
      </w:r>
      <w:r w:rsidRPr="00162E9B">
        <w:rPr>
          <w:color w:val="auto"/>
        </w:rPr>
        <w:t>Право на ра</w:t>
      </w:r>
      <w:r w:rsidR="00DA4E14" w:rsidRPr="00162E9B">
        <w:rPr>
          <w:color w:val="auto"/>
        </w:rPr>
        <w:t xml:space="preserve">змещение </w:t>
      </w:r>
      <w:r w:rsidR="00F9770B" w:rsidRPr="00162E9B">
        <w:rPr>
          <w:color w:val="auto"/>
        </w:rPr>
        <w:t>НТО</w:t>
      </w:r>
      <w:r w:rsidR="00184FF8">
        <w:rPr>
          <w:color w:val="auto"/>
        </w:rPr>
        <w:t xml:space="preserve"> </w:t>
      </w:r>
      <w:r w:rsidR="0098747D" w:rsidRPr="00162E9B">
        <w:rPr>
          <w:color w:val="auto"/>
        </w:rPr>
        <w:t>в</w:t>
      </w:r>
      <w:r w:rsidR="00E762A2">
        <w:rPr>
          <w:color w:val="auto"/>
        </w:rPr>
        <w:t xml:space="preserve"> </w:t>
      </w:r>
      <w:r w:rsidR="0098747D" w:rsidRPr="00162E9B">
        <w:rPr>
          <w:color w:val="auto"/>
        </w:rPr>
        <w:t>месте, указанном</w:t>
      </w:r>
      <w:r w:rsidR="00184FF8">
        <w:rPr>
          <w:color w:val="auto"/>
        </w:rPr>
        <w:t xml:space="preserve"> </w:t>
      </w:r>
      <w:r w:rsidR="0098747D" w:rsidRPr="00162E9B">
        <w:rPr>
          <w:color w:val="auto"/>
        </w:rPr>
        <w:t xml:space="preserve">в </w:t>
      </w:r>
      <w:r w:rsidR="00345D41" w:rsidRPr="00162E9B">
        <w:rPr>
          <w:color w:val="auto"/>
        </w:rPr>
        <w:t>С</w:t>
      </w:r>
      <w:r w:rsidR="0098747D" w:rsidRPr="00162E9B">
        <w:rPr>
          <w:color w:val="auto"/>
        </w:rPr>
        <w:t xml:space="preserve">хеме, </w:t>
      </w:r>
      <w:r w:rsidRPr="00162E9B">
        <w:rPr>
          <w:color w:val="auto"/>
        </w:rPr>
        <w:t>приобретается</w:t>
      </w:r>
      <w:r w:rsidR="00DA4E14" w:rsidRPr="00162E9B">
        <w:rPr>
          <w:color w:val="auto"/>
        </w:rPr>
        <w:t xml:space="preserve"> п</w:t>
      </w:r>
      <w:r w:rsidR="0098747D" w:rsidRPr="00162E9B">
        <w:rPr>
          <w:color w:val="auto"/>
        </w:rPr>
        <w:t>о</w:t>
      </w:r>
      <w:r w:rsidR="00184FF8">
        <w:rPr>
          <w:color w:val="auto"/>
        </w:rPr>
        <w:t xml:space="preserve"> </w:t>
      </w:r>
      <w:r w:rsidRPr="00162E9B">
        <w:rPr>
          <w:color w:val="auto"/>
        </w:rPr>
        <w:t>результат</w:t>
      </w:r>
      <w:r w:rsidR="0046486E">
        <w:rPr>
          <w:color w:val="auto"/>
        </w:rPr>
        <w:t>ам</w:t>
      </w:r>
      <w:r w:rsidRPr="00162E9B">
        <w:rPr>
          <w:color w:val="auto"/>
        </w:rPr>
        <w:t xml:space="preserve"> проведенного</w:t>
      </w:r>
      <w:r w:rsidR="00184FF8">
        <w:rPr>
          <w:color w:val="auto"/>
        </w:rPr>
        <w:t xml:space="preserve"> </w:t>
      </w:r>
      <w:r w:rsidR="00B06C66" w:rsidRPr="00162E9B">
        <w:rPr>
          <w:color w:val="auto"/>
        </w:rPr>
        <w:t>аукциона</w:t>
      </w:r>
      <w:r w:rsidR="00DA4E14" w:rsidRPr="00162E9B">
        <w:rPr>
          <w:color w:val="auto"/>
        </w:rPr>
        <w:t xml:space="preserve"> на </w:t>
      </w:r>
      <w:r w:rsidR="00700A35" w:rsidRPr="00162E9B">
        <w:rPr>
          <w:color w:val="auto"/>
        </w:rPr>
        <w:t xml:space="preserve">право </w:t>
      </w:r>
      <w:r w:rsidR="00DA4E14" w:rsidRPr="00162E9B">
        <w:rPr>
          <w:color w:val="auto"/>
        </w:rPr>
        <w:t xml:space="preserve"> размещени</w:t>
      </w:r>
      <w:r w:rsidR="00700A35" w:rsidRPr="00162E9B">
        <w:rPr>
          <w:color w:val="auto"/>
        </w:rPr>
        <w:t>я</w:t>
      </w:r>
      <w:r w:rsidR="00184FF8">
        <w:rPr>
          <w:color w:val="auto"/>
        </w:rPr>
        <w:t xml:space="preserve"> </w:t>
      </w:r>
      <w:r w:rsidR="00F9770B" w:rsidRPr="00162E9B">
        <w:rPr>
          <w:color w:val="auto"/>
        </w:rPr>
        <w:t>НТО</w:t>
      </w:r>
      <w:r w:rsidR="00184FF8">
        <w:rPr>
          <w:color w:val="auto"/>
        </w:rPr>
        <w:t xml:space="preserve"> </w:t>
      </w:r>
      <w:r w:rsidR="00162E9B">
        <w:rPr>
          <w:color w:val="auto"/>
        </w:rPr>
        <w:t>путем</w:t>
      </w:r>
      <w:r w:rsidR="00184FF8">
        <w:rPr>
          <w:color w:val="auto"/>
        </w:rPr>
        <w:t xml:space="preserve"> </w:t>
      </w:r>
      <w:r w:rsidR="00DA4E14" w:rsidRPr="00162E9B">
        <w:rPr>
          <w:color w:val="auto"/>
        </w:rPr>
        <w:t>заключени</w:t>
      </w:r>
      <w:r w:rsidR="00DF4FA3" w:rsidRPr="00162E9B">
        <w:rPr>
          <w:color w:val="auto"/>
        </w:rPr>
        <w:t>я</w:t>
      </w:r>
      <w:r w:rsidR="00DA4E14" w:rsidRPr="00162E9B">
        <w:rPr>
          <w:color w:val="auto"/>
        </w:rPr>
        <w:t xml:space="preserve"> договора на размещение </w:t>
      </w:r>
      <w:r w:rsidR="00F9770B" w:rsidRPr="00162E9B">
        <w:rPr>
          <w:color w:val="auto"/>
        </w:rPr>
        <w:t>НТО</w:t>
      </w:r>
      <w:r w:rsidR="00DA4E14" w:rsidRPr="00162E9B">
        <w:rPr>
          <w:color w:val="auto"/>
        </w:rPr>
        <w:t xml:space="preserve"> </w:t>
      </w:r>
      <w:r w:rsidR="00B5293D">
        <w:rPr>
          <w:color w:val="auto"/>
        </w:rPr>
        <w:t>(</w:t>
      </w:r>
      <w:r w:rsidR="00B5293D" w:rsidRPr="00B5293D">
        <w:rPr>
          <w:color w:val="auto"/>
        </w:rPr>
        <w:t>общественного питания, торговли, бытового обслуживания, объекта сезонного характера, вендингового аппарата</w:t>
      </w:r>
      <w:r w:rsidR="00B5293D">
        <w:rPr>
          <w:color w:val="auto"/>
        </w:rPr>
        <w:t xml:space="preserve">, </w:t>
      </w:r>
      <w:r w:rsidR="00DA4E14" w:rsidRPr="00162E9B">
        <w:rPr>
          <w:color w:val="auto"/>
        </w:rPr>
        <w:t xml:space="preserve">далее </w:t>
      </w:r>
      <w:r w:rsidR="00B56A21" w:rsidRPr="00162E9B">
        <w:rPr>
          <w:color w:val="auto"/>
        </w:rPr>
        <w:t>–</w:t>
      </w:r>
      <w:r w:rsidR="009F47C6">
        <w:rPr>
          <w:color w:val="auto"/>
        </w:rPr>
        <w:t xml:space="preserve"> </w:t>
      </w:r>
      <w:r w:rsidRPr="00162E9B">
        <w:rPr>
          <w:color w:val="auto"/>
        </w:rPr>
        <w:t>д</w:t>
      </w:r>
      <w:r w:rsidR="00DA4E14" w:rsidRPr="00162E9B">
        <w:rPr>
          <w:color w:val="auto"/>
        </w:rPr>
        <w:t xml:space="preserve">оговор) в порядке, установленном </w:t>
      </w:r>
      <w:hyperlink w:anchor="P150" w:history="1">
        <w:r w:rsidR="00DA4E14" w:rsidRPr="00162E9B">
          <w:rPr>
            <w:color w:val="auto"/>
          </w:rPr>
          <w:t xml:space="preserve">приложением </w:t>
        </w:r>
        <w:r w:rsidR="007D6E9E">
          <w:rPr>
            <w:color w:val="auto"/>
          </w:rPr>
          <w:t xml:space="preserve">№ </w:t>
        </w:r>
        <w:r w:rsidR="00DA4E14" w:rsidRPr="00162E9B">
          <w:rPr>
            <w:color w:val="auto"/>
          </w:rPr>
          <w:t>1</w:t>
        </w:r>
      </w:hyperlink>
      <w:r w:rsidR="00C8497C" w:rsidRPr="00162E9B">
        <w:rPr>
          <w:color w:val="auto"/>
        </w:rPr>
        <w:t xml:space="preserve"> к настоящему </w:t>
      </w:r>
      <w:r w:rsidR="009E49CC" w:rsidRPr="00162E9B">
        <w:rPr>
          <w:color w:val="auto"/>
        </w:rPr>
        <w:t>П</w:t>
      </w:r>
      <w:r w:rsidR="00C8497C" w:rsidRPr="00162E9B">
        <w:rPr>
          <w:color w:val="auto"/>
        </w:rPr>
        <w:t xml:space="preserve">оложению, </w:t>
      </w:r>
      <w:hyperlink w:anchor="P89" w:history="1">
        <w:r w:rsidR="00DA4E14" w:rsidRPr="00162E9B">
          <w:rPr>
            <w:color w:val="auto"/>
          </w:rPr>
          <w:t xml:space="preserve">разделом </w:t>
        </w:r>
        <w:r w:rsidRPr="00162E9B">
          <w:rPr>
            <w:color w:val="auto"/>
          </w:rPr>
          <w:t>5</w:t>
        </w:r>
      </w:hyperlink>
      <w:r w:rsidR="00DA4E14" w:rsidRPr="00162E9B">
        <w:rPr>
          <w:color w:val="auto"/>
        </w:rPr>
        <w:t xml:space="preserve"> настоящего </w:t>
      </w:r>
      <w:r w:rsidR="00345D41" w:rsidRPr="00162E9B">
        <w:rPr>
          <w:color w:val="auto"/>
        </w:rPr>
        <w:t>П</w:t>
      </w:r>
      <w:r w:rsidR="00DA4E14" w:rsidRPr="00162E9B">
        <w:rPr>
          <w:color w:val="auto"/>
        </w:rPr>
        <w:t>оложения.</w:t>
      </w:r>
    </w:p>
    <w:p w:rsidR="00B41103" w:rsidRPr="00162E9B" w:rsidRDefault="00B77F8F" w:rsidP="00337E56">
      <w:pPr>
        <w:ind w:firstLine="709"/>
        <w:jc w:val="both"/>
        <w:rPr>
          <w:color w:val="auto"/>
        </w:rPr>
      </w:pPr>
      <w:r w:rsidRPr="00162E9B">
        <w:rPr>
          <w:color w:val="auto"/>
        </w:rPr>
        <w:t>3.</w:t>
      </w:r>
      <w:r w:rsidR="00162E9B" w:rsidRPr="00162E9B">
        <w:rPr>
          <w:color w:val="auto"/>
        </w:rPr>
        <w:t>11</w:t>
      </w:r>
      <w:r w:rsidR="00DA4E14" w:rsidRPr="00162E9B">
        <w:rPr>
          <w:color w:val="auto"/>
        </w:rPr>
        <w:t xml:space="preserve">. </w:t>
      </w:r>
      <w:r w:rsidR="00B41103" w:rsidRPr="00162E9B">
        <w:rPr>
          <w:color w:val="auto"/>
        </w:rPr>
        <w:t>Договоры на размещение НТО заключаются</w:t>
      </w:r>
      <w:r w:rsidR="00765541" w:rsidRPr="00162E9B">
        <w:rPr>
          <w:color w:val="auto"/>
        </w:rPr>
        <w:t xml:space="preserve"> по форме согласно приложению </w:t>
      </w:r>
      <w:r w:rsidR="007D6E9E">
        <w:rPr>
          <w:color w:val="auto"/>
        </w:rPr>
        <w:t xml:space="preserve">№ </w:t>
      </w:r>
      <w:r w:rsidR="00765541" w:rsidRPr="00162E9B">
        <w:rPr>
          <w:color w:val="auto"/>
        </w:rPr>
        <w:t>2 к настоящему Положению</w:t>
      </w:r>
      <w:r w:rsidR="00B41103" w:rsidRPr="00162E9B">
        <w:rPr>
          <w:color w:val="auto"/>
        </w:rPr>
        <w:t>.</w:t>
      </w:r>
    </w:p>
    <w:p w:rsidR="00B41103" w:rsidRPr="00162E9B" w:rsidRDefault="00B41103" w:rsidP="00337E56">
      <w:pPr>
        <w:ind w:firstLine="709"/>
        <w:jc w:val="both"/>
        <w:rPr>
          <w:color w:val="auto"/>
        </w:rPr>
      </w:pPr>
      <w:r w:rsidRPr="00162E9B">
        <w:rPr>
          <w:color w:val="auto"/>
        </w:rPr>
        <w:t xml:space="preserve">Без проведения </w:t>
      </w:r>
      <w:r w:rsidR="00345D41" w:rsidRPr="00162E9B">
        <w:rPr>
          <w:color w:val="auto"/>
        </w:rPr>
        <w:t>аукциона</w:t>
      </w:r>
      <w:r w:rsidR="00184FF8">
        <w:rPr>
          <w:color w:val="auto"/>
        </w:rPr>
        <w:t xml:space="preserve"> </w:t>
      </w:r>
      <w:r w:rsidR="00B77F8F" w:rsidRPr="00162E9B">
        <w:rPr>
          <w:color w:val="auto"/>
        </w:rPr>
        <w:t>д</w:t>
      </w:r>
      <w:r w:rsidRPr="00162E9B">
        <w:rPr>
          <w:color w:val="auto"/>
        </w:rPr>
        <w:t xml:space="preserve">оговор на размещение </w:t>
      </w:r>
      <w:r w:rsidR="007121EA">
        <w:rPr>
          <w:color w:val="auto"/>
        </w:rPr>
        <w:t>НТО</w:t>
      </w:r>
      <w:r w:rsidRPr="00162E9B">
        <w:rPr>
          <w:color w:val="auto"/>
        </w:rPr>
        <w:t xml:space="preserve"> заключается</w:t>
      </w:r>
      <w:r w:rsidR="007121EA">
        <w:rPr>
          <w:color w:val="auto"/>
        </w:rPr>
        <w:br/>
      </w:r>
      <w:r w:rsidR="00E55FE4">
        <w:rPr>
          <w:color w:val="auto"/>
        </w:rPr>
        <w:t>с субъектами предпринимательства</w:t>
      </w:r>
      <w:r w:rsidRPr="00162E9B">
        <w:rPr>
          <w:color w:val="auto"/>
        </w:rPr>
        <w:t xml:space="preserve"> в случаях:</w:t>
      </w:r>
    </w:p>
    <w:p w:rsidR="00B41103" w:rsidRPr="00162E9B" w:rsidRDefault="00B41103" w:rsidP="00337E56">
      <w:pPr>
        <w:ind w:firstLine="709"/>
        <w:jc w:val="both"/>
        <w:rPr>
          <w:color w:val="auto"/>
        </w:rPr>
      </w:pPr>
      <w:r w:rsidRPr="00162E9B">
        <w:rPr>
          <w:color w:val="auto"/>
        </w:rPr>
        <w:t>продления на новый с</w:t>
      </w:r>
      <w:r w:rsidR="00186658" w:rsidRPr="00162E9B">
        <w:rPr>
          <w:color w:val="auto"/>
        </w:rPr>
        <w:t xml:space="preserve">рок </w:t>
      </w:r>
      <w:r w:rsidR="00B77F8F" w:rsidRPr="00162E9B">
        <w:rPr>
          <w:color w:val="auto"/>
        </w:rPr>
        <w:t>д</w:t>
      </w:r>
      <w:r w:rsidR="00186658" w:rsidRPr="00162E9B">
        <w:rPr>
          <w:color w:val="auto"/>
        </w:rPr>
        <w:t>оговора для размещения НТО,</w:t>
      </w:r>
      <w:r w:rsidR="0046486E">
        <w:rPr>
          <w:color w:val="auto"/>
        </w:rPr>
        <w:t xml:space="preserve"> в том числе объектов для осуществления развозной торговли,</w:t>
      </w:r>
      <w:r w:rsidR="00186658" w:rsidRPr="00162E9B">
        <w:rPr>
          <w:color w:val="auto"/>
        </w:rPr>
        <w:t xml:space="preserve"> ранее размещенного </w:t>
      </w:r>
      <w:r w:rsidRPr="00162E9B">
        <w:rPr>
          <w:color w:val="auto"/>
        </w:rPr>
        <w:t xml:space="preserve">на том же месте, предусмотренном Схемой, и при условии исполнения надлежащим образом обязательств по </w:t>
      </w:r>
      <w:r w:rsidR="00B77F8F" w:rsidRPr="00162E9B">
        <w:rPr>
          <w:color w:val="auto"/>
        </w:rPr>
        <w:t>д</w:t>
      </w:r>
      <w:r w:rsidRPr="00162E9B">
        <w:rPr>
          <w:color w:val="auto"/>
        </w:rPr>
        <w:t>оговору;</w:t>
      </w:r>
    </w:p>
    <w:p w:rsidR="00B41103" w:rsidRPr="00162E9B" w:rsidRDefault="00B41103" w:rsidP="00337E56">
      <w:pPr>
        <w:ind w:firstLine="709"/>
        <w:jc w:val="both"/>
        <w:rPr>
          <w:color w:val="auto"/>
        </w:rPr>
      </w:pPr>
      <w:r w:rsidRPr="00162E9B">
        <w:rPr>
          <w:color w:val="auto"/>
        </w:rPr>
        <w:t>предоставления компенсационного места;</w:t>
      </w:r>
    </w:p>
    <w:p w:rsidR="00B41103" w:rsidRPr="00162E9B" w:rsidRDefault="00B41103" w:rsidP="00337E56">
      <w:pPr>
        <w:ind w:firstLine="709"/>
        <w:jc w:val="both"/>
        <w:rPr>
          <w:color w:val="auto"/>
        </w:rPr>
      </w:pPr>
      <w:r w:rsidRPr="00162E9B">
        <w:rPr>
          <w:color w:val="auto"/>
        </w:rPr>
        <w:t>размещения НТО по реализации печатной продукции;</w:t>
      </w:r>
    </w:p>
    <w:p w:rsidR="00186658" w:rsidRPr="00162E9B" w:rsidRDefault="00186658" w:rsidP="00337E56">
      <w:pPr>
        <w:ind w:firstLine="709"/>
        <w:jc w:val="both"/>
        <w:rPr>
          <w:color w:val="auto"/>
        </w:rPr>
      </w:pPr>
      <w:r w:rsidRPr="00162E9B">
        <w:rPr>
          <w:color w:val="auto"/>
        </w:rPr>
        <w:lastRenderedPageBreak/>
        <w:t>размещения НТО местных товаропроизводителей, являющихся субъектами малого и среднего предпринимательства</w:t>
      </w:r>
      <w:r w:rsidR="003F04D7">
        <w:rPr>
          <w:color w:val="auto"/>
        </w:rPr>
        <w:t xml:space="preserve"> (при условии наличия муниципального правового акта, принятого в целях реализации муниципальных программ (подпрограмм), которые содержат мероприятия, направленные на развитие малого и среднего предпринимательства</w:t>
      </w:r>
      <w:r w:rsidR="007D6E9E">
        <w:rPr>
          <w:color w:val="auto"/>
        </w:rPr>
        <w:t>)</w:t>
      </w:r>
      <w:r w:rsidRPr="00162E9B">
        <w:rPr>
          <w:color w:val="auto"/>
        </w:rPr>
        <w:t>;</w:t>
      </w:r>
    </w:p>
    <w:p w:rsidR="00621AFE" w:rsidRPr="00162E9B" w:rsidRDefault="00B41103" w:rsidP="00337E56">
      <w:pPr>
        <w:ind w:firstLine="709"/>
        <w:jc w:val="both"/>
        <w:rPr>
          <w:color w:val="auto"/>
        </w:rPr>
      </w:pPr>
      <w:r w:rsidRPr="00162E9B">
        <w:rPr>
          <w:color w:val="auto"/>
        </w:rPr>
        <w:t>размещения НТО</w:t>
      </w:r>
      <w:r w:rsidR="00186658" w:rsidRPr="00162E9B">
        <w:rPr>
          <w:color w:val="auto"/>
        </w:rPr>
        <w:t xml:space="preserve"> собственником (арендатором) стационарного торгового объекта</w:t>
      </w:r>
      <w:r w:rsidRPr="00162E9B">
        <w:rPr>
          <w:color w:val="auto"/>
        </w:rPr>
        <w:t>,</w:t>
      </w:r>
      <w:r w:rsidR="00186658" w:rsidRPr="00162E9B">
        <w:rPr>
          <w:color w:val="auto"/>
        </w:rPr>
        <w:t xml:space="preserve"> при размещении </w:t>
      </w:r>
      <w:r w:rsidRPr="00162E9B">
        <w:rPr>
          <w:color w:val="auto"/>
        </w:rPr>
        <w:t xml:space="preserve">НТО на земельном участке, смежном </w:t>
      </w:r>
      <w:r w:rsidR="00B13972">
        <w:rPr>
          <w:color w:val="auto"/>
        </w:rPr>
        <w:br/>
      </w:r>
      <w:r w:rsidRPr="00162E9B">
        <w:rPr>
          <w:color w:val="auto"/>
        </w:rPr>
        <w:t xml:space="preserve">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В случае наличия двух и более заявок на одно место договор на размещение НТО заключается по результатам </w:t>
      </w:r>
      <w:r w:rsidR="00345D41" w:rsidRPr="00162E9B">
        <w:rPr>
          <w:color w:val="auto"/>
        </w:rPr>
        <w:t>аукциона</w:t>
      </w:r>
      <w:r w:rsidR="00B13972">
        <w:rPr>
          <w:color w:val="auto"/>
        </w:rPr>
        <w:br/>
      </w:r>
      <w:r w:rsidRPr="00162E9B">
        <w:rPr>
          <w:color w:val="auto"/>
        </w:rPr>
        <w:t>на указанное место.</w:t>
      </w:r>
    </w:p>
    <w:p w:rsidR="003C6322" w:rsidRPr="003C6322" w:rsidRDefault="003C6322" w:rsidP="00337E56">
      <w:pPr>
        <w:ind w:firstLine="709"/>
        <w:jc w:val="both"/>
        <w:rPr>
          <w:color w:val="auto"/>
        </w:rPr>
      </w:pPr>
      <w:r>
        <w:rPr>
          <w:color w:val="auto"/>
        </w:rPr>
        <w:t xml:space="preserve">3.12 </w:t>
      </w:r>
      <w:r w:rsidRPr="003C6322">
        <w:rPr>
          <w:color w:val="auto"/>
        </w:rPr>
        <w:t xml:space="preserve">Заключение договора (договоров) в соответствии с </w:t>
      </w:r>
      <w:r w:rsidRPr="00DE4C79">
        <w:t>пунктом</w:t>
      </w:r>
      <w:r w:rsidRPr="003C6322">
        <w:rPr>
          <w:color w:val="auto"/>
        </w:rPr>
        <w:t xml:space="preserve"> </w:t>
      </w:r>
      <w:r>
        <w:rPr>
          <w:color w:val="auto"/>
        </w:rPr>
        <w:t>3</w:t>
      </w:r>
      <w:r w:rsidRPr="003C6322">
        <w:rPr>
          <w:color w:val="auto"/>
        </w:rPr>
        <w:t>.1</w:t>
      </w:r>
      <w:r>
        <w:rPr>
          <w:color w:val="auto"/>
        </w:rPr>
        <w:t>1</w:t>
      </w:r>
      <w:r w:rsidRPr="003C6322">
        <w:rPr>
          <w:color w:val="auto"/>
        </w:rPr>
        <w:t xml:space="preserve"> настоящего </w:t>
      </w:r>
      <w:r w:rsidR="00DE4C79">
        <w:rPr>
          <w:color w:val="auto"/>
        </w:rPr>
        <w:t>П</w:t>
      </w:r>
      <w:r w:rsidRPr="003C6322">
        <w:rPr>
          <w:color w:val="auto"/>
        </w:rPr>
        <w:t xml:space="preserve">оложения производится при соблюдении в совокупности следующих условий: </w:t>
      </w:r>
    </w:p>
    <w:p w:rsidR="003C6322" w:rsidRPr="003C6322" w:rsidRDefault="003C6322" w:rsidP="00337E56">
      <w:pPr>
        <w:ind w:firstLine="709"/>
        <w:jc w:val="both"/>
        <w:rPr>
          <w:color w:val="auto"/>
        </w:rPr>
      </w:pPr>
      <w:r w:rsidRPr="003C6322">
        <w:rPr>
          <w:color w:val="auto"/>
        </w:rPr>
        <w:t>отсутствие нарушения сроков оплаты по договору в течение срока его действия (два и более раза подряд);</w:t>
      </w:r>
    </w:p>
    <w:p w:rsidR="003C6322" w:rsidRPr="003C6322" w:rsidRDefault="003C6322" w:rsidP="00337E56">
      <w:pPr>
        <w:ind w:firstLine="709"/>
        <w:jc w:val="both"/>
        <w:rPr>
          <w:color w:val="auto"/>
        </w:rPr>
      </w:pPr>
      <w:r w:rsidRPr="003C6322">
        <w:rPr>
          <w:color w:val="auto"/>
        </w:rPr>
        <w:t>соответствие НТО требованиям, установленными архитектурными, градостроительными, строительными и пожарными нормами и правилами, правилами землепользования и застройки муниципального образования «город Оренбург», Правил благоустройства</w:t>
      </w:r>
      <w:r w:rsidR="007D6E9E">
        <w:rPr>
          <w:color w:val="auto"/>
        </w:rPr>
        <w:t>;</w:t>
      </w:r>
    </w:p>
    <w:p w:rsidR="003C6322" w:rsidRPr="003C6322" w:rsidRDefault="003C6322" w:rsidP="00337E56">
      <w:pPr>
        <w:ind w:firstLine="709"/>
        <w:jc w:val="both"/>
        <w:rPr>
          <w:color w:val="auto"/>
        </w:rPr>
      </w:pPr>
      <w:r w:rsidRPr="003C6322">
        <w:rPr>
          <w:color w:val="auto"/>
        </w:rPr>
        <w:t xml:space="preserve">отсутствие фактов неоднократного привлечения субъекта предпринимательства (два и более раза в течение одного года) </w:t>
      </w:r>
      <w:r w:rsidRPr="003C6322">
        <w:rPr>
          <w:color w:val="auto"/>
        </w:rPr>
        <w:br/>
        <w:t>к административной ответственности за совершение правонарушений</w:t>
      </w:r>
      <w:r w:rsidRPr="003C6322">
        <w:rPr>
          <w:color w:val="auto"/>
        </w:rPr>
        <w:br/>
        <w:t>в области торговли;</w:t>
      </w:r>
    </w:p>
    <w:p w:rsidR="003C6322" w:rsidRPr="003C6322" w:rsidRDefault="003C6322" w:rsidP="00337E56">
      <w:pPr>
        <w:ind w:firstLine="709"/>
        <w:jc w:val="both"/>
        <w:rPr>
          <w:color w:val="auto"/>
        </w:rPr>
      </w:pPr>
      <w:r w:rsidRPr="003C6322">
        <w:rPr>
          <w:color w:val="auto"/>
        </w:rPr>
        <w:t>отсутствие фактов неоднократного привлечения субъекта</w:t>
      </w:r>
      <w:r w:rsidR="00357B87">
        <w:rPr>
          <w:color w:val="auto"/>
        </w:rPr>
        <w:t xml:space="preserve"> </w:t>
      </w:r>
      <w:r w:rsidRPr="003C6322">
        <w:rPr>
          <w:color w:val="auto"/>
        </w:rPr>
        <w:t xml:space="preserve">предпринимательства к административной ответственности (два и более раза </w:t>
      </w:r>
      <w:r w:rsidRPr="003C6322">
        <w:rPr>
          <w:color w:val="auto"/>
        </w:rPr>
        <w:br/>
        <w:t xml:space="preserve">в течение одного года) за нарушение </w:t>
      </w:r>
      <w:r w:rsidRPr="00DE4C79">
        <w:t>Правил</w:t>
      </w:r>
      <w:r w:rsidRPr="003C6322">
        <w:rPr>
          <w:color w:val="auto"/>
        </w:rPr>
        <w:t xml:space="preserve"> благоустройства, санитарного содержания торгового места и правил торговли (в том числе правил торговли алкогольной и табачной продукцией), установленных законодательством Российской Федерации, Оренбургской области, муниципальными правовыми актами.</w:t>
      </w:r>
    </w:p>
    <w:p w:rsidR="00B13972" w:rsidRDefault="00B77F8F" w:rsidP="00337E56">
      <w:pPr>
        <w:ind w:firstLine="709"/>
        <w:jc w:val="both"/>
        <w:rPr>
          <w:color w:val="auto"/>
        </w:rPr>
      </w:pPr>
      <w:r w:rsidRPr="00162E9B">
        <w:rPr>
          <w:color w:val="auto"/>
        </w:rPr>
        <w:t>3.</w:t>
      </w:r>
      <w:r w:rsidR="00162E9B" w:rsidRPr="00162E9B">
        <w:rPr>
          <w:color w:val="auto"/>
        </w:rPr>
        <w:t>1</w:t>
      </w:r>
      <w:r w:rsidR="00B07486">
        <w:rPr>
          <w:color w:val="auto"/>
        </w:rPr>
        <w:t>3</w:t>
      </w:r>
      <w:r w:rsidR="001E60C0" w:rsidRPr="00162E9B">
        <w:rPr>
          <w:color w:val="auto"/>
        </w:rPr>
        <w:t>.</w:t>
      </w:r>
      <w:r w:rsidR="009F47C6">
        <w:rPr>
          <w:color w:val="auto"/>
        </w:rPr>
        <w:t xml:space="preserve"> </w:t>
      </w:r>
      <w:r w:rsidR="009B1F42" w:rsidRPr="00162E9B">
        <w:rPr>
          <w:color w:val="auto"/>
        </w:rPr>
        <w:t xml:space="preserve">Заключение </w:t>
      </w:r>
      <w:r w:rsidRPr="00162E9B">
        <w:rPr>
          <w:color w:val="auto"/>
        </w:rPr>
        <w:t>д</w:t>
      </w:r>
      <w:r w:rsidR="009B1F42" w:rsidRPr="00162E9B">
        <w:rPr>
          <w:color w:val="auto"/>
        </w:rPr>
        <w:t xml:space="preserve">оговора на размещение НТО осуществляется на срок, определяемый Администрацией города Оренбурга, но не менее чем </w:t>
      </w:r>
      <w:r w:rsidR="0051124B">
        <w:rPr>
          <w:color w:val="auto"/>
        </w:rPr>
        <w:br/>
      </w:r>
      <w:r w:rsidR="009B1F42" w:rsidRPr="00162E9B">
        <w:rPr>
          <w:color w:val="auto"/>
        </w:rPr>
        <w:t xml:space="preserve">на </w:t>
      </w:r>
      <w:r w:rsidR="00345D41" w:rsidRPr="00162E9B">
        <w:rPr>
          <w:color w:val="auto"/>
        </w:rPr>
        <w:t>5</w:t>
      </w:r>
      <w:r w:rsidR="009B1F42" w:rsidRPr="00162E9B">
        <w:rPr>
          <w:color w:val="auto"/>
        </w:rPr>
        <w:t xml:space="preserve"> лет.</w:t>
      </w:r>
    </w:p>
    <w:p w:rsidR="00DA4E14" w:rsidRPr="00162E9B" w:rsidRDefault="00B77F8F" w:rsidP="00337E56">
      <w:pPr>
        <w:ind w:firstLine="709"/>
        <w:jc w:val="both"/>
        <w:rPr>
          <w:color w:val="auto"/>
        </w:rPr>
      </w:pPr>
      <w:r w:rsidRPr="00162E9B">
        <w:rPr>
          <w:color w:val="auto"/>
        </w:rPr>
        <w:t>3.</w:t>
      </w:r>
      <w:r w:rsidR="00162E9B" w:rsidRPr="00162E9B">
        <w:rPr>
          <w:color w:val="auto"/>
        </w:rPr>
        <w:t>1</w:t>
      </w:r>
      <w:r w:rsidR="00B07486">
        <w:rPr>
          <w:color w:val="auto"/>
        </w:rPr>
        <w:t>4</w:t>
      </w:r>
      <w:r w:rsidR="00DA4E14" w:rsidRPr="00162E9B">
        <w:rPr>
          <w:color w:val="auto"/>
        </w:rPr>
        <w:t xml:space="preserve">. </w:t>
      </w:r>
      <w:r w:rsidR="00E762A2">
        <w:rPr>
          <w:color w:val="auto"/>
        </w:rPr>
        <w:t xml:space="preserve"> </w:t>
      </w:r>
      <w:r w:rsidR="00DA4E14" w:rsidRPr="00162E9B">
        <w:rPr>
          <w:color w:val="auto"/>
        </w:rPr>
        <w:t xml:space="preserve">Специализация </w:t>
      </w:r>
      <w:r w:rsidR="00F9770B" w:rsidRPr="00162E9B">
        <w:rPr>
          <w:color w:val="auto"/>
        </w:rPr>
        <w:t>НТО</w:t>
      </w:r>
      <w:r w:rsidR="00184FF8">
        <w:rPr>
          <w:color w:val="auto"/>
        </w:rPr>
        <w:t xml:space="preserve"> </w:t>
      </w:r>
      <w:r w:rsidR="00DA4E14" w:rsidRPr="00162E9B">
        <w:rPr>
          <w:color w:val="auto"/>
        </w:rPr>
        <w:t xml:space="preserve">является существенным условием </w:t>
      </w:r>
      <w:r w:rsidR="00002547" w:rsidRPr="00162E9B">
        <w:rPr>
          <w:color w:val="auto"/>
        </w:rPr>
        <w:t>д</w:t>
      </w:r>
      <w:r w:rsidR="00DA4E14" w:rsidRPr="00162E9B">
        <w:rPr>
          <w:color w:val="auto"/>
        </w:rPr>
        <w:t>оговора</w:t>
      </w:r>
      <w:r w:rsidR="00960037" w:rsidRPr="00162E9B">
        <w:rPr>
          <w:color w:val="auto"/>
        </w:rPr>
        <w:t>.</w:t>
      </w:r>
    </w:p>
    <w:p w:rsidR="006864E3" w:rsidRDefault="00007710" w:rsidP="00337E56">
      <w:pPr>
        <w:ind w:firstLine="709"/>
        <w:jc w:val="both"/>
        <w:rPr>
          <w:color w:val="auto"/>
        </w:rPr>
      </w:pPr>
      <w:r w:rsidRPr="003F04D7">
        <w:rPr>
          <w:color w:val="auto"/>
        </w:rPr>
        <w:t>3.</w:t>
      </w:r>
      <w:r w:rsidR="00932408" w:rsidRPr="003F04D7">
        <w:rPr>
          <w:color w:val="auto"/>
        </w:rPr>
        <w:t>1</w:t>
      </w:r>
      <w:r w:rsidR="00B07486">
        <w:rPr>
          <w:color w:val="auto"/>
        </w:rPr>
        <w:t>5</w:t>
      </w:r>
      <w:r w:rsidR="00DA4E14" w:rsidRPr="003F04D7">
        <w:rPr>
          <w:color w:val="auto"/>
        </w:rPr>
        <w:t>. Контроль</w:t>
      </w:r>
      <w:r w:rsidR="00184FF8">
        <w:rPr>
          <w:color w:val="auto"/>
        </w:rPr>
        <w:t xml:space="preserve"> </w:t>
      </w:r>
      <w:r w:rsidR="00DA4E14" w:rsidRPr="003F04D7">
        <w:rPr>
          <w:color w:val="auto"/>
        </w:rPr>
        <w:t>за</w:t>
      </w:r>
      <w:r w:rsidR="00184FF8">
        <w:rPr>
          <w:color w:val="auto"/>
        </w:rPr>
        <w:t xml:space="preserve"> </w:t>
      </w:r>
      <w:r w:rsidRPr="003F04D7">
        <w:rPr>
          <w:color w:val="auto"/>
        </w:rPr>
        <w:t>надлежащим соблюдением</w:t>
      </w:r>
      <w:r w:rsidR="00E762A2">
        <w:rPr>
          <w:color w:val="auto"/>
        </w:rPr>
        <w:t xml:space="preserve"> размещения НТО </w:t>
      </w:r>
      <w:r w:rsidR="00E762A2">
        <w:rPr>
          <w:color w:val="auto"/>
        </w:rPr>
        <w:br/>
      </w:r>
      <w:r w:rsidR="00F037FC" w:rsidRPr="003F04D7">
        <w:rPr>
          <w:color w:val="auto"/>
        </w:rPr>
        <w:t xml:space="preserve">в соответствии с существенными </w:t>
      </w:r>
      <w:r w:rsidRPr="003F04D7">
        <w:rPr>
          <w:color w:val="auto"/>
        </w:rPr>
        <w:t>услови</w:t>
      </w:r>
      <w:r w:rsidR="00F037FC" w:rsidRPr="003F04D7">
        <w:rPr>
          <w:color w:val="auto"/>
        </w:rPr>
        <w:t>ями</w:t>
      </w:r>
      <w:r w:rsidRPr="003F04D7">
        <w:rPr>
          <w:color w:val="auto"/>
        </w:rPr>
        <w:t xml:space="preserve"> договора на право размещения</w:t>
      </w:r>
      <w:r w:rsidR="00184FF8">
        <w:rPr>
          <w:color w:val="auto"/>
        </w:rPr>
        <w:t xml:space="preserve"> </w:t>
      </w:r>
      <w:r w:rsidR="005A3612" w:rsidRPr="003F04D7">
        <w:rPr>
          <w:color w:val="auto"/>
        </w:rPr>
        <w:t>НТО</w:t>
      </w:r>
      <w:r w:rsidR="00184FF8">
        <w:rPr>
          <w:color w:val="auto"/>
        </w:rPr>
        <w:t xml:space="preserve"> </w:t>
      </w:r>
      <w:r w:rsidR="00DA4E14" w:rsidRPr="003F04D7">
        <w:rPr>
          <w:color w:val="auto"/>
        </w:rPr>
        <w:t>на</w:t>
      </w:r>
      <w:r w:rsidR="00184FF8">
        <w:rPr>
          <w:color w:val="auto"/>
        </w:rPr>
        <w:t xml:space="preserve"> </w:t>
      </w:r>
      <w:r w:rsidR="00DA4E14" w:rsidRPr="003F04D7">
        <w:rPr>
          <w:color w:val="auto"/>
        </w:rPr>
        <w:t>территории</w:t>
      </w:r>
      <w:r w:rsidR="00184FF8">
        <w:rPr>
          <w:color w:val="auto"/>
        </w:rPr>
        <w:t xml:space="preserve"> </w:t>
      </w:r>
      <w:r w:rsidR="005A3612" w:rsidRPr="003F04D7">
        <w:rPr>
          <w:color w:val="auto"/>
        </w:rPr>
        <w:t xml:space="preserve">МО «город Оренбург» </w:t>
      </w:r>
      <w:r w:rsidR="00DA4E14" w:rsidRPr="003F04D7">
        <w:rPr>
          <w:color w:val="auto"/>
        </w:rPr>
        <w:t>осуществляет</w:t>
      </w:r>
      <w:r w:rsidR="006C54E8" w:rsidRPr="003F04D7">
        <w:rPr>
          <w:color w:val="auto"/>
        </w:rPr>
        <w:t xml:space="preserve">ся </w:t>
      </w:r>
      <w:r w:rsidR="00345D41" w:rsidRPr="003F04D7">
        <w:rPr>
          <w:color w:val="auto"/>
        </w:rPr>
        <w:t>К</w:t>
      </w:r>
      <w:r w:rsidR="00DA4E14" w:rsidRPr="003F04D7">
        <w:rPr>
          <w:color w:val="auto"/>
        </w:rPr>
        <w:t>омитет</w:t>
      </w:r>
      <w:r w:rsidR="00465E20" w:rsidRPr="003F04D7">
        <w:rPr>
          <w:color w:val="auto"/>
        </w:rPr>
        <w:t>ом</w:t>
      </w:r>
      <w:r w:rsidR="006864E3">
        <w:rPr>
          <w:color w:val="auto"/>
        </w:rPr>
        <w:t>.</w:t>
      </w:r>
    </w:p>
    <w:p w:rsidR="00DA4E14" w:rsidRDefault="006864E3" w:rsidP="00337E56">
      <w:pPr>
        <w:ind w:firstLine="709"/>
        <w:jc w:val="both"/>
        <w:rPr>
          <w:color w:val="auto"/>
        </w:rPr>
      </w:pPr>
      <w:r>
        <w:rPr>
          <w:color w:val="auto"/>
        </w:rPr>
        <w:t>3.1</w:t>
      </w:r>
      <w:r w:rsidR="00B07486">
        <w:rPr>
          <w:color w:val="auto"/>
        </w:rPr>
        <w:t>6</w:t>
      </w:r>
      <w:r w:rsidR="00402640">
        <w:rPr>
          <w:color w:val="auto"/>
        </w:rPr>
        <w:t>. Мониторинг</w:t>
      </w:r>
      <w:r w:rsidR="00184FF8">
        <w:rPr>
          <w:color w:val="auto"/>
        </w:rPr>
        <w:t xml:space="preserve"> </w:t>
      </w:r>
      <w:r w:rsidR="00402640" w:rsidRPr="003F04D7">
        <w:rPr>
          <w:color w:val="auto"/>
        </w:rPr>
        <w:t>надлежащ</w:t>
      </w:r>
      <w:r w:rsidR="00402640">
        <w:rPr>
          <w:color w:val="auto"/>
        </w:rPr>
        <w:t>его</w:t>
      </w:r>
      <w:r w:rsidR="00402640" w:rsidRPr="003F04D7">
        <w:rPr>
          <w:color w:val="auto"/>
        </w:rPr>
        <w:t xml:space="preserve"> соблюдени</w:t>
      </w:r>
      <w:r w:rsidR="00402640">
        <w:rPr>
          <w:color w:val="auto"/>
        </w:rPr>
        <w:t>я</w:t>
      </w:r>
      <w:r w:rsidR="00402640" w:rsidRPr="003F04D7">
        <w:rPr>
          <w:color w:val="auto"/>
        </w:rPr>
        <w:t xml:space="preserve"> размещения НТО </w:t>
      </w:r>
      <w:r w:rsidR="00402640" w:rsidRPr="003F04D7">
        <w:rPr>
          <w:color w:val="auto"/>
        </w:rPr>
        <w:br/>
        <w:t>в соответствии с</w:t>
      </w:r>
      <w:r w:rsidR="00402640">
        <w:rPr>
          <w:color w:val="auto"/>
        </w:rPr>
        <w:t>о</w:t>
      </w:r>
      <w:r w:rsidR="00184FF8">
        <w:rPr>
          <w:color w:val="auto"/>
        </w:rPr>
        <w:t xml:space="preserve"> </w:t>
      </w:r>
      <w:r w:rsidR="00402640">
        <w:rPr>
          <w:color w:val="auto"/>
        </w:rPr>
        <w:t>Схемой размещения</w:t>
      </w:r>
      <w:r w:rsidR="00402640" w:rsidRPr="003F04D7">
        <w:rPr>
          <w:color w:val="auto"/>
        </w:rPr>
        <w:t xml:space="preserve"> НТО на территории МО «город Оренбург» </w:t>
      </w:r>
      <w:r w:rsidR="00402640">
        <w:rPr>
          <w:color w:val="auto"/>
        </w:rPr>
        <w:t>осуществляется</w:t>
      </w:r>
      <w:r w:rsidR="006C54E8" w:rsidRPr="003F04D7">
        <w:rPr>
          <w:color w:val="auto"/>
        </w:rPr>
        <w:t xml:space="preserve"> </w:t>
      </w:r>
      <w:r w:rsidR="00C052CC" w:rsidRPr="00E72AE5">
        <w:rPr>
          <w:color w:val="auto"/>
        </w:rPr>
        <w:t>администрациями Северного и Южного округов города Оренбурга</w:t>
      </w:r>
      <w:r w:rsidR="00897317">
        <w:rPr>
          <w:color w:val="auto"/>
        </w:rPr>
        <w:t xml:space="preserve"> </w:t>
      </w:r>
      <w:r w:rsidR="00DA4E14" w:rsidRPr="003F04D7">
        <w:rPr>
          <w:color w:val="auto"/>
        </w:rPr>
        <w:t>в пределах полномочий</w:t>
      </w:r>
      <w:r w:rsidR="006C54E8" w:rsidRPr="003F04D7">
        <w:rPr>
          <w:color w:val="auto"/>
        </w:rPr>
        <w:t xml:space="preserve">, определенных муниципальными правовыми актами и настоящим </w:t>
      </w:r>
      <w:r w:rsidR="00DE4C79">
        <w:rPr>
          <w:color w:val="auto"/>
        </w:rPr>
        <w:t>П</w:t>
      </w:r>
      <w:r w:rsidR="006C54E8" w:rsidRPr="003F04D7">
        <w:rPr>
          <w:color w:val="auto"/>
        </w:rPr>
        <w:t xml:space="preserve">оложением. </w:t>
      </w:r>
    </w:p>
    <w:p w:rsidR="000B118B" w:rsidRPr="000B118B" w:rsidRDefault="006B554C" w:rsidP="00337E56">
      <w:pPr>
        <w:ind w:firstLine="709"/>
        <w:jc w:val="both"/>
        <w:rPr>
          <w:color w:val="auto"/>
        </w:rPr>
      </w:pPr>
      <w:r>
        <w:rPr>
          <w:color w:val="auto"/>
        </w:rPr>
        <w:lastRenderedPageBreak/>
        <w:t>3</w:t>
      </w:r>
      <w:r w:rsidR="000B118B" w:rsidRPr="000B118B">
        <w:rPr>
          <w:color w:val="auto"/>
        </w:rPr>
        <w:t>.1</w:t>
      </w:r>
      <w:r>
        <w:rPr>
          <w:color w:val="auto"/>
        </w:rPr>
        <w:t>7</w:t>
      </w:r>
      <w:r w:rsidR="000B118B" w:rsidRPr="000B118B">
        <w:rPr>
          <w:color w:val="auto"/>
        </w:rPr>
        <w:t xml:space="preserve">. Субъекты предпринимательства, указанные в пункте 3.11 настоящего </w:t>
      </w:r>
      <w:r w:rsidR="00DE4C79">
        <w:rPr>
          <w:color w:val="auto"/>
        </w:rPr>
        <w:t>П</w:t>
      </w:r>
      <w:r w:rsidR="000B118B" w:rsidRPr="000B118B">
        <w:rPr>
          <w:color w:val="auto"/>
        </w:rPr>
        <w:t xml:space="preserve">оложения, в течение </w:t>
      </w:r>
      <w:r w:rsidR="00FF288A" w:rsidRPr="00E72AE5">
        <w:rPr>
          <w:color w:val="auto"/>
        </w:rPr>
        <w:t>180</w:t>
      </w:r>
      <w:r w:rsidR="000B118B" w:rsidRPr="00E72AE5">
        <w:rPr>
          <w:color w:val="auto"/>
        </w:rPr>
        <w:t xml:space="preserve"> календарных дней</w:t>
      </w:r>
      <w:r w:rsidR="000B118B" w:rsidRPr="000B118B">
        <w:rPr>
          <w:color w:val="auto"/>
        </w:rPr>
        <w:t xml:space="preserve"> с даты заключения договора обеспечивают приведение внешнего вида НТО в соответствие </w:t>
      </w:r>
      <w:r w:rsidR="000B118B" w:rsidRPr="000B118B">
        <w:rPr>
          <w:color w:val="auto"/>
        </w:rPr>
        <w:br/>
        <w:t>с требованиями к внешнему виду фасадов, зданий и сооружений, изложенными в Правилах благоустройства.</w:t>
      </w:r>
    </w:p>
    <w:p w:rsidR="00184FF8" w:rsidRDefault="006B554C" w:rsidP="00337E56">
      <w:pPr>
        <w:ind w:firstLine="709"/>
        <w:jc w:val="both"/>
        <w:rPr>
          <w:color w:val="auto"/>
        </w:rPr>
      </w:pPr>
      <w:r>
        <w:rPr>
          <w:color w:val="auto"/>
        </w:rPr>
        <w:t>3</w:t>
      </w:r>
      <w:r w:rsidR="000B118B" w:rsidRPr="000B118B">
        <w:rPr>
          <w:color w:val="auto"/>
        </w:rPr>
        <w:t>.</w:t>
      </w:r>
      <w:r>
        <w:rPr>
          <w:color w:val="auto"/>
        </w:rPr>
        <w:t>18</w:t>
      </w:r>
      <w:r w:rsidR="000B118B" w:rsidRPr="000B118B">
        <w:rPr>
          <w:color w:val="auto"/>
        </w:rPr>
        <w:t xml:space="preserve">. В случае несоблюдения требований, установленных пунктом </w:t>
      </w:r>
      <w:r w:rsidR="00DE4C79">
        <w:rPr>
          <w:color w:val="auto"/>
        </w:rPr>
        <w:t>3.17</w:t>
      </w:r>
      <w:r w:rsidR="000B118B" w:rsidRPr="000B118B">
        <w:rPr>
          <w:color w:val="auto"/>
        </w:rPr>
        <w:t xml:space="preserve"> настоящего </w:t>
      </w:r>
      <w:r w:rsidR="00DE4C79">
        <w:rPr>
          <w:color w:val="auto"/>
        </w:rPr>
        <w:t>П</w:t>
      </w:r>
      <w:r w:rsidR="000B118B" w:rsidRPr="000B118B">
        <w:rPr>
          <w:color w:val="auto"/>
        </w:rPr>
        <w:t>оложения, договор подлежит расторжению в одностороннем порядке путем вручения уведомления о расторжении договора владельцу НТО под подпись либо направления такого уведомления по адресу владельца НТО, указанному в договоре, заказным письмом с уведомлением о вручении. Договор считается расторгнутым по истечении 10 дней со дня направления уведомления о расторжении договора владельцу НТО.</w:t>
      </w:r>
    </w:p>
    <w:p w:rsidR="00184FF8" w:rsidRDefault="00184FF8" w:rsidP="00337E56">
      <w:pPr>
        <w:ind w:firstLine="709"/>
        <w:jc w:val="both"/>
        <w:rPr>
          <w:color w:val="auto"/>
        </w:rPr>
      </w:pPr>
    </w:p>
    <w:p w:rsidR="00DA4E14" w:rsidRPr="008E7F18" w:rsidRDefault="00007710" w:rsidP="00337E56">
      <w:pPr>
        <w:ind w:firstLine="709"/>
        <w:jc w:val="center"/>
        <w:outlineLvl w:val="0"/>
        <w:rPr>
          <w:color w:val="auto"/>
        </w:rPr>
      </w:pPr>
      <w:r>
        <w:rPr>
          <w:color w:val="auto"/>
        </w:rPr>
        <w:t>4</w:t>
      </w:r>
      <w:r w:rsidR="00DA4E14" w:rsidRPr="008E7F18">
        <w:rPr>
          <w:color w:val="auto"/>
        </w:rPr>
        <w:t>. Порядок организации и проведения</w:t>
      </w:r>
    </w:p>
    <w:p w:rsidR="00DA4E14" w:rsidRPr="008E7F18" w:rsidRDefault="008023D0" w:rsidP="00337E56">
      <w:pPr>
        <w:ind w:firstLine="709"/>
        <w:jc w:val="center"/>
        <w:rPr>
          <w:color w:val="auto"/>
        </w:rPr>
      </w:pPr>
      <w:r>
        <w:rPr>
          <w:color w:val="auto"/>
        </w:rPr>
        <w:t>аукциона</w:t>
      </w:r>
      <w:r w:rsidR="000A4298" w:rsidRPr="008E7F18">
        <w:rPr>
          <w:color w:val="auto"/>
        </w:rPr>
        <w:t xml:space="preserve">  на право </w:t>
      </w:r>
      <w:r w:rsidR="00DA4E14" w:rsidRPr="008E7F18">
        <w:rPr>
          <w:color w:val="auto"/>
        </w:rPr>
        <w:t>размещени</w:t>
      </w:r>
      <w:r w:rsidR="000A4298" w:rsidRPr="008E7F18">
        <w:rPr>
          <w:color w:val="auto"/>
        </w:rPr>
        <w:t>я</w:t>
      </w:r>
      <w:r w:rsidR="009F47C6">
        <w:rPr>
          <w:color w:val="auto"/>
        </w:rPr>
        <w:t xml:space="preserve"> </w:t>
      </w:r>
      <w:r w:rsidR="005A3612" w:rsidRPr="008E7F18">
        <w:rPr>
          <w:color w:val="auto"/>
        </w:rPr>
        <w:t>НТО</w:t>
      </w:r>
    </w:p>
    <w:p w:rsidR="00DA4E14" w:rsidRPr="008E7F18" w:rsidRDefault="00DA4E14" w:rsidP="00337E56">
      <w:pPr>
        <w:ind w:firstLine="709"/>
        <w:jc w:val="both"/>
        <w:rPr>
          <w:color w:val="auto"/>
        </w:rPr>
      </w:pPr>
    </w:p>
    <w:p w:rsidR="00DA4E14" w:rsidRPr="008E7F18" w:rsidRDefault="00227F56" w:rsidP="00337E56">
      <w:pPr>
        <w:ind w:firstLine="709"/>
        <w:jc w:val="both"/>
        <w:rPr>
          <w:b/>
          <w:color w:val="auto"/>
        </w:rPr>
      </w:pPr>
      <w:r>
        <w:rPr>
          <w:color w:val="auto"/>
        </w:rPr>
        <w:t>4</w:t>
      </w:r>
      <w:r w:rsidR="00DA4E14" w:rsidRPr="008E7F18">
        <w:rPr>
          <w:color w:val="auto"/>
        </w:rPr>
        <w:t xml:space="preserve">.1. Организация и проведение аукциона </w:t>
      </w:r>
      <w:r w:rsidR="000A4298" w:rsidRPr="008E7F18">
        <w:rPr>
          <w:color w:val="auto"/>
        </w:rPr>
        <w:t xml:space="preserve">на право размещения </w:t>
      </w:r>
      <w:r w:rsidR="005A3612" w:rsidRPr="008E7F18">
        <w:rPr>
          <w:color w:val="auto"/>
        </w:rPr>
        <w:t>НТО</w:t>
      </w:r>
      <w:r w:rsidR="009F47C6">
        <w:rPr>
          <w:color w:val="auto"/>
        </w:rPr>
        <w:t xml:space="preserve"> </w:t>
      </w:r>
      <w:r w:rsidR="00DA4E14" w:rsidRPr="008E7F18">
        <w:rPr>
          <w:color w:val="auto"/>
        </w:rPr>
        <w:t>осуществля</w:t>
      </w:r>
      <w:r w:rsidR="000A4298" w:rsidRPr="008E7F18">
        <w:rPr>
          <w:color w:val="auto"/>
        </w:rPr>
        <w:t>е</w:t>
      </w:r>
      <w:r w:rsidR="00DA4E14" w:rsidRPr="008E7F18">
        <w:rPr>
          <w:color w:val="auto"/>
        </w:rPr>
        <w:t>тся</w:t>
      </w:r>
      <w:r w:rsidR="00184FF8">
        <w:rPr>
          <w:color w:val="auto"/>
        </w:rPr>
        <w:t xml:space="preserve"> </w:t>
      </w:r>
      <w:r w:rsidR="00DA4E14" w:rsidRPr="008E7F18">
        <w:rPr>
          <w:color w:val="auto"/>
        </w:rPr>
        <w:t>в</w:t>
      </w:r>
      <w:r w:rsidR="00184FF8">
        <w:rPr>
          <w:color w:val="auto"/>
        </w:rPr>
        <w:t xml:space="preserve"> </w:t>
      </w:r>
      <w:r w:rsidR="00DA4E14" w:rsidRPr="008E7F18">
        <w:rPr>
          <w:color w:val="auto"/>
        </w:rPr>
        <w:t>соответствии</w:t>
      </w:r>
      <w:r w:rsidR="00184FF8">
        <w:rPr>
          <w:color w:val="auto"/>
        </w:rPr>
        <w:t xml:space="preserve"> </w:t>
      </w:r>
      <w:r w:rsidR="00DA4E14" w:rsidRPr="008E7F18">
        <w:rPr>
          <w:color w:val="auto"/>
        </w:rPr>
        <w:t xml:space="preserve">с </w:t>
      </w:r>
      <w:hyperlink w:anchor="P150" w:history="1">
        <w:r w:rsidR="00DA4E14" w:rsidRPr="008E7F18">
          <w:rPr>
            <w:color w:val="auto"/>
          </w:rPr>
          <w:t>правилами</w:t>
        </w:r>
      </w:hyperlink>
      <w:r w:rsidR="00CD27F8" w:rsidRPr="008E7F18">
        <w:rPr>
          <w:color w:val="auto"/>
        </w:rPr>
        <w:t xml:space="preserve"> организации и проведения  </w:t>
      </w:r>
      <w:r w:rsidR="009930E3">
        <w:rPr>
          <w:color w:val="auto"/>
        </w:rPr>
        <w:t>аукциона</w:t>
      </w:r>
      <w:r w:rsidR="00CD27F8" w:rsidRPr="008E7F18">
        <w:rPr>
          <w:color w:val="auto"/>
        </w:rPr>
        <w:t xml:space="preserve"> на право размещения </w:t>
      </w:r>
      <w:r w:rsidR="005A3612" w:rsidRPr="008E7F18">
        <w:rPr>
          <w:color w:val="auto"/>
        </w:rPr>
        <w:t>НТО</w:t>
      </w:r>
      <w:r w:rsidR="00184FF8">
        <w:rPr>
          <w:color w:val="auto"/>
        </w:rPr>
        <w:t xml:space="preserve"> </w:t>
      </w:r>
      <w:r w:rsidR="00CD27F8" w:rsidRPr="008E7F18">
        <w:rPr>
          <w:color w:val="auto"/>
        </w:rPr>
        <w:t xml:space="preserve">на территории </w:t>
      </w:r>
      <w:r w:rsidR="005A3612" w:rsidRPr="008E7F18">
        <w:rPr>
          <w:color w:val="auto"/>
        </w:rPr>
        <w:t>МО «город Оренбург»</w:t>
      </w:r>
      <w:r w:rsidR="00184FF8">
        <w:rPr>
          <w:color w:val="auto"/>
        </w:rPr>
        <w:t xml:space="preserve"> </w:t>
      </w:r>
      <w:r w:rsidR="00DA4E14" w:rsidRPr="008E7F18">
        <w:rPr>
          <w:color w:val="auto"/>
        </w:rPr>
        <w:t xml:space="preserve">согласно приложению </w:t>
      </w:r>
      <w:r w:rsidR="007D6E9E">
        <w:rPr>
          <w:color w:val="auto"/>
        </w:rPr>
        <w:t xml:space="preserve">№ </w:t>
      </w:r>
      <w:r w:rsidR="00DA4E14" w:rsidRPr="008E7F18">
        <w:rPr>
          <w:color w:val="auto"/>
        </w:rPr>
        <w:t>1</w:t>
      </w:r>
      <w:r w:rsidR="00184FF8">
        <w:rPr>
          <w:color w:val="auto"/>
        </w:rPr>
        <w:t xml:space="preserve"> </w:t>
      </w:r>
      <w:r w:rsidR="00DA4E14" w:rsidRPr="008E7F18">
        <w:rPr>
          <w:color w:val="auto"/>
        </w:rPr>
        <w:t xml:space="preserve">к настоящему </w:t>
      </w:r>
      <w:r w:rsidR="00345D41">
        <w:rPr>
          <w:color w:val="auto"/>
        </w:rPr>
        <w:t>П</w:t>
      </w:r>
      <w:r w:rsidR="00DA4E14" w:rsidRPr="008E7F18">
        <w:rPr>
          <w:color w:val="auto"/>
        </w:rPr>
        <w:t>оложению.</w:t>
      </w:r>
    </w:p>
    <w:p w:rsidR="00DA4E14" w:rsidRPr="008E7F18" w:rsidRDefault="00227F56" w:rsidP="00337E56">
      <w:pPr>
        <w:ind w:firstLine="709"/>
        <w:jc w:val="both"/>
        <w:rPr>
          <w:color w:val="auto"/>
        </w:rPr>
      </w:pPr>
      <w:r>
        <w:rPr>
          <w:color w:val="auto"/>
        </w:rPr>
        <w:t>4</w:t>
      </w:r>
      <w:r w:rsidR="00DA4E14" w:rsidRPr="008E7F18">
        <w:rPr>
          <w:color w:val="auto"/>
        </w:rPr>
        <w:t xml:space="preserve">.2. </w:t>
      </w:r>
      <w:r w:rsidR="00F61A66" w:rsidRPr="00F61A66">
        <w:rPr>
          <w:color w:val="auto"/>
        </w:rPr>
        <w:t>Решение о проведении</w:t>
      </w:r>
      <w:r w:rsidR="00184FF8">
        <w:rPr>
          <w:color w:val="auto"/>
        </w:rPr>
        <w:t xml:space="preserve"> </w:t>
      </w:r>
      <w:r w:rsidR="00F61A66" w:rsidRPr="00F61A66">
        <w:rPr>
          <w:color w:val="auto"/>
        </w:rPr>
        <w:t>аукциона принимается не позднее чем через 30 рабочих дней со дня утверждения</w:t>
      </w:r>
      <w:r w:rsidR="00345D41">
        <w:rPr>
          <w:color w:val="auto"/>
        </w:rPr>
        <w:t xml:space="preserve"> Схемы</w:t>
      </w:r>
      <w:r w:rsidR="00F61A66" w:rsidRPr="00F61A66">
        <w:rPr>
          <w:color w:val="auto"/>
        </w:rPr>
        <w:t xml:space="preserve"> постановлени</w:t>
      </w:r>
      <w:r w:rsidR="00345D41">
        <w:rPr>
          <w:color w:val="auto"/>
        </w:rPr>
        <w:t>ем</w:t>
      </w:r>
      <w:r w:rsidR="00F61A66" w:rsidRPr="00F61A66">
        <w:rPr>
          <w:color w:val="auto"/>
        </w:rPr>
        <w:t xml:space="preserve"> Администрации города Оренбурга об утверждении Схемы или внесения изменения в Схему.</w:t>
      </w:r>
    </w:p>
    <w:p w:rsidR="00DA4E14" w:rsidRDefault="00227F56" w:rsidP="00337E56">
      <w:pPr>
        <w:ind w:firstLine="709"/>
        <w:jc w:val="both"/>
        <w:rPr>
          <w:color w:val="auto"/>
        </w:rPr>
      </w:pPr>
      <w:r>
        <w:rPr>
          <w:color w:val="auto"/>
        </w:rPr>
        <w:t>4</w:t>
      </w:r>
      <w:r w:rsidR="00DA4E14" w:rsidRPr="008E7F18">
        <w:rPr>
          <w:color w:val="auto"/>
        </w:rPr>
        <w:t>.3. О</w:t>
      </w:r>
      <w:r w:rsidR="004B483B" w:rsidRPr="008E7F18">
        <w:rPr>
          <w:color w:val="auto"/>
        </w:rPr>
        <w:t>рганизатором</w:t>
      </w:r>
      <w:r w:rsidR="00184FF8">
        <w:rPr>
          <w:color w:val="auto"/>
        </w:rPr>
        <w:t xml:space="preserve"> </w:t>
      </w:r>
      <w:r w:rsidR="004B483B" w:rsidRPr="008E7F18">
        <w:rPr>
          <w:color w:val="auto"/>
        </w:rPr>
        <w:t>аукциона</w:t>
      </w:r>
      <w:r w:rsidR="00184FF8">
        <w:rPr>
          <w:color w:val="auto"/>
        </w:rPr>
        <w:t xml:space="preserve"> </w:t>
      </w:r>
      <w:r w:rsidR="00DA4E14" w:rsidRPr="008E7F18">
        <w:rPr>
          <w:color w:val="auto"/>
        </w:rPr>
        <w:t xml:space="preserve">выступает </w:t>
      </w:r>
      <w:r w:rsidR="00E47E8B">
        <w:rPr>
          <w:color w:val="auto"/>
        </w:rPr>
        <w:t>К</w:t>
      </w:r>
      <w:r w:rsidR="00DA4E14" w:rsidRPr="008E7F18">
        <w:rPr>
          <w:color w:val="auto"/>
        </w:rPr>
        <w:t>омитет.</w:t>
      </w:r>
    </w:p>
    <w:p w:rsidR="00122C58" w:rsidRPr="008E7F18" w:rsidRDefault="00122C58" w:rsidP="00337E56">
      <w:pPr>
        <w:ind w:firstLine="709"/>
        <w:jc w:val="both"/>
        <w:rPr>
          <w:color w:val="auto"/>
        </w:rPr>
      </w:pPr>
    </w:p>
    <w:p w:rsidR="00DA4E14" w:rsidRPr="008E7F18" w:rsidRDefault="00357B87" w:rsidP="00337E56">
      <w:pPr>
        <w:ind w:firstLine="709"/>
        <w:jc w:val="center"/>
        <w:outlineLvl w:val="0"/>
        <w:rPr>
          <w:color w:val="auto"/>
        </w:rPr>
      </w:pPr>
      <w:bookmarkStart w:id="7" w:name="P89"/>
      <w:bookmarkEnd w:id="7"/>
      <w:r>
        <w:rPr>
          <w:color w:val="auto"/>
        </w:rPr>
        <w:t>5</w:t>
      </w:r>
      <w:r w:rsidR="00DA4E14" w:rsidRPr="008E7F18">
        <w:rPr>
          <w:color w:val="auto"/>
        </w:rPr>
        <w:t>. Порядок заключения</w:t>
      </w:r>
      <w:r w:rsidR="001F7B36" w:rsidRPr="008E7F18">
        <w:rPr>
          <w:color w:val="auto"/>
        </w:rPr>
        <w:t>, расторжения</w:t>
      </w:r>
      <w:r w:rsidR="00DA4E14" w:rsidRPr="008E7F18">
        <w:rPr>
          <w:color w:val="auto"/>
        </w:rPr>
        <w:t xml:space="preserve"> и досрочного</w:t>
      </w:r>
    </w:p>
    <w:p w:rsidR="00DA4E14" w:rsidRPr="008E7F18" w:rsidRDefault="00DA4E14" w:rsidP="00337E56">
      <w:pPr>
        <w:ind w:firstLine="709"/>
        <w:jc w:val="center"/>
        <w:rPr>
          <w:color w:val="auto"/>
        </w:rPr>
      </w:pPr>
      <w:r w:rsidRPr="008E7F18">
        <w:rPr>
          <w:color w:val="auto"/>
        </w:rPr>
        <w:t xml:space="preserve">прекращения действия </w:t>
      </w:r>
      <w:r w:rsidR="00002547" w:rsidRPr="008E7F18">
        <w:rPr>
          <w:color w:val="auto"/>
        </w:rPr>
        <w:t>д</w:t>
      </w:r>
      <w:r w:rsidRPr="008E7F18">
        <w:rPr>
          <w:color w:val="auto"/>
        </w:rPr>
        <w:t>оговора</w:t>
      </w:r>
    </w:p>
    <w:p w:rsidR="001F7B36" w:rsidRPr="008E7F18" w:rsidRDefault="001F7B36" w:rsidP="00337E56">
      <w:pPr>
        <w:ind w:firstLine="709"/>
        <w:jc w:val="both"/>
        <w:rPr>
          <w:color w:val="auto"/>
        </w:rPr>
      </w:pPr>
    </w:p>
    <w:p w:rsidR="00DA4E14" w:rsidRPr="00932408" w:rsidRDefault="00227F56" w:rsidP="00337E56">
      <w:pPr>
        <w:ind w:firstLine="709"/>
        <w:jc w:val="both"/>
        <w:rPr>
          <w:color w:val="auto"/>
        </w:rPr>
      </w:pPr>
      <w:r w:rsidRPr="00932408">
        <w:rPr>
          <w:color w:val="auto"/>
        </w:rPr>
        <w:t>5</w:t>
      </w:r>
      <w:r w:rsidR="004B483B" w:rsidRPr="00932408">
        <w:rPr>
          <w:color w:val="auto"/>
        </w:rPr>
        <w:t xml:space="preserve">.1. </w:t>
      </w:r>
      <w:r w:rsidRPr="00932408">
        <w:rPr>
          <w:color w:val="auto"/>
        </w:rPr>
        <w:t>От имени Администрации города Оренбурга с</w:t>
      </w:r>
      <w:r w:rsidR="004B483B" w:rsidRPr="00932408">
        <w:rPr>
          <w:color w:val="auto"/>
        </w:rPr>
        <w:t xml:space="preserve"> победителем аукциона </w:t>
      </w:r>
      <w:r w:rsidR="006C6A23" w:rsidRPr="00932408">
        <w:rPr>
          <w:color w:val="auto"/>
        </w:rPr>
        <w:t xml:space="preserve">договор на размещение </w:t>
      </w:r>
      <w:r w:rsidR="005A3612" w:rsidRPr="00932408">
        <w:rPr>
          <w:color w:val="auto"/>
        </w:rPr>
        <w:t>НТО</w:t>
      </w:r>
      <w:r w:rsidR="00184FF8">
        <w:rPr>
          <w:color w:val="auto"/>
        </w:rPr>
        <w:t xml:space="preserve"> </w:t>
      </w:r>
      <w:r w:rsidR="00E55FE4" w:rsidRPr="00932408">
        <w:rPr>
          <w:color w:val="auto"/>
        </w:rPr>
        <w:t xml:space="preserve">заключает </w:t>
      </w:r>
      <w:r w:rsidR="00CC48FD" w:rsidRPr="00932408">
        <w:rPr>
          <w:color w:val="auto"/>
        </w:rPr>
        <w:t>К</w:t>
      </w:r>
      <w:r w:rsidR="000A4298" w:rsidRPr="00932408">
        <w:rPr>
          <w:color w:val="auto"/>
        </w:rPr>
        <w:t>омитет</w:t>
      </w:r>
      <w:r w:rsidR="00DA4E14" w:rsidRPr="00932408">
        <w:rPr>
          <w:color w:val="auto"/>
        </w:rPr>
        <w:t>.</w:t>
      </w:r>
    </w:p>
    <w:p w:rsidR="00DA4E14" w:rsidRPr="008E7F18" w:rsidRDefault="00DA4E14" w:rsidP="00337E56">
      <w:pPr>
        <w:ind w:firstLine="709"/>
        <w:jc w:val="both"/>
        <w:rPr>
          <w:color w:val="auto"/>
        </w:rPr>
      </w:pPr>
      <w:r w:rsidRPr="00932408">
        <w:rPr>
          <w:color w:val="auto"/>
        </w:rPr>
        <w:t xml:space="preserve">Договор </w:t>
      </w:r>
      <w:r w:rsidR="00E47E8B" w:rsidRPr="00932408">
        <w:rPr>
          <w:color w:val="auto"/>
        </w:rPr>
        <w:t>заключается не ранее</w:t>
      </w:r>
      <w:r w:rsidR="009F47C6">
        <w:rPr>
          <w:color w:val="auto"/>
        </w:rPr>
        <w:t xml:space="preserve"> </w:t>
      </w:r>
      <w:r w:rsidR="002B0D0A">
        <w:rPr>
          <w:color w:val="auto"/>
        </w:rPr>
        <w:t>10</w:t>
      </w:r>
      <w:r w:rsidRPr="008E7F18">
        <w:rPr>
          <w:color w:val="auto"/>
        </w:rPr>
        <w:t xml:space="preserve"> рабочих дней со дня размещения информации о резу</w:t>
      </w:r>
      <w:r w:rsidR="002B0D0A">
        <w:rPr>
          <w:color w:val="auto"/>
        </w:rPr>
        <w:t xml:space="preserve">льтатах аукциона на официальном </w:t>
      </w:r>
      <w:r w:rsidRPr="008E7F18">
        <w:rPr>
          <w:color w:val="auto"/>
        </w:rPr>
        <w:t>Интернет-портале города Оренбурга при условии полной оплаты победителем цены лота</w:t>
      </w:r>
      <w:r w:rsidR="00F037FC">
        <w:rPr>
          <w:color w:val="auto"/>
        </w:rPr>
        <w:br/>
        <w:t>п</w:t>
      </w:r>
      <w:r w:rsidRPr="008E7F18">
        <w:rPr>
          <w:color w:val="auto"/>
        </w:rPr>
        <w:t>о результат</w:t>
      </w:r>
      <w:r w:rsidR="00CC48FD">
        <w:rPr>
          <w:color w:val="auto"/>
        </w:rPr>
        <w:t>у</w:t>
      </w:r>
      <w:r w:rsidRPr="008E7F18">
        <w:rPr>
          <w:color w:val="auto"/>
        </w:rPr>
        <w:t xml:space="preserve"> аукциона.</w:t>
      </w:r>
    </w:p>
    <w:p w:rsidR="00DA4E14" w:rsidRPr="008E7F18" w:rsidRDefault="006C6A23" w:rsidP="00337E56">
      <w:pPr>
        <w:ind w:firstLine="709"/>
        <w:jc w:val="both"/>
        <w:rPr>
          <w:color w:val="auto"/>
        </w:rPr>
      </w:pPr>
      <w:r w:rsidRPr="008E7F18">
        <w:rPr>
          <w:color w:val="auto"/>
        </w:rPr>
        <w:t>П</w:t>
      </w:r>
      <w:r w:rsidR="00DA4E14" w:rsidRPr="008E7F18">
        <w:rPr>
          <w:color w:val="auto"/>
        </w:rPr>
        <w:t xml:space="preserve">обедитель аукциона или единственный участник аукциона обязан </w:t>
      </w:r>
      <w:r w:rsidR="00184FF8">
        <w:rPr>
          <w:color w:val="auto"/>
        </w:rPr>
        <w:br/>
      </w:r>
      <w:r w:rsidR="00DA4E14" w:rsidRPr="008E7F18">
        <w:rPr>
          <w:color w:val="auto"/>
        </w:rPr>
        <w:t xml:space="preserve">не позднее </w:t>
      </w:r>
      <w:r w:rsidR="00615908">
        <w:rPr>
          <w:color w:val="auto"/>
        </w:rPr>
        <w:t>20</w:t>
      </w:r>
      <w:r w:rsidR="00184FF8">
        <w:rPr>
          <w:color w:val="auto"/>
        </w:rPr>
        <w:t xml:space="preserve"> </w:t>
      </w:r>
      <w:r w:rsidR="00C33C98" w:rsidRPr="008E7F18">
        <w:rPr>
          <w:color w:val="auto"/>
        </w:rPr>
        <w:t xml:space="preserve">рабочих </w:t>
      </w:r>
      <w:r w:rsidR="00DA4E14" w:rsidRPr="008E7F18">
        <w:rPr>
          <w:color w:val="auto"/>
        </w:rPr>
        <w:t xml:space="preserve">дней со дня </w:t>
      </w:r>
      <w:r w:rsidR="00D0242D" w:rsidRPr="008E7F18">
        <w:rPr>
          <w:color w:val="auto"/>
        </w:rPr>
        <w:t xml:space="preserve">размещения </w:t>
      </w:r>
      <w:r w:rsidR="00615908">
        <w:rPr>
          <w:color w:val="auto"/>
        </w:rPr>
        <w:t>информации</w:t>
      </w:r>
      <w:r w:rsidR="00DA4E14" w:rsidRPr="008E7F18">
        <w:rPr>
          <w:color w:val="auto"/>
        </w:rPr>
        <w:t xml:space="preserve"> о результатах аукциона </w:t>
      </w:r>
      <w:r w:rsidR="00D2312A" w:rsidRPr="008E7F18">
        <w:rPr>
          <w:color w:val="auto"/>
        </w:rPr>
        <w:t xml:space="preserve">и представления документов, </w:t>
      </w:r>
      <w:r w:rsidR="009434AC" w:rsidRPr="008E7F18">
        <w:rPr>
          <w:color w:val="auto"/>
        </w:rPr>
        <w:t>у</w:t>
      </w:r>
      <w:r w:rsidR="00D2312A" w:rsidRPr="008E7F18">
        <w:rPr>
          <w:color w:val="auto"/>
        </w:rPr>
        <w:t>казанных в</w:t>
      </w:r>
      <w:r w:rsidR="000B79E7">
        <w:rPr>
          <w:color w:val="auto"/>
        </w:rPr>
        <w:t xml:space="preserve"> подпункте 5.2</w:t>
      </w:r>
      <w:r w:rsidR="00D2312A" w:rsidRPr="008E7F18">
        <w:rPr>
          <w:color w:val="auto"/>
        </w:rPr>
        <w:t xml:space="preserve"> п</w:t>
      </w:r>
      <w:r w:rsidR="00470ED3" w:rsidRPr="008E7F18">
        <w:rPr>
          <w:color w:val="auto"/>
        </w:rPr>
        <w:t>ункт</w:t>
      </w:r>
      <w:r w:rsidR="000B79E7">
        <w:rPr>
          <w:color w:val="auto"/>
        </w:rPr>
        <w:t>а</w:t>
      </w:r>
      <w:r w:rsidR="00184FF8">
        <w:rPr>
          <w:color w:val="auto"/>
        </w:rPr>
        <w:t xml:space="preserve"> </w:t>
      </w:r>
      <w:r w:rsidR="00CB0D21">
        <w:rPr>
          <w:color w:val="auto"/>
        </w:rPr>
        <w:t>5</w:t>
      </w:r>
      <w:r w:rsidR="00184FF8">
        <w:rPr>
          <w:color w:val="auto"/>
        </w:rPr>
        <w:t xml:space="preserve"> </w:t>
      </w:r>
      <w:r w:rsidR="00D2312A" w:rsidRPr="008E7F18">
        <w:rPr>
          <w:color w:val="auto"/>
        </w:rPr>
        <w:t xml:space="preserve">настоящего </w:t>
      </w:r>
      <w:r w:rsidR="00CC48FD">
        <w:rPr>
          <w:color w:val="auto"/>
        </w:rPr>
        <w:t>П</w:t>
      </w:r>
      <w:r w:rsidR="00D2312A" w:rsidRPr="008E7F18">
        <w:rPr>
          <w:color w:val="auto"/>
        </w:rPr>
        <w:t xml:space="preserve">оложения, </w:t>
      </w:r>
      <w:r w:rsidR="00DA4E14" w:rsidRPr="008E7F18">
        <w:rPr>
          <w:color w:val="auto"/>
        </w:rPr>
        <w:t xml:space="preserve">подписать проект договора и приложения к нему, которые являются неотъемлемой частью договора, с условиями которых </w:t>
      </w:r>
      <w:r w:rsidR="00357B87">
        <w:rPr>
          <w:color w:val="auto"/>
        </w:rPr>
        <w:t xml:space="preserve">        </w:t>
      </w:r>
      <w:r w:rsidR="00DA4E14" w:rsidRPr="008E7F18">
        <w:rPr>
          <w:color w:val="auto"/>
        </w:rPr>
        <w:t xml:space="preserve">он был ознакомлен до проведения </w:t>
      </w:r>
      <w:r w:rsidR="00717333">
        <w:rPr>
          <w:color w:val="auto"/>
        </w:rPr>
        <w:t>аукциона</w:t>
      </w:r>
      <w:r w:rsidR="00DA4E14" w:rsidRPr="008E7F18">
        <w:rPr>
          <w:color w:val="auto"/>
        </w:rPr>
        <w:t>.</w:t>
      </w:r>
    </w:p>
    <w:p w:rsidR="00F96279" w:rsidRDefault="004830B1" w:rsidP="00337E56">
      <w:pPr>
        <w:ind w:firstLine="709"/>
        <w:jc w:val="both"/>
        <w:rPr>
          <w:color w:val="auto"/>
        </w:rPr>
      </w:pPr>
      <w:r>
        <w:rPr>
          <w:color w:val="auto"/>
        </w:rPr>
        <w:t>5</w:t>
      </w:r>
      <w:r w:rsidR="00DA4E14" w:rsidRPr="008E7F18">
        <w:rPr>
          <w:color w:val="auto"/>
        </w:rPr>
        <w:t xml:space="preserve">.2. Для оформления </w:t>
      </w:r>
      <w:r>
        <w:rPr>
          <w:color w:val="auto"/>
        </w:rPr>
        <w:t>д</w:t>
      </w:r>
      <w:r w:rsidR="00DA4E14" w:rsidRPr="008E7F18">
        <w:rPr>
          <w:color w:val="auto"/>
        </w:rPr>
        <w:t xml:space="preserve">оговора в зависимости от типа </w:t>
      </w:r>
      <w:r w:rsidR="005A3612" w:rsidRPr="008E7F18">
        <w:rPr>
          <w:color w:val="auto"/>
        </w:rPr>
        <w:t>НТО</w:t>
      </w:r>
      <w:r w:rsidR="00184FF8">
        <w:rPr>
          <w:color w:val="auto"/>
        </w:rPr>
        <w:t xml:space="preserve"> </w:t>
      </w:r>
      <w:r w:rsidR="00DA4E14" w:rsidRPr="008E7F18">
        <w:rPr>
          <w:color w:val="auto"/>
        </w:rPr>
        <w:t>победитель аукциона</w:t>
      </w:r>
      <w:r w:rsidR="00184FF8">
        <w:rPr>
          <w:color w:val="auto"/>
        </w:rPr>
        <w:t xml:space="preserve"> </w:t>
      </w:r>
      <w:r w:rsidR="00DA4E14" w:rsidRPr="008E7F18">
        <w:rPr>
          <w:color w:val="auto"/>
        </w:rPr>
        <w:t>представляет</w:t>
      </w:r>
      <w:r w:rsidR="00184FF8">
        <w:rPr>
          <w:color w:val="auto"/>
        </w:rPr>
        <w:t xml:space="preserve"> </w:t>
      </w:r>
      <w:r w:rsidR="00EE5166" w:rsidRPr="008E7F18">
        <w:rPr>
          <w:color w:val="auto"/>
        </w:rPr>
        <w:t xml:space="preserve">в </w:t>
      </w:r>
      <w:r w:rsidR="00717333">
        <w:rPr>
          <w:color w:val="auto"/>
        </w:rPr>
        <w:t>К</w:t>
      </w:r>
      <w:r w:rsidR="00EE5166" w:rsidRPr="008E7F18">
        <w:rPr>
          <w:color w:val="auto"/>
        </w:rPr>
        <w:t xml:space="preserve">омитет </w:t>
      </w:r>
      <w:r w:rsidR="00DA4E14" w:rsidRPr="008E7F18">
        <w:rPr>
          <w:color w:val="auto"/>
        </w:rPr>
        <w:t>документ</w:t>
      </w:r>
      <w:r w:rsidR="004B18DF" w:rsidRPr="008E7F18">
        <w:rPr>
          <w:color w:val="auto"/>
        </w:rPr>
        <w:t xml:space="preserve">ы </w:t>
      </w:r>
      <w:r w:rsidR="00DA4E14" w:rsidRPr="008E7F18">
        <w:rPr>
          <w:color w:val="auto"/>
        </w:rPr>
        <w:t>(копии</w:t>
      </w:r>
      <w:r w:rsidR="00184FF8">
        <w:rPr>
          <w:color w:val="auto"/>
        </w:rPr>
        <w:t xml:space="preserve"> </w:t>
      </w:r>
      <w:r w:rsidR="00DA4E14" w:rsidRPr="008E7F18">
        <w:rPr>
          <w:color w:val="auto"/>
        </w:rPr>
        <w:t>и оригиналы)</w:t>
      </w:r>
      <w:r w:rsidR="00184FF8">
        <w:rPr>
          <w:color w:val="auto"/>
        </w:rPr>
        <w:t xml:space="preserve"> </w:t>
      </w:r>
      <w:r w:rsidR="00184FF8">
        <w:rPr>
          <w:color w:val="auto"/>
        </w:rPr>
        <w:br/>
      </w:r>
      <w:r w:rsidR="004B18DF" w:rsidRPr="008E7F18">
        <w:rPr>
          <w:color w:val="auto"/>
        </w:rPr>
        <w:t xml:space="preserve">о </w:t>
      </w:r>
      <w:r w:rsidR="00DA4E14" w:rsidRPr="008E7F18">
        <w:rPr>
          <w:color w:val="auto"/>
        </w:rPr>
        <w:t>специализаци</w:t>
      </w:r>
      <w:r w:rsidR="004B18DF" w:rsidRPr="008E7F18">
        <w:rPr>
          <w:color w:val="auto"/>
        </w:rPr>
        <w:t>и</w:t>
      </w:r>
      <w:r w:rsidR="00DA4E14" w:rsidRPr="008E7F18">
        <w:rPr>
          <w:color w:val="auto"/>
        </w:rPr>
        <w:t xml:space="preserve"> объекта (ассортиментный перечень реализуемой продукции)</w:t>
      </w:r>
      <w:r w:rsidR="004B18DF" w:rsidRPr="008E7F18">
        <w:rPr>
          <w:color w:val="auto"/>
        </w:rPr>
        <w:t xml:space="preserve"> за подписью участника аукциона.</w:t>
      </w:r>
    </w:p>
    <w:p w:rsidR="00584966" w:rsidRPr="00F735A6" w:rsidRDefault="004830B1" w:rsidP="00337E56">
      <w:pPr>
        <w:ind w:firstLine="709"/>
        <w:jc w:val="both"/>
        <w:rPr>
          <w:color w:val="auto"/>
        </w:rPr>
      </w:pPr>
      <w:r>
        <w:rPr>
          <w:color w:val="auto"/>
        </w:rPr>
        <w:lastRenderedPageBreak/>
        <w:t>5</w:t>
      </w:r>
      <w:r w:rsidR="00584966" w:rsidRPr="00F735A6">
        <w:rPr>
          <w:color w:val="auto"/>
        </w:rPr>
        <w:t>.3.</w:t>
      </w:r>
      <w:r w:rsidR="007D6E9E">
        <w:rPr>
          <w:color w:val="auto"/>
        </w:rPr>
        <w:t xml:space="preserve"> </w:t>
      </w:r>
      <w:r w:rsidR="00C3381A" w:rsidRPr="00C3381A">
        <w:rPr>
          <w:color w:val="auto"/>
        </w:rPr>
        <w:t xml:space="preserve">Договору присваивается индивидуальный номер. Присвоенный индивидуальный номер подлежит размещению на НТО в </w:t>
      </w:r>
      <w:r w:rsidR="00C3381A">
        <w:rPr>
          <w:color w:val="auto"/>
        </w:rPr>
        <w:t>доступном</w:t>
      </w:r>
      <w:r w:rsidR="00F037FC">
        <w:rPr>
          <w:color w:val="auto"/>
        </w:rPr>
        <w:br/>
      </w:r>
      <w:r w:rsidR="00C3381A">
        <w:rPr>
          <w:color w:val="auto"/>
        </w:rPr>
        <w:t>для обозрения месте</w:t>
      </w:r>
      <w:r w:rsidR="00B543DA" w:rsidRPr="00F735A6">
        <w:rPr>
          <w:color w:val="auto"/>
        </w:rPr>
        <w:t xml:space="preserve">.  </w:t>
      </w:r>
    </w:p>
    <w:p w:rsidR="00E9686B" w:rsidRPr="008E7F18" w:rsidRDefault="004830B1" w:rsidP="00337E56">
      <w:pPr>
        <w:ind w:firstLine="709"/>
        <w:jc w:val="both"/>
        <w:rPr>
          <w:color w:val="auto"/>
        </w:rPr>
      </w:pPr>
      <w:r>
        <w:rPr>
          <w:color w:val="auto"/>
        </w:rPr>
        <w:t>5</w:t>
      </w:r>
      <w:r w:rsidR="00DA4E14" w:rsidRPr="008E7F18">
        <w:rPr>
          <w:color w:val="auto"/>
        </w:rPr>
        <w:t>.</w:t>
      </w:r>
      <w:r w:rsidR="00584966">
        <w:rPr>
          <w:color w:val="auto"/>
        </w:rPr>
        <w:t>4</w:t>
      </w:r>
      <w:r w:rsidR="00DA4E14" w:rsidRPr="008E7F18">
        <w:rPr>
          <w:color w:val="auto"/>
        </w:rPr>
        <w:t xml:space="preserve">. Передача </w:t>
      </w:r>
      <w:r w:rsidR="003458A7">
        <w:rPr>
          <w:color w:val="auto"/>
        </w:rPr>
        <w:t xml:space="preserve">всех </w:t>
      </w:r>
      <w:r w:rsidR="00DA4E14" w:rsidRPr="008E7F18">
        <w:rPr>
          <w:color w:val="auto"/>
        </w:rPr>
        <w:t xml:space="preserve">прав и обязанностей по </w:t>
      </w:r>
      <w:r>
        <w:rPr>
          <w:color w:val="auto"/>
        </w:rPr>
        <w:t>д</w:t>
      </w:r>
      <w:r w:rsidR="00DA4E14" w:rsidRPr="008E7F18">
        <w:rPr>
          <w:color w:val="auto"/>
        </w:rPr>
        <w:t xml:space="preserve">оговору другим </w:t>
      </w:r>
      <w:r w:rsidR="00601BAE" w:rsidRPr="008E7F18">
        <w:rPr>
          <w:color w:val="auto"/>
        </w:rPr>
        <w:t>субъектам</w:t>
      </w:r>
      <w:r>
        <w:rPr>
          <w:color w:val="auto"/>
        </w:rPr>
        <w:t xml:space="preserve"> предпринимательства</w:t>
      </w:r>
      <w:r w:rsidR="00184FF8">
        <w:rPr>
          <w:color w:val="auto"/>
        </w:rPr>
        <w:t xml:space="preserve"> </w:t>
      </w:r>
      <w:r w:rsidR="00FB7EA0" w:rsidRPr="008E7F18">
        <w:rPr>
          <w:color w:val="auto"/>
        </w:rPr>
        <w:t xml:space="preserve">производится после </w:t>
      </w:r>
      <w:r w:rsidR="00D4191B">
        <w:rPr>
          <w:color w:val="auto"/>
        </w:rPr>
        <w:t>получения согласия</w:t>
      </w:r>
      <w:r w:rsidR="00184FF8">
        <w:rPr>
          <w:color w:val="auto"/>
        </w:rPr>
        <w:t xml:space="preserve"> </w:t>
      </w:r>
      <w:r w:rsidR="00D4191B">
        <w:rPr>
          <w:color w:val="auto"/>
        </w:rPr>
        <w:t>К</w:t>
      </w:r>
      <w:r w:rsidR="00DA4E14" w:rsidRPr="008E7F18">
        <w:rPr>
          <w:color w:val="auto"/>
        </w:rPr>
        <w:t>омитета.</w:t>
      </w:r>
    </w:p>
    <w:p w:rsidR="007567FF" w:rsidRPr="008E7F18" w:rsidRDefault="004830B1" w:rsidP="00337E56">
      <w:pPr>
        <w:ind w:firstLine="709"/>
        <w:jc w:val="both"/>
        <w:rPr>
          <w:color w:val="auto"/>
        </w:rPr>
      </w:pPr>
      <w:r>
        <w:rPr>
          <w:color w:val="auto"/>
        </w:rPr>
        <w:t>5.</w:t>
      </w:r>
      <w:r w:rsidR="00584966">
        <w:rPr>
          <w:color w:val="auto"/>
        </w:rPr>
        <w:t>5</w:t>
      </w:r>
      <w:r w:rsidR="00DA4E14" w:rsidRPr="008E7F18">
        <w:rPr>
          <w:color w:val="auto"/>
        </w:rPr>
        <w:t>. В</w:t>
      </w:r>
      <w:r w:rsidR="00184FF8">
        <w:rPr>
          <w:color w:val="auto"/>
        </w:rPr>
        <w:t xml:space="preserve"> </w:t>
      </w:r>
      <w:r w:rsidR="00DA4E14" w:rsidRPr="008E7F18">
        <w:rPr>
          <w:color w:val="auto"/>
        </w:rPr>
        <w:t xml:space="preserve">случае окончания срока действия </w:t>
      </w:r>
      <w:r>
        <w:rPr>
          <w:color w:val="auto"/>
        </w:rPr>
        <w:t>д</w:t>
      </w:r>
      <w:r w:rsidR="00DA4E14" w:rsidRPr="008E7F18">
        <w:rPr>
          <w:color w:val="auto"/>
        </w:rPr>
        <w:t xml:space="preserve">оговора </w:t>
      </w:r>
      <w:r w:rsidR="00444608" w:rsidRPr="008E7F18">
        <w:rPr>
          <w:color w:val="auto"/>
        </w:rPr>
        <w:t>и</w:t>
      </w:r>
      <w:r w:rsidR="007C458C" w:rsidRPr="008E7F18">
        <w:rPr>
          <w:color w:val="auto"/>
        </w:rPr>
        <w:t xml:space="preserve"> при отсутствии </w:t>
      </w:r>
      <w:r w:rsidR="00E55FE4">
        <w:rPr>
          <w:color w:val="auto"/>
        </w:rPr>
        <w:t>обстоятельств</w:t>
      </w:r>
      <w:r w:rsidR="007C458C" w:rsidRPr="008E7F18">
        <w:rPr>
          <w:color w:val="auto"/>
        </w:rPr>
        <w:t xml:space="preserve">, указанных в </w:t>
      </w:r>
      <w:r w:rsidR="00444608" w:rsidRPr="008E7F18">
        <w:rPr>
          <w:color w:val="auto"/>
        </w:rPr>
        <w:t>п</w:t>
      </w:r>
      <w:r w:rsidR="00470ED3" w:rsidRPr="008E7F18">
        <w:rPr>
          <w:color w:val="auto"/>
        </w:rPr>
        <w:t>ункте</w:t>
      </w:r>
      <w:r w:rsidR="00184FF8">
        <w:rPr>
          <w:color w:val="auto"/>
        </w:rPr>
        <w:t xml:space="preserve"> </w:t>
      </w:r>
      <w:r>
        <w:rPr>
          <w:color w:val="auto"/>
        </w:rPr>
        <w:t>5</w:t>
      </w:r>
      <w:r w:rsidR="00444608" w:rsidRPr="008E7F18">
        <w:rPr>
          <w:color w:val="auto"/>
        </w:rPr>
        <w:t>.</w:t>
      </w:r>
      <w:r w:rsidR="00AD79D6">
        <w:rPr>
          <w:color w:val="auto"/>
        </w:rPr>
        <w:t>6</w:t>
      </w:r>
      <w:r w:rsidR="00444608" w:rsidRPr="008E7F18">
        <w:rPr>
          <w:color w:val="auto"/>
        </w:rPr>
        <w:t xml:space="preserve"> настоящего </w:t>
      </w:r>
      <w:r w:rsidR="006878D6">
        <w:rPr>
          <w:color w:val="auto"/>
        </w:rPr>
        <w:t>п</w:t>
      </w:r>
      <w:r w:rsidR="00444608" w:rsidRPr="008E7F18">
        <w:rPr>
          <w:color w:val="auto"/>
        </w:rPr>
        <w:t>оложения,</w:t>
      </w:r>
      <w:r w:rsidR="00932408">
        <w:rPr>
          <w:color w:val="auto"/>
        </w:rPr>
        <w:t xml:space="preserve"> </w:t>
      </w:r>
      <w:r w:rsidR="009A1805">
        <w:rPr>
          <w:color w:val="auto"/>
        </w:rPr>
        <w:t>Комитет</w:t>
      </w:r>
      <w:r w:rsidR="006878D6">
        <w:rPr>
          <w:color w:val="auto"/>
        </w:rPr>
        <w:t>,</w:t>
      </w:r>
      <w:r w:rsidR="00184FF8">
        <w:rPr>
          <w:color w:val="auto"/>
        </w:rPr>
        <w:t xml:space="preserve"> </w:t>
      </w:r>
      <w:r w:rsidR="009A1805">
        <w:rPr>
          <w:color w:val="auto"/>
        </w:rPr>
        <w:br/>
      </w:r>
      <w:r w:rsidR="006878D6">
        <w:rPr>
          <w:color w:val="auto"/>
        </w:rPr>
        <w:t>на основании</w:t>
      </w:r>
      <w:r w:rsidR="00932408">
        <w:rPr>
          <w:color w:val="auto"/>
        </w:rPr>
        <w:t xml:space="preserve"> письменн</w:t>
      </w:r>
      <w:r w:rsidR="006878D6">
        <w:rPr>
          <w:color w:val="auto"/>
        </w:rPr>
        <w:t>ого</w:t>
      </w:r>
      <w:r w:rsidR="00932408">
        <w:rPr>
          <w:color w:val="auto"/>
        </w:rPr>
        <w:t xml:space="preserve"> заявлени</w:t>
      </w:r>
      <w:r w:rsidR="006878D6">
        <w:rPr>
          <w:color w:val="auto"/>
        </w:rPr>
        <w:t>я</w:t>
      </w:r>
      <w:r w:rsidR="00184FF8">
        <w:rPr>
          <w:color w:val="auto"/>
        </w:rPr>
        <w:t xml:space="preserve"> </w:t>
      </w:r>
      <w:r w:rsidR="00DA4E14" w:rsidRPr="008E7F18">
        <w:rPr>
          <w:color w:val="auto"/>
        </w:rPr>
        <w:t>субъект</w:t>
      </w:r>
      <w:r w:rsidR="00932408">
        <w:rPr>
          <w:color w:val="auto"/>
        </w:rPr>
        <w:t>а</w:t>
      </w:r>
      <w:r>
        <w:rPr>
          <w:color w:val="auto"/>
        </w:rPr>
        <w:t xml:space="preserve"> предпринимательства</w:t>
      </w:r>
      <w:r w:rsidR="00932408">
        <w:rPr>
          <w:color w:val="auto"/>
        </w:rPr>
        <w:t xml:space="preserve"> </w:t>
      </w:r>
      <w:r w:rsidR="009A1805">
        <w:rPr>
          <w:color w:val="auto"/>
        </w:rPr>
        <w:br/>
      </w:r>
      <w:r w:rsidR="00932408">
        <w:rPr>
          <w:color w:val="auto"/>
        </w:rPr>
        <w:t xml:space="preserve">о заключении </w:t>
      </w:r>
      <w:r w:rsidR="006878D6">
        <w:rPr>
          <w:color w:val="auto"/>
        </w:rPr>
        <w:t>д</w:t>
      </w:r>
      <w:r w:rsidR="00932408">
        <w:rPr>
          <w:color w:val="auto"/>
        </w:rPr>
        <w:t xml:space="preserve">оговора на новый </w:t>
      </w:r>
      <w:r w:rsidR="006878D6">
        <w:rPr>
          <w:color w:val="auto"/>
        </w:rPr>
        <w:t>срок</w:t>
      </w:r>
      <w:r w:rsidR="00932408">
        <w:rPr>
          <w:color w:val="auto"/>
        </w:rPr>
        <w:t xml:space="preserve"> размещения</w:t>
      </w:r>
      <w:r w:rsidR="006878D6">
        <w:rPr>
          <w:color w:val="auto"/>
        </w:rPr>
        <w:t xml:space="preserve"> НТО,</w:t>
      </w:r>
      <w:r w:rsidR="00184FF8">
        <w:rPr>
          <w:color w:val="auto"/>
        </w:rPr>
        <w:t xml:space="preserve"> </w:t>
      </w:r>
      <w:r w:rsidR="00151EC5">
        <w:rPr>
          <w:color w:val="auto"/>
        </w:rPr>
        <w:t xml:space="preserve">поступившего </w:t>
      </w:r>
      <w:r w:rsidR="009A1805">
        <w:rPr>
          <w:color w:val="auto"/>
        </w:rPr>
        <w:br/>
      </w:r>
      <w:r w:rsidR="00151EC5">
        <w:rPr>
          <w:color w:val="auto"/>
        </w:rPr>
        <w:t>в Комитет не позднее 30 календарных дней до окончания срока действия договора,</w:t>
      </w:r>
      <w:r w:rsidR="00DA4E14" w:rsidRPr="008E7F18">
        <w:rPr>
          <w:color w:val="auto"/>
        </w:rPr>
        <w:t xml:space="preserve"> имеет право на заключение </w:t>
      </w:r>
      <w:r w:rsidR="00002547" w:rsidRPr="008E7F18">
        <w:rPr>
          <w:color w:val="auto"/>
        </w:rPr>
        <w:t>д</w:t>
      </w:r>
      <w:r w:rsidR="007C458C" w:rsidRPr="008E7F18">
        <w:rPr>
          <w:color w:val="auto"/>
        </w:rPr>
        <w:t>оговора</w:t>
      </w:r>
      <w:r w:rsidR="009A1805">
        <w:rPr>
          <w:color w:val="auto"/>
        </w:rPr>
        <w:t xml:space="preserve"> </w:t>
      </w:r>
      <w:r w:rsidR="006878D6">
        <w:rPr>
          <w:color w:val="auto"/>
        </w:rPr>
        <w:t>с субъектом</w:t>
      </w:r>
      <w:r w:rsidR="00357B87">
        <w:rPr>
          <w:color w:val="auto"/>
        </w:rPr>
        <w:t xml:space="preserve"> </w:t>
      </w:r>
      <w:r w:rsidR="006878D6">
        <w:rPr>
          <w:color w:val="auto"/>
        </w:rPr>
        <w:t>предпринимательства</w:t>
      </w:r>
      <w:r w:rsidR="007B118A" w:rsidRPr="008E7F18">
        <w:rPr>
          <w:color w:val="auto"/>
        </w:rPr>
        <w:t xml:space="preserve"> без проведения </w:t>
      </w:r>
      <w:r w:rsidR="00CC48FD">
        <w:rPr>
          <w:color w:val="auto"/>
        </w:rPr>
        <w:t>аукциона</w:t>
      </w:r>
      <w:r w:rsidR="00DA4E14" w:rsidRPr="008E7F18">
        <w:rPr>
          <w:color w:val="auto"/>
        </w:rPr>
        <w:t xml:space="preserve">, если </w:t>
      </w:r>
      <w:r w:rsidR="00E97FD7" w:rsidRPr="008E7F18">
        <w:rPr>
          <w:color w:val="auto"/>
        </w:rPr>
        <w:t xml:space="preserve">место размещения данного </w:t>
      </w:r>
      <w:r w:rsidR="00DA4E14" w:rsidRPr="008E7F18">
        <w:rPr>
          <w:color w:val="auto"/>
        </w:rPr>
        <w:t>объект</w:t>
      </w:r>
      <w:r w:rsidR="00E97FD7" w:rsidRPr="008E7F18">
        <w:rPr>
          <w:color w:val="auto"/>
        </w:rPr>
        <w:t>а</w:t>
      </w:r>
      <w:r w:rsidR="00DA4E14" w:rsidRPr="008E7F18">
        <w:rPr>
          <w:color w:val="auto"/>
        </w:rPr>
        <w:t xml:space="preserve"> включен</w:t>
      </w:r>
      <w:r w:rsidR="00E97FD7" w:rsidRPr="008E7F18">
        <w:rPr>
          <w:color w:val="auto"/>
        </w:rPr>
        <w:t>о</w:t>
      </w:r>
      <w:r w:rsidR="00184FF8">
        <w:rPr>
          <w:color w:val="auto"/>
        </w:rPr>
        <w:t xml:space="preserve"> </w:t>
      </w:r>
      <w:r w:rsidR="00DA4E14" w:rsidRPr="008E7F18">
        <w:rPr>
          <w:color w:val="auto"/>
        </w:rPr>
        <w:t xml:space="preserve">в установленном порядке в </w:t>
      </w:r>
      <w:r w:rsidR="00CC48FD">
        <w:rPr>
          <w:color w:val="auto"/>
        </w:rPr>
        <w:t>С</w:t>
      </w:r>
      <w:r w:rsidR="00DA4E14" w:rsidRPr="008E7F18">
        <w:rPr>
          <w:color w:val="auto"/>
        </w:rPr>
        <w:t>хему.</w:t>
      </w:r>
    </w:p>
    <w:p w:rsidR="000D3EF0" w:rsidRPr="000D3EF0" w:rsidRDefault="00C53ADE" w:rsidP="00337E56">
      <w:pPr>
        <w:ind w:firstLine="709"/>
        <w:jc w:val="both"/>
        <w:rPr>
          <w:color w:val="auto"/>
        </w:rPr>
      </w:pPr>
      <w:r>
        <w:rPr>
          <w:color w:val="auto"/>
        </w:rPr>
        <w:t>5</w:t>
      </w:r>
      <w:r w:rsidR="00DA4E14" w:rsidRPr="001608BA">
        <w:rPr>
          <w:color w:val="auto"/>
        </w:rPr>
        <w:t>.</w:t>
      </w:r>
      <w:r w:rsidR="00584966" w:rsidRPr="001608BA">
        <w:rPr>
          <w:color w:val="auto"/>
        </w:rPr>
        <w:t>6</w:t>
      </w:r>
      <w:r w:rsidR="003458A7">
        <w:t xml:space="preserve">. </w:t>
      </w:r>
      <w:r w:rsidR="003458A7">
        <w:rPr>
          <w:color w:val="auto"/>
        </w:rPr>
        <w:t>Комитет</w:t>
      </w:r>
      <w:r w:rsidR="000D3EF0" w:rsidRPr="000D3EF0">
        <w:rPr>
          <w:color w:val="auto"/>
        </w:rPr>
        <w:t xml:space="preserve"> имеет право расторгнуть договор на размещение НТО</w:t>
      </w:r>
      <w:r w:rsidR="000873B0">
        <w:rPr>
          <w:color w:val="auto"/>
        </w:rPr>
        <w:br/>
      </w:r>
      <w:r w:rsidR="000D3EF0" w:rsidRPr="000D3EF0">
        <w:rPr>
          <w:color w:val="auto"/>
        </w:rPr>
        <w:t>в одностороннем порядке в случае:</w:t>
      </w:r>
    </w:p>
    <w:p w:rsidR="000D3EF0" w:rsidRDefault="000D3EF0" w:rsidP="00337E56">
      <w:pPr>
        <w:ind w:firstLine="709"/>
        <w:jc w:val="both"/>
        <w:rPr>
          <w:color w:val="auto"/>
        </w:rPr>
      </w:pPr>
      <w:r w:rsidRPr="000D3EF0">
        <w:rPr>
          <w:color w:val="auto"/>
        </w:rP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rsidR="00ED1724" w:rsidRPr="00740D3E" w:rsidRDefault="00ED1724" w:rsidP="00337E56">
      <w:pPr>
        <w:ind w:firstLine="709"/>
        <w:jc w:val="both"/>
        <w:rPr>
          <w:color w:val="auto"/>
        </w:rPr>
      </w:pPr>
      <w:r w:rsidRPr="00740D3E">
        <w:rPr>
          <w:color w:val="auto"/>
        </w:rPr>
        <w:t>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rsidR="000D3EF0" w:rsidRPr="000D3EF0" w:rsidRDefault="000D3EF0" w:rsidP="00337E56">
      <w:pPr>
        <w:ind w:firstLine="709"/>
        <w:jc w:val="both"/>
        <w:rPr>
          <w:color w:val="auto"/>
        </w:rPr>
      </w:pPr>
      <w:r w:rsidRPr="000D3EF0">
        <w:rPr>
          <w:color w:val="auto"/>
        </w:rPr>
        <w:t>неисполнения субъектом</w:t>
      </w:r>
      <w:r w:rsidR="00184FF8">
        <w:rPr>
          <w:color w:val="auto"/>
        </w:rPr>
        <w:t xml:space="preserve"> </w:t>
      </w:r>
      <w:r w:rsidR="0041703E">
        <w:rPr>
          <w:color w:val="auto"/>
        </w:rPr>
        <w:t>предпринимательства</w:t>
      </w:r>
      <w:r w:rsidR="00184FF8">
        <w:rPr>
          <w:color w:val="auto"/>
        </w:rPr>
        <w:t xml:space="preserve"> </w:t>
      </w:r>
      <w:r w:rsidRPr="000D3EF0">
        <w:rPr>
          <w:color w:val="auto"/>
        </w:rPr>
        <w:t xml:space="preserve">требования </w:t>
      </w:r>
      <w:r w:rsidR="00C43EBC">
        <w:rPr>
          <w:color w:val="auto"/>
        </w:rPr>
        <w:t>Комитета</w:t>
      </w:r>
      <w:r w:rsidRPr="000D3EF0">
        <w:rPr>
          <w:color w:val="auto"/>
        </w:rPr>
        <w:t xml:space="preserve"> </w:t>
      </w:r>
      <w:r w:rsidR="00E72AE5">
        <w:rPr>
          <w:color w:val="auto"/>
        </w:rPr>
        <w:br/>
      </w:r>
      <w:r w:rsidRPr="000D3EF0">
        <w:rPr>
          <w:color w:val="auto"/>
        </w:rPr>
        <w:t xml:space="preserve">об устранении нарушенных обязательств в соответствии с </w:t>
      </w:r>
      <w:r w:rsidR="0041703E">
        <w:rPr>
          <w:color w:val="auto"/>
        </w:rPr>
        <w:t>д</w:t>
      </w:r>
      <w:r w:rsidRPr="000D3EF0">
        <w:rPr>
          <w:color w:val="auto"/>
        </w:rPr>
        <w:t>оговором в срок, установленный таким требованием;</w:t>
      </w:r>
    </w:p>
    <w:p w:rsidR="000D3EF0" w:rsidRPr="000D3EF0" w:rsidRDefault="000D3EF0" w:rsidP="00337E56">
      <w:pPr>
        <w:ind w:firstLine="709"/>
        <w:jc w:val="both"/>
        <w:rPr>
          <w:color w:val="auto"/>
        </w:rPr>
      </w:pPr>
      <w:r w:rsidRPr="000D3EF0">
        <w:rPr>
          <w:color w:val="auto"/>
        </w:rPr>
        <w:t>неоднократного в течение одного года привлечения субъекта</w:t>
      </w:r>
      <w:r w:rsidR="0041703E">
        <w:rPr>
          <w:color w:val="auto"/>
        </w:rPr>
        <w:t xml:space="preserve"> предпринимательства </w:t>
      </w:r>
      <w:r w:rsidRPr="000D3EF0">
        <w:rPr>
          <w:color w:val="auto"/>
        </w:rPr>
        <w:t>к административной ответственности, предусмотренной законодательством Российской Федерации и Оренбургской области в сфере торговой деятельности;</w:t>
      </w:r>
    </w:p>
    <w:p w:rsidR="000D3EF0" w:rsidRDefault="000D3EF0" w:rsidP="00337E56">
      <w:pPr>
        <w:ind w:firstLine="709"/>
        <w:jc w:val="both"/>
        <w:rPr>
          <w:color w:val="auto"/>
        </w:rPr>
      </w:pPr>
      <w:r w:rsidRPr="006878D6">
        <w:rPr>
          <w:color w:val="auto"/>
        </w:rPr>
        <w:t>размещения НТО с нарушением архитектурных, градостроительных, строительных и пожарных норм и правил, пр</w:t>
      </w:r>
      <w:r w:rsidR="0041703E" w:rsidRPr="006878D6">
        <w:rPr>
          <w:color w:val="auto"/>
        </w:rPr>
        <w:t>авил</w:t>
      </w:r>
      <w:r w:rsidR="006A4B21" w:rsidRPr="006878D6">
        <w:rPr>
          <w:color w:val="auto"/>
        </w:rPr>
        <w:t xml:space="preserve"> землепользования </w:t>
      </w:r>
      <w:r w:rsidR="00CC6C10">
        <w:rPr>
          <w:color w:val="auto"/>
        </w:rPr>
        <w:br/>
      </w:r>
      <w:r w:rsidR="006A4B21" w:rsidRPr="006878D6">
        <w:rPr>
          <w:color w:val="auto"/>
        </w:rPr>
        <w:t>и застройки</w:t>
      </w:r>
      <w:r w:rsidRPr="006878D6">
        <w:rPr>
          <w:color w:val="auto"/>
        </w:rPr>
        <w:t xml:space="preserve"> муниципального образования «город Ор</w:t>
      </w:r>
      <w:r w:rsidR="00CC48FD" w:rsidRPr="006878D6">
        <w:rPr>
          <w:color w:val="auto"/>
        </w:rPr>
        <w:t>енбург</w:t>
      </w:r>
      <w:r w:rsidR="00574670" w:rsidRPr="006878D6">
        <w:rPr>
          <w:color w:val="auto"/>
        </w:rPr>
        <w:t>»</w:t>
      </w:r>
      <w:r w:rsidR="00402C33" w:rsidRPr="006878D6">
        <w:rPr>
          <w:color w:val="auto"/>
        </w:rPr>
        <w:t>,</w:t>
      </w:r>
      <w:r w:rsidR="006A4B21" w:rsidRPr="006878D6">
        <w:rPr>
          <w:color w:val="auto"/>
        </w:rPr>
        <w:t xml:space="preserve"> Правил благоустройства</w:t>
      </w:r>
      <w:r w:rsidR="00EC4FBC">
        <w:rPr>
          <w:color w:val="auto"/>
        </w:rPr>
        <w:t>;</w:t>
      </w:r>
    </w:p>
    <w:p w:rsidR="00BC7DF1" w:rsidRPr="000873B0" w:rsidRDefault="00BC7DF1" w:rsidP="00337E56">
      <w:pPr>
        <w:ind w:firstLine="709"/>
        <w:jc w:val="both"/>
        <w:rPr>
          <w:color w:val="auto"/>
        </w:rPr>
      </w:pPr>
      <w:r w:rsidRPr="000873B0">
        <w:rPr>
          <w:color w:val="auto"/>
        </w:rPr>
        <w:t xml:space="preserve">по мотивированному представлению уполномоченных органов в случае выявления угрозы жизни и здоровью людей и (или) причинения ущерба имуществу всех видов собственности при дальнейшей деятельности </w:t>
      </w:r>
      <w:r w:rsidR="00E00370">
        <w:rPr>
          <w:color w:val="auto"/>
        </w:rPr>
        <w:t>НТО</w:t>
      </w:r>
      <w:r w:rsidRPr="000873B0">
        <w:rPr>
          <w:color w:val="auto"/>
        </w:rPr>
        <w:t>;</w:t>
      </w:r>
    </w:p>
    <w:p w:rsidR="00ED1724" w:rsidRPr="00740D3E" w:rsidRDefault="00ED1724" w:rsidP="00337E56">
      <w:pPr>
        <w:ind w:firstLine="709"/>
        <w:jc w:val="both"/>
        <w:rPr>
          <w:color w:val="auto"/>
        </w:rPr>
      </w:pPr>
      <w:r w:rsidRPr="00740D3E">
        <w:rPr>
          <w:color w:val="auto"/>
        </w:rPr>
        <w:t>неосуществления деятельности в течение 3 месяцев подряд.</w:t>
      </w:r>
    </w:p>
    <w:p w:rsidR="003458A7" w:rsidRPr="00112E82" w:rsidRDefault="00C53ADE" w:rsidP="00337E56">
      <w:pPr>
        <w:ind w:firstLine="709"/>
        <w:jc w:val="both"/>
      </w:pPr>
      <w:r>
        <w:t>5</w:t>
      </w:r>
      <w:r w:rsidR="003458A7">
        <w:t>.6.1.</w:t>
      </w:r>
      <w:r w:rsidR="00A07E2C">
        <w:t xml:space="preserve"> </w:t>
      </w:r>
      <w:r w:rsidR="00CC48FD" w:rsidRPr="00112E82">
        <w:t>Договор прекращает свое действие в следующих случаях:</w:t>
      </w:r>
    </w:p>
    <w:p w:rsidR="00CC48FD" w:rsidRPr="00112E82" w:rsidRDefault="00A07E2C" w:rsidP="00337E56">
      <w:pPr>
        <w:jc w:val="both"/>
      </w:pPr>
      <w:r>
        <w:t xml:space="preserve">          </w:t>
      </w:r>
      <w:r w:rsidR="00CC48FD" w:rsidRPr="00112E82">
        <w:t xml:space="preserve">ликвидации либо признания </w:t>
      </w:r>
      <w:r w:rsidR="00C53ADE" w:rsidRPr="00112E82">
        <w:t xml:space="preserve">субъекта предпринимательства, владельца </w:t>
      </w:r>
      <w:r w:rsidR="00E00370">
        <w:t>НТО</w:t>
      </w:r>
      <w:r w:rsidR="00CC48FD" w:rsidRPr="00112E82">
        <w:t>, являющегося юридическим лицом, банкротом;</w:t>
      </w:r>
    </w:p>
    <w:p w:rsidR="00CC48FD" w:rsidRPr="006878D6" w:rsidRDefault="00CC48FD" w:rsidP="00337E56">
      <w:pPr>
        <w:suppressAutoHyphens/>
        <w:autoSpaceDE w:val="0"/>
        <w:autoSpaceDN w:val="0"/>
        <w:adjustRightInd w:val="0"/>
        <w:jc w:val="both"/>
        <w:rPr>
          <w:color w:val="auto"/>
        </w:rPr>
      </w:pPr>
      <w:r w:rsidRPr="006878D6">
        <w:rPr>
          <w:color w:val="auto"/>
        </w:rPr>
        <w:t xml:space="preserve">          смерти </w:t>
      </w:r>
      <w:r w:rsidR="00C53ADE" w:rsidRPr="006878D6">
        <w:rPr>
          <w:color w:val="auto"/>
        </w:rPr>
        <w:t>субъекта предпринимательства</w:t>
      </w:r>
      <w:r w:rsidRPr="006878D6">
        <w:rPr>
          <w:color w:val="auto"/>
        </w:rPr>
        <w:t xml:space="preserve"> </w:t>
      </w:r>
      <w:r w:rsidR="00EC4FBC">
        <w:rPr>
          <w:color w:val="auto"/>
        </w:rPr>
        <w:t>–</w:t>
      </w:r>
      <w:r w:rsidRPr="006878D6">
        <w:rPr>
          <w:color w:val="auto"/>
        </w:rPr>
        <w:t xml:space="preserve"> физического лица, </w:t>
      </w:r>
      <w:r w:rsidR="00E712F9">
        <w:rPr>
          <w:color w:val="auto"/>
        </w:rPr>
        <w:t>зарегистрированного в качестве индивидуального предпринимател</w:t>
      </w:r>
      <w:r w:rsidR="00E762A2">
        <w:rPr>
          <w:color w:val="auto"/>
        </w:rPr>
        <w:t xml:space="preserve">я </w:t>
      </w:r>
      <w:r w:rsidR="00E762A2">
        <w:rPr>
          <w:color w:val="auto"/>
        </w:rPr>
        <w:br/>
        <w:t>и</w:t>
      </w:r>
      <w:r w:rsidR="00E712F9">
        <w:rPr>
          <w:color w:val="auto"/>
        </w:rPr>
        <w:t xml:space="preserve"> </w:t>
      </w:r>
      <w:r w:rsidRPr="006878D6">
        <w:rPr>
          <w:color w:val="auto"/>
        </w:rPr>
        <w:t xml:space="preserve">являющегося </w:t>
      </w:r>
      <w:r w:rsidR="00C53ADE" w:rsidRPr="006878D6">
        <w:rPr>
          <w:color w:val="auto"/>
        </w:rPr>
        <w:t>в</w:t>
      </w:r>
      <w:r w:rsidRPr="006878D6">
        <w:rPr>
          <w:color w:val="auto"/>
        </w:rPr>
        <w:t xml:space="preserve">ладельцем </w:t>
      </w:r>
      <w:r w:rsidR="00E00370">
        <w:rPr>
          <w:color w:val="auto"/>
        </w:rPr>
        <w:t>НТО</w:t>
      </w:r>
      <w:r w:rsidRPr="006878D6">
        <w:rPr>
          <w:color w:val="auto"/>
        </w:rPr>
        <w:t>, признания его умершим или безвестно отсутствующим</w:t>
      </w:r>
      <w:r w:rsidR="00EC4FBC">
        <w:rPr>
          <w:color w:val="auto"/>
        </w:rPr>
        <w:t>.</w:t>
      </w:r>
    </w:p>
    <w:p w:rsidR="00CC48FD" w:rsidRPr="006878D6" w:rsidRDefault="00184FF8" w:rsidP="00337E56">
      <w:pPr>
        <w:jc w:val="both"/>
        <w:rPr>
          <w:color w:val="auto"/>
        </w:rPr>
      </w:pPr>
      <w:r>
        <w:rPr>
          <w:color w:val="auto"/>
        </w:rPr>
        <w:lastRenderedPageBreak/>
        <w:t xml:space="preserve">          </w:t>
      </w:r>
      <w:r w:rsidR="00924115">
        <w:rPr>
          <w:color w:val="auto"/>
        </w:rPr>
        <w:t>Д</w:t>
      </w:r>
      <w:r w:rsidR="00CC48FD" w:rsidRPr="006878D6">
        <w:rPr>
          <w:color w:val="auto"/>
        </w:rPr>
        <w:t xml:space="preserve">оговор может быть расторгнут в любой момент до окончания срока </w:t>
      </w:r>
      <w:r w:rsidR="00357B87">
        <w:rPr>
          <w:color w:val="auto"/>
        </w:rPr>
        <w:t xml:space="preserve"> </w:t>
      </w:r>
      <w:r w:rsidR="00CC48FD" w:rsidRPr="006878D6">
        <w:rPr>
          <w:color w:val="auto"/>
        </w:rPr>
        <w:t>его действия</w:t>
      </w:r>
      <w:r w:rsidR="00C064EF" w:rsidRPr="006878D6">
        <w:rPr>
          <w:color w:val="auto"/>
        </w:rPr>
        <w:t xml:space="preserve"> в случаях, предусмотренных пунктами 7.2, 7.3</w:t>
      </w:r>
      <w:r w:rsidR="009A1805">
        <w:rPr>
          <w:color w:val="auto"/>
        </w:rPr>
        <w:t xml:space="preserve"> </w:t>
      </w:r>
      <w:r w:rsidR="008520A0" w:rsidRPr="006878D6">
        <w:rPr>
          <w:color w:val="auto"/>
        </w:rPr>
        <w:t xml:space="preserve">приложения </w:t>
      </w:r>
      <w:r w:rsidR="00924115">
        <w:rPr>
          <w:color w:val="auto"/>
        </w:rPr>
        <w:t xml:space="preserve">№ </w:t>
      </w:r>
      <w:r w:rsidR="008520A0" w:rsidRPr="006878D6">
        <w:rPr>
          <w:color w:val="auto"/>
        </w:rPr>
        <w:t>2</w:t>
      </w:r>
      <w:r w:rsidR="00924115">
        <w:rPr>
          <w:color w:val="auto"/>
        </w:rPr>
        <w:br/>
      </w:r>
      <w:r w:rsidR="008520A0" w:rsidRPr="006878D6">
        <w:rPr>
          <w:color w:val="auto"/>
        </w:rPr>
        <w:t>к</w:t>
      </w:r>
      <w:r w:rsidR="00F2597F">
        <w:rPr>
          <w:color w:val="auto"/>
        </w:rPr>
        <w:t xml:space="preserve"> настоящему</w:t>
      </w:r>
      <w:r>
        <w:rPr>
          <w:color w:val="auto"/>
        </w:rPr>
        <w:t xml:space="preserve"> </w:t>
      </w:r>
      <w:r w:rsidR="00924115">
        <w:rPr>
          <w:color w:val="auto"/>
        </w:rPr>
        <w:t>П</w:t>
      </w:r>
      <w:r w:rsidR="008520A0" w:rsidRPr="006878D6">
        <w:rPr>
          <w:color w:val="auto"/>
        </w:rPr>
        <w:t>оложению</w:t>
      </w:r>
      <w:r w:rsidR="00CC48FD" w:rsidRPr="006878D6">
        <w:rPr>
          <w:color w:val="auto"/>
        </w:rPr>
        <w:t>.</w:t>
      </w:r>
    </w:p>
    <w:p w:rsidR="007F44A9" w:rsidRPr="008E7F18" w:rsidRDefault="00C064EF" w:rsidP="00337E56">
      <w:pPr>
        <w:ind w:firstLine="709"/>
        <w:jc w:val="both"/>
        <w:rPr>
          <w:color w:val="auto"/>
        </w:rPr>
      </w:pPr>
      <w:r>
        <w:rPr>
          <w:color w:val="auto"/>
        </w:rPr>
        <w:t>5</w:t>
      </w:r>
      <w:r w:rsidR="00393D0D" w:rsidRPr="008E7F18">
        <w:rPr>
          <w:color w:val="auto"/>
        </w:rPr>
        <w:t>.</w:t>
      </w:r>
      <w:r w:rsidR="00584966">
        <w:rPr>
          <w:color w:val="auto"/>
        </w:rPr>
        <w:t>7</w:t>
      </w:r>
      <w:r w:rsidR="00393D0D" w:rsidRPr="008E7F18">
        <w:rPr>
          <w:color w:val="auto"/>
        </w:rPr>
        <w:t xml:space="preserve">. </w:t>
      </w:r>
      <w:r w:rsidR="007F44A9" w:rsidRPr="008E7F18">
        <w:rPr>
          <w:color w:val="auto"/>
        </w:rPr>
        <w:t xml:space="preserve">В случае принятия решения о </w:t>
      </w:r>
      <w:r w:rsidR="00F4425F">
        <w:rPr>
          <w:color w:val="auto"/>
        </w:rPr>
        <w:t xml:space="preserve">досрочном </w:t>
      </w:r>
      <w:r w:rsidR="007F44A9" w:rsidRPr="008E7F18">
        <w:rPr>
          <w:color w:val="auto"/>
        </w:rPr>
        <w:t xml:space="preserve">прекращении действия </w:t>
      </w:r>
      <w:r w:rsidR="00C53ADE">
        <w:rPr>
          <w:color w:val="auto"/>
        </w:rPr>
        <w:t>д</w:t>
      </w:r>
      <w:r w:rsidR="007F44A9" w:rsidRPr="008E7F18">
        <w:rPr>
          <w:color w:val="auto"/>
        </w:rPr>
        <w:t>оговора</w:t>
      </w:r>
      <w:r w:rsidR="00184FF8">
        <w:rPr>
          <w:color w:val="auto"/>
        </w:rPr>
        <w:t xml:space="preserve"> </w:t>
      </w:r>
      <w:r w:rsidR="009D3586">
        <w:rPr>
          <w:color w:val="auto"/>
        </w:rPr>
        <w:t>К</w:t>
      </w:r>
      <w:r w:rsidR="007F44A9" w:rsidRPr="008E7F18">
        <w:rPr>
          <w:color w:val="auto"/>
        </w:rPr>
        <w:t>омитет в</w:t>
      </w:r>
      <w:r w:rsidR="00AE7B1E">
        <w:rPr>
          <w:color w:val="auto"/>
        </w:rPr>
        <w:t xml:space="preserve"> течение</w:t>
      </w:r>
      <w:r w:rsidR="007F44A9" w:rsidRPr="008E7F18">
        <w:rPr>
          <w:color w:val="auto"/>
        </w:rPr>
        <w:t xml:space="preserve"> 5</w:t>
      </w:r>
      <w:r w:rsidR="00AE7B1E">
        <w:rPr>
          <w:color w:val="auto"/>
        </w:rPr>
        <w:t xml:space="preserve"> рабочих дней</w:t>
      </w:r>
      <w:r w:rsidR="007F44A9" w:rsidRPr="008E7F18">
        <w:rPr>
          <w:color w:val="auto"/>
        </w:rPr>
        <w:t xml:space="preserve"> с момента принятия решения </w:t>
      </w:r>
      <w:r w:rsidR="00112E82">
        <w:rPr>
          <w:color w:val="auto"/>
        </w:rPr>
        <w:br/>
      </w:r>
      <w:r w:rsidR="007F44A9" w:rsidRPr="008E7F18">
        <w:rPr>
          <w:color w:val="auto"/>
        </w:rPr>
        <w:t xml:space="preserve">о досрочном прекращении действия </w:t>
      </w:r>
      <w:r w:rsidR="008520A0">
        <w:rPr>
          <w:color w:val="auto"/>
        </w:rPr>
        <w:t>д</w:t>
      </w:r>
      <w:r w:rsidR="007F44A9" w:rsidRPr="008E7F18">
        <w:rPr>
          <w:color w:val="auto"/>
        </w:rPr>
        <w:t>оговора, направляет другой стороне соответствующее уведомление.</w:t>
      </w:r>
    </w:p>
    <w:p w:rsidR="007F44A9" w:rsidRPr="008E7F18" w:rsidRDefault="008520A0" w:rsidP="00337E56">
      <w:pPr>
        <w:ind w:firstLine="709"/>
        <w:jc w:val="both"/>
        <w:rPr>
          <w:color w:val="auto"/>
        </w:rPr>
      </w:pPr>
      <w:r>
        <w:rPr>
          <w:color w:val="auto"/>
        </w:rPr>
        <w:t>5</w:t>
      </w:r>
      <w:r w:rsidR="007F44A9" w:rsidRPr="008E7F18">
        <w:rPr>
          <w:color w:val="auto"/>
        </w:rPr>
        <w:t>.</w:t>
      </w:r>
      <w:r w:rsidR="00584966">
        <w:rPr>
          <w:color w:val="auto"/>
        </w:rPr>
        <w:t>8</w:t>
      </w:r>
      <w:r w:rsidR="007F44A9" w:rsidRPr="008E7F18">
        <w:rPr>
          <w:color w:val="auto"/>
        </w:rPr>
        <w:t>.</w:t>
      </w:r>
      <w:r w:rsidR="009A1805">
        <w:rPr>
          <w:color w:val="auto"/>
        </w:rPr>
        <w:t xml:space="preserve"> </w:t>
      </w:r>
      <w:r w:rsidR="007F44A9" w:rsidRPr="008E7F18">
        <w:rPr>
          <w:color w:val="auto"/>
        </w:rPr>
        <w:t>При</w:t>
      </w:r>
      <w:r w:rsidR="00184FF8">
        <w:rPr>
          <w:color w:val="auto"/>
        </w:rPr>
        <w:t xml:space="preserve"> </w:t>
      </w:r>
      <w:r w:rsidR="007F44A9" w:rsidRPr="008E7F18">
        <w:rPr>
          <w:color w:val="auto"/>
        </w:rPr>
        <w:t>прекращении</w:t>
      </w:r>
      <w:r w:rsidR="00184FF8">
        <w:rPr>
          <w:color w:val="auto"/>
        </w:rPr>
        <w:t xml:space="preserve"> </w:t>
      </w:r>
      <w:r w:rsidR="007F44A9" w:rsidRPr="008E7F18">
        <w:rPr>
          <w:color w:val="auto"/>
        </w:rPr>
        <w:t>действия</w:t>
      </w:r>
      <w:r w:rsidR="00184FF8">
        <w:rPr>
          <w:color w:val="auto"/>
        </w:rPr>
        <w:t xml:space="preserve"> </w:t>
      </w:r>
      <w:r>
        <w:rPr>
          <w:color w:val="auto"/>
        </w:rPr>
        <w:t>д</w:t>
      </w:r>
      <w:r w:rsidR="007F44A9" w:rsidRPr="008E7F18">
        <w:rPr>
          <w:color w:val="auto"/>
        </w:rPr>
        <w:t>оговора</w:t>
      </w:r>
      <w:r w:rsidR="005D73C7">
        <w:rPr>
          <w:color w:val="auto"/>
        </w:rPr>
        <w:t xml:space="preserve"> досрочно</w:t>
      </w:r>
      <w:r w:rsidR="00184FF8">
        <w:rPr>
          <w:color w:val="auto"/>
        </w:rPr>
        <w:t xml:space="preserve"> </w:t>
      </w:r>
      <w:r w:rsidR="007F44A9" w:rsidRPr="008E7F18">
        <w:rPr>
          <w:color w:val="auto"/>
        </w:rPr>
        <w:t>по</w:t>
      </w:r>
      <w:r w:rsidR="00184FF8">
        <w:rPr>
          <w:color w:val="auto"/>
        </w:rPr>
        <w:t xml:space="preserve"> </w:t>
      </w:r>
      <w:r w:rsidR="007F44A9" w:rsidRPr="008E7F18">
        <w:rPr>
          <w:color w:val="auto"/>
        </w:rPr>
        <w:t xml:space="preserve">инициативе </w:t>
      </w:r>
      <w:r w:rsidR="00112E82">
        <w:rPr>
          <w:color w:val="auto"/>
        </w:rPr>
        <w:t>Комитета</w:t>
      </w:r>
      <w:r w:rsidR="00184FF8">
        <w:rPr>
          <w:color w:val="auto"/>
        </w:rPr>
        <w:t xml:space="preserve"> </w:t>
      </w:r>
      <w:r w:rsidR="005A3612" w:rsidRPr="008E7F18">
        <w:rPr>
          <w:color w:val="auto"/>
        </w:rPr>
        <w:t>НТО</w:t>
      </w:r>
      <w:r w:rsidR="007F44A9" w:rsidRPr="008E7F18">
        <w:rPr>
          <w:color w:val="auto"/>
        </w:rPr>
        <w:t xml:space="preserve"> подлежит демонтажу субъект</w:t>
      </w:r>
      <w:r>
        <w:rPr>
          <w:color w:val="auto"/>
        </w:rPr>
        <w:t>ом предпринимательства</w:t>
      </w:r>
      <w:r w:rsidR="00112E82">
        <w:rPr>
          <w:color w:val="auto"/>
        </w:rPr>
        <w:br/>
      </w:r>
      <w:r w:rsidR="007F44A9" w:rsidRPr="008E7F18">
        <w:rPr>
          <w:color w:val="auto"/>
        </w:rPr>
        <w:t xml:space="preserve">в течение </w:t>
      </w:r>
      <w:r w:rsidR="001678E8" w:rsidRPr="008E7F18">
        <w:rPr>
          <w:color w:val="auto"/>
        </w:rPr>
        <w:t>5</w:t>
      </w:r>
      <w:r w:rsidR="007F44A9" w:rsidRPr="008E7F18">
        <w:rPr>
          <w:color w:val="auto"/>
        </w:rPr>
        <w:t xml:space="preserve"> рабочих дней со дня получения им уведомления </w:t>
      </w:r>
      <w:r w:rsidR="00184FF8">
        <w:rPr>
          <w:color w:val="auto"/>
        </w:rPr>
        <w:br/>
      </w:r>
      <w:r w:rsidR="007F44A9" w:rsidRPr="008E7F18">
        <w:rPr>
          <w:color w:val="auto"/>
        </w:rPr>
        <w:t xml:space="preserve">о </w:t>
      </w:r>
      <w:r>
        <w:rPr>
          <w:color w:val="auto"/>
        </w:rPr>
        <w:t>прекращении</w:t>
      </w:r>
      <w:r w:rsidR="00184FF8">
        <w:rPr>
          <w:color w:val="auto"/>
        </w:rPr>
        <w:t xml:space="preserve"> </w:t>
      </w:r>
      <w:r>
        <w:rPr>
          <w:color w:val="auto"/>
        </w:rPr>
        <w:t>д</w:t>
      </w:r>
      <w:r w:rsidR="007F44A9" w:rsidRPr="008E7F18">
        <w:rPr>
          <w:color w:val="auto"/>
        </w:rPr>
        <w:t>оговора, при этом субъекту</w:t>
      </w:r>
      <w:r>
        <w:rPr>
          <w:color w:val="auto"/>
        </w:rPr>
        <w:t xml:space="preserve"> предпринимательства</w:t>
      </w:r>
      <w:r w:rsidR="007F44A9" w:rsidRPr="008E7F18">
        <w:rPr>
          <w:color w:val="auto"/>
        </w:rPr>
        <w:t xml:space="preserve"> </w:t>
      </w:r>
      <w:r w:rsidR="00184FF8">
        <w:rPr>
          <w:color w:val="auto"/>
        </w:rPr>
        <w:br/>
      </w:r>
      <w:r w:rsidR="007F44A9" w:rsidRPr="008E7F18">
        <w:rPr>
          <w:color w:val="auto"/>
        </w:rPr>
        <w:t xml:space="preserve">не компенсируются понесенные затраты. Уведомление направляется </w:t>
      </w:r>
      <w:r w:rsidR="00357B87">
        <w:rPr>
          <w:color w:val="auto"/>
        </w:rPr>
        <w:t xml:space="preserve">                   </w:t>
      </w:r>
      <w:r w:rsidR="007F44A9" w:rsidRPr="008E7F18">
        <w:rPr>
          <w:color w:val="auto"/>
        </w:rPr>
        <w:t>или вручается  субъекту</w:t>
      </w:r>
      <w:r>
        <w:rPr>
          <w:color w:val="auto"/>
        </w:rPr>
        <w:t xml:space="preserve"> предпринимательства</w:t>
      </w:r>
      <w:r w:rsidR="007F44A9" w:rsidRPr="008E7F18">
        <w:rPr>
          <w:color w:val="auto"/>
        </w:rPr>
        <w:t xml:space="preserve"> любым доступным способом.</w:t>
      </w:r>
    </w:p>
    <w:p w:rsidR="008520A0" w:rsidRPr="008E7F18" w:rsidRDefault="008520A0" w:rsidP="00337E56">
      <w:pPr>
        <w:ind w:firstLine="709"/>
        <w:jc w:val="both"/>
        <w:rPr>
          <w:color w:val="auto"/>
        </w:rPr>
      </w:pPr>
      <w:r>
        <w:rPr>
          <w:color w:val="auto"/>
        </w:rPr>
        <w:t>5</w:t>
      </w:r>
      <w:r w:rsidRPr="008E7F18">
        <w:rPr>
          <w:color w:val="auto"/>
        </w:rPr>
        <w:t>.</w:t>
      </w:r>
      <w:r>
        <w:rPr>
          <w:color w:val="auto"/>
        </w:rPr>
        <w:t>9</w:t>
      </w:r>
      <w:r w:rsidRPr="008E7F18">
        <w:rPr>
          <w:color w:val="auto"/>
        </w:rPr>
        <w:t>. В случае неисполнения в добровольном порядке субъектом</w:t>
      </w:r>
      <w:r w:rsidR="00F2597F">
        <w:rPr>
          <w:color w:val="auto"/>
        </w:rPr>
        <w:t xml:space="preserve"> предпринимательства</w:t>
      </w:r>
      <w:r w:rsidR="00184FF8">
        <w:rPr>
          <w:color w:val="auto"/>
        </w:rPr>
        <w:t xml:space="preserve"> </w:t>
      </w:r>
      <w:r w:rsidR="00F2597F">
        <w:rPr>
          <w:color w:val="auto"/>
        </w:rPr>
        <w:t>требования о</w:t>
      </w:r>
      <w:r w:rsidRPr="008E7F18">
        <w:rPr>
          <w:color w:val="auto"/>
        </w:rPr>
        <w:t xml:space="preserve"> демонтаж</w:t>
      </w:r>
      <w:r w:rsidR="00F2597F">
        <w:rPr>
          <w:color w:val="auto"/>
        </w:rPr>
        <w:t>е</w:t>
      </w:r>
      <w:r w:rsidRPr="008E7F18">
        <w:rPr>
          <w:color w:val="auto"/>
        </w:rPr>
        <w:t xml:space="preserve"> НТО</w:t>
      </w:r>
      <w:r w:rsidR="00F2597F">
        <w:rPr>
          <w:color w:val="auto"/>
        </w:rPr>
        <w:t xml:space="preserve"> в установленный срок</w:t>
      </w:r>
      <w:r w:rsidRPr="008E7F18">
        <w:rPr>
          <w:color w:val="auto"/>
        </w:rPr>
        <w:t xml:space="preserve">, </w:t>
      </w:r>
      <w:r w:rsidR="00F2597F">
        <w:rPr>
          <w:color w:val="auto"/>
        </w:rPr>
        <w:br/>
      </w:r>
      <w:r w:rsidRPr="008E7F18">
        <w:rPr>
          <w:color w:val="auto"/>
        </w:rPr>
        <w:t xml:space="preserve">а также в случае самовольного размещения НТО без разрешительной документации вне </w:t>
      </w:r>
      <w:r>
        <w:rPr>
          <w:color w:val="auto"/>
        </w:rPr>
        <w:t>С</w:t>
      </w:r>
      <w:r w:rsidRPr="008E7F18">
        <w:rPr>
          <w:color w:val="auto"/>
        </w:rPr>
        <w:t>хемы, демонтаж</w:t>
      </w:r>
      <w:r>
        <w:rPr>
          <w:color w:val="auto"/>
        </w:rPr>
        <w:t xml:space="preserve"> НТО</w:t>
      </w:r>
      <w:r w:rsidRPr="008E7F18">
        <w:rPr>
          <w:color w:val="auto"/>
        </w:rPr>
        <w:t xml:space="preserve"> осуществляется в</w:t>
      </w:r>
      <w:r>
        <w:rPr>
          <w:color w:val="auto"/>
        </w:rPr>
        <w:t xml:space="preserve"> соответствии </w:t>
      </w:r>
      <w:r w:rsidR="00F2597F">
        <w:rPr>
          <w:color w:val="auto"/>
        </w:rPr>
        <w:br/>
      </w:r>
      <w:r>
        <w:rPr>
          <w:color w:val="auto"/>
        </w:rPr>
        <w:t>с</w:t>
      </w:r>
      <w:r w:rsidRPr="008E7F18">
        <w:rPr>
          <w:color w:val="auto"/>
        </w:rPr>
        <w:t xml:space="preserve"> порядк</w:t>
      </w:r>
      <w:r>
        <w:rPr>
          <w:color w:val="auto"/>
        </w:rPr>
        <w:t>ом</w:t>
      </w:r>
      <w:r w:rsidRPr="008E7F18">
        <w:rPr>
          <w:color w:val="auto"/>
        </w:rPr>
        <w:t>, у</w:t>
      </w:r>
      <w:r>
        <w:rPr>
          <w:color w:val="auto"/>
        </w:rPr>
        <w:t xml:space="preserve">твержденным </w:t>
      </w:r>
      <w:r w:rsidRPr="008E7F18">
        <w:rPr>
          <w:color w:val="auto"/>
        </w:rPr>
        <w:t>решением Оренбургского городского Совета</w:t>
      </w:r>
      <w:r w:rsidR="00F2597F">
        <w:rPr>
          <w:color w:val="auto"/>
        </w:rPr>
        <w:br/>
      </w:r>
      <w:r>
        <w:rPr>
          <w:color w:val="auto"/>
        </w:rPr>
        <w:t>от 27.02.2018 №</w:t>
      </w:r>
      <w:r w:rsidRPr="00844B9A">
        <w:rPr>
          <w:color w:val="auto"/>
        </w:rPr>
        <w:t xml:space="preserve"> 490</w:t>
      </w:r>
      <w:r>
        <w:rPr>
          <w:color w:val="auto"/>
        </w:rPr>
        <w:t xml:space="preserve"> «</w:t>
      </w:r>
      <w:r w:rsidRPr="00844B9A">
        <w:rPr>
          <w:color w:val="auto"/>
        </w:rPr>
        <w:t xml:space="preserve">Об утверждении порядка демонтажа незаконно размещенных нестационарных объектов на территории муниципального образования </w:t>
      </w:r>
      <w:r>
        <w:rPr>
          <w:color w:val="auto"/>
        </w:rPr>
        <w:t>«</w:t>
      </w:r>
      <w:r w:rsidRPr="00844B9A">
        <w:rPr>
          <w:color w:val="auto"/>
        </w:rPr>
        <w:t>город Оренбург</w:t>
      </w:r>
      <w:r>
        <w:rPr>
          <w:color w:val="auto"/>
        </w:rPr>
        <w:t>» (далее – решение ОГС № 490)</w:t>
      </w:r>
      <w:r w:rsidRPr="008E7F18">
        <w:rPr>
          <w:color w:val="auto"/>
        </w:rPr>
        <w:t>.</w:t>
      </w:r>
    </w:p>
    <w:p w:rsidR="00041DA5" w:rsidRPr="008E7F18" w:rsidRDefault="008520A0" w:rsidP="00337E56">
      <w:pPr>
        <w:ind w:firstLine="709"/>
        <w:jc w:val="both"/>
        <w:rPr>
          <w:color w:val="auto"/>
        </w:rPr>
      </w:pPr>
      <w:r>
        <w:rPr>
          <w:color w:val="auto"/>
        </w:rPr>
        <w:t>5</w:t>
      </w:r>
      <w:r w:rsidR="00041DA5" w:rsidRPr="008E7F18">
        <w:rPr>
          <w:color w:val="auto"/>
        </w:rPr>
        <w:t>.</w:t>
      </w:r>
      <w:r>
        <w:rPr>
          <w:color w:val="auto"/>
        </w:rPr>
        <w:t>10</w:t>
      </w:r>
      <w:r w:rsidR="00041DA5" w:rsidRPr="008E7F18">
        <w:rPr>
          <w:color w:val="auto"/>
        </w:rPr>
        <w:t>. Договор может быть расторгнут по соглашению сторон.</w:t>
      </w:r>
    </w:p>
    <w:p w:rsidR="007F44A9" w:rsidRPr="008E7F18" w:rsidRDefault="008520A0" w:rsidP="00337E56">
      <w:pPr>
        <w:ind w:firstLine="709"/>
        <w:jc w:val="both"/>
        <w:rPr>
          <w:color w:val="auto"/>
        </w:rPr>
      </w:pPr>
      <w:r>
        <w:rPr>
          <w:color w:val="auto"/>
        </w:rPr>
        <w:t>5</w:t>
      </w:r>
      <w:r w:rsidR="00410AC5" w:rsidRPr="008E7F18">
        <w:rPr>
          <w:color w:val="auto"/>
        </w:rPr>
        <w:t>.</w:t>
      </w:r>
      <w:r w:rsidR="00584966">
        <w:rPr>
          <w:color w:val="auto"/>
        </w:rPr>
        <w:t>1</w:t>
      </w:r>
      <w:r>
        <w:rPr>
          <w:color w:val="auto"/>
        </w:rPr>
        <w:t>1</w:t>
      </w:r>
      <w:r w:rsidR="00410AC5" w:rsidRPr="008E7F18">
        <w:rPr>
          <w:color w:val="auto"/>
        </w:rPr>
        <w:t xml:space="preserve">. </w:t>
      </w:r>
      <w:r w:rsidR="00DA4E14" w:rsidRPr="008E7F18">
        <w:rPr>
          <w:color w:val="auto"/>
        </w:rPr>
        <w:t>В случае расторжения и прекращения</w:t>
      </w:r>
      <w:r w:rsidR="00952599" w:rsidRPr="008E7F18">
        <w:rPr>
          <w:color w:val="auto"/>
        </w:rPr>
        <w:t xml:space="preserve"> действия </w:t>
      </w:r>
      <w:r>
        <w:rPr>
          <w:color w:val="auto"/>
        </w:rPr>
        <w:t>д</w:t>
      </w:r>
      <w:r w:rsidR="00DA4E14" w:rsidRPr="008E7F18">
        <w:rPr>
          <w:color w:val="auto"/>
        </w:rPr>
        <w:t xml:space="preserve">оговора право </w:t>
      </w:r>
      <w:r w:rsidR="00952599" w:rsidRPr="008E7F18">
        <w:rPr>
          <w:color w:val="auto"/>
        </w:rPr>
        <w:br/>
      </w:r>
      <w:r w:rsidR="00DA4E14" w:rsidRPr="008E7F18">
        <w:rPr>
          <w:color w:val="auto"/>
        </w:rPr>
        <w:t xml:space="preserve">на размещение </w:t>
      </w:r>
      <w:r w:rsidR="005A3612" w:rsidRPr="008E7F18">
        <w:rPr>
          <w:color w:val="auto"/>
        </w:rPr>
        <w:t>НТО</w:t>
      </w:r>
      <w:r w:rsidR="00DA4E14" w:rsidRPr="008E7F18">
        <w:rPr>
          <w:color w:val="auto"/>
        </w:rPr>
        <w:t xml:space="preserve"> прекращается.</w:t>
      </w:r>
    </w:p>
    <w:p w:rsidR="00DA4E14" w:rsidRPr="008E7F18" w:rsidRDefault="00455CF4" w:rsidP="00337E56">
      <w:pPr>
        <w:ind w:firstLine="709"/>
        <w:jc w:val="both"/>
        <w:rPr>
          <w:color w:val="auto"/>
        </w:rPr>
      </w:pPr>
      <w:r>
        <w:rPr>
          <w:color w:val="auto"/>
        </w:rPr>
        <w:t>5</w:t>
      </w:r>
      <w:r w:rsidR="00DA4E14" w:rsidRPr="008E7F18">
        <w:rPr>
          <w:color w:val="auto"/>
        </w:rPr>
        <w:t>.1</w:t>
      </w:r>
      <w:r>
        <w:rPr>
          <w:color w:val="auto"/>
        </w:rPr>
        <w:t>2</w:t>
      </w:r>
      <w:r w:rsidR="00DA4E14" w:rsidRPr="008E7F18">
        <w:rPr>
          <w:color w:val="auto"/>
        </w:rPr>
        <w:t xml:space="preserve">. После </w:t>
      </w:r>
      <w:r w:rsidR="00F037FC">
        <w:rPr>
          <w:color w:val="auto"/>
        </w:rPr>
        <w:t>о</w:t>
      </w:r>
      <w:r w:rsidR="00DA4E14" w:rsidRPr="008E7F18">
        <w:rPr>
          <w:color w:val="auto"/>
        </w:rPr>
        <w:t>кончания</w:t>
      </w:r>
      <w:r w:rsidR="00184FF8">
        <w:rPr>
          <w:color w:val="auto"/>
        </w:rPr>
        <w:t xml:space="preserve"> </w:t>
      </w:r>
      <w:r w:rsidR="00DA4E14" w:rsidRPr="008E7F18">
        <w:rPr>
          <w:color w:val="auto"/>
        </w:rPr>
        <w:t>срока</w:t>
      </w:r>
      <w:r w:rsidR="00184FF8">
        <w:rPr>
          <w:color w:val="auto"/>
        </w:rPr>
        <w:t xml:space="preserve"> </w:t>
      </w:r>
      <w:r w:rsidR="00DA4E14" w:rsidRPr="008E7F18">
        <w:rPr>
          <w:color w:val="auto"/>
        </w:rPr>
        <w:t xml:space="preserve">действия </w:t>
      </w:r>
      <w:r>
        <w:rPr>
          <w:color w:val="auto"/>
        </w:rPr>
        <w:t>д</w:t>
      </w:r>
      <w:r w:rsidR="00DA4E14" w:rsidRPr="008E7F18">
        <w:rPr>
          <w:color w:val="auto"/>
        </w:rPr>
        <w:t>оговора</w:t>
      </w:r>
      <w:r w:rsidR="00F037FC">
        <w:rPr>
          <w:color w:val="auto"/>
        </w:rPr>
        <w:t xml:space="preserve">, кроме случая, </w:t>
      </w:r>
      <w:r w:rsidR="006878D6">
        <w:rPr>
          <w:color w:val="auto"/>
        </w:rPr>
        <w:t>указанного в пункте 5.</w:t>
      </w:r>
      <w:r w:rsidR="006878D6" w:rsidRPr="006878D6">
        <w:rPr>
          <w:color w:val="auto"/>
        </w:rPr>
        <w:t>5</w:t>
      </w:r>
      <w:r w:rsidR="00184FF8">
        <w:rPr>
          <w:color w:val="auto"/>
        </w:rPr>
        <w:t xml:space="preserve"> </w:t>
      </w:r>
      <w:r w:rsidR="006878D6" w:rsidRPr="006878D6">
        <w:rPr>
          <w:color w:val="auto"/>
        </w:rPr>
        <w:t xml:space="preserve">настоящего </w:t>
      </w:r>
      <w:r w:rsidR="00924115">
        <w:rPr>
          <w:color w:val="auto"/>
        </w:rPr>
        <w:t>П</w:t>
      </w:r>
      <w:r w:rsidR="006878D6" w:rsidRPr="006878D6">
        <w:rPr>
          <w:color w:val="auto"/>
        </w:rPr>
        <w:t>оложения</w:t>
      </w:r>
      <w:r w:rsidR="006878D6">
        <w:rPr>
          <w:color w:val="auto"/>
        </w:rPr>
        <w:t>,</w:t>
      </w:r>
      <w:r w:rsidR="00184FF8">
        <w:rPr>
          <w:color w:val="auto"/>
        </w:rPr>
        <w:t xml:space="preserve"> </w:t>
      </w:r>
      <w:r w:rsidR="00DA4E14" w:rsidRPr="006878D6">
        <w:rPr>
          <w:color w:val="auto"/>
        </w:rPr>
        <w:t xml:space="preserve">или расторжения </w:t>
      </w:r>
      <w:r w:rsidR="008520A0" w:rsidRPr="006878D6">
        <w:rPr>
          <w:color w:val="auto"/>
        </w:rPr>
        <w:t>д</w:t>
      </w:r>
      <w:r w:rsidR="00DA4E14" w:rsidRPr="006878D6">
        <w:rPr>
          <w:color w:val="auto"/>
        </w:rPr>
        <w:t xml:space="preserve">оговора </w:t>
      </w:r>
      <w:r w:rsidR="00924115">
        <w:rPr>
          <w:color w:val="auto"/>
        </w:rPr>
        <w:br/>
      </w:r>
      <w:r w:rsidR="00DA4E14" w:rsidRPr="006878D6">
        <w:rPr>
          <w:color w:val="auto"/>
        </w:rPr>
        <w:t xml:space="preserve">по соглашению сторон </w:t>
      </w:r>
      <w:r w:rsidR="005A3612" w:rsidRPr="006878D6">
        <w:rPr>
          <w:color w:val="auto"/>
        </w:rPr>
        <w:t>НТО</w:t>
      </w:r>
      <w:r w:rsidR="00DA4E14" w:rsidRPr="006878D6">
        <w:rPr>
          <w:color w:val="auto"/>
        </w:rPr>
        <w:t xml:space="preserve"> подлежит обязатель</w:t>
      </w:r>
      <w:r w:rsidR="00DA4E14" w:rsidRPr="008E7F18">
        <w:rPr>
          <w:color w:val="auto"/>
        </w:rPr>
        <w:t>ному демонтажу субъектом</w:t>
      </w:r>
      <w:r w:rsidR="008520A0">
        <w:rPr>
          <w:color w:val="auto"/>
        </w:rPr>
        <w:t xml:space="preserve"> предпринимательства</w:t>
      </w:r>
      <w:r w:rsidR="00DA4E14" w:rsidRPr="008E7F18">
        <w:rPr>
          <w:color w:val="auto"/>
        </w:rPr>
        <w:t xml:space="preserve"> в течение </w:t>
      </w:r>
      <w:r w:rsidR="00273C12" w:rsidRPr="008E7F18">
        <w:rPr>
          <w:color w:val="auto"/>
        </w:rPr>
        <w:t xml:space="preserve">5 рабочих </w:t>
      </w:r>
      <w:r w:rsidR="00DA4E14" w:rsidRPr="008E7F18">
        <w:rPr>
          <w:color w:val="auto"/>
        </w:rPr>
        <w:t xml:space="preserve"> дней с момента окончания срока действия </w:t>
      </w:r>
      <w:r w:rsidR="008520A0">
        <w:rPr>
          <w:color w:val="auto"/>
        </w:rPr>
        <w:t>д</w:t>
      </w:r>
      <w:r w:rsidR="00DA4E14" w:rsidRPr="008E7F18">
        <w:rPr>
          <w:color w:val="auto"/>
        </w:rPr>
        <w:t>оговора</w:t>
      </w:r>
      <w:r w:rsidR="00184FF8">
        <w:rPr>
          <w:color w:val="auto"/>
        </w:rPr>
        <w:t xml:space="preserve"> </w:t>
      </w:r>
      <w:r w:rsidR="00DA4E14" w:rsidRPr="008E7F18">
        <w:rPr>
          <w:color w:val="auto"/>
        </w:rPr>
        <w:t xml:space="preserve">или момента </w:t>
      </w:r>
      <w:r w:rsidR="008520A0">
        <w:rPr>
          <w:color w:val="auto"/>
        </w:rPr>
        <w:t>расторжения</w:t>
      </w:r>
      <w:r w:rsidR="00184FF8">
        <w:rPr>
          <w:color w:val="auto"/>
        </w:rPr>
        <w:t xml:space="preserve"> </w:t>
      </w:r>
      <w:r w:rsidR="008520A0">
        <w:rPr>
          <w:color w:val="auto"/>
        </w:rPr>
        <w:t>д</w:t>
      </w:r>
      <w:r w:rsidR="00DA4E14" w:rsidRPr="008E7F18">
        <w:rPr>
          <w:color w:val="auto"/>
        </w:rPr>
        <w:t>оговора</w:t>
      </w:r>
      <w:r w:rsidR="00184FF8">
        <w:rPr>
          <w:color w:val="auto"/>
        </w:rPr>
        <w:t xml:space="preserve"> </w:t>
      </w:r>
      <w:r w:rsidR="00DA4E14" w:rsidRPr="008E7F18">
        <w:rPr>
          <w:color w:val="auto"/>
        </w:rPr>
        <w:t xml:space="preserve">по соглашению сторон </w:t>
      </w:r>
      <w:r w:rsidR="00184FF8">
        <w:rPr>
          <w:color w:val="auto"/>
        </w:rPr>
        <w:br/>
      </w:r>
      <w:r w:rsidR="00DA4E14" w:rsidRPr="008E7F18">
        <w:rPr>
          <w:color w:val="auto"/>
        </w:rPr>
        <w:t>за счет средств субъекта</w:t>
      </w:r>
      <w:r>
        <w:rPr>
          <w:color w:val="auto"/>
        </w:rPr>
        <w:t xml:space="preserve"> предпринимательства</w:t>
      </w:r>
      <w:r w:rsidR="00DA4E14" w:rsidRPr="008E7F18">
        <w:rPr>
          <w:color w:val="auto"/>
        </w:rPr>
        <w:t>.</w:t>
      </w:r>
    </w:p>
    <w:p w:rsidR="00DA4E14" w:rsidRPr="008E7F18" w:rsidRDefault="00455CF4" w:rsidP="00337E56">
      <w:pPr>
        <w:ind w:firstLine="709"/>
        <w:jc w:val="both"/>
        <w:rPr>
          <w:color w:val="auto"/>
        </w:rPr>
      </w:pPr>
      <w:bookmarkStart w:id="8" w:name="P114"/>
      <w:bookmarkEnd w:id="8"/>
      <w:r>
        <w:rPr>
          <w:color w:val="auto"/>
        </w:rPr>
        <w:t>5</w:t>
      </w:r>
      <w:r w:rsidR="00DA4E14" w:rsidRPr="008E7F18">
        <w:rPr>
          <w:color w:val="auto"/>
        </w:rPr>
        <w:t>.1</w:t>
      </w:r>
      <w:r w:rsidR="00584966">
        <w:rPr>
          <w:color w:val="auto"/>
        </w:rPr>
        <w:t>3</w:t>
      </w:r>
      <w:r w:rsidR="00DA4E14" w:rsidRPr="008E7F18">
        <w:rPr>
          <w:color w:val="auto"/>
        </w:rPr>
        <w:t>. Размер платы</w:t>
      </w:r>
      <w:r w:rsidR="00184FF8">
        <w:rPr>
          <w:color w:val="auto"/>
        </w:rPr>
        <w:t xml:space="preserve"> </w:t>
      </w:r>
      <w:r w:rsidR="00DA4E14" w:rsidRPr="008E7F18">
        <w:rPr>
          <w:color w:val="auto"/>
        </w:rPr>
        <w:t>по</w:t>
      </w:r>
      <w:r w:rsidR="00184FF8">
        <w:rPr>
          <w:color w:val="auto"/>
        </w:rPr>
        <w:t xml:space="preserve"> </w:t>
      </w:r>
      <w:r>
        <w:rPr>
          <w:color w:val="auto"/>
        </w:rPr>
        <w:t>д</w:t>
      </w:r>
      <w:r w:rsidR="00DA4E14" w:rsidRPr="008E7F18">
        <w:rPr>
          <w:color w:val="auto"/>
        </w:rPr>
        <w:t>оговору,</w:t>
      </w:r>
      <w:r w:rsidR="00184FF8">
        <w:rPr>
          <w:color w:val="auto"/>
        </w:rPr>
        <w:t xml:space="preserve"> </w:t>
      </w:r>
      <w:r w:rsidR="00DA4E14" w:rsidRPr="008E7F18">
        <w:rPr>
          <w:color w:val="auto"/>
        </w:rPr>
        <w:t>заключаемому без проведения аукциона, определяется в соответствии с</w:t>
      </w:r>
      <w:r w:rsidR="00407DB1" w:rsidRPr="008E7F18">
        <w:rPr>
          <w:color w:val="auto"/>
        </w:rPr>
        <w:t xml:space="preserve"> решение</w:t>
      </w:r>
      <w:r w:rsidR="00CB494A" w:rsidRPr="008E7F18">
        <w:rPr>
          <w:color w:val="auto"/>
        </w:rPr>
        <w:t>м</w:t>
      </w:r>
      <w:r w:rsidR="00184FF8">
        <w:rPr>
          <w:color w:val="auto"/>
        </w:rPr>
        <w:t xml:space="preserve"> </w:t>
      </w:r>
      <w:r w:rsidR="004110A9">
        <w:rPr>
          <w:color w:val="auto"/>
        </w:rPr>
        <w:t>Оренбургского городского Совета</w:t>
      </w:r>
      <w:r w:rsidR="00924115">
        <w:rPr>
          <w:color w:val="auto"/>
        </w:rPr>
        <w:t xml:space="preserve"> </w:t>
      </w:r>
      <w:r w:rsidR="004110A9" w:rsidRPr="004110A9">
        <w:rPr>
          <w:color w:val="auto"/>
        </w:rPr>
        <w:t xml:space="preserve">от </w:t>
      </w:r>
      <w:r w:rsidR="004110A9">
        <w:rPr>
          <w:color w:val="auto"/>
        </w:rPr>
        <w:t>0</w:t>
      </w:r>
      <w:r w:rsidR="004110A9" w:rsidRPr="004110A9">
        <w:rPr>
          <w:color w:val="auto"/>
        </w:rPr>
        <w:t>6</w:t>
      </w:r>
      <w:r w:rsidR="004110A9">
        <w:rPr>
          <w:color w:val="auto"/>
        </w:rPr>
        <w:t>.12.</w:t>
      </w:r>
      <w:r w:rsidR="004110A9" w:rsidRPr="004110A9">
        <w:rPr>
          <w:color w:val="auto"/>
        </w:rPr>
        <w:t xml:space="preserve">2016 </w:t>
      </w:r>
      <w:r w:rsidR="004110A9">
        <w:rPr>
          <w:color w:val="auto"/>
        </w:rPr>
        <w:t>№</w:t>
      </w:r>
      <w:r w:rsidR="004110A9" w:rsidRPr="004110A9">
        <w:rPr>
          <w:color w:val="auto"/>
        </w:rPr>
        <w:t xml:space="preserve"> 261</w:t>
      </w:r>
      <w:r w:rsidR="004110A9">
        <w:rPr>
          <w:color w:val="auto"/>
        </w:rPr>
        <w:t xml:space="preserve"> «</w:t>
      </w:r>
      <w:r w:rsidR="004110A9" w:rsidRPr="004110A9">
        <w:rPr>
          <w:color w:val="auto"/>
        </w:rPr>
        <w:t>Об утверждении методики расчета размера платы</w:t>
      </w:r>
      <w:r w:rsidR="00924115">
        <w:rPr>
          <w:color w:val="auto"/>
        </w:rPr>
        <w:t xml:space="preserve"> </w:t>
      </w:r>
      <w:r w:rsidR="004110A9" w:rsidRPr="004110A9">
        <w:rPr>
          <w:color w:val="auto"/>
        </w:rPr>
        <w:t xml:space="preserve">по договору на размещение нестационарного торгового объекта </w:t>
      </w:r>
      <w:r w:rsidR="00924115">
        <w:rPr>
          <w:color w:val="auto"/>
        </w:rPr>
        <w:br/>
      </w:r>
      <w:r w:rsidR="004110A9" w:rsidRPr="004110A9">
        <w:rPr>
          <w:color w:val="auto"/>
        </w:rPr>
        <w:t xml:space="preserve">на территории муниципального образования </w:t>
      </w:r>
      <w:r w:rsidR="004110A9">
        <w:rPr>
          <w:color w:val="auto"/>
        </w:rPr>
        <w:t>«</w:t>
      </w:r>
      <w:r w:rsidR="004110A9" w:rsidRPr="004110A9">
        <w:rPr>
          <w:color w:val="auto"/>
        </w:rPr>
        <w:t>город Оренбург</w:t>
      </w:r>
      <w:r w:rsidR="004110A9">
        <w:rPr>
          <w:color w:val="auto"/>
        </w:rPr>
        <w:t>» (далее – решение ОГС № 261).</w:t>
      </w:r>
    </w:p>
    <w:p w:rsidR="00EF365F" w:rsidRPr="007503B1" w:rsidRDefault="00455CF4" w:rsidP="00337E56">
      <w:pPr>
        <w:ind w:firstLine="709"/>
        <w:jc w:val="both"/>
        <w:rPr>
          <w:color w:val="auto"/>
        </w:rPr>
      </w:pPr>
      <w:r>
        <w:rPr>
          <w:color w:val="auto"/>
        </w:rPr>
        <w:t>5</w:t>
      </w:r>
      <w:r w:rsidR="00DA4E14" w:rsidRPr="007503B1">
        <w:rPr>
          <w:color w:val="auto"/>
        </w:rPr>
        <w:t>.1</w:t>
      </w:r>
      <w:r w:rsidR="00584966" w:rsidRPr="007503B1">
        <w:rPr>
          <w:color w:val="auto"/>
        </w:rPr>
        <w:t>4</w:t>
      </w:r>
      <w:r w:rsidR="00DA4E14" w:rsidRPr="007503B1">
        <w:rPr>
          <w:color w:val="auto"/>
        </w:rPr>
        <w:t xml:space="preserve">. Размер платы по </w:t>
      </w:r>
      <w:r>
        <w:rPr>
          <w:color w:val="auto"/>
        </w:rPr>
        <w:t>д</w:t>
      </w:r>
      <w:r w:rsidR="00DA4E14" w:rsidRPr="007503B1">
        <w:rPr>
          <w:color w:val="auto"/>
        </w:rPr>
        <w:t xml:space="preserve">оговору, заключаемому </w:t>
      </w:r>
      <w:r w:rsidR="000A4298" w:rsidRPr="007503B1">
        <w:rPr>
          <w:color w:val="auto"/>
        </w:rPr>
        <w:t xml:space="preserve">по результатам </w:t>
      </w:r>
      <w:r w:rsidR="00DA4E14" w:rsidRPr="007503B1">
        <w:rPr>
          <w:color w:val="auto"/>
        </w:rPr>
        <w:t xml:space="preserve"> аукцион</w:t>
      </w:r>
      <w:r w:rsidR="000A4298" w:rsidRPr="007503B1">
        <w:rPr>
          <w:color w:val="auto"/>
        </w:rPr>
        <w:t>а</w:t>
      </w:r>
      <w:r w:rsidR="00DA4E14" w:rsidRPr="007503B1">
        <w:rPr>
          <w:color w:val="auto"/>
        </w:rPr>
        <w:t xml:space="preserve">, определяется по итогам аукциона. Начальная цена предмета аукциона </w:t>
      </w:r>
      <w:r w:rsidR="00350124" w:rsidRPr="007503B1">
        <w:rPr>
          <w:color w:val="auto"/>
        </w:rPr>
        <w:t xml:space="preserve">определяется </w:t>
      </w:r>
      <w:r w:rsidR="00DA4E14" w:rsidRPr="007503B1">
        <w:rPr>
          <w:color w:val="auto"/>
        </w:rPr>
        <w:t>в соответствии с</w:t>
      </w:r>
      <w:r w:rsidR="00FD6458" w:rsidRPr="007503B1">
        <w:rPr>
          <w:color w:val="auto"/>
        </w:rPr>
        <w:t xml:space="preserve"> решением</w:t>
      </w:r>
      <w:r w:rsidR="003D5A61" w:rsidRPr="007503B1">
        <w:rPr>
          <w:color w:val="auto"/>
        </w:rPr>
        <w:t xml:space="preserve"> ОГС № 261</w:t>
      </w:r>
      <w:r w:rsidR="00843816" w:rsidRPr="007503B1">
        <w:rPr>
          <w:color w:val="auto"/>
        </w:rPr>
        <w:t>.</w:t>
      </w:r>
    </w:p>
    <w:p w:rsidR="00DA4E14" w:rsidRPr="008E7F18" w:rsidRDefault="00455CF4" w:rsidP="00337E56">
      <w:pPr>
        <w:tabs>
          <w:tab w:val="left" w:pos="1276"/>
          <w:tab w:val="left" w:pos="1418"/>
        </w:tabs>
        <w:autoSpaceDE w:val="0"/>
        <w:autoSpaceDN w:val="0"/>
        <w:adjustRightInd w:val="0"/>
        <w:ind w:firstLine="709"/>
        <w:jc w:val="both"/>
        <w:rPr>
          <w:color w:val="auto"/>
        </w:rPr>
      </w:pPr>
      <w:r>
        <w:rPr>
          <w:color w:val="auto"/>
        </w:rPr>
        <w:t>5</w:t>
      </w:r>
      <w:r w:rsidR="00DA4E14" w:rsidRPr="00F932E8">
        <w:rPr>
          <w:color w:val="auto"/>
        </w:rPr>
        <w:t>.1</w:t>
      </w:r>
      <w:r w:rsidR="00584966" w:rsidRPr="00F932E8">
        <w:rPr>
          <w:color w:val="auto"/>
        </w:rPr>
        <w:t>5</w:t>
      </w:r>
      <w:r w:rsidR="00DA4E14" w:rsidRPr="00F932E8">
        <w:rPr>
          <w:color w:val="auto"/>
        </w:rPr>
        <w:t>.</w:t>
      </w:r>
      <w:r w:rsidR="009A1805">
        <w:rPr>
          <w:color w:val="auto"/>
        </w:rPr>
        <w:t xml:space="preserve"> </w:t>
      </w:r>
      <w:r w:rsidR="00262F47" w:rsidRPr="00F932E8">
        <w:rPr>
          <w:rFonts w:eastAsiaTheme="minorHAnsi"/>
          <w:bCs w:val="0"/>
          <w:color w:val="auto"/>
          <w:lang w:eastAsia="en-US"/>
        </w:rPr>
        <w:t xml:space="preserve">Плата по </w:t>
      </w:r>
      <w:r>
        <w:rPr>
          <w:rFonts w:eastAsiaTheme="minorHAnsi"/>
          <w:bCs w:val="0"/>
          <w:color w:val="auto"/>
          <w:lang w:eastAsia="en-US"/>
        </w:rPr>
        <w:t>д</w:t>
      </w:r>
      <w:r w:rsidR="00262F47" w:rsidRPr="00F932E8">
        <w:rPr>
          <w:rFonts w:eastAsiaTheme="minorHAnsi"/>
          <w:bCs w:val="0"/>
          <w:color w:val="auto"/>
          <w:lang w:eastAsia="en-US"/>
        </w:rPr>
        <w:t xml:space="preserve">оговору производится </w:t>
      </w:r>
      <w:r w:rsidR="00262F47" w:rsidRPr="008E7F18">
        <w:rPr>
          <w:rFonts w:eastAsiaTheme="minorHAnsi"/>
          <w:bCs w:val="0"/>
          <w:color w:val="auto"/>
          <w:lang w:eastAsia="en-US"/>
        </w:rPr>
        <w:t>субъектом</w:t>
      </w:r>
      <w:r w:rsidR="00E85A1B">
        <w:rPr>
          <w:rFonts w:eastAsiaTheme="minorHAnsi"/>
          <w:bCs w:val="0"/>
          <w:color w:val="auto"/>
          <w:lang w:eastAsia="en-US"/>
        </w:rPr>
        <w:t xml:space="preserve"> предпринимательства</w:t>
      </w:r>
      <w:r w:rsidR="00262F47" w:rsidRPr="008E7F18">
        <w:rPr>
          <w:rFonts w:eastAsiaTheme="minorHAnsi"/>
          <w:bCs w:val="0"/>
          <w:color w:val="auto"/>
          <w:lang w:eastAsia="en-US"/>
        </w:rPr>
        <w:t xml:space="preserve"> ежемесячными платежами, вносимыми не позднее 15 числа каждого месяца.</w:t>
      </w:r>
      <w:r w:rsidR="00A07E2C">
        <w:rPr>
          <w:rFonts w:eastAsiaTheme="minorHAnsi"/>
          <w:bCs w:val="0"/>
          <w:color w:val="auto"/>
          <w:lang w:eastAsia="en-US"/>
        </w:rPr>
        <w:t xml:space="preserve"> </w:t>
      </w:r>
      <w:r w:rsidR="00924115">
        <w:rPr>
          <w:rFonts w:eastAsiaTheme="minorHAnsi"/>
          <w:bCs w:val="0"/>
          <w:color w:val="auto"/>
          <w:lang w:eastAsia="en-US"/>
        </w:rPr>
        <w:br/>
      </w:r>
      <w:r w:rsidR="00DA4E14" w:rsidRPr="008E7F18">
        <w:rPr>
          <w:color w:val="auto"/>
        </w:rPr>
        <w:t xml:space="preserve">В случае заключения </w:t>
      </w:r>
      <w:r>
        <w:rPr>
          <w:color w:val="auto"/>
        </w:rPr>
        <w:t>д</w:t>
      </w:r>
      <w:r w:rsidR="00DA4E14" w:rsidRPr="008E7F18">
        <w:rPr>
          <w:color w:val="auto"/>
        </w:rPr>
        <w:t>оговора</w:t>
      </w:r>
      <w:r w:rsidR="00184FF8">
        <w:rPr>
          <w:color w:val="auto"/>
        </w:rPr>
        <w:t xml:space="preserve"> </w:t>
      </w:r>
      <w:r w:rsidR="00DA4E14" w:rsidRPr="008E7F18">
        <w:rPr>
          <w:color w:val="auto"/>
        </w:rPr>
        <w:t xml:space="preserve">на срок до 6 месяцев плата вносится единовременно за весь срок действия </w:t>
      </w:r>
      <w:r>
        <w:rPr>
          <w:color w:val="auto"/>
        </w:rPr>
        <w:t>д</w:t>
      </w:r>
      <w:r w:rsidR="00DA4E14" w:rsidRPr="008E7F18">
        <w:rPr>
          <w:color w:val="auto"/>
        </w:rPr>
        <w:t xml:space="preserve">оговора в течение </w:t>
      </w:r>
      <w:r w:rsidR="00470ED3" w:rsidRPr="008E7F18">
        <w:rPr>
          <w:color w:val="auto"/>
        </w:rPr>
        <w:t xml:space="preserve">30 </w:t>
      </w:r>
      <w:r w:rsidR="00DA4E14" w:rsidRPr="008E7F18">
        <w:rPr>
          <w:color w:val="auto"/>
        </w:rPr>
        <w:t xml:space="preserve">календарных дней с даты </w:t>
      </w:r>
      <w:r w:rsidR="00AE7B1E">
        <w:rPr>
          <w:color w:val="auto"/>
        </w:rPr>
        <w:t>проведения аукциона</w:t>
      </w:r>
      <w:r w:rsidR="00DA4E14" w:rsidRPr="008E7F18">
        <w:rPr>
          <w:color w:val="auto"/>
        </w:rPr>
        <w:t>.</w:t>
      </w:r>
    </w:p>
    <w:p w:rsidR="00D62E6B" w:rsidRPr="008E7F18" w:rsidRDefault="00455CF4" w:rsidP="00337E56">
      <w:pPr>
        <w:tabs>
          <w:tab w:val="left" w:pos="1276"/>
          <w:tab w:val="left" w:pos="1418"/>
          <w:tab w:val="left" w:pos="1560"/>
        </w:tabs>
        <w:ind w:firstLine="709"/>
        <w:jc w:val="both"/>
        <w:rPr>
          <w:color w:val="auto"/>
        </w:rPr>
      </w:pPr>
      <w:r>
        <w:rPr>
          <w:color w:val="auto"/>
        </w:rPr>
        <w:lastRenderedPageBreak/>
        <w:t>5</w:t>
      </w:r>
      <w:r w:rsidR="00BB7412" w:rsidRPr="008E7F18">
        <w:rPr>
          <w:color w:val="auto"/>
        </w:rPr>
        <w:t>.1</w:t>
      </w:r>
      <w:r w:rsidR="00584966">
        <w:rPr>
          <w:color w:val="auto"/>
        </w:rPr>
        <w:t>6</w:t>
      </w:r>
      <w:r w:rsidR="00BB7412" w:rsidRPr="008E7F18">
        <w:rPr>
          <w:color w:val="auto"/>
        </w:rPr>
        <w:t>. Размер платы ежегодно</w:t>
      </w:r>
      <w:r w:rsidR="00184FF8">
        <w:rPr>
          <w:color w:val="auto"/>
        </w:rPr>
        <w:t xml:space="preserve"> </w:t>
      </w:r>
      <w:r w:rsidRPr="007059FB">
        <w:rPr>
          <w:color w:val="auto"/>
        </w:rPr>
        <w:t>с 1 января</w:t>
      </w:r>
      <w:r w:rsidR="00184FF8">
        <w:rPr>
          <w:color w:val="auto"/>
        </w:rPr>
        <w:t xml:space="preserve"> </w:t>
      </w:r>
      <w:r w:rsidR="00997B92" w:rsidRPr="008E7F18">
        <w:rPr>
          <w:color w:val="auto"/>
        </w:rPr>
        <w:t xml:space="preserve">подлежит </w:t>
      </w:r>
      <w:r w:rsidR="00DA4E14" w:rsidRPr="008E7F18">
        <w:rPr>
          <w:color w:val="auto"/>
        </w:rPr>
        <w:t>индекс</w:t>
      </w:r>
      <w:r w:rsidR="00997B92" w:rsidRPr="008E7F18">
        <w:rPr>
          <w:color w:val="auto"/>
        </w:rPr>
        <w:t>ации</w:t>
      </w:r>
      <w:r w:rsidR="00F037FC">
        <w:rPr>
          <w:color w:val="auto"/>
        </w:rPr>
        <w:br/>
      </w:r>
      <w:r w:rsidR="00D62E6B" w:rsidRPr="008E7F18">
        <w:rPr>
          <w:color w:val="auto"/>
        </w:rPr>
        <w:t>на уров</w:t>
      </w:r>
      <w:r w:rsidR="00976756" w:rsidRPr="008E7F18">
        <w:rPr>
          <w:color w:val="auto"/>
        </w:rPr>
        <w:t>ень</w:t>
      </w:r>
      <w:r w:rsidR="00D62E6B" w:rsidRPr="008E7F18">
        <w:rPr>
          <w:color w:val="auto"/>
        </w:rPr>
        <w:t xml:space="preserve"> инфляции, установленн</w:t>
      </w:r>
      <w:r w:rsidR="00BD22A1" w:rsidRPr="008E7F18">
        <w:rPr>
          <w:color w:val="auto"/>
        </w:rPr>
        <w:t>ый</w:t>
      </w:r>
      <w:r w:rsidR="00A07E2C">
        <w:rPr>
          <w:color w:val="auto"/>
        </w:rPr>
        <w:t xml:space="preserve"> </w:t>
      </w:r>
      <w:r w:rsidR="009D3586">
        <w:rPr>
          <w:color w:val="auto"/>
        </w:rPr>
        <w:t>Ф</w:t>
      </w:r>
      <w:r w:rsidR="00D62E6B" w:rsidRPr="008E7F18">
        <w:rPr>
          <w:color w:val="auto"/>
        </w:rPr>
        <w:t>едеральн</w:t>
      </w:r>
      <w:r w:rsidR="00BD22A1" w:rsidRPr="008E7F18">
        <w:rPr>
          <w:color w:val="auto"/>
        </w:rPr>
        <w:t>ым законом</w:t>
      </w:r>
      <w:r w:rsidR="00D62E6B" w:rsidRPr="008E7F18">
        <w:rPr>
          <w:color w:val="auto"/>
        </w:rPr>
        <w:t xml:space="preserve"> о федеральном бюджете на очередной ф</w:t>
      </w:r>
      <w:r w:rsidR="00BD22A1" w:rsidRPr="008E7F18">
        <w:rPr>
          <w:color w:val="auto"/>
        </w:rPr>
        <w:t>инансовый год и плановый период</w:t>
      </w:r>
      <w:r w:rsidR="00D62E6B" w:rsidRPr="008E7F18">
        <w:rPr>
          <w:color w:val="auto"/>
        </w:rPr>
        <w:t>.</w:t>
      </w:r>
    </w:p>
    <w:p w:rsidR="00EF365F" w:rsidRDefault="00EF365F" w:rsidP="00337E56">
      <w:pPr>
        <w:autoSpaceDE w:val="0"/>
        <w:autoSpaceDN w:val="0"/>
        <w:adjustRightInd w:val="0"/>
        <w:ind w:firstLine="709"/>
        <w:jc w:val="center"/>
        <w:outlineLvl w:val="0"/>
        <w:rPr>
          <w:rFonts w:eastAsiaTheme="minorHAnsi"/>
          <w:bCs w:val="0"/>
          <w:color w:val="auto"/>
          <w:lang w:eastAsia="en-US"/>
        </w:rPr>
      </w:pPr>
    </w:p>
    <w:p w:rsidR="0067414B" w:rsidRPr="008E7F18" w:rsidRDefault="00455CF4" w:rsidP="00337E56">
      <w:pPr>
        <w:autoSpaceDE w:val="0"/>
        <w:autoSpaceDN w:val="0"/>
        <w:adjustRightInd w:val="0"/>
        <w:ind w:firstLine="709"/>
        <w:jc w:val="center"/>
        <w:outlineLvl w:val="0"/>
        <w:rPr>
          <w:rFonts w:eastAsiaTheme="minorHAnsi"/>
          <w:bCs w:val="0"/>
          <w:color w:val="auto"/>
          <w:lang w:eastAsia="en-US"/>
        </w:rPr>
      </w:pPr>
      <w:r>
        <w:rPr>
          <w:rFonts w:eastAsiaTheme="minorHAnsi"/>
          <w:bCs w:val="0"/>
          <w:color w:val="auto"/>
          <w:lang w:eastAsia="en-US"/>
        </w:rPr>
        <w:t>6</w:t>
      </w:r>
      <w:r w:rsidR="0067414B" w:rsidRPr="008E7F18">
        <w:rPr>
          <w:rFonts w:eastAsiaTheme="minorHAnsi"/>
          <w:bCs w:val="0"/>
          <w:color w:val="auto"/>
          <w:lang w:eastAsia="en-US"/>
        </w:rPr>
        <w:t>. Порядок предоставления компенсационного</w:t>
      </w:r>
    </w:p>
    <w:p w:rsidR="0067414B" w:rsidRPr="008E7F18" w:rsidRDefault="0067414B" w:rsidP="00337E56">
      <w:pPr>
        <w:autoSpaceDE w:val="0"/>
        <w:autoSpaceDN w:val="0"/>
        <w:adjustRightInd w:val="0"/>
        <w:ind w:firstLine="709"/>
        <w:jc w:val="center"/>
        <w:rPr>
          <w:rFonts w:eastAsiaTheme="minorHAnsi"/>
          <w:bCs w:val="0"/>
          <w:color w:val="auto"/>
          <w:lang w:eastAsia="en-US"/>
        </w:rPr>
      </w:pPr>
      <w:r w:rsidRPr="008E7F18">
        <w:rPr>
          <w:rFonts w:eastAsiaTheme="minorHAnsi"/>
          <w:bCs w:val="0"/>
          <w:color w:val="auto"/>
          <w:lang w:eastAsia="en-US"/>
        </w:rPr>
        <w:t xml:space="preserve">места </w:t>
      </w:r>
      <w:r w:rsidR="00820A09" w:rsidRPr="008E7F18">
        <w:rPr>
          <w:rFonts w:eastAsiaTheme="minorHAnsi"/>
          <w:bCs w:val="0"/>
          <w:color w:val="auto"/>
          <w:lang w:eastAsia="en-US"/>
        </w:rPr>
        <w:t>для</w:t>
      </w:r>
      <w:r w:rsidRPr="008E7F18">
        <w:rPr>
          <w:rFonts w:eastAsiaTheme="minorHAnsi"/>
          <w:bCs w:val="0"/>
          <w:color w:val="auto"/>
          <w:lang w:eastAsia="en-US"/>
        </w:rPr>
        <w:t xml:space="preserve"> размещени</w:t>
      </w:r>
      <w:r w:rsidR="00820A09" w:rsidRPr="008E7F18">
        <w:rPr>
          <w:rFonts w:eastAsiaTheme="minorHAnsi"/>
          <w:bCs w:val="0"/>
          <w:color w:val="auto"/>
          <w:lang w:eastAsia="en-US"/>
        </w:rPr>
        <w:t>я</w:t>
      </w:r>
      <w:r w:rsidR="00E762A2">
        <w:rPr>
          <w:rFonts w:eastAsiaTheme="minorHAnsi"/>
          <w:bCs w:val="0"/>
          <w:color w:val="auto"/>
          <w:lang w:eastAsia="en-US"/>
        </w:rPr>
        <w:t xml:space="preserve"> </w:t>
      </w:r>
      <w:r w:rsidR="005A3612" w:rsidRPr="008E7F18">
        <w:rPr>
          <w:rFonts w:eastAsiaTheme="minorHAnsi"/>
          <w:bCs w:val="0"/>
          <w:color w:val="auto"/>
          <w:lang w:eastAsia="en-US"/>
        </w:rPr>
        <w:t>НТО</w:t>
      </w:r>
    </w:p>
    <w:p w:rsidR="0067414B" w:rsidRPr="008E7F18" w:rsidRDefault="0067414B" w:rsidP="00337E56">
      <w:pPr>
        <w:autoSpaceDE w:val="0"/>
        <w:autoSpaceDN w:val="0"/>
        <w:adjustRightInd w:val="0"/>
        <w:ind w:firstLine="709"/>
        <w:jc w:val="both"/>
        <w:rPr>
          <w:rFonts w:eastAsiaTheme="minorHAnsi"/>
          <w:bCs w:val="0"/>
          <w:color w:val="auto"/>
          <w:lang w:eastAsia="en-US"/>
        </w:rPr>
      </w:pPr>
    </w:p>
    <w:p w:rsidR="00CC550B" w:rsidRDefault="00455CF4" w:rsidP="00337E56">
      <w:pPr>
        <w:autoSpaceDE w:val="0"/>
        <w:autoSpaceDN w:val="0"/>
        <w:adjustRightInd w:val="0"/>
        <w:ind w:firstLine="709"/>
        <w:jc w:val="both"/>
        <w:rPr>
          <w:rFonts w:eastAsiaTheme="minorHAnsi"/>
          <w:bCs w:val="0"/>
          <w:color w:val="FF0000"/>
          <w:lang w:eastAsia="en-US"/>
        </w:rPr>
      </w:pPr>
      <w:r>
        <w:rPr>
          <w:rFonts w:eastAsiaTheme="minorHAnsi"/>
          <w:bCs w:val="0"/>
          <w:color w:val="auto"/>
          <w:lang w:eastAsia="en-US"/>
        </w:rPr>
        <w:t>6</w:t>
      </w:r>
      <w:r w:rsidR="0067414B" w:rsidRPr="008E7F18">
        <w:rPr>
          <w:rFonts w:eastAsiaTheme="minorHAnsi"/>
          <w:bCs w:val="0"/>
          <w:color w:val="auto"/>
          <w:lang w:eastAsia="en-US"/>
        </w:rPr>
        <w:t>.1. Основн</w:t>
      </w:r>
      <w:r w:rsidR="00962E85" w:rsidRPr="008E7F18">
        <w:rPr>
          <w:rFonts w:eastAsiaTheme="minorHAnsi"/>
          <w:bCs w:val="0"/>
          <w:color w:val="auto"/>
          <w:lang w:eastAsia="en-US"/>
        </w:rPr>
        <w:t>ой</w:t>
      </w:r>
      <w:r w:rsidR="0067414B" w:rsidRPr="008E7F18">
        <w:rPr>
          <w:rFonts w:eastAsiaTheme="minorHAnsi"/>
          <w:bCs w:val="0"/>
          <w:color w:val="auto"/>
          <w:lang w:eastAsia="en-US"/>
        </w:rPr>
        <w:t xml:space="preserve"> цел</w:t>
      </w:r>
      <w:r w:rsidR="00962E85" w:rsidRPr="008E7F18">
        <w:rPr>
          <w:rFonts w:eastAsiaTheme="minorHAnsi"/>
          <w:bCs w:val="0"/>
          <w:color w:val="auto"/>
          <w:lang w:eastAsia="en-US"/>
        </w:rPr>
        <w:t>ью</w:t>
      </w:r>
      <w:r w:rsidR="0067414B" w:rsidRPr="008E7F18">
        <w:rPr>
          <w:rFonts w:eastAsiaTheme="minorHAnsi"/>
          <w:bCs w:val="0"/>
          <w:color w:val="auto"/>
          <w:lang w:eastAsia="en-US"/>
        </w:rPr>
        <w:t xml:space="preserve"> предоставления компенсационного</w:t>
      </w:r>
      <w:r w:rsidR="006D1949">
        <w:rPr>
          <w:rFonts w:eastAsiaTheme="minorHAnsi"/>
          <w:bCs w:val="0"/>
          <w:color w:val="auto"/>
          <w:lang w:eastAsia="en-US"/>
        </w:rPr>
        <w:t xml:space="preserve"> </w:t>
      </w:r>
      <w:r w:rsidR="0067414B" w:rsidRPr="008E7F18">
        <w:rPr>
          <w:rFonts w:eastAsiaTheme="minorHAnsi"/>
          <w:bCs w:val="0"/>
          <w:color w:val="auto"/>
          <w:lang w:eastAsia="en-US"/>
        </w:rPr>
        <w:t xml:space="preserve">места </w:t>
      </w:r>
      <w:r w:rsidR="0010212D" w:rsidRPr="008E7F18">
        <w:rPr>
          <w:rFonts w:eastAsiaTheme="minorHAnsi"/>
          <w:bCs w:val="0"/>
          <w:color w:val="auto"/>
          <w:lang w:eastAsia="en-US"/>
        </w:rPr>
        <w:br/>
      </w:r>
      <w:r w:rsidR="00820A09" w:rsidRPr="008E7F18">
        <w:rPr>
          <w:rFonts w:eastAsiaTheme="minorHAnsi"/>
          <w:bCs w:val="0"/>
          <w:color w:val="auto"/>
          <w:lang w:eastAsia="en-US"/>
        </w:rPr>
        <w:t>для</w:t>
      </w:r>
      <w:r w:rsidR="0067414B" w:rsidRPr="008E7F18">
        <w:rPr>
          <w:rFonts w:eastAsiaTheme="minorHAnsi"/>
          <w:bCs w:val="0"/>
          <w:color w:val="auto"/>
          <w:lang w:eastAsia="en-US"/>
        </w:rPr>
        <w:t xml:space="preserve"> размещени</w:t>
      </w:r>
      <w:r w:rsidR="00820A09" w:rsidRPr="008E7F18">
        <w:rPr>
          <w:rFonts w:eastAsiaTheme="minorHAnsi"/>
          <w:bCs w:val="0"/>
          <w:color w:val="auto"/>
          <w:lang w:eastAsia="en-US"/>
        </w:rPr>
        <w:t>я</w:t>
      </w:r>
      <w:r w:rsidR="006D1949">
        <w:rPr>
          <w:rFonts w:eastAsiaTheme="minorHAnsi"/>
          <w:bCs w:val="0"/>
          <w:color w:val="auto"/>
          <w:lang w:eastAsia="en-US"/>
        </w:rPr>
        <w:t xml:space="preserve"> </w:t>
      </w:r>
      <w:r w:rsidR="005A3612" w:rsidRPr="008E7F18">
        <w:rPr>
          <w:rFonts w:eastAsiaTheme="minorHAnsi"/>
          <w:bCs w:val="0"/>
          <w:color w:val="auto"/>
          <w:lang w:eastAsia="en-US"/>
        </w:rPr>
        <w:t>НТО</w:t>
      </w:r>
      <w:r w:rsidR="006D1949">
        <w:rPr>
          <w:rFonts w:eastAsiaTheme="minorHAnsi"/>
          <w:bCs w:val="0"/>
          <w:color w:val="auto"/>
          <w:lang w:eastAsia="en-US"/>
        </w:rPr>
        <w:t xml:space="preserve"> </w:t>
      </w:r>
      <w:r w:rsidR="00962E85" w:rsidRPr="008E7F18">
        <w:rPr>
          <w:rFonts w:eastAsiaTheme="minorHAnsi"/>
          <w:bCs w:val="0"/>
          <w:color w:val="auto"/>
          <w:lang w:eastAsia="en-US"/>
        </w:rPr>
        <w:t xml:space="preserve">является сохранение предпринимательской деятельности владельцев </w:t>
      </w:r>
      <w:r w:rsidR="005A3612" w:rsidRPr="008E7F18">
        <w:rPr>
          <w:rFonts w:eastAsiaTheme="minorHAnsi"/>
          <w:bCs w:val="0"/>
          <w:color w:val="auto"/>
          <w:lang w:eastAsia="en-US"/>
        </w:rPr>
        <w:t>НТО</w:t>
      </w:r>
      <w:r w:rsidR="00962E85" w:rsidRPr="008E7F18">
        <w:rPr>
          <w:rFonts w:eastAsiaTheme="minorHAnsi"/>
          <w:bCs w:val="0"/>
          <w:color w:val="auto"/>
          <w:lang w:eastAsia="en-US"/>
        </w:rPr>
        <w:t>.</w:t>
      </w:r>
    </w:p>
    <w:p w:rsidR="00347820" w:rsidRPr="00616A0E" w:rsidRDefault="00CC550B" w:rsidP="00337E56">
      <w:pPr>
        <w:autoSpaceDE w:val="0"/>
        <w:autoSpaceDN w:val="0"/>
        <w:adjustRightInd w:val="0"/>
        <w:ind w:firstLine="709"/>
        <w:jc w:val="both"/>
        <w:rPr>
          <w:color w:val="auto"/>
        </w:rPr>
      </w:pPr>
      <w:r w:rsidRPr="00616A0E">
        <w:rPr>
          <w:rFonts w:eastAsiaTheme="minorHAnsi"/>
          <w:bCs w:val="0"/>
          <w:color w:val="auto"/>
          <w:lang w:eastAsia="en-US"/>
        </w:rPr>
        <w:t xml:space="preserve">6.2. Компенсационное место для размещения НТО предоставляется </w:t>
      </w:r>
      <w:r w:rsidR="006864E3">
        <w:rPr>
          <w:rFonts w:eastAsiaTheme="minorHAnsi"/>
          <w:bCs w:val="0"/>
          <w:color w:val="auto"/>
          <w:lang w:eastAsia="en-US"/>
        </w:rPr>
        <w:br/>
      </w:r>
      <w:r w:rsidRPr="00616A0E">
        <w:rPr>
          <w:rFonts w:eastAsiaTheme="minorHAnsi"/>
          <w:bCs w:val="0"/>
          <w:color w:val="auto"/>
          <w:lang w:eastAsia="en-US"/>
        </w:rPr>
        <w:t>в случа</w:t>
      </w:r>
      <w:r w:rsidR="00347820" w:rsidRPr="00616A0E">
        <w:rPr>
          <w:rFonts w:eastAsiaTheme="minorHAnsi"/>
          <w:bCs w:val="0"/>
          <w:color w:val="auto"/>
          <w:lang w:eastAsia="en-US"/>
        </w:rPr>
        <w:t>ях</w:t>
      </w:r>
      <w:r w:rsidR="00347820" w:rsidRPr="00616A0E">
        <w:rPr>
          <w:color w:val="auto"/>
        </w:rPr>
        <w:t xml:space="preserve">: </w:t>
      </w:r>
    </w:p>
    <w:p w:rsidR="00347820" w:rsidRDefault="00347820" w:rsidP="00337E56">
      <w:pPr>
        <w:autoSpaceDE w:val="0"/>
        <w:autoSpaceDN w:val="0"/>
        <w:adjustRightInd w:val="0"/>
        <w:ind w:firstLine="709"/>
        <w:jc w:val="both"/>
      </w:pPr>
      <w:r>
        <w:t xml:space="preserve">1) </w:t>
      </w:r>
      <w:r w:rsidR="00B5293D">
        <w:t xml:space="preserve">выполнения работ по </w:t>
      </w:r>
      <w:r>
        <w:t>ремонт</w:t>
      </w:r>
      <w:r w:rsidR="00B5293D">
        <w:t>у</w:t>
      </w:r>
      <w:r>
        <w:t xml:space="preserve"> и (или) реконструкции автомобильных дорог (в случае если нахождение </w:t>
      </w:r>
      <w:r w:rsidR="003B08EF">
        <w:t>НТО</w:t>
      </w:r>
      <w:r>
        <w:t xml:space="preserve"> препятствует осуществлению указанных работ);</w:t>
      </w:r>
    </w:p>
    <w:p w:rsidR="00347820" w:rsidRDefault="00347820" w:rsidP="00337E56">
      <w:pPr>
        <w:autoSpaceDE w:val="0"/>
        <w:autoSpaceDN w:val="0"/>
        <w:adjustRightInd w:val="0"/>
        <w:ind w:firstLine="709"/>
        <w:jc w:val="both"/>
      </w:pPr>
      <w:r>
        <w:t xml:space="preserve"> 2) выполнени</w:t>
      </w:r>
      <w:r w:rsidR="00B5293D">
        <w:t>я</w:t>
      </w:r>
      <w:r>
        <w:t xml:space="preserve"> работ по устройству защитных дорожных сооружений элементов обустройства автомобильных дорог; </w:t>
      </w:r>
    </w:p>
    <w:p w:rsidR="00347820" w:rsidRDefault="00347820" w:rsidP="00337E56">
      <w:pPr>
        <w:autoSpaceDE w:val="0"/>
        <w:autoSpaceDN w:val="0"/>
        <w:adjustRightInd w:val="0"/>
        <w:ind w:firstLine="709"/>
        <w:jc w:val="both"/>
      </w:pPr>
      <w:r>
        <w:t xml:space="preserve">3) </w:t>
      </w:r>
      <w:r w:rsidR="00112E82">
        <w:t>р</w:t>
      </w:r>
      <w:r>
        <w:t>азмещени</w:t>
      </w:r>
      <w:r w:rsidR="00112E82">
        <w:t>я</w:t>
      </w:r>
      <w:r>
        <w:t xml:space="preserve"> линейных объектов или объектов капитального строительства муниципального значения; </w:t>
      </w:r>
    </w:p>
    <w:p w:rsidR="00347820" w:rsidRDefault="00BE35FD" w:rsidP="00337E56">
      <w:pPr>
        <w:autoSpaceDE w:val="0"/>
        <w:autoSpaceDN w:val="0"/>
        <w:adjustRightInd w:val="0"/>
        <w:ind w:firstLine="709"/>
        <w:jc w:val="both"/>
      </w:pPr>
      <w:r>
        <w:t xml:space="preserve">4) </w:t>
      </w:r>
      <w:r w:rsidR="00347820">
        <w:t>по иным основаниям</w:t>
      </w:r>
      <w:r w:rsidR="00700061">
        <w:t>, послужившим для</w:t>
      </w:r>
      <w:r>
        <w:t xml:space="preserve"> изъятия земельного участка</w:t>
      </w:r>
      <w:r w:rsidR="00700061">
        <w:t xml:space="preserve"> органом местного самоуправления</w:t>
      </w:r>
      <w:r>
        <w:t xml:space="preserve">, на котором размещается НТО, </w:t>
      </w:r>
      <w:r w:rsidR="00337009">
        <w:br/>
      </w:r>
      <w:r>
        <w:t xml:space="preserve">для государственных или муниципальных нужд, </w:t>
      </w:r>
      <w:r w:rsidR="00347820">
        <w:t>предусмотренны</w:t>
      </w:r>
      <w:r w:rsidR="00924115">
        <w:t>х</w:t>
      </w:r>
      <w:r w:rsidR="00347820">
        <w:t xml:space="preserve"> федеральным законодательством. </w:t>
      </w:r>
    </w:p>
    <w:p w:rsidR="00347820" w:rsidRDefault="00347820" w:rsidP="00337E56">
      <w:pPr>
        <w:autoSpaceDE w:val="0"/>
        <w:autoSpaceDN w:val="0"/>
        <w:adjustRightInd w:val="0"/>
        <w:ind w:firstLine="709"/>
        <w:jc w:val="both"/>
      </w:pPr>
      <w:r>
        <w:t xml:space="preserve">Предоставление компенсационных мест для размещения </w:t>
      </w:r>
      <w:r w:rsidR="003B08EF">
        <w:t>НТО</w:t>
      </w:r>
      <w:r w:rsidR="003B08EF">
        <w:br/>
      </w:r>
      <w:r>
        <w:t xml:space="preserve"> на территории МО «город Оренбург» осуществляется в соответствии </w:t>
      </w:r>
      <w:r w:rsidR="003B08EF">
        <w:br/>
      </w:r>
      <w:r>
        <w:t xml:space="preserve">с установленным настоящим </w:t>
      </w:r>
      <w:r w:rsidR="00924115">
        <w:t>П</w:t>
      </w:r>
      <w:r>
        <w:t>оложением порядком</w:t>
      </w:r>
      <w:r w:rsidR="00112E82">
        <w:t>.</w:t>
      </w:r>
    </w:p>
    <w:p w:rsidR="00CC550B" w:rsidRPr="00616A0E" w:rsidRDefault="00CC550B" w:rsidP="00337E56">
      <w:pPr>
        <w:autoSpaceDE w:val="0"/>
        <w:autoSpaceDN w:val="0"/>
        <w:adjustRightInd w:val="0"/>
        <w:ind w:firstLine="709"/>
        <w:jc w:val="both"/>
        <w:rPr>
          <w:color w:val="auto"/>
        </w:rPr>
      </w:pPr>
      <w:r w:rsidRPr="00616A0E">
        <w:rPr>
          <w:color w:val="auto"/>
        </w:rPr>
        <w:t>Компенсационное  место  для  размещения  НТО предоставляется</w:t>
      </w:r>
      <w:r w:rsidR="00297031">
        <w:rPr>
          <w:color w:val="auto"/>
        </w:rPr>
        <w:br/>
      </w:r>
      <w:r w:rsidRPr="00616A0E">
        <w:rPr>
          <w:color w:val="auto"/>
        </w:rPr>
        <w:t>из числа имеющихся в Схеме с учетом особенностей размещения</w:t>
      </w:r>
      <w:r w:rsidR="00151EC5">
        <w:rPr>
          <w:color w:val="auto"/>
        </w:rPr>
        <w:br/>
      </w:r>
      <w:r w:rsidRPr="00616A0E">
        <w:rPr>
          <w:color w:val="auto"/>
        </w:rPr>
        <w:t xml:space="preserve">и потребностей населения в объектах данного вида. </w:t>
      </w:r>
    </w:p>
    <w:p w:rsidR="00FC1B14" w:rsidRDefault="00455CF4" w:rsidP="00337E56">
      <w:pPr>
        <w:autoSpaceDE w:val="0"/>
        <w:autoSpaceDN w:val="0"/>
        <w:adjustRightInd w:val="0"/>
        <w:ind w:firstLine="709"/>
        <w:jc w:val="both"/>
        <w:rPr>
          <w:rFonts w:eastAsiaTheme="minorHAnsi"/>
          <w:bCs w:val="0"/>
          <w:color w:val="auto"/>
          <w:lang w:eastAsia="en-US"/>
        </w:rPr>
      </w:pPr>
      <w:r>
        <w:rPr>
          <w:rFonts w:eastAsiaTheme="minorHAnsi"/>
          <w:bCs w:val="0"/>
          <w:color w:val="auto"/>
          <w:lang w:eastAsia="en-US"/>
        </w:rPr>
        <w:t>6</w:t>
      </w:r>
      <w:r w:rsidR="008E2D57" w:rsidRPr="008E7F18">
        <w:rPr>
          <w:rFonts w:eastAsiaTheme="minorHAnsi"/>
          <w:bCs w:val="0"/>
          <w:color w:val="auto"/>
          <w:lang w:eastAsia="en-US"/>
        </w:rPr>
        <w:t>.</w:t>
      </w:r>
      <w:r w:rsidR="00CC550B">
        <w:rPr>
          <w:rFonts w:eastAsiaTheme="minorHAnsi"/>
          <w:bCs w:val="0"/>
          <w:color w:val="auto"/>
          <w:lang w:eastAsia="en-US"/>
        </w:rPr>
        <w:t>3</w:t>
      </w:r>
      <w:r w:rsidR="0067414B" w:rsidRPr="008E7F18">
        <w:rPr>
          <w:rFonts w:eastAsiaTheme="minorHAnsi"/>
          <w:bCs w:val="0"/>
          <w:color w:val="auto"/>
          <w:lang w:eastAsia="en-US"/>
        </w:rPr>
        <w:t xml:space="preserve">. </w:t>
      </w:r>
      <w:r w:rsidR="00616A0E">
        <w:t xml:space="preserve">Компенсационное место предоставляется хозяйствующему субъекту в случаях досрочного прекращения действия договора на размещение НТО </w:t>
      </w:r>
      <w:r w:rsidR="006D1949">
        <w:br/>
      </w:r>
      <w:r w:rsidR="00616A0E">
        <w:t xml:space="preserve">при принятии органом местного самоуправления решений, перечень которых установлен пунктом 6.2 настоящего </w:t>
      </w:r>
      <w:r w:rsidR="00924115">
        <w:t>П</w:t>
      </w:r>
      <w:r w:rsidR="00616A0E">
        <w:t>оложения, при условии надлежащего исполнения обязательств по заключенному договору на размещение НТО</w:t>
      </w:r>
      <w:r w:rsidR="00CC730B">
        <w:rPr>
          <w:rFonts w:eastAsiaTheme="minorHAnsi"/>
          <w:bCs w:val="0"/>
          <w:color w:val="auto"/>
          <w:lang w:eastAsia="en-US"/>
        </w:rPr>
        <w:t>,</w:t>
      </w:r>
      <w:r w:rsidR="006D1949">
        <w:rPr>
          <w:rFonts w:eastAsiaTheme="minorHAnsi"/>
          <w:bCs w:val="0"/>
          <w:color w:val="auto"/>
          <w:lang w:eastAsia="en-US"/>
        </w:rPr>
        <w:br/>
      </w:r>
      <w:r w:rsidR="007805F3" w:rsidRPr="008E7F18">
        <w:rPr>
          <w:rFonts w:eastAsiaTheme="minorHAnsi"/>
          <w:bCs w:val="0"/>
          <w:color w:val="auto"/>
          <w:lang w:eastAsia="en-US"/>
        </w:rPr>
        <w:t>на</w:t>
      </w:r>
      <w:r w:rsidR="006D1949">
        <w:rPr>
          <w:rFonts w:eastAsiaTheme="minorHAnsi"/>
          <w:bCs w:val="0"/>
          <w:color w:val="auto"/>
          <w:lang w:eastAsia="en-US"/>
        </w:rPr>
        <w:t xml:space="preserve"> </w:t>
      </w:r>
      <w:r w:rsidR="007805F3" w:rsidRPr="008E7F18">
        <w:rPr>
          <w:rFonts w:eastAsiaTheme="minorHAnsi"/>
          <w:bCs w:val="0"/>
          <w:color w:val="auto"/>
          <w:lang w:eastAsia="en-US"/>
        </w:rPr>
        <w:t>основании</w:t>
      </w:r>
      <w:r w:rsidR="006D1949">
        <w:rPr>
          <w:rFonts w:eastAsiaTheme="minorHAnsi"/>
          <w:bCs w:val="0"/>
          <w:color w:val="auto"/>
          <w:lang w:eastAsia="en-US"/>
        </w:rPr>
        <w:t xml:space="preserve"> </w:t>
      </w:r>
      <w:r w:rsidR="007805F3" w:rsidRPr="008E7F18">
        <w:rPr>
          <w:rFonts w:eastAsiaTheme="minorHAnsi"/>
          <w:bCs w:val="0"/>
          <w:color w:val="auto"/>
          <w:lang w:eastAsia="en-US"/>
        </w:rPr>
        <w:t>обращения</w:t>
      </w:r>
      <w:r w:rsidR="00495497" w:rsidRPr="008E7F18">
        <w:rPr>
          <w:rFonts w:eastAsiaTheme="minorHAnsi"/>
          <w:bCs w:val="0"/>
          <w:color w:val="auto"/>
          <w:lang w:eastAsia="en-US"/>
        </w:rPr>
        <w:t xml:space="preserve"> </w:t>
      </w:r>
      <w:r w:rsidR="006D1949">
        <w:rPr>
          <w:rFonts w:eastAsiaTheme="minorHAnsi"/>
          <w:bCs w:val="0"/>
          <w:color w:val="auto"/>
          <w:lang w:eastAsia="en-US"/>
        </w:rPr>
        <w:t>с</w:t>
      </w:r>
      <w:r w:rsidR="00495497" w:rsidRPr="008E7F18">
        <w:rPr>
          <w:rFonts w:eastAsiaTheme="minorHAnsi"/>
          <w:bCs w:val="0"/>
          <w:color w:val="auto"/>
          <w:lang w:eastAsia="en-US"/>
        </w:rPr>
        <w:t>убъекта</w:t>
      </w:r>
      <w:r w:rsidR="006D1949">
        <w:rPr>
          <w:rFonts w:eastAsiaTheme="minorHAnsi"/>
          <w:bCs w:val="0"/>
          <w:color w:val="auto"/>
          <w:lang w:eastAsia="en-US"/>
        </w:rPr>
        <w:t xml:space="preserve"> </w:t>
      </w:r>
      <w:r w:rsidR="007E2A5E">
        <w:rPr>
          <w:rFonts w:eastAsiaTheme="minorHAnsi"/>
          <w:bCs w:val="0"/>
          <w:color w:val="auto"/>
          <w:lang w:eastAsia="en-US"/>
        </w:rPr>
        <w:t>предпринимательства</w:t>
      </w:r>
      <w:r w:rsidR="00495497" w:rsidRPr="008E7F18">
        <w:rPr>
          <w:rFonts w:eastAsiaTheme="minorHAnsi"/>
          <w:bCs w:val="0"/>
          <w:color w:val="auto"/>
          <w:lang w:eastAsia="en-US"/>
        </w:rPr>
        <w:t>,</w:t>
      </w:r>
      <w:r w:rsidR="006D1949">
        <w:rPr>
          <w:rFonts w:eastAsiaTheme="minorHAnsi"/>
          <w:bCs w:val="0"/>
          <w:color w:val="auto"/>
          <w:lang w:eastAsia="en-US"/>
        </w:rPr>
        <w:t xml:space="preserve"> </w:t>
      </w:r>
      <w:r w:rsidR="00495497" w:rsidRPr="008E7F18">
        <w:rPr>
          <w:rFonts w:eastAsiaTheme="minorHAnsi"/>
          <w:bCs w:val="0"/>
          <w:color w:val="auto"/>
          <w:lang w:eastAsia="en-US"/>
        </w:rPr>
        <w:t>имеющего</w:t>
      </w:r>
      <w:r w:rsidR="006D1949">
        <w:rPr>
          <w:rFonts w:eastAsiaTheme="minorHAnsi"/>
          <w:bCs w:val="0"/>
          <w:color w:val="auto"/>
          <w:lang w:eastAsia="en-US"/>
        </w:rPr>
        <w:t xml:space="preserve"> </w:t>
      </w:r>
      <w:r w:rsidR="00495497" w:rsidRPr="008E7F18">
        <w:rPr>
          <w:rFonts w:eastAsiaTheme="minorHAnsi"/>
          <w:bCs w:val="0"/>
          <w:color w:val="auto"/>
          <w:lang w:eastAsia="en-US"/>
        </w:rPr>
        <w:t>действующий</w:t>
      </w:r>
      <w:r w:rsidR="006D1949">
        <w:rPr>
          <w:rFonts w:eastAsiaTheme="minorHAnsi"/>
          <w:bCs w:val="0"/>
          <w:color w:val="auto"/>
          <w:lang w:eastAsia="en-US"/>
        </w:rPr>
        <w:t xml:space="preserve"> </w:t>
      </w:r>
      <w:r w:rsidR="007E2A5E">
        <w:rPr>
          <w:rFonts w:eastAsiaTheme="minorHAnsi"/>
          <w:bCs w:val="0"/>
          <w:color w:val="auto"/>
          <w:lang w:eastAsia="en-US"/>
        </w:rPr>
        <w:t>д</w:t>
      </w:r>
      <w:r w:rsidR="00495497" w:rsidRPr="008E7F18">
        <w:rPr>
          <w:rFonts w:eastAsiaTheme="minorHAnsi"/>
          <w:bCs w:val="0"/>
          <w:color w:val="auto"/>
          <w:lang w:eastAsia="en-US"/>
        </w:rPr>
        <w:t>оговор</w:t>
      </w:r>
      <w:r w:rsidR="009F54DF">
        <w:rPr>
          <w:rFonts w:eastAsiaTheme="minorHAnsi"/>
          <w:bCs w:val="0"/>
          <w:color w:val="auto"/>
          <w:lang w:eastAsia="en-US"/>
        </w:rPr>
        <w:t>,</w:t>
      </w:r>
      <w:r w:rsidR="006D1949">
        <w:rPr>
          <w:rFonts w:eastAsiaTheme="minorHAnsi"/>
          <w:bCs w:val="0"/>
          <w:color w:val="auto"/>
          <w:lang w:eastAsia="en-US"/>
        </w:rPr>
        <w:t xml:space="preserve"> </w:t>
      </w:r>
      <w:r w:rsidR="00997B92" w:rsidRPr="008E7F18">
        <w:rPr>
          <w:rFonts w:eastAsiaTheme="minorHAnsi"/>
          <w:bCs w:val="0"/>
          <w:color w:val="auto"/>
          <w:lang w:eastAsia="en-US"/>
        </w:rPr>
        <w:t>без</w:t>
      </w:r>
      <w:r w:rsidR="006D1949">
        <w:rPr>
          <w:rFonts w:eastAsiaTheme="minorHAnsi"/>
          <w:bCs w:val="0"/>
          <w:color w:val="auto"/>
          <w:lang w:eastAsia="en-US"/>
        </w:rPr>
        <w:t xml:space="preserve"> </w:t>
      </w:r>
      <w:r w:rsidR="00997B92" w:rsidRPr="008E7F18">
        <w:rPr>
          <w:rFonts w:eastAsiaTheme="minorHAnsi"/>
          <w:bCs w:val="0"/>
          <w:color w:val="auto"/>
          <w:lang w:eastAsia="en-US"/>
        </w:rPr>
        <w:t>проведения аукциона.</w:t>
      </w:r>
    </w:p>
    <w:p w:rsidR="00322E6D" w:rsidRPr="008E7F18" w:rsidRDefault="007E2A5E" w:rsidP="00337E56">
      <w:pPr>
        <w:autoSpaceDE w:val="0"/>
        <w:autoSpaceDN w:val="0"/>
        <w:adjustRightInd w:val="0"/>
        <w:ind w:firstLine="709"/>
        <w:jc w:val="both"/>
        <w:rPr>
          <w:rFonts w:eastAsiaTheme="minorHAnsi"/>
          <w:bCs w:val="0"/>
          <w:color w:val="auto"/>
          <w:lang w:eastAsia="en-US"/>
        </w:rPr>
      </w:pPr>
      <w:r>
        <w:rPr>
          <w:rFonts w:eastAsiaTheme="minorHAnsi"/>
          <w:bCs w:val="0"/>
          <w:color w:val="auto"/>
          <w:lang w:eastAsia="en-US"/>
        </w:rPr>
        <w:t>6</w:t>
      </w:r>
      <w:r w:rsidR="0067414B" w:rsidRPr="008E7F18">
        <w:rPr>
          <w:rFonts w:eastAsiaTheme="minorHAnsi"/>
          <w:bCs w:val="0"/>
          <w:color w:val="auto"/>
          <w:lang w:eastAsia="en-US"/>
        </w:rPr>
        <w:t>.</w:t>
      </w:r>
      <w:r w:rsidR="00CC550B">
        <w:rPr>
          <w:rFonts w:eastAsiaTheme="minorHAnsi"/>
          <w:bCs w:val="0"/>
          <w:color w:val="auto"/>
          <w:lang w:eastAsia="en-US"/>
        </w:rPr>
        <w:t>4</w:t>
      </w:r>
      <w:r w:rsidR="007805F3" w:rsidRPr="008E7F18">
        <w:rPr>
          <w:rFonts w:eastAsiaTheme="minorHAnsi"/>
          <w:bCs w:val="0"/>
          <w:color w:val="auto"/>
          <w:lang w:eastAsia="en-US"/>
        </w:rPr>
        <w:t>.</w:t>
      </w:r>
      <w:r w:rsidR="00F43B06">
        <w:rPr>
          <w:rFonts w:eastAsiaTheme="minorHAnsi"/>
          <w:bCs w:val="0"/>
          <w:color w:val="auto"/>
          <w:lang w:eastAsia="en-US"/>
        </w:rPr>
        <w:t xml:space="preserve"> </w:t>
      </w:r>
      <w:r w:rsidR="0067414B" w:rsidRPr="008E7F18">
        <w:rPr>
          <w:rFonts w:eastAsiaTheme="minorHAnsi"/>
          <w:bCs w:val="0"/>
          <w:color w:val="auto"/>
          <w:lang w:eastAsia="en-US"/>
        </w:rPr>
        <w:t>При предоставлении</w:t>
      </w:r>
      <w:r w:rsidR="006D1949">
        <w:rPr>
          <w:rFonts w:eastAsiaTheme="minorHAnsi"/>
          <w:bCs w:val="0"/>
          <w:color w:val="auto"/>
          <w:lang w:eastAsia="en-US"/>
        </w:rPr>
        <w:t xml:space="preserve"> </w:t>
      </w:r>
      <w:r w:rsidR="007805F3" w:rsidRPr="008E7F18">
        <w:rPr>
          <w:rFonts w:eastAsiaTheme="minorHAnsi"/>
          <w:bCs w:val="0"/>
          <w:color w:val="auto"/>
          <w:lang w:eastAsia="en-US"/>
        </w:rPr>
        <w:t>субъекту</w:t>
      </w:r>
      <w:r>
        <w:rPr>
          <w:rFonts w:eastAsiaTheme="minorHAnsi"/>
          <w:bCs w:val="0"/>
          <w:color w:val="auto"/>
          <w:lang w:eastAsia="en-US"/>
        </w:rPr>
        <w:t xml:space="preserve"> предпринимательства</w:t>
      </w:r>
      <w:r w:rsidR="00A07E2C">
        <w:rPr>
          <w:rFonts w:eastAsiaTheme="minorHAnsi"/>
          <w:bCs w:val="0"/>
          <w:color w:val="auto"/>
          <w:lang w:eastAsia="en-US"/>
        </w:rPr>
        <w:t xml:space="preserve"> </w:t>
      </w:r>
      <w:r w:rsidR="0067414B" w:rsidRPr="008E7F18">
        <w:rPr>
          <w:rFonts w:eastAsiaTheme="minorHAnsi"/>
          <w:bCs w:val="0"/>
          <w:color w:val="auto"/>
          <w:lang w:eastAsia="en-US"/>
        </w:rPr>
        <w:t>компенсационного места</w:t>
      </w:r>
      <w:r w:rsidR="007805F3" w:rsidRPr="008E7F18">
        <w:rPr>
          <w:rFonts w:eastAsiaTheme="minorHAnsi"/>
          <w:bCs w:val="0"/>
          <w:color w:val="auto"/>
          <w:lang w:eastAsia="en-US"/>
        </w:rPr>
        <w:t xml:space="preserve"> в </w:t>
      </w:r>
      <w:r>
        <w:rPr>
          <w:rFonts w:eastAsiaTheme="minorHAnsi"/>
          <w:bCs w:val="0"/>
          <w:color w:val="auto"/>
          <w:lang w:eastAsia="en-US"/>
        </w:rPr>
        <w:t>д</w:t>
      </w:r>
      <w:r w:rsidR="0067414B" w:rsidRPr="008E7F18">
        <w:rPr>
          <w:rFonts w:eastAsiaTheme="minorHAnsi"/>
          <w:bCs w:val="0"/>
          <w:color w:val="auto"/>
          <w:lang w:eastAsia="en-US"/>
        </w:rPr>
        <w:t>оговор</w:t>
      </w:r>
      <w:r w:rsidR="006D1949">
        <w:rPr>
          <w:rFonts w:eastAsiaTheme="minorHAnsi"/>
          <w:bCs w:val="0"/>
          <w:color w:val="auto"/>
          <w:lang w:eastAsia="en-US"/>
        </w:rPr>
        <w:t xml:space="preserve"> </w:t>
      </w:r>
      <w:r w:rsidR="0067414B" w:rsidRPr="008E7F18">
        <w:rPr>
          <w:rFonts w:eastAsiaTheme="minorHAnsi"/>
          <w:bCs w:val="0"/>
          <w:color w:val="auto"/>
          <w:lang w:eastAsia="en-US"/>
        </w:rPr>
        <w:t>вно</w:t>
      </w:r>
      <w:r w:rsidR="007805F3" w:rsidRPr="008E7F18">
        <w:rPr>
          <w:rFonts w:eastAsiaTheme="minorHAnsi"/>
          <w:bCs w:val="0"/>
          <w:color w:val="auto"/>
          <w:lang w:eastAsia="en-US"/>
        </w:rPr>
        <w:t xml:space="preserve">сятся изменения в части места размещения </w:t>
      </w:r>
      <w:r w:rsidR="005A3612" w:rsidRPr="008E7F18">
        <w:rPr>
          <w:rFonts w:eastAsiaTheme="minorHAnsi"/>
          <w:bCs w:val="0"/>
          <w:color w:val="auto"/>
          <w:lang w:eastAsia="en-US"/>
        </w:rPr>
        <w:t>НТО</w:t>
      </w:r>
      <w:r w:rsidR="007805F3" w:rsidRPr="008E7F18">
        <w:rPr>
          <w:rFonts w:eastAsiaTheme="minorHAnsi"/>
          <w:bCs w:val="0"/>
          <w:color w:val="auto"/>
          <w:lang w:eastAsia="en-US"/>
        </w:rPr>
        <w:t>.</w:t>
      </w:r>
    </w:p>
    <w:p w:rsidR="001B1B64" w:rsidRPr="008E7F18" w:rsidRDefault="007E2A5E" w:rsidP="00337E56">
      <w:pPr>
        <w:autoSpaceDE w:val="0"/>
        <w:autoSpaceDN w:val="0"/>
        <w:adjustRightInd w:val="0"/>
        <w:ind w:firstLine="709"/>
        <w:jc w:val="both"/>
        <w:rPr>
          <w:rFonts w:eastAsiaTheme="minorHAnsi"/>
          <w:bCs w:val="0"/>
          <w:color w:val="auto"/>
          <w:lang w:eastAsia="en-US"/>
        </w:rPr>
      </w:pPr>
      <w:r>
        <w:rPr>
          <w:rFonts w:eastAsiaTheme="minorHAnsi"/>
          <w:bCs w:val="0"/>
          <w:color w:val="auto"/>
          <w:lang w:eastAsia="en-US"/>
        </w:rPr>
        <w:t>6</w:t>
      </w:r>
      <w:r w:rsidR="0010212D" w:rsidRPr="008E7F18">
        <w:rPr>
          <w:rFonts w:eastAsiaTheme="minorHAnsi"/>
          <w:bCs w:val="0"/>
          <w:color w:val="auto"/>
          <w:lang w:eastAsia="en-US"/>
        </w:rPr>
        <w:t>.</w:t>
      </w:r>
      <w:r w:rsidR="00CC550B">
        <w:rPr>
          <w:rFonts w:eastAsiaTheme="minorHAnsi"/>
          <w:bCs w:val="0"/>
          <w:color w:val="auto"/>
          <w:lang w:eastAsia="en-US"/>
        </w:rPr>
        <w:t>5</w:t>
      </w:r>
      <w:r w:rsidR="00043330" w:rsidRPr="008E7F18">
        <w:rPr>
          <w:rFonts w:eastAsiaTheme="minorHAnsi"/>
          <w:bCs w:val="0"/>
          <w:color w:val="auto"/>
          <w:lang w:eastAsia="en-US"/>
        </w:rPr>
        <w:t xml:space="preserve">. </w:t>
      </w:r>
      <w:r>
        <w:rPr>
          <w:rFonts w:eastAsiaTheme="minorHAnsi"/>
          <w:bCs w:val="0"/>
          <w:color w:val="auto"/>
          <w:lang w:eastAsia="en-US"/>
        </w:rPr>
        <w:t>С</w:t>
      </w:r>
      <w:r w:rsidRPr="008E7F18">
        <w:rPr>
          <w:rFonts w:eastAsiaTheme="minorHAnsi"/>
          <w:bCs w:val="0"/>
          <w:color w:val="auto"/>
          <w:lang w:eastAsia="en-US"/>
        </w:rPr>
        <w:t>убъект</w:t>
      </w:r>
      <w:r>
        <w:rPr>
          <w:rFonts w:eastAsiaTheme="minorHAnsi"/>
          <w:bCs w:val="0"/>
          <w:color w:val="auto"/>
          <w:lang w:eastAsia="en-US"/>
        </w:rPr>
        <w:t xml:space="preserve">  предпринимательства (в</w:t>
      </w:r>
      <w:r w:rsidR="00043330" w:rsidRPr="008E7F18">
        <w:rPr>
          <w:rFonts w:eastAsiaTheme="minorHAnsi"/>
          <w:bCs w:val="0"/>
          <w:color w:val="auto"/>
          <w:lang w:eastAsia="en-US"/>
        </w:rPr>
        <w:t>ладелец</w:t>
      </w:r>
      <w:r w:rsidR="006D1949">
        <w:rPr>
          <w:rFonts w:eastAsiaTheme="minorHAnsi"/>
          <w:bCs w:val="0"/>
          <w:color w:val="auto"/>
          <w:lang w:eastAsia="en-US"/>
        </w:rPr>
        <w:t xml:space="preserve"> </w:t>
      </w:r>
      <w:r w:rsidR="005A3612" w:rsidRPr="008E7F18">
        <w:rPr>
          <w:rFonts w:eastAsiaTheme="minorHAnsi"/>
          <w:bCs w:val="0"/>
          <w:color w:val="auto"/>
          <w:lang w:eastAsia="en-US"/>
        </w:rPr>
        <w:t>НТО</w:t>
      </w:r>
      <w:r>
        <w:rPr>
          <w:rFonts w:eastAsiaTheme="minorHAnsi"/>
          <w:bCs w:val="0"/>
          <w:color w:val="auto"/>
          <w:lang w:eastAsia="en-US"/>
        </w:rPr>
        <w:t>)</w:t>
      </w:r>
      <w:r w:rsidR="00043330" w:rsidRPr="008E7F18">
        <w:rPr>
          <w:rFonts w:eastAsiaTheme="minorHAnsi"/>
          <w:bCs w:val="0"/>
          <w:color w:val="auto"/>
          <w:lang w:eastAsia="en-US"/>
        </w:rPr>
        <w:t xml:space="preserve"> своими силами </w:t>
      </w:r>
      <w:r w:rsidR="006D1949">
        <w:rPr>
          <w:rFonts w:eastAsiaTheme="minorHAnsi"/>
          <w:bCs w:val="0"/>
          <w:color w:val="auto"/>
          <w:lang w:eastAsia="en-US"/>
        </w:rPr>
        <w:br/>
      </w:r>
      <w:r w:rsidR="00043330" w:rsidRPr="008E7F18">
        <w:rPr>
          <w:rFonts w:eastAsiaTheme="minorHAnsi"/>
          <w:bCs w:val="0"/>
          <w:color w:val="auto"/>
          <w:lang w:eastAsia="en-US"/>
        </w:rPr>
        <w:t>и за</w:t>
      </w:r>
      <w:r w:rsidR="006D1949">
        <w:rPr>
          <w:rFonts w:eastAsiaTheme="minorHAnsi"/>
          <w:bCs w:val="0"/>
          <w:color w:val="auto"/>
          <w:lang w:eastAsia="en-US"/>
        </w:rPr>
        <w:t xml:space="preserve"> </w:t>
      </w:r>
      <w:r w:rsidR="00043330" w:rsidRPr="008E7F18">
        <w:rPr>
          <w:rFonts w:eastAsiaTheme="minorHAnsi"/>
          <w:bCs w:val="0"/>
          <w:color w:val="auto"/>
          <w:lang w:eastAsia="en-US"/>
        </w:rPr>
        <w:t>свой</w:t>
      </w:r>
      <w:r w:rsidR="006D1949">
        <w:rPr>
          <w:rFonts w:eastAsiaTheme="minorHAnsi"/>
          <w:bCs w:val="0"/>
          <w:color w:val="auto"/>
          <w:lang w:eastAsia="en-US"/>
        </w:rPr>
        <w:t xml:space="preserve"> </w:t>
      </w:r>
      <w:r w:rsidR="00043330" w:rsidRPr="008E7F18">
        <w:rPr>
          <w:rFonts w:eastAsiaTheme="minorHAnsi"/>
          <w:bCs w:val="0"/>
          <w:color w:val="auto"/>
          <w:lang w:eastAsia="en-US"/>
        </w:rPr>
        <w:t>счет</w:t>
      </w:r>
      <w:r w:rsidR="006D1949">
        <w:rPr>
          <w:rFonts w:eastAsiaTheme="minorHAnsi"/>
          <w:bCs w:val="0"/>
          <w:color w:val="auto"/>
          <w:lang w:eastAsia="en-US"/>
        </w:rPr>
        <w:t xml:space="preserve"> </w:t>
      </w:r>
      <w:r w:rsidR="00043330" w:rsidRPr="008E7F18">
        <w:rPr>
          <w:rFonts w:eastAsiaTheme="minorHAnsi"/>
          <w:bCs w:val="0"/>
          <w:color w:val="auto"/>
          <w:lang w:eastAsia="en-US"/>
        </w:rPr>
        <w:t>перемещает</w:t>
      </w:r>
      <w:r w:rsidR="006D1949">
        <w:rPr>
          <w:rFonts w:eastAsiaTheme="minorHAnsi"/>
          <w:bCs w:val="0"/>
          <w:color w:val="auto"/>
          <w:lang w:eastAsia="en-US"/>
        </w:rPr>
        <w:t xml:space="preserve"> </w:t>
      </w:r>
      <w:r w:rsidR="005A3612" w:rsidRPr="008E7F18">
        <w:rPr>
          <w:rFonts w:eastAsiaTheme="minorHAnsi"/>
          <w:bCs w:val="0"/>
          <w:color w:val="auto"/>
          <w:lang w:eastAsia="en-US"/>
        </w:rPr>
        <w:t xml:space="preserve">НТО </w:t>
      </w:r>
      <w:r w:rsidR="00043330" w:rsidRPr="008E7F18">
        <w:rPr>
          <w:rFonts w:eastAsiaTheme="minorHAnsi"/>
          <w:bCs w:val="0"/>
          <w:color w:val="auto"/>
          <w:lang w:eastAsia="en-US"/>
        </w:rPr>
        <w:t>с места его размещения на компенсационное место не позднее 7 дней со дн</w:t>
      </w:r>
      <w:r w:rsidR="00F620D8" w:rsidRPr="008E7F18">
        <w:rPr>
          <w:rFonts w:eastAsiaTheme="minorHAnsi"/>
          <w:bCs w:val="0"/>
          <w:color w:val="auto"/>
          <w:lang w:eastAsia="en-US"/>
        </w:rPr>
        <w:t xml:space="preserve">я внесения изменений в </w:t>
      </w:r>
      <w:r>
        <w:rPr>
          <w:rFonts w:eastAsiaTheme="minorHAnsi"/>
          <w:bCs w:val="0"/>
          <w:color w:val="auto"/>
          <w:lang w:eastAsia="en-US"/>
        </w:rPr>
        <w:t>д</w:t>
      </w:r>
      <w:r w:rsidR="00F620D8" w:rsidRPr="008E7F18">
        <w:rPr>
          <w:rFonts w:eastAsiaTheme="minorHAnsi"/>
          <w:bCs w:val="0"/>
          <w:color w:val="auto"/>
          <w:lang w:eastAsia="en-US"/>
        </w:rPr>
        <w:t>оговор</w:t>
      </w:r>
      <w:r w:rsidR="00043330" w:rsidRPr="008E7F18">
        <w:rPr>
          <w:rFonts w:eastAsiaTheme="minorHAnsi"/>
          <w:bCs w:val="0"/>
          <w:color w:val="auto"/>
          <w:lang w:eastAsia="en-US"/>
        </w:rPr>
        <w:t xml:space="preserve">. </w:t>
      </w:r>
      <w:r w:rsidR="006D1949">
        <w:rPr>
          <w:rFonts w:eastAsiaTheme="minorHAnsi"/>
          <w:bCs w:val="0"/>
          <w:color w:val="auto"/>
          <w:lang w:eastAsia="en-US"/>
        </w:rPr>
        <w:br/>
      </w:r>
      <w:r w:rsidR="00043330" w:rsidRPr="008E7F18">
        <w:rPr>
          <w:rFonts w:eastAsiaTheme="minorHAnsi"/>
          <w:bCs w:val="0"/>
          <w:color w:val="auto"/>
          <w:lang w:eastAsia="en-US"/>
        </w:rPr>
        <w:t>В случае</w:t>
      </w:r>
      <w:r w:rsidR="006D1949">
        <w:rPr>
          <w:rFonts w:eastAsiaTheme="minorHAnsi"/>
          <w:bCs w:val="0"/>
          <w:color w:val="auto"/>
          <w:lang w:eastAsia="en-US"/>
        </w:rPr>
        <w:t xml:space="preserve"> </w:t>
      </w:r>
      <w:r w:rsidR="00043330" w:rsidRPr="008E7F18">
        <w:rPr>
          <w:rFonts w:eastAsiaTheme="minorHAnsi"/>
          <w:bCs w:val="0"/>
          <w:color w:val="auto"/>
          <w:lang w:eastAsia="en-US"/>
        </w:rPr>
        <w:t>неперемещения</w:t>
      </w:r>
      <w:r w:rsidR="006D1949">
        <w:rPr>
          <w:rFonts w:eastAsiaTheme="minorHAnsi"/>
          <w:bCs w:val="0"/>
          <w:color w:val="auto"/>
          <w:lang w:eastAsia="en-US"/>
        </w:rPr>
        <w:t xml:space="preserve"> </w:t>
      </w:r>
      <w:r w:rsidR="005A3612" w:rsidRPr="008E7F18">
        <w:rPr>
          <w:rFonts w:eastAsiaTheme="minorHAnsi"/>
          <w:bCs w:val="0"/>
          <w:color w:val="auto"/>
          <w:lang w:eastAsia="en-US"/>
        </w:rPr>
        <w:t>НТО</w:t>
      </w:r>
      <w:r w:rsidR="006D1949">
        <w:rPr>
          <w:rFonts w:eastAsiaTheme="minorHAnsi"/>
          <w:bCs w:val="0"/>
          <w:color w:val="auto"/>
          <w:lang w:eastAsia="en-US"/>
        </w:rPr>
        <w:t xml:space="preserve"> </w:t>
      </w:r>
      <w:r w:rsidR="00FD01F4">
        <w:rPr>
          <w:rFonts w:eastAsiaTheme="minorHAnsi"/>
          <w:bCs w:val="0"/>
          <w:color w:val="auto"/>
          <w:lang w:eastAsia="en-US"/>
        </w:rPr>
        <w:t>в течение</w:t>
      </w:r>
      <w:r w:rsidR="00043330" w:rsidRPr="008E7F18">
        <w:rPr>
          <w:rFonts w:eastAsiaTheme="minorHAnsi"/>
          <w:bCs w:val="0"/>
          <w:color w:val="auto"/>
          <w:lang w:eastAsia="en-US"/>
        </w:rPr>
        <w:t xml:space="preserve"> 7</w:t>
      </w:r>
      <w:r w:rsidR="006D1949">
        <w:rPr>
          <w:rFonts w:eastAsiaTheme="minorHAnsi"/>
          <w:bCs w:val="0"/>
          <w:color w:val="auto"/>
          <w:lang w:eastAsia="en-US"/>
        </w:rPr>
        <w:t xml:space="preserve"> </w:t>
      </w:r>
      <w:r w:rsidR="00043330" w:rsidRPr="008E7F18">
        <w:rPr>
          <w:rFonts w:eastAsiaTheme="minorHAnsi"/>
          <w:bCs w:val="0"/>
          <w:color w:val="auto"/>
          <w:lang w:eastAsia="en-US"/>
        </w:rPr>
        <w:t>дней</w:t>
      </w:r>
      <w:r w:rsidR="006D1949">
        <w:rPr>
          <w:rFonts w:eastAsiaTheme="minorHAnsi"/>
          <w:bCs w:val="0"/>
          <w:color w:val="auto"/>
          <w:lang w:eastAsia="en-US"/>
        </w:rPr>
        <w:t xml:space="preserve"> </w:t>
      </w:r>
      <w:r w:rsidR="00043330" w:rsidRPr="008E7F18">
        <w:rPr>
          <w:rFonts w:eastAsiaTheme="minorHAnsi"/>
          <w:bCs w:val="0"/>
          <w:color w:val="auto"/>
          <w:lang w:eastAsia="en-US"/>
        </w:rPr>
        <w:t>со</w:t>
      </w:r>
      <w:r w:rsidR="006D1949">
        <w:rPr>
          <w:rFonts w:eastAsiaTheme="minorHAnsi"/>
          <w:bCs w:val="0"/>
          <w:color w:val="auto"/>
          <w:lang w:eastAsia="en-US"/>
        </w:rPr>
        <w:t xml:space="preserve"> </w:t>
      </w:r>
      <w:r w:rsidR="00043330" w:rsidRPr="008E7F18">
        <w:rPr>
          <w:rFonts w:eastAsiaTheme="minorHAnsi"/>
          <w:bCs w:val="0"/>
          <w:color w:val="auto"/>
          <w:lang w:eastAsia="en-US"/>
        </w:rPr>
        <w:t>дня</w:t>
      </w:r>
      <w:r w:rsidR="006D1949">
        <w:rPr>
          <w:rFonts w:eastAsiaTheme="minorHAnsi"/>
          <w:bCs w:val="0"/>
          <w:color w:val="auto"/>
          <w:lang w:eastAsia="en-US"/>
        </w:rPr>
        <w:t xml:space="preserve"> </w:t>
      </w:r>
      <w:r w:rsidR="00043330" w:rsidRPr="008E7F18">
        <w:rPr>
          <w:rFonts w:eastAsiaTheme="minorHAnsi"/>
          <w:bCs w:val="0"/>
          <w:color w:val="auto"/>
          <w:lang w:eastAsia="en-US"/>
        </w:rPr>
        <w:t>внесения</w:t>
      </w:r>
      <w:r w:rsidR="006D1949">
        <w:rPr>
          <w:rFonts w:eastAsiaTheme="minorHAnsi"/>
          <w:bCs w:val="0"/>
          <w:color w:val="auto"/>
          <w:lang w:eastAsia="en-US"/>
        </w:rPr>
        <w:t xml:space="preserve"> </w:t>
      </w:r>
      <w:r w:rsidR="00043330" w:rsidRPr="008E7F18">
        <w:rPr>
          <w:rFonts w:eastAsiaTheme="minorHAnsi"/>
          <w:bCs w:val="0"/>
          <w:color w:val="auto"/>
          <w:lang w:eastAsia="en-US"/>
        </w:rPr>
        <w:t>изменений</w:t>
      </w:r>
      <w:r w:rsidR="006D1949">
        <w:rPr>
          <w:rFonts w:eastAsiaTheme="minorHAnsi"/>
          <w:bCs w:val="0"/>
          <w:color w:val="auto"/>
          <w:lang w:eastAsia="en-US"/>
        </w:rPr>
        <w:t xml:space="preserve"> </w:t>
      </w:r>
      <w:r w:rsidR="006D1949">
        <w:rPr>
          <w:rFonts w:eastAsiaTheme="minorHAnsi"/>
          <w:bCs w:val="0"/>
          <w:color w:val="auto"/>
          <w:lang w:eastAsia="en-US"/>
        </w:rPr>
        <w:br/>
      </w:r>
      <w:r w:rsidR="00043330" w:rsidRPr="008E7F18">
        <w:rPr>
          <w:rFonts w:eastAsiaTheme="minorHAnsi"/>
          <w:bCs w:val="0"/>
          <w:color w:val="auto"/>
          <w:lang w:eastAsia="en-US"/>
        </w:rPr>
        <w:t xml:space="preserve">в </w:t>
      </w:r>
      <w:r w:rsidR="009F54DF">
        <w:rPr>
          <w:rFonts w:eastAsiaTheme="minorHAnsi"/>
          <w:bCs w:val="0"/>
          <w:color w:val="auto"/>
          <w:lang w:eastAsia="en-US"/>
        </w:rPr>
        <w:t>д</w:t>
      </w:r>
      <w:r w:rsidR="00043330" w:rsidRPr="008E7F18">
        <w:rPr>
          <w:rFonts w:eastAsiaTheme="minorHAnsi"/>
          <w:bCs w:val="0"/>
          <w:color w:val="auto"/>
          <w:lang w:eastAsia="en-US"/>
        </w:rPr>
        <w:t xml:space="preserve">оговор на право размещения </w:t>
      </w:r>
      <w:r w:rsidR="005A3612" w:rsidRPr="008E7F18">
        <w:rPr>
          <w:rFonts w:eastAsiaTheme="minorHAnsi"/>
          <w:bCs w:val="0"/>
          <w:color w:val="auto"/>
          <w:lang w:eastAsia="en-US"/>
        </w:rPr>
        <w:t xml:space="preserve">НТО </w:t>
      </w:r>
      <w:r w:rsidR="00FD01F4">
        <w:rPr>
          <w:rFonts w:eastAsiaTheme="minorHAnsi"/>
          <w:bCs w:val="0"/>
          <w:color w:val="auto"/>
          <w:lang w:eastAsia="en-US"/>
        </w:rPr>
        <w:t>данный</w:t>
      </w:r>
      <w:r w:rsidR="006D1949">
        <w:rPr>
          <w:rFonts w:eastAsiaTheme="minorHAnsi"/>
          <w:bCs w:val="0"/>
          <w:color w:val="auto"/>
          <w:lang w:eastAsia="en-US"/>
        </w:rPr>
        <w:t xml:space="preserve"> </w:t>
      </w:r>
      <w:r>
        <w:rPr>
          <w:rFonts w:eastAsiaTheme="minorHAnsi"/>
          <w:bCs w:val="0"/>
          <w:color w:val="auto"/>
          <w:lang w:eastAsia="en-US"/>
        </w:rPr>
        <w:t>д</w:t>
      </w:r>
      <w:r w:rsidR="00043330" w:rsidRPr="008E7F18">
        <w:rPr>
          <w:rFonts w:eastAsiaTheme="minorHAnsi"/>
          <w:bCs w:val="0"/>
          <w:color w:val="auto"/>
          <w:lang w:eastAsia="en-US"/>
        </w:rPr>
        <w:t>оговор подлежит растор</w:t>
      </w:r>
      <w:r w:rsidR="00CB6FE8" w:rsidRPr="008E7F18">
        <w:rPr>
          <w:rFonts w:eastAsiaTheme="minorHAnsi"/>
          <w:bCs w:val="0"/>
          <w:color w:val="auto"/>
          <w:lang w:eastAsia="en-US"/>
        </w:rPr>
        <w:t>жению</w:t>
      </w:r>
      <w:r w:rsidR="006D1949">
        <w:rPr>
          <w:rFonts w:eastAsiaTheme="minorHAnsi"/>
          <w:bCs w:val="0"/>
          <w:color w:val="auto"/>
          <w:lang w:eastAsia="en-US"/>
        </w:rPr>
        <w:t xml:space="preserve"> </w:t>
      </w:r>
      <w:r w:rsidR="006D1949">
        <w:rPr>
          <w:rFonts w:eastAsiaTheme="minorHAnsi"/>
          <w:bCs w:val="0"/>
          <w:color w:val="auto"/>
          <w:lang w:eastAsia="en-US"/>
        </w:rPr>
        <w:br/>
      </w:r>
      <w:r w:rsidR="00700061">
        <w:rPr>
          <w:rFonts w:eastAsiaTheme="minorHAnsi"/>
          <w:bCs w:val="0"/>
          <w:color w:val="auto"/>
          <w:lang w:eastAsia="en-US"/>
        </w:rPr>
        <w:lastRenderedPageBreak/>
        <w:t xml:space="preserve">в одностороннем порядке </w:t>
      </w:r>
      <w:r w:rsidR="009D3586">
        <w:rPr>
          <w:rFonts w:eastAsiaTheme="minorHAnsi"/>
          <w:bCs w:val="0"/>
          <w:color w:val="auto"/>
          <w:lang w:eastAsia="en-US"/>
        </w:rPr>
        <w:t>К</w:t>
      </w:r>
      <w:r w:rsidR="00043330" w:rsidRPr="008E7F18">
        <w:rPr>
          <w:rFonts w:eastAsiaTheme="minorHAnsi"/>
          <w:bCs w:val="0"/>
          <w:color w:val="auto"/>
          <w:lang w:eastAsia="en-US"/>
        </w:rPr>
        <w:t>омитет</w:t>
      </w:r>
      <w:r w:rsidR="00700061">
        <w:rPr>
          <w:rFonts w:eastAsiaTheme="minorHAnsi"/>
          <w:bCs w:val="0"/>
          <w:color w:val="auto"/>
          <w:lang w:eastAsia="en-US"/>
        </w:rPr>
        <w:t>ом</w:t>
      </w:r>
      <w:r w:rsidR="00043330" w:rsidRPr="008E7F18">
        <w:rPr>
          <w:rFonts w:eastAsiaTheme="minorHAnsi"/>
          <w:bCs w:val="0"/>
          <w:color w:val="auto"/>
          <w:lang w:eastAsia="en-US"/>
        </w:rPr>
        <w:t xml:space="preserve"> путем вручения уведомления </w:t>
      </w:r>
      <w:r w:rsidR="006D1949">
        <w:rPr>
          <w:rFonts w:eastAsiaTheme="minorHAnsi"/>
          <w:bCs w:val="0"/>
          <w:color w:val="auto"/>
          <w:lang w:eastAsia="en-US"/>
        </w:rPr>
        <w:br/>
      </w:r>
      <w:r w:rsidR="00043330" w:rsidRPr="008E7F18">
        <w:rPr>
          <w:rFonts w:eastAsiaTheme="minorHAnsi"/>
          <w:bCs w:val="0"/>
          <w:color w:val="auto"/>
          <w:lang w:eastAsia="en-US"/>
        </w:rPr>
        <w:t xml:space="preserve">о расторжении </w:t>
      </w:r>
      <w:r>
        <w:rPr>
          <w:rFonts w:eastAsiaTheme="minorHAnsi"/>
          <w:bCs w:val="0"/>
          <w:color w:val="auto"/>
          <w:lang w:eastAsia="en-US"/>
        </w:rPr>
        <w:t>д</w:t>
      </w:r>
      <w:r w:rsidR="00043330" w:rsidRPr="008E7F18">
        <w:rPr>
          <w:rFonts w:eastAsiaTheme="minorHAnsi"/>
          <w:bCs w:val="0"/>
          <w:color w:val="auto"/>
          <w:lang w:eastAsia="en-US"/>
        </w:rPr>
        <w:t xml:space="preserve">оговора владельцу </w:t>
      </w:r>
      <w:r w:rsidR="005A3612" w:rsidRPr="008E7F18">
        <w:rPr>
          <w:rFonts w:eastAsiaTheme="minorHAnsi"/>
          <w:bCs w:val="0"/>
          <w:color w:val="auto"/>
          <w:lang w:eastAsia="en-US"/>
        </w:rPr>
        <w:t>НТО</w:t>
      </w:r>
      <w:r w:rsidR="006D1949">
        <w:rPr>
          <w:rFonts w:eastAsiaTheme="minorHAnsi"/>
          <w:bCs w:val="0"/>
          <w:color w:val="auto"/>
          <w:lang w:eastAsia="en-US"/>
        </w:rPr>
        <w:t xml:space="preserve"> </w:t>
      </w:r>
      <w:r w:rsidR="00536132">
        <w:rPr>
          <w:rFonts w:eastAsiaTheme="minorHAnsi"/>
          <w:bCs w:val="0"/>
          <w:color w:val="auto"/>
          <w:lang w:eastAsia="en-US"/>
        </w:rPr>
        <w:t xml:space="preserve">лично </w:t>
      </w:r>
      <w:r w:rsidR="00043330" w:rsidRPr="008E7F18">
        <w:rPr>
          <w:rFonts w:eastAsiaTheme="minorHAnsi"/>
          <w:bCs w:val="0"/>
          <w:color w:val="auto"/>
          <w:lang w:eastAsia="en-US"/>
        </w:rPr>
        <w:t xml:space="preserve">под </w:t>
      </w:r>
      <w:r w:rsidR="00536132">
        <w:rPr>
          <w:rFonts w:eastAsiaTheme="minorHAnsi"/>
          <w:bCs w:val="0"/>
          <w:color w:val="auto"/>
          <w:lang w:eastAsia="en-US"/>
        </w:rPr>
        <w:t>р</w:t>
      </w:r>
      <w:r w:rsidR="00043330" w:rsidRPr="008E7F18">
        <w:rPr>
          <w:rFonts w:eastAsiaTheme="minorHAnsi"/>
          <w:bCs w:val="0"/>
          <w:color w:val="auto"/>
          <w:lang w:eastAsia="en-US"/>
        </w:rPr>
        <w:t>о</w:t>
      </w:r>
      <w:r w:rsidR="00536132">
        <w:rPr>
          <w:rFonts w:eastAsiaTheme="minorHAnsi"/>
          <w:bCs w:val="0"/>
          <w:color w:val="auto"/>
          <w:lang w:eastAsia="en-US"/>
        </w:rPr>
        <w:t>с</w:t>
      </w:r>
      <w:r w:rsidR="00043330" w:rsidRPr="008E7F18">
        <w:rPr>
          <w:rFonts w:eastAsiaTheme="minorHAnsi"/>
          <w:bCs w:val="0"/>
          <w:color w:val="auto"/>
          <w:lang w:eastAsia="en-US"/>
        </w:rPr>
        <w:t xml:space="preserve">пись либо направления такого уведомления по адресу владельца </w:t>
      </w:r>
      <w:r w:rsidR="005A3612" w:rsidRPr="008E7F18">
        <w:rPr>
          <w:rFonts w:eastAsiaTheme="minorHAnsi"/>
          <w:bCs w:val="0"/>
          <w:color w:val="auto"/>
          <w:lang w:eastAsia="en-US"/>
        </w:rPr>
        <w:t>НТО</w:t>
      </w:r>
      <w:r w:rsidR="00CD0C4C">
        <w:rPr>
          <w:rFonts w:eastAsiaTheme="minorHAnsi"/>
          <w:bCs w:val="0"/>
          <w:color w:val="auto"/>
          <w:lang w:eastAsia="en-US"/>
        </w:rPr>
        <w:t xml:space="preserve">, указанному </w:t>
      </w:r>
      <w:r w:rsidR="00043330" w:rsidRPr="008E7F18">
        <w:rPr>
          <w:rFonts w:eastAsiaTheme="minorHAnsi"/>
          <w:bCs w:val="0"/>
          <w:color w:val="auto"/>
          <w:lang w:eastAsia="en-US"/>
        </w:rPr>
        <w:t xml:space="preserve">в договоре </w:t>
      </w:r>
      <w:r w:rsidR="00924115">
        <w:rPr>
          <w:rFonts w:eastAsiaTheme="minorHAnsi"/>
          <w:bCs w:val="0"/>
          <w:color w:val="auto"/>
          <w:lang w:eastAsia="en-US"/>
        </w:rPr>
        <w:br/>
      </w:r>
      <w:r w:rsidR="00043330" w:rsidRPr="008E7F18">
        <w:rPr>
          <w:rFonts w:eastAsiaTheme="minorHAnsi"/>
          <w:bCs w:val="0"/>
          <w:color w:val="auto"/>
          <w:lang w:eastAsia="en-US"/>
        </w:rPr>
        <w:t xml:space="preserve">на право размещения </w:t>
      </w:r>
      <w:r w:rsidR="005A3612" w:rsidRPr="008E7F18">
        <w:rPr>
          <w:rFonts w:eastAsiaTheme="minorHAnsi"/>
          <w:bCs w:val="0"/>
          <w:color w:val="auto"/>
          <w:lang w:eastAsia="en-US"/>
        </w:rPr>
        <w:t>НТО</w:t>
      </w:r>
      <w:r w:rsidR="00043330" w:rsidRPr="008E7F18">
        <w:rPr>
          <w:rFonts w:eastAsiaTheme="minorHAnsi"/>
          <w:bCs w:val="0"/>
          <w:color w:val="auto"/>
          <w:lang w:eastAsia="en-US"/>
        </w:rPr>
        <w:t>, заказным</w:t>
      </w:r>
      <w:r>
        <w:rPr>
          <w:rFonts w:eastAsiaTheme="minorHAnsi"/>
          <w:bCs w:val="0"/>
          <w:color w:val="auto"/>
          <w:lang w:eastAsia="en-US"/>
        </w:rPr>
        <w:t xml:space="preserve"> п</w:t>
      </w:r>
      <w:r w:rsidR="00043330" w:rsidRPr="008E7F18">
        <w:rPr>
          <w:rFonts w:eastAsiaTheme="minorHAnsi"/>
          <w:bCs w:val="0"/>
          <w:color w:val="auto"/>
          <w:lang w:eastAsia="en-US"/>
        </w:rPr>
        <w:t xml:space="preserve">исьмом с уведомлением о вручении. Договор считается расторгнутым по истечении </w:t>
      </w:r>
      <w:r w:rsidR="00043330" w:rsidRPr="00E72AE5">
        <w:rPr>
          <w:rFonts w:eastAsiaTheme="minorHAnsi"/>
          <w:bCs w:val="0"/>
          <w:color w:val="auto"/>
          <w:lang w:eastAsia="en-US"/>
        </w:rPr>
        <w:t>1</w:t>
      </w:r>
      <w:r w:rsidR="00FF288A" w:rsidRPr="00E72AE5">
        <w:rPr>
          <w:rFonts w:eastAsiaTheme="minorHAnsi"/>
          <w:bCs w:val="0"/>
          <w:color w:val="auto"/>
          <w:lang w:eastAsia="en-US"/>
        </w:rPr>
        <w:t>5</w:t>
      </w:r>
      <w:r w:rsidR="00043330" w:rsidRPr="00E72AE5">
        <w:rPr>
          <w:rFonts w:eastAsiaTheme="minorHAnsi"/>
          <w:bCs w:val="0"/>
          <w:color w:val="auto"/>
          <w:lang w:eastAsia="en-US"/>
        </w:rPr>
        <w:t xml:space="preserve"> дней</w:t>
      </w:r>
      <w:r w:rsidR="00043330" w:rsidRPr="008E7F18">
        <w:rPr>
          <w:rFonts w:eastAsiaTheme="minorHAnsi"/>
          <w:bCs w:val="0"/>
          <w:color w:val="auto"/>
          <w:lang w:eastAsia="en-US"/>
        </w:rPr>
        <w:t xml:space="preserve"> со дня </w:t>
      </w:r>
      <w:r w:rsidR="00675F65">
        <w:rPr>
          <w:rFonts w:eastAsiaTheme="minorHAnsi"/>
          <w:bCs w:val="0"/>
          <w:color w:val="auto"/>
          <w:lang w:eastAsia="en-US"/>
        </w:rPr>
        <w:t>направления</w:t>
      </w:r>
      <w:r w:rsidR="00043330" w:rsidRPr="008E7F18">
        <w:rPr>
          <w:rFonts w:eastAsiaTheme="minorHAnsi"/>
          <w:bCs w:val="0"/>
          <w:color w:val="auto"/>
          <w:lang w:eastAsia="en-US"/>
        </w:rPr>
        <w:t xml:space="preserve"> уведомления о расторжении </w:t>
      </w:r>
      <w:r>
        <w:rPr>
          <w:rFonts w:eastAsiaTheme="minorHAnsi"/>
          <w:bCs w:val="0"/>
          <w:color w:val="auto"/>
          <w:lang w:eastAsia="en-US"/>
        </w:rPr>
        <w:t>д</w:t>
      </w:r>
      <w:r w:rsidR="00043330" w:rsidRPr="008E7F18">
        <w:rPr>
          <w:rFonts w:eastAsiaTheme="minorHAnsi"/>
          <w:bCs w:val="0"/>
          <w:color w:val="auto"/>
          <w:lang w:eastAsia="en-US"/>
        </w:rPr>
        <w:t xml:space="preserve">оговора владельцу </w:t>
      </w:r>
      <w:r w:rsidR="005A3612" w:rsidRPr="008E7F18">
        <w:rPr>
          <w:rFonts w:eastAsiaTheme="minorHAnsi"/>
          <w:bCs w:val="0"/>
          <w:color w:val="auto"/>
          <w:lang w:eastAsia="en-US"/>
        </w:rPr>
        <w:t>НТО</w:t>
      </w:r>
      <w:r w:rsidR="00043330" w:rsidRPr="008E7F18">
        <w:rPr>
          <w:rFonts w:eastAsiaTheme="minorHAnsi"/>
          <w:bCs w:val="0"/>
          <w:color w:val="auto"/>
          <w:lang w:eastAsia="en-US"/>
        </w:rPr>
        <w:t>.</w:t>
      </w:r>
    </w:p>
    <w:p w:rsidR="0067414B" w:rsidRDefault="00B7414A" w:rsidP="00337E56">
      <w:pPr>
        <w:autoSpaceDE w:val="0"/>
        <w:autoSpaceDN w:val="0"/>
        <w:adjustRightInd w:val="0"/>
        <w:ind w:firstLine="709"/>
        <w:jc w:val="both"/>
        <w:rPr>
          <w:rFonts w:eastAsiaTheme="minorHAnsi"/>
          <w:bCs w:val="0"/>
          <w:color w:val="auto"/>
          <w:lang w:eastAsia="en-US"/>
        </w:rPr>
      </w:pPr>
      <w:r>
        <w:rPr>
          <w:rFonts w:eastAsiaTheme="minorHAnsi"/>
          <w:bCs w:val="0"/>
          <w:color w:val="auto"/>
          <w:lang w:eastAsia="en-US"/>
        </w:rPr>
        <w:t>6</w:t>
      </w:r>
      <w:r w:rsidR="007805F3" w:rsidRPr="008E7F18">
        <w:rPr>
          <w:rFonts w:eastAsiaTheme="minorHAnsi"/>
          <w:bCs w:val="0"/>
          <w:color w:val="auto"/>
          <w:lang w:eastAsia="en-US"/>
        </w:rPr>
        <w:t>.</w:t>
      </w:r>
      <w:r w:rsidR="00CC550B">
        <w:rPr>
          <w:rFonts w:eastAsiaTheme="minorHAnsi"/>
          <w:bCs w:val="0"/>
          <w:color w:val="auto"/>
          <w:lang w:eastAsia="en-US"/>
        </w:rPr>
        <w:t>6</w:t>
      </w:r>
      <w:r w:rsidR="001B1B64" w:rsidRPr="008E7F18">
        <w:rPr>
          <w:rFonts w:eastAsiaTheme="minorHAnsi"/>
          <w:bCs w:val="0"/>
          <w:color w:val="auto"/>
          <w:lang w:eastAsia="en-US"/>
        </w:rPr>
        <w:t xml:space="preserve">. </w:t>
      </w:r>
      <w:r w:rsidR="0067414B" w:rsidRPr="008E7F18">
        <w:rPr>
          <w:rFonts w:eastAsiaTheme="minorHAnsi"/>
          <w:bCs w:val="0"/>
          <w:color w:val="auto"/>
          <w:lang w:eastAsia="en-US"/>
        </w:rPr>
        <w:t>В</w:t>
      </w:r>
      <w:r w:rsidR="006D1949">
        <w:rPr>
          <w:rFonts w:eastAsiaTheme="minorHAnsi"/>
          <w:bCs w:val="0"/>
          <w:color w:val="auto"/>
          <w:lang w:eastAsia="en-US"/>
        </w:rPr>
        <w:t xml:space="preserve"> </w:t>
      </w:r>
      <w:r w:rsidR="0067414B" w:rsidRPr="008E7F18">
        <w:rPr>
          <w:rFonts w:eastAsiaTheme="minorHAnsi"/>
          <w:bCs w:val="0"/>
          <w:color w:val="auto"/>
          <w:lang w:eastAsia="en-US"/>
        </w:rPr>
        <w:t>случае</w:t>
      </w:r>
      <w:r w:rsidR="006D1949">
        <w:rPr>
          <w:rFonts w:eastAsiaTheme="minorHAnsi"/>
          <w:bCs w:val="0"/>
          <w:color w:val="auto"/>
          <w:lang w:eastAsia="en-US"/>
        </w:rPr>
        <w:t xml:space="preserve"> </w:t>
      </w:r>
      <w:r w:rsidR="0067414B" w:rsidRPr="008E7F18">
        <w:rPr>
          <w:rFonts w:eastAsiaTheme="minorHAnsi"/>
          <w:bCs w:val="0"/>
          <w:color w:val="auto"/>
          <w:lang w:eastAsia="en-US"/>
        </w:rPr>
        <w:t>отказа</w:t>
      </w:r>
      <w:r w:rsidR="006D1949">
        <w:rPr>
          <w:rFonts w:eastAsiaTheme="minorHAnsi"/>
          <w:bCs w:val="0"/>
          <w:color w:val="auto"/>
          <w:lang w:eastAsia="en-US"/>
        </w:rPr>
        <w:t xml:space="preserve"> </w:t>
      </w:r>
      <w:r w:rsidR="0067414B" w:rsidRPr="008E7F18">
        <w:rPr>
          <w:rFonts w:eastAsiaTheme="minorHAnsi"/>
          <w:bCs w:val="0"/>
          <w:color w:val="auto"/>
          <w:lang w:eastAsia="en-US"/>
        </w:rPr>
        <w:t>владельца</w:t>
      </w:r>
      <w:r w:rsidR="006D1949">
        <w:rPr>
          <w:rFonts w:eastAsiaTheme="minorHAnsi"/>
          <w:bCs w:val="0"/>
          <w:color w:val="auto"/>
          <w:lang w:eastAsia="en-US"/>
        </w:rPr>
        <w:t xml:space="preserve"> </w:t>
      </w:r>
      <w:r w:rsidR="005A3612" w:rsidRPr="008E7F18">
        <w:rPr>
          <w:rFonts w:eastAsiaTheme="minorHAnsi"/>
          <w:bCs w:val="0"/>
          <w:color w:val="auto"/>
          <w:lang w:eastAsia="en-US"/>
        </w:rPr>
        <w:t>НТО</w:t>
      </w:r>
      <w:r w:rsidR="006D1949">
        <w:rPr>
          <w:rFonts w:eastAsiaTheme="minorHAnsi"/>
          <w:bCs w:val="0"/>
          <w:color w:val="auto"/>
          <w:lang w:eastAsia="en-US"/>
        </w:rPr>
        <w:t xml:space="preserve"> </w:t>
      </w:r>
      <w:r w:rsidR="009F54DF">
        <w:rPr>
          <w:rFonts w:eastAsiaTheme="minorHAnsi"/>
          <w:bCs w:val="0"/>
          <w:color w:val="auto"/>
          <w:lang w:eastAsia="en-US"/>
        </w:rPr>
        <w:t xml:space="preserve">от двух </w:t>
      </w:r>
      <w:r w:rsidR="0067414B" w:rsidRPr="008E7F18">
        <w:rPr>
          <w:rFonts w:eastAsiaTheme="minorHAnsi"/>
          <w:bCs w:val="0"/>
          <w:color w:val="auto"/>
          <w:lang w:eastAsia="en-US"/>
        </w:rPr>
        <w:t>предложенных</w:t>
      </w:r>
      <w:r w:rsidR="001B1B64" w:rsidRPr="008E7F18">
        <w:rPr>
          <w:rFonts w:eastAsiaTheme="minorHAnsi"/>
          <w:bCs w:val="0"/>
          <w:color w:val="auto"/>
          <w:lang w:eastAsia="en-US"/>
        </w:rPr>
        <w:t xml:space="preserve"> компенсационных мест владелец НТО </w:t>
      </w:r>
      <w:r w:rsidR="00700061">
        <w:rPr>
          <w:rFonts w:eastAsiaTheme="minorHAnsi"/>
          <w:bCs w:val="0"/>
          <w:color w:val="auto"/>
          <w:lang w:eastAsia="en-US"/>
        </w:rPr>
        <w:t xml:space="preserve">утрачивает </w:t>
      </w:r>
      <w:r w:rsidR="001B1B64" w:rsidRPr="008E7F18">
        <w:rPr>
          <w:rFonts w:eastAsiaTheme="minorHAnsi"/>
          <w:bCs w:val="0"/>
          <w:color w:val="auto"/>
          <w:lang w:eastAsia="en-US"/>
        </w:rPr>
        <w:t xml:space="preserve">право на </w:t>
      </w:r>
      <w:r w:rsidR="00FD01F4">
        <w:rPr>
          <w:rFonts w:eastAsiaTheme="minorHAnsi"/>
          <w:bCs w:val="0"/>
          <w:color w:val="auto"/>
          <w:lang w:eastAsia="en-US"/>
        </w:rPr>
        <w:t>получение</w:t>
      </w:r>
      <w:r w:rsidR="006D1949">
        <w:rPr>
          <w:rFonts w:eastAsiaTheme="minorHAnsi"/>
          <w:bCs w:val="0"/>
          <w:color w:val="auto"/>
          <w:lang w:eastAsia="en-US"/>
        </w:rPr>
        <w:t xml:space="preserve"> </w:t>
      </w:r>
      <w:r w:rsidR="0067414B" w:rsidRPr="008E7F18">
        <w:rPr>
          <w:rFonts w:eastAsiaTheme="minorHAnsi"/>
          <w:bCs w:val="0"/>
          <w:color w:val="auto"/>
          <w:lang w:eastAsia="en-US"/>
        </w:rPr>
        <w:t xml:space="preserve">компенсационного места </w:t>
      </w:r>
      <w:r w:rsidR="009F7081" w:rsidRPr="008E7F18">
        <w:rPr>
          <w:rFonts w:eastAsiaTheme="minorHAnsi"/>
          <w:bCs w:val="0"/>
          <w:color w:val="auto"/>
          <w:lang w:eastAsia="en-US"/>
        </w:rPr>
        <w:t>для</w:t>
      </w:r>
      <w:r w:rsidR="0067414B" w:rsidRPr="008E7F18">
        <w:rPr>
          <w:rFonts w:eastAsiaTheme="minorHAnsi"/>
          <w:bCs w:val="0"/>
          <w:color w:val="auto"/>
          <w:lang w:eastAsia="en-US"/>
        </w:rPr>
        <w:t xml:space="preserve"> размещени</w:t>
      </w:r>
      <w:r w:rsidR="009F7081" w:rsidRPr="008E7F18">
        <w:rPr>
          <w:rFonts w:eastAsiaTheme="minorHAnsi"/>
          <w:bCs w:val="0"/>
          <w:color w:val="auto"/>
          <w:lang w:eastAsia="en-US"/>
        </w:rPr>
        <w:t>я</w:t>
      </w:r>
      <w:r w:rsidR="00F43B06">
        <w:rPr>
          <w:rFonts w:eastAsiaTheme="minorHAnsi"/>
          <w:bCs w:val="0"/>
          <w:color w:val="auto"/>
          <w:lang w:eastAsia="en-US"/>
        </w:rPr>
        <w:t xml:space="preserve"> </w:t>
      </w:r>
      <w:r w:rsidR="005A3612" w:rsidRPr="008E7F18">
        <w:rPr>
          <w:rFonts w:eastAsiaTheme="minorHAnsi"/>
          <w:bCs w:val="0"/>
          <w:color w:val="auto"/>
          <w:lang w:eastAsia="en-US"/>
        </w:rPr>
        <w:t>НТО</w:t>
      </w:r>
      <w:r w:rsidR="0067414B" w:rsidRPr="008E7F18">
        <w:rPr>
          <w:rFonts w:eastAsiaTheme="minorHAnsi"/>
          <w:bCs w:val="0"/>
          <w:color w:val="auto"/>
          <w:lang w:eastAsia="en-US"/>
        </w:rPr>
        <w:t>.</w:t>
      </w:r>
    </w:p>
    <w:p w:rsidR="00081222" w:rsidRDefault="00081222" w:rsidP="00337E56">
      <w:pPr>
        <w:autoSpaceDE w:val="0"/>
        <w:autoSpaceDN w:val="0"/>
        <w:adjustRightInd w:val="0"/>
        <w:ind w:firstLine="709"/>
        <w:jc w:val="both"/>
        <w:rPr>
          <w:rFonts w:eastAsiaTheme="minorHAnsi"/>
          <w:bCs w:val="0"/>
          <w:color w:val="auto"/>
          <w:lang w:eastAsia="en-US"/>
        </w:rPr>
      </w:pPr>
    </w:p>
    <w:p w:rsidR="00081222" w:rsidRPr="00E72AE5" w:rsidRDefault="00081222" w:rsidP="00081222">
      <w:pPr>
        <w:autoSpaceDE w:val="0"/>
        <w:autoSpaceDN w:val="0"/>
        <w:adjustRightInd w:val="0"/>
        <w:ind w:firstLine="709"/>
        <w:jc w:val="center"/>
        <w:rPr>
          <w:rFonts w:eastAsiaTheme="minorHAnsi"/>
          <w:bCs w:val="0"/>
          <w:color w:val="auto"/>
          <w:lang w:eastAsia="en-US"/>
        </w:rPr>
      </w:pPr>
      <w:r w:rsidRPr="00E72AE5">
        <w:rPr>
          <w:rFonts w:eastAsiaTheme="minorHAnsi"/>
          <w:bCs w:val="0"/>
          <w:color w:val="auto"/>
          <w:lang w:eastAsia="en-US"/>
        </w:rPr>
        <w:t>7. Переходные положения</w:t>
      </w:r>
    </w:p>
    <w:p w:rsidR="00081222" w:rsidRPr="00E72AE5" w:rsidRDefault="00081222" w:rsidP="00081222">
      <w:pPr>
        <w:autoSpaceDE w:val="0"/>
        <w:autoSpaceDN w:val="0"/>
        <w:adjustRightInd w:val="0"/>
        <w:ind w:firstLine="709"/>
        <w:jc w:val="center"/>
        <w:rPr>
          <w:rFonts w:eastAsiaTheme="minorHAnsi"/>
          <w:bCs w:val="0"/>
          <w:color w:val="auto"/>
          <w:lang w:eastAsia="en-US"/>
        </w:rPr>
      </w:pPr>
    </w:p>
    <w:p w:rsidR="00081222" w:rsidRPr="00E72AE5" w:rsidRDefault="00081222" w:rsidP="00081222">
      <w:pPr>
        <w:autoSpaceDE w:val="0"/>
        <w:autoSpaceDN w:val="0"/>
        <w:adjustRightInd w:val="0"/>
        <w:ind w:firstLine="709"/>
        <w:jc w:val="both"/>
        <w:rPr>
          <w:rFonts w:eastAsiaTheme="minorHAnsi"/>
          <w:bCs w:val="0"/>
          <w:color w:val="auto"/>
          <w:lang w:eastAsia="en-US"/>
        </w:rPr>
      </w:pPr>
      <w:r w:rsidRPr="00E72AE5">
        <w:rPr>
          <w:rFonts w:eastAsiaTheme="minorHAnsi"/>
          <w:bCs w:val="0"/>
          <w:color w:val="auto"/>
          <w:lang w:eastAsia="en-US"/>
        </w:rPr>
        <w:t xml:space="preserve">7.1. Со дня официального опубликования настоящего Положения </w:t>
      </w:r>
      <w:r w:rsidRPr="00E72AE5">
        <w:rPr>
          <w:rFonts w:eastAsiaTheme="minorHAnsi"/>
          <w:bCs w:val="0"/>
          <w:color w:val="auto"/>
          <w:lang w:eastAsia="en-US"/>
        </w:rPr>
        <w:br/>
        <w:t>в течение 3 месяцев устанавливается переходный период.</w:t>
      </w:r>
    </w:p>
    <w:p w:rsidR="00081222" w:rsidRPr="008E7F18" w:rsidRDefault="00081222" w:rsidP="00081222">
      <w:pPr>
        <w:autoSpaceDE w:val="0"/>
        <w:autoSpaceDN w:val="0"/>
        <w:adjustRightInd w:val="0"/>
        <w:ind w:firstLine="709"/>
        <w:jc w:val="both"/>
        <w:rPr>
          <w:rFonts w:eastAsiaTheme="minorHAnsi"/>
          <w:bCs w:val="0"/>
          <w:color w:val="auto"/>
          <w:lang w:eastAsia="en-US"/>
        </w:rPr>
      </w:pPr>
      <w:r w:rsidRPr="00E72AE5">
        <w:rPr>
          <w:rFonts w:eastAsiaTheme="minorHAnsi"/>
          <w:bCs w:val="0"/>
          <w:color w:val="auto"/>
          <w:lang w:eastAsia="en-US"/>
        </w:rPr>
        <w:t xml:space="preserve">7.2. В переходный период без проведения аукциона по продаже права </w:t>
      </w:r>
      <w:r w:rsidR="008E5B91" w:rsidRPr="00E72AE5">
        <w:rPr>
          <w:rFonts w:eastAsiaTheme="minorHAnsi"/>
          <w:bCs w:val="0"/>
          <w:color w:val="auto"/>
          <w:lang w:eastAsia="en-US"/>
        </w:rPr>
        <w:br/>
      </w:r>
      <w:r w:rsidRPr="00E72AE5">
        <w:rPr>
          <w:rFonts w:eastAsiaTheme="minorHAnsi"/>
          <w:bCs w:val="0"/>
          <w:color w:val="auto"/>
          <w:lang w:eastAsia="en-US"/>
        </w:rPr>
        <w:t>на размещение</w:t>
      </w:r>
      <w:r w:rsidR="008E5B91" w:rsidRPr="00E72AE5">
        <w:rPr>
          <w:rFonts w:eastAsiaTheme="minorHAnsi"/>
          <w:bCs w:val="0"/>
          <w:color w:val="auto"/>
          <w:lang w:eastAsia="en-US"/>
        </w:rPr>
        <w:t xml:space="preserve"> НТО осуществляется заключения договора с субъектами предпринимательства, имеющими действующие договор(ы) на право размещения НТО.</w:t>
      </w:r>
    </w:p>
    <w:p w:rsidR="001B1B64" w:rsidRDefault="001B1B64" w:rsidP="00337E56">
      <w:pPr>
        <w:autoSpaceDE w:val="0"/>
        <w:autoSpaceDN w:val="0"/>
        <w:adjustRightInd w:val="0"/>
        <w:ind w:firstLine="709"/>
        <w:jc w:val="both"/>
        <w:rPr>
          <w:rFonts w:eastAsiaTheme="minorHAnsi"/>
          <w:bCs w:val="0"/>
          <w:color w:val="auto"/>
          <w:lang w:eastAsia="en-US"/>
        </w:rPr>
      </w:pPr>
    </w:p>
    <w:p w:rsidR="00375E84" w:rsidRDefault="00375E84"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357B87" w:rsidRDefault="00357B87" w:rsidP="00337E56">
      <w:pPr>
        <w:autoSpaceDE w:val="0"/>
        <w:autoSpaceDN w:val="0"/>
        <w:adjustRightInd w:val="0"/>
        <w:ind w:firstLine="709"/>
        <w:jc w:val="both"/>
        <w:rPr>
          <w:rFonts w:eastAsiaTheme="minorHAnsi"/>
          <w:bCs w:val="0"/>
          <w:color w:val="auto"/>
          <w:lang w:eastAsia="en-US"/>
        </w:rPr>
      </w:pPr>
    </w:p>
    <w:p w:rsidR="008E5B91" w:rsidRDefault="008E5B91" w:rsidP="00337E56">
      <w:pPr>
        <w:autoSpaceDE w:val="0"/>
        <w:autoSpaceDN w:val="0"/>
        <w:adjustRightInd w:val="0"/>
        <w:ind w:firstLine="709"/>
        <w:jc w:val="both"/>
        <w:rPr>
          <w:rFonts w:eastAsiaTheme="minorHAnsi"/>
          <w:bCs w:val="0"/>
          <w:color w:val="auto"/>
          <w:lang w:eastAsia="en-US"/>
        </w:rPr>
      </w:pPr>
    </w:p>
    <w:p w:rsidR="0010212D" w:rsidRPr="008E7F18" w:rsidRDefault="00D0710C" w:rsidP="00337E56">
      <w:pPr>
        <w:tabs>
          <w:tab w:val="left" w:pos="5387"/>
        </w:tabs>
        <w:ind w:left="5103"/>
        <w:outlineLvl w:val="0"/>
        <w:rPr>
          <w:color w:val="auto"/>
        </w:rPr>
      </w:pPr>
      <w:r>
        <w:rPr>
          <w:color w:val="auto"/>
        </w:rPr>
        <w:lastRenderedPageBreak/>
        <w:t xml:space="preserve">        </w:t>
      </w:r>
      <w:r w:rsidR="007742E7">
        <w:rPr>
          <w:color w:val="auto"/>
        </w:rPr>
        <w:t>П</w:t>
      </w:r>
      <w:r w:rsidR="00DA4E14" w:rsidRPr="008E7F18">
        <w:rPr>
          <w:color w:val="auto"/>
        </w:rPr>
        <w:t xml:space="preserve">риложение </w:t>
      </w:r>
      <w:r>
        <w:rPr>
          <w:color w:val="auto"/>
        </w:rPr>
        <w:t xml:space="preserve">№ </w:t>
      </w:r>
      <w:r w:rsidR="00DA4E14" w:rsidRPr="008E7F18">
        <w:rPr>
          <w:color w:val="auto"/>
        </w:rPr>
        <w:t>1</w:t>
      </w:r>
    </w:p>
    <w:p w:rsidR="00337009" w:rsidRDefault="00D0710C" w:rsidP="00337E56">
      <w:pPr>
        <w:tabs>
          <w:tab w:val="left" w:pos="5387"/>
        </w:tabs>
        <w:ind w:left="5103"/>
        <w:rPr>
          <w:color w:val="auto"/>
        </w:rPr>
      </w:pPr>
      <w:r>
        <w:rPr>
          <w:color w:val="auto"/>
        </w:rPr>
        <w:t xml:space="preserve">        </w:t>
      </w:r>
      <w:r w:rsidR="007D76A4" w:rsidRPr="008E7F18">
        <w:rPr>
          <w:color w:val="auto"/>
        </w:rPr>
        <w:t xml:space="preserve">к </w:t>
      </w:r>
      <w:r w:rsidR="00345893">
        <w:rPr>
          <w:color w:val="auto"/>
        </w:rPr>
        <w:t>п</w:t>
      </w:r>
      <w:r w:rsidR="0010212D" w:rsidRPr="008E7F18">
        <w:rPr>
          <w:color w:val="auto"/>
        </w:rPr>
        <w:t xml:space="preserve">оложению о порядке </w:t>
      </w:r>
      <w:r w:rsidR="00337009">
        <w:rPr>
          <w:color w:val="auto"/>
        </w:rPr>
        <w:t xml:space="preserve">  </w:t>
      </w:r>
    </w:p>
    <w:p w:rsidR="0010212D" w:rsidRPr="008E7F18" w:rsidRDefault="00337009" w:rsidP="00337E56">
      <w:pPr>
        <w:tabs>
          <w:tab w:val="left" w:pos="5387"/>
        </w:tabs>
        <w:ind w:left="5103"/>
        <w:rPr>
          <w:color w:val="auto"/>
        </w:rPr>
      </w:pPr>
      <w:r>
        <w:rPr>
          <w:color w:val="auto"/>
        </w:rPr>
        <w:t xml:space="preserve">        р</w:t>
      </w:r>
      <w:r w:rsidR="0010212D" w:rsidRPr="008E7F18">
        <w:rPr>
          <w:color w:val="auto"/>
        </w:rPr>
        <w:t>азмещения нестационарных</w:t>
      </w:r>
      <w:r>
        <w:rPr>
          <w:color w:val="auto"/>
        </w:rPr>
        <w:br/>
      </w:r>
      <w:r w:rsidR="0010212D" w:rsidRPr="008E7F18">
        <w:rPr>
          <w:color w:val="auto"/>
        </w:rPr>
        <w:t xml:space="preserve"> </w:t>
      </w:r>
      <w:r w:rsidR="00D0710C">
        <w:rPr>
          <w:color w:val="auto"/>
        </w:rPr>
        <w:t xml:space="preserve">      </w:t>
      </w:r>
      <w:r>
        <w:rPr>
          <w:color w:val="auto"/>
        </w:rPr>
        <w:t xml:space="preserve"> </w:t>
      </w:r>
      <w:r w:rsidR="00D0710C">
        <w:rPr>
          <w:color w:val="auto"/>
        </w:rPr>
        <w:t>т</w:t>
      </w:r>
      <w:r w:rsidR="0010212D" w:rsidRPr="008E7F18">
        <w:rPr>
          <w:color w:val="auto"/>
        </w:rPr>
        <w:t>орговых объектов</w:t>
      </w:r>
    </w:p>
    <w:p w:rsidR="0010212D" w:rsidRPr="008E7F18" w:rsidRDefault="00D0710C" w:rsidP="00337E56">
      <w:pPr>
        <w:tabs>
          <w:tab w:val="left" w:pos="5387"/>
        </w:tabs>
        <w:ind w:left="5103"/>
        <w:rPr>
          <w:color w:val="auto"/>
        </w:rPr>
      </w:pPr>
      <w:r>
        <w:rPr>
          <w:color w:val="auto"/>
        </w:rPr>
        <w:t xml:space="preserve">        н</w:t>
      </w:r>
      <w:r w:rsidR="0010212D" w:rsidRPr="008E7F18">
        <w:rPr>
          <w:color w:val="auto"/>
        </w:rPr>
        <w:t xml:space="preserve">а территории муниципального </w:t>
      </w:r>
    </w:p>
    <w:p w:rsidR="0010212D" w:rsidRPr="008E7F18" w:rsidRDefault="00D0710C" w:rsidP="00337E56">
      <w:pPr>
        <w:tabs>
          <w:tab w:val="left" w:pos="5387"/>
        </w:tabs>
        <w:ind w:left="5103"/>
        <w:rPr>
          <w:color w:val="auto"/>
        </w:rPr>
      </w:pPr>
      <w:r>
        <w:rPr>
          <w:color w:val="auto"/>
        </w:rPr>
        <w:t xml:space="preserve">        </w:t>
      </w:r>
      <w:r w:rsidR="0010212D" w:rsidRPr="008E7F18">
        <w:rPr>
          <w:color w:val="auto"/>
        </w:rPr>
        <w:t>образования «город Оренбург»</w:t>
      </w:r>
    </w:p>
    <w:p w:rsidR="00DA4E14" w:rsidRPr="008E7F18" w:rsidRDefault="00DA4E14" w:rsidP="00337E56">
      <w:pPr>
        <w:tabs>
          <w:tab w:val="left" w:pos="5387"/>
        </w:tabs>
        <w:ind w:firstLine="709"/>
        <w:jc w:val="both"/>
        <w:rPr>
          <w:color w:val="auto"/>
        </w:rPr>
      </w:pPr>
    </w:p>
    <w:p w:rsidR="007D76A4" w:rsidRPr="008E7F18" w:rsidRDefault="007D76A4" w:rsidP="00337E56">
      <w:pPr>
        <w:ind w:firstLine="709"/>
        <w:jc w:val="both"/>
        <w:rPr>
          <w:color w:val="auto"/>
        </w:rPr>
      </w:pPr>
    </w:p>
    <w:p w:rsidR="00DA4E14" w:rsidRPr="008E7F18" w:rsidRDefault="00DA4E14" w:rsidP="00337E56">
      <w:pPr>
        <w:ind w:firstLine="709"/>
        <w:jc w:val="center"/>
        <w:rPr>
          <w:color w:val="auto"/>
        </w:rPr>
      </w:pPr>
      <w:bookmarkStart w:id="9" w:name="P150"/>
      <w:bookmarkEnd w:id="9"/>
      <w:r w:rsidRPr="008E7F18">
        <w:rPr>
          <w:color w:val="auto"/>
        </w:rPr>
        <w:t>ПРАВИЛА</w:t>
      </w:r>
    </w:p>
    <w:p w:rsidR="00DA4E14" w:rsidRPr="008E7F18" w:rsidRDefault="00DA4E14" w:rsidP="00337E56">
      <w:pPr>
        <w:ind w:firstLine="709"/>
        <w:jc w:val="center"/>
        <w:rPr>
          <w:color w:val="auto"/>
        </w:rPr>
      </w:pPr>
      <w:r w:rsidRPr="008E7F18">
        <w:rPr>
          <w:color w:val="auto"/>
        </w:rPr>
        <w:t xml:space="preserve">организации и проведения </w:t>
      </w:r>
      <w:r w:rsidR="00034B27">
        <w:rPr>
          <w:color w:val="auto"/>
        </w:rPr>
        <w:t>аукциона</w:t>
      </w:r>
    </w:p>
    <w:p w:rsidR="00DA4E14" w:rsidRPr="008E7F18" w:rsidRDefault="00DA4E14" w:rsidP="00337E56">
      <w:pPr>
        <w:ind w:firstLine="709"/>
        <w:jc w:val="center"/>
        <w:rPr>
          <w:color w:val="auto"/>
        </w:rPr>
      </w:pPr>
      <w:r w:rsidRPr="008E7F18">
        <w:rPr>
          <w:color w:val="auto"/>
        </w:rPr>
        <w:t xml:space="preserve">на </w:t>
      </w:r>
      <w:r w:rsidR="00AE3275" w:rsidRPr="008E7F18">
        <w:rPr>
          <w:color w:val="auto"/>
        </w:rPr>
        <w:t>право размещения</w:t>
      </w:r>
      <w:r w:rsidRPr="008E7F18">
        <w:rPr>
          <w:color w:val="auto"/>
        </w:rPr>
        <w:t xml:space="preserve"> нестационарных торговых объектов</w:t>
      </w:r>
    </w:p>
    <w:p w:rsidR="00DA4E14" w:rsidRPr="008E7F18" w:rsidRDefault="00DA4E14" w:rsidP="00337E56">
      <w:pPr>
        <w:ind w:firstLine="709"/>
        <w:jc w:val="center"/>
        <w:rPr>
          <w:color w:val="auto"/>
        </w:rPr>
      </w:pPr>
      <w:r w:rsidRPr="008E7F18">
        <w:rPr>
          <w:color w:val="auto"/>
        </w:rPr>
        <w:t xml:space="preserve">на территории муниципального образования </w:t>
      </w:r>
      <w:r w:rsidR="007D76A4" w:rsidRPr="008E7F18">
        <w:rPr>
          <w:color w:val="auto"/>
        </w:rPr>
        <w:t>«</w:t>
      </w:r>
      <w:r w:rsidR="007438E5" w:rsidRPr="008E7F18">
        <w:rPr>
          <w:color w:val="auto"/>
        </w:rPr>
        <w:t>город Оренбург»</w:t>
      </w:r>
    </w:p>
    <w:p w:rsidR="00DA4E14" w:rsidRPr="008E7F18" w:rsidRDefault="00DA4E14" w:rsidP="00337E56">
      <w:pPr>
        <w:ind w:firstLine="709"/>
        <w:jc w:val="both"/>
        <w:rPr>
          <w:color w:val="auto"/>
        </w:rPr>
      </w:pPr>
    </w:p>
    <w:p w:rsidR="00DA4E14" w:rsidRPr="00D0710C" w:rsidRDefault="00DA4E14" w:rsidP="00337E56">
      <w:pPr>
        <w:pStyle w:val="a4"/>
        <w:numPr>
          <w:ilvl w:val="0"/>
          <w:numId w:val="6"/>
        </w:numPr>
        <w:spacing w:line="240" w:lineRule="auto"/>
        <w:jc w:val="center"/>
        <w:outlineLvl w:val="1"/>
        <w:rPr>
          <w:rFonts w:ascii="Times New Roman" w:hAnsi="Times New Roman" w:cs="Times New Roman"/>
          <w:sz w:val="28"/>
          <w:szCs w:val="28"/>
        </w:rPr>
      </w:pPr>
      <w:r w:rsidRPr="00D0710C">
        <w:rPr>
          <w:rFonts w:ascii="Times New Roman" w:hAnsi="Times New Roman" w:cs="Times New Roman"/>
          <w:sz w:val="28"/>
          <w:szCs w:val="28"/>
        </w:rPr>
        <w:t>Общие положения</w:t>
      </w:r>
    </w:p>
    <w:p w:rsidR="00DA4E14" w:rsidRPr="008E7F18" w:rsidRDefault="00DA4E14" w:rsidP="00337E56">
      <w:pPr>
        <w:ind w:firstLine="709"/>
        <w:jc w:val="both"/>
        <w:rPr>
          <w:color w:val="auto"/>
        </w:rPr>
      </w:pPr>
      <w:r w:rsidRPr="008E7F18">
        <w:rPr>
          <w:color w:val="auto"/>
        </w:rPr>
        <w:t xml:space="preserve">1.1. </w:t>
      </w:r>
      <w:r w:rsidR="00D26D67">
        <w:rPr>
          <w:color w:val="auto"/>
        </w:rPr>
        <w:t xml:space="preserve"> </w:t>
      </w:r>
      <w:r w:rsidRPr="008E7F18">
        <w:rPr>
          <w:color w:val="auto"/>
        </w:rPr>
        <w:t>Настоящие</w:t>
      </w:r>
      <w:r w:rsidR="006D1949">
        <w:rPr>
          <w:color w:val="auto"/>
        </w:rPr>
        <w:t xml:space="preserve"> </w:t>
      </w:r>
      <w:r w:rsidR="00CB6FE8" w:rsidRPr="008E7F18">
        <w:rPr>
          <w:color w:val="auto"/>
        </w:rPr>
        <w:t>п</w:t>
      </w:r>
      <w:r w:rsidRPr="008E7F18">
        <w:rPr>
          <w:color w:val="auto"/>
        </w:rPr>
        <w:t>равила</w:t>
      </w:r>
      <w:r w:rsidR="00D0710C" w:rsidRPr="00D0710C">
        <w:rPr>
          <w:color w:val="auto"/>
        </w:rPr>
        <w:t xml:space="preserve"> </w:t>
      </w:r>
      <w:r w:rsidR="00D0710C" w:rsidRPr="008E7F18">
        <w:rPr>
          <w:color w:val="auto"/>
        </w:rPr>
        <w:t xml:space="preserve">организации и проведения </w:t>
      </w:r>
      <w:r w:rsidR="00D0710C">
        <w:rPr>
          <w:color w:val="auto"/>
        </w:rPr>
        <w:t xml:space="preserve">аукциона </w:t>
      </w:r>
      <w:r w:rsidR="00D0710C" w:rsidRPr="008E7F18">
        <w:rPr>
          <w:color w:val="auto"/>
        </w:rPr>
        <w:t>на право размещения нестационарных торговых объектов</w:t>
      </w:r>
      <w:r w:rsidR="00D0710C">
        <w:rPr>
          <w:color w:val="auto"/>
        </w:rPr>
        <w:t xml:space="preserve"> </w:t>
      </w:r>
      <w:r w:rsidR="00D0710C" w:rsidRPr="008E7F18">
        <w:rPr>
          <w:color w:val="auto"/>
        </w:rPr>
        <w:t>на территории муниципального образования «город Оренбург»</w:t>
      </w:r>
      <w:r w:rsidR="00D0710C">
        <w:rPr>
          <w:color w:val="auto"/>
        </w:rPr>
        <w:t xml:space="preserve"> </w:t>
      </w:r>
      <w:r w:rsidR="00D0710C" w:rsidRPr="008E7F18">
        <w:rPr>
          <w:color w:val="auto"/>
        </w:rPr>
        <w:t>(далее –</w:t>
      </w:r>
      <w:r w:rsidR="00D0710C">
        <w:rPr>
          <w:color w:val="auto"/>
        </w:rPr>
        <w:t xml:space="preserve"> </w:t>
      </w:r>
      <w:r w:rsidR="00D0710C" w:rsidRPr="008E7F18">
        <w:rPr>
          <w:color w:val="auto"/>
        </w:rPr>
        <w:t>правила)</w:t>
      </w:r>
      <w:r w:rsidRPr="008E7F18">
        <w:rPr>
          <w:color w:val="auto"/>
        </w:rPr>
        <w:t xml:space="preserve"> </w:t>
      </w:r>
      <w:r w:rsidR="00DF1C93" w:rsidRPr="008E7F18">
        <w:rPr>
          <w:color w:val="auto"/>
        </w:rPr>
        <w:t xml:space="preserve">определяют </w:t>
      </w:r>
      <w:r w:rsidRPr="008E7F18">
        <w:rPr>
          <w:color w:val="auto"/>
        </w:rPr>
        <w:t xml:space="preserve">порядок организации и проведения </w:t>
      </w:r>
      <w:r w:rsidR="001B08A2">
        <w:rPr>
          <w:color w:val="auto"/>
        </w:rPr>
        <w:t>аукциона</w:t>
      </w:r>
      <w:r w:rsidR="006D1949">
        <w:rPr>
          <w:color w:val="auto"/>
        </w:rPr>
        <w:t xml:space="preserve"> </w:t>
      </w:r>
      <w:r w:rsidR="00AE3275" w:rsidRPr="008E7F18">
        <w:rPr>
          <w:color w:val="auto"/>
        </w:rPr>
        <w:t>на право размещения</w:t>
      </w:r>
      <w:r w:rsidR="006D1949">
        <w:rPr>
          <w:color w:val="auto"/>
        </w:rPr>
        <w:t xml:space="preserve"> </w:t>
      </w:r>
      <w:r w:rsidR="005A3612" w:rsidRPr="008E7F18">
        <w:rPr>
          <w:color w:val="auto"/>
        </w:rPr>
        <w:t>НТО</w:t>
      </w:r>
      <w:r w:rsidR="006D1949">
        <w:rPr>
          <w:color w:val="auto"/>
        </w:rPr>
        <w:t xml:space="preserve"> </w:t>
      </w:r>
      <w:r w:rsidR="00D0710C">
        <w:rPr>
          <w:color w:val="auto"/>
        </w:rPr>
        <w:br/>
      </w:r>
      <w:r w:rsidRPr="008E7F18">
        <w:rPr>
          <w:color w:val="auto"/>
        </w:rPr>
        <w:t>на террито</w:t>
      </w:r>
      <w:r w:rsidR="004B483B" w:rsidRPr="008E7F18">
        <w:rPr>
          <w:color w:val="auto"/>
        </w:rPr>
        <w:t xml:space="preserve">рии </w:t>
      </w:r>
      <w:r w:rsidR="003637AF" w:rsidRPr="008E7F18">
        <w:rPr>
          <w:color w:val="auto"/>
        </w:rPr>
        <w:t xml:space="preserve">МО </w:t>
      </w:r>
      <w:r w:rsidR="004B483B" w:rsidRPr="008E7F18">
        <w:rPr>
          <w:color w:val="auto"/>
        </w:rPr>
        <w:t>«город Оренбург»</w:t>
      </w:r>
      <w:r w:rsidRPr="008E7F18">
        <w:rPr>
          <w:color w:val="auto"/>
        </w:rPr>
        <w:t>.</w:t>
      </w:r>
      <w:r w:rsidR="006D1949">
        <w:rPr>
          <w:color w:val="auto"/>
        </w:rPr>
        <w:t xml:space="preserve"> </w:t>
      </w:r>
      <w:r w:rsidR="001B08A2">
        <w:rPr>
          <w:color w:val="auto"/>
        </w:rPr>
        <w:t xml:space="preserve">Аукцион </w:t>
      </w:r>
      <w:r w:rsidR="0043569A" w:rsidRPr="008E7F18">
        <w:rPr>
          <w:rFonts w:eastAsiaTheme="minorHAnsi"/>
          <w:bCs w:val="0"/>
          <w:color w:val="auto"/>
          <w:lang w:eastAsia="en-US"/>
        </w:rPr>
        <w:t xml:space="preserve">на право размещения </w:t>
      </w:r>
      <w:r w:rsidR="005A3612" w:rsidRPr="008E7F18">
        <w:rPr>
          <w:rFonts w:eastAsiaTheme="minorHAnsi"/>
          <w:bCs w:val="0"/>
          <w:color w:val="auto"/>
          <w:lang w:eastAsia="en-US"/>
        </w:rPr>
        <w:t>НТО</w:t>
      </w:r>
      <w:r w:rsidR="0043569A" w:rsidRPr="008E7F18">
        <w:rPr>
          <w:rFonts w:eastAsiaTheme="minorHAnsi"/>
          <w:bCs w:val="0"/>
          <w:color w:val="auto"/>
          <w:lang w:eastAsia="en-US"/>
        </w:rPr>
        <w:t xml:space="preserve"> провод</w:t>
      </w:r>
      <w:r w:rsidR="001B08A2">
        <w:rPr>
          <w:rFonts w:eastAsiaTheme="minorHAnsi"/>
          <w:bCs w:val="0"/>
          <w:color w:val="auto"/>
          <w:lang w:eastAsia="en-US"/>
        </w:rPr>
        <w:t>и</w:t>
      </w:r>
      <w:r w:rsidR="0043569A" w:rsidRPr="008E7F18">
        <w:rPr>
          <w:rFonts w:eastAsiaTheme="minorHAnsi"/>
          <w:bCs w:val="0"/>
          <w:color w:val="auto"/>
          <w:lang w:eastAsia="en-US"/>
        </w:rPr>
        <w:t>тся</w:t>
      </w:r>
      <w:r w:rsidR="000344C8">
        <w:rPr>
          <w:rFonts w:eastAsiaTheme="minorHAnsi"/>
          <w:bCs w:val="0"/>
          <w:color w:val="auto"/>
          <w:lang w:eastAsia="en-US"/>
        </w:rPr>
        <w:t xml:space="preserve"> </w:t>
      </w:r>
      <w:r w:rsidR="0043569A" w:rsidRPr="008E7F18">
        <w:rPr>
          <w:rFonts w:eastAsiaTheme="minorHAnsi"/>
          <w:bCs w:val="0"/>
          <w:color w:val="auto"/>
          <w:lang w:eastAsia="en-US"/>
        </w:rPr>
        <w:t xml:space="preserve">в отношении мест, включенных в </w:t>
      </w:r>
      <w:r w:rsidR="00ED1724">
        <w:rPr>
          <w:rFonts w:eastAsiaTheme="minorHAnsi"/>
          <w:bCs w:val="0"/>
          <w:color w:val="auto"/>
          <w:lang w:eastAsia="en-US"/>
        </w:rPr>
        <w:t>С</w:t>
      </w:r>
      <w:r w:rsidR="0043569A" w:rsidRPr="008E7F18">
        <w:rPr>
          <w:rFonts w:eastAsiaTheme="minorHAnsi"/>
          <w:bCs w:val="0"/>
          <w:color w:val="auto"/>
          <w:lang w:eastAsia="en-US"/>
        </w:rPr>
        <w:t xml:space="preserve">хему. </w:t>
      </w:r>
    </w:p>
    <w:p w:rsidR="00DA4E14" w:rsidRPr="008E7F18" w:rsidRDefault="00AE3275" w:rsidP="00337E56">
      <w:pPr>
        <w:autoSpaceDE w:val="0"/>
        <w:autoSpaceDN w:val="0"/>
        <w:adjustRightInd w:val="0"/>
        <w:ind w:firstLine="709"/>
        <w:jc w:val="both"/>
        <w:rPr>
          <w:color w:val="auto"/>
        </w:rPr>
      </w:pPr>
      <w:r w:rsidRPr="008E7F18">
        <w:rPr>
          <w:rFonts w:eastAsiaTheme="minorHAnsi"/>
          <w:bCs w:val="0"/>
          <w:color w:val="auto"/>
          <w:lang w:eastAsia="en-US"/>
        </w:rPr>
        <w:t>1.2.</w:t>
      </w:r>
      <w:r w:rsidR="00D26D67">
        <w:rPr>
          <w:rFonts w:eastAsiaTheme="minorHAnsi"/>
          <w:bCs w:val="0"/>
          <w:color w:val="auto"/>
          <w:lang w:eastAsia="en-US"/>
        </w:rPr>
        <w:t xml:space="preserve"> </w:t>
      </w:r>
      <w:r w:rsidR="00DA4E14" w:rsidRPr="008E7F18">
        <w:rPr>
          <w:color w:val="auto"/>
        </w:rPr>
        <w:t>Основными</w:t>
      </w:r>
      <w:r w:rsidR="006D1949">
        <w:rPr>
          <w:color w:val="auto"/>
        </w:rPr>
        <w:t xml:space="preserve"> </w:t>
      </w:r>
      <w:r w:rsidR="00DA4E14" w:rsidRPr="008E7F18">
        <w:rPr>
          <w:color w:val="auto"/>
        </w:rPr>
        <w:t>принципами</w:t>
      </w:r>
      <w:r w:rsidR="006D1949">
        <w:rPr>
          <w:color w:val="auto"/>
        </w:rPr>
        <w:t xml:space="preserve"> </w:t>
      </w:r>
      <w:r w:rsidR="00DA4E14" w:rsidRPr="008E7F18">
        <w:rPr>
          <w:color w:val="auto"/>
        </w:rPr>
        <w:t>организации и проведения аукциона являются равные условия для всех претендентов: открытость, гласность проведения аукциона и состязательность участников.</w:t>
      </w:r>
    </w:p>
    <w:p w:rsidR="00DA4E14" w:rsidRPr="008E7F18" w:rsidRDefault="00DA4E14" w:rsidP="00337E56">
      <w:pPr>
        <w:ind w:firstLine="709"/>
        <w:jc w:val="both"/>
        <w:rPr>
          <w:color w:val="auto"/>
        </w:rPr>
      </w:pPr>
      <w:r w:rsidRPr="008E7F18">
        <w:rPr>
          <w:color w:val="auto"/>
        </w:rPr>
        <w:t>1.</w:t>
      </w:r>
      <w:r w:rsidR="00CD57AC" w:rsidRPr="008E7F18">
        <w:rPr>
          <w:color w:val="auto"/>
        </w:rPr>
        <w:t>3</w:t>
      </w:r>
      <w:r w:rsidRPr="008E7F18">
        <w:rPr>
          <w:color w:val="auto"/>
        </w:rPr>
        <w:t>. Предметом</w:t>
      </w:r>
      <w:r w:rsidR="00F43B06">
        <w:rPr>
          <w:color w:val="auto"/>
        </w:rPr>
        <w:t xml:space="preserve"> </w:t>
      </w:r>
      <w:r w:rsidRPr="008E7F18">
        <w:rPr>
          <w:color w:val="auto"/>
        </w:rPr>
        <w:t xml:space="preserve">аукциона является право на размещение </w:t>
      </w:r>
      <w:r w:rsidR="005A3612" w:rsidRPr="008E7F18">
        <w:rPr>
          <w:color w:val="auto"/>
        </w:rPr>
        <w:t>НТО</w:t>
      </w:r>
      <w:r w:rsidR="00DE1196" w:rsidRPr="008E7F18">
        <w:rPr>
          <w:color w:val="auto"/>
        </w:rPr>
        <w:br/>
      </w:r>
      <w:r w:rsidRPr="008E7F18">
        <w:rPr>
          <w:color w:val="auto"/>
        </w:rPr>
        <w:t>на территории</w:t>
      </w:r>
      <w:r w:rsidR="006D1949">
        <w:rPr>
          <w:color w:val="auto"/>
        </w:rPr>
        <w:t xml:space="preserve"> </w:t>
      </w:r>
      <w:r w:rsidR="005A3612" w:rsidRPr="008E7F18">
        <w:rPr>
          <w:color w:val="auto"/>
        </w:rPr>
        <w:t>МО «город Оренбург».</w:t>
      </w:r>
    </w:p>
    <w:p w:rsidR="00DA4E14" w:rsidRPr="008E7F18" w:rsidRDefault="00DA4E14" w:rsidP="00337E56">
      <w:pPr>
        <w:ind w:firstLine="709"/>
        <w:jc w:val="both"/>
        <w:rPr>
          <w:color w:val="auto"/>
        </w:rPr>
      </w:pPr>
      <w:r w:rsidRPr="008E7F18">
        <w:rPr>
          <w:color w:val="auto"/>
        </w:rPr>
        <w:t>1.</w:t>
      </w:r>
      <w:r w:rsidR="00CD57AC" w:rsidRPr="008E7F18">
        <w:rPr>
          <w:color w:val="auto"/>
        </w:rPr>
        <w:t>4</w:t>
      </w:r>
      <w:r w:rsidRPr="008E7F18">
        <w:rPr>
          <w:color w:val="auto"/>
        </w:rPr>
        <w:t xml:space="preserve">. </w:t>
      </w:r>
      <w:r w:rsidR="00D26D67">
        <w:rPr>
          <w:color w:val="auto"/>
        </w:rPr>
        <w:t xml:space="preserve"> </w:t>
      </w:r>
      <w:r w:rsidRPr="008E7F18">
        <w:rPr>
          <w:color w:val="auto"/>
        </w:rPr>
        <w:t xml:space="preserve">Аукцион является открытым по форме подачи предложений о цене </w:t>
      </w:r>
      <w:r w:rsidR="006D1949">
        <w:rPr>
          <w:color w:val="auto"/>
        </w:rPr>
        <w:br/>
      </w:r>
      <w:r w:rsidRPr="008E7F18">
        <w:rPr>
          <w:color w:val="auto"/>
        </w:rPr>
        <w:t xml:space="preserve">за право заключения договора на размещение </w:t>
      </w:r>
      <w:r w:rsidR="00744896" w:rsidRPr="008E7F18">
        <w:rPr>
          <w:color w:val="auto"/>
        </w:rPr>
        <w:t>НТО</w:t>
      </w:r>
      <w:r w:rsidRPr="008E7F18">
        <w:rPr>
          <w:color w:val="auto"/>
        </w:rPr>
        <w:t xml:space="preserve">. Целью аукциона является определение победителя (юридическое лицо или индивидуальный предприниматель) для предоставления права на размещение </w:t>
      </w:r>
      <w:r w:rsidR="00744896" w:rsidRPr="008E7F18">
        <w:rPr>
          <w:color w:val="auto"/>
        </w:rPr>
        <w:t>НТО</w:t>
      </w:r>
      <w:r w:rsidR="00DE1196" w:rsidRPr="008E7F18">
        <w:rPr>
          <w:color w:val="auto"/>
        </w:rPr>
        <w:br/>
      </w:r>
      <w:r w:rsidRPr="008E7F18">
        <w:rPr>
          <w:color w:val="auto"/>
        </w:rPr>
        <w:t xml:space="preserve">и заключения </w:t>
      </w:r>
      <w:r w:rsidR="004C1B0D" w:rsidRPr="008E7F18">
        <w:rPr>
          <w:color w:val="auto"/>
        </w:rPr>
        <w:t>договора на размещение</w:t>
      </w:r>
      <w:r w:rsidR="00F43B06">
        <w:rPr>
          <w:color w:val="auto"/>
        </w:rPr>
        <w:t xml:space="preserve"> </w:t>
      </w:r>
      <w:r w:rsidR="00744896" w:rsidRPr="008E7F18">
        <w:rPr>
          <w:color w:val="auto"/>
        </w:rPr>
        <w:t>НТО</w:t>
      </w:r>
      <w:r w:rsidRPr="008E7F18">
        <w:rPr>
          <w:color w:val="auto"/>
        </w:rPr>
        <w:t>. Критерием определения победителя аукциона является предложение максимальной цены за право размещени</w:t>
      </w:r>
      <w:r w:rsidR="0043569A" w:rsidRPr="008E7F18">
        <w:rPr>
          <w:color w:val="auto"/>
        </w:rPr>
        <w:t>я</w:t>
      </w:r>
      <w:r w:rsidR="006D1949">
        <w:rPr>
          <w:color w:val="auto"/>
        </w:rPr>
        <w:t xml:space="preserve"> </w:t>
      </w:r>
      <w:r w:rsidR="00A22C68" w:rsidRPr="008E7F18">
        <w:rPr>
          <w:color w:val="auto"/>
        </w:rPr>
        <w:t xml:space="preserve">НТО </w:t>
      </w:r>
      <w:r w:rsidRPr="008E7F18">
        <w:rPr>
          <w:color w:val="auto"/>
        </w:rPr>
        <w:t xml:space="preserve">на территории </w:t>
      </w:r>
      <w:r w:rsidR="00A22C68" w:rsidRPr="008E7F18">
        <w:rPr>
          <w:color w:val="auto"/>
        </w:rPr>
        <w:t>МО «город Оренбург»</w:t>
      </w:r>
      <w:r w:rsidRPr="008E7F18">
        <w:rPr>
          <w:color w:val="auto"/>
        </w:rPr>
        <w:t>.</w:t>
      </w:r>
    </w:p>
    <w:p w:rsidR="00DA4E14" w:rsidRPr="008E7F18" w:rsidRDefault="00DA4E14" w:rsidP="00337E56">
      <w:pPr>
        <w:ind w:firstLine="709"/>
        <w:jc w:val="both"/>
        <w:rPr>
          <w:color w:val="auto"/>
        </w:rPr>
      </w:pPr>
      <w:r w:rsidRPr="008E7F18">
        <w:rPr>
          <w:color w:val="auto"/>
        </w:rPr>
        <w:t>1.</w:t>
      </w:r>
      <w:r w:rsidR="00CD57AC" w:rsidRPr="008E7F18">
        <w:rPr>
          <w:color w:val="auto"/>
        </w:rPr>
        <w:t>5</w:t>
      </w:r>
      <w:r w:rsidR="00D62331">
        <w:rPr>
          <w:color w:val="auto"/>
        </w:rPr>
        <w:t xml:space="preserve">. </w:t>
      </w:r>
      <w:r w:rsidRPr="008E7F18">
        <w:rPr>
          <w:color w:val="auto"/>
        </w:rPr>
        <w:t xml:space="preserve">Специализация (ассортиментный перечень) </w:t>
      </w:r>
      <w:r w:rsidR="00A22C68" w:rsidRPr="008E7F18">
        <w:rPr>
          <w:color w:val="auto"/>
        </w:rPr>
        <w:t>НТО</w:t>
      </w:r>
      <w:r w:rsidR="006D1949">
        <w:rPr>
          <w:color w:val="auto"/>
        </w:rPr>
        <w:t xml:space="preserve"> </w:t>
      </w:r>
      <w:r w:rsidRPr="008E7F18">
        <w:rPr>
          <w:color w:val="auto"/>
        </w:rPr>
        <w:t xml:space="preserve">указывается </w:t>
      </w:r>
      <w:r w:rsidR="006D1949">
        <w:rPr>
          <w:color w:val="auto"/>
        </w:rPr>
        <w:br/>
      </w:r>
      <w:r w:rsidRPr="008E7F18">
        <w:rPr>
          <w:color w:val="auto"/>
        </w:rPr>
        <w:t>в</w:t>
      </w:r>
      <w:r w:rsidR="006D1949">
        <w:rPr>
          <w:color w:val="auto"/>
        </w:rPr>
        <w:t xml:space="preserve"> </w:t>
      </w:r>
      <w:r w:rsidRPr="008E7F18">
        <w:rPr>
          <w:color w:val="auto"/>
        </w:rPr>
        <w:t>информационном</w:t>
      </w:r>
      <w:r w:rsidR="006D1949">
        <w:rPr>
          <w:color w:val="auto"/>
        </w:rPr>
        <w:t xml:space="preserve"> </w:t>
      </w:r>
      <w:r w:rsidRPr="008E7F18">
        <w:rPr>
          <w:color w:val="auto"/>
        </w:rPr>
        <w:t>сообщении о проведении аукциона.</w:t>
      </w:r>
    </w:p>
    <w:p w:rsidR="00DA4E14" w:rsidRPr="007059FB" w:rsidRDefault="00DA4E14" w:rsidP="00337E56">
      <w:pPr>
        <w:ind w:firstLine="709"/>
        <w:jc w:val="both"/>
        <w:rPr>
          <w:b/>
          <w:color w:val="auto"/>
        </w:rPr>
      </w:pPr>
      <w:bookmarkStart w:id="10" w:name="P166"/>
      <w:bookmarkEnd w:id="10"/>
      <w:r w:rsidRPr="007059FB">
        <w:rPr>
          <w:color w:val="auto"/>
        </w:rPr>
        <w:t>1.</w:t>
      </w:r>
      <w:r w:rsidR="00CD57AC" w:rsidRPr="007059FB">
        <w:rPr>
          <w:color w:val="auto"/>
        </w:rPr>
        <w:t>6</w:t>
      </w:r>
      <w:r w:rsidRPr="007059FB">
        <w:rPr>
          <w:color w:val="auto"/>
        </w:rPr>
        <w:t xml:space="preserve">. </w:t>
      </w:r>
      <w:r w:rsidR="00D26D67">
        <w:rPr>
          <w:color w:val="auto"/>
        </w:rPr>
        <w:t xml:space="preserve"> </w:t>
      </w:r>
      <w:r w:rsidRPr="007059FB">
        <w:rPr>
          <w:color w:val="auto"/>
        </w:rPr>
        <w:t xml:space="preserve">Начальная цена предмета аукциона устанавливается равной размеру </w:t>
      </w:r>
      <w:r w:rsidR="005D399F" w:rsidRPr="007059FB">
        <w:rPr>
          <w:color w:val="auto"/>
        </w:rPr>
        <w:t>трех</w:t>
      </w:r>
      <w:r w:rsidRPr="007059FB">
        <w:rPr>
          <w:color w:val="auto"/>
        </w:rPr>
        <w:t>месячной</w:t>
      </w:r>
      <w:r w:rsidR="006D1949">
        <w:rPr>
          <w:color w:val="auto"/>
        </w:rPr>
        <w:t xml:space="preserve"> </w:t>
      </w:r>
      <w:r w:rsidRPr="007059FB">
        <w:rPr>
          <w:color w:val="auto"/>
        </w:rPr>
        <w:t xml:space="preserve">платы за </w:t>
      </w:r>
      <w:r w:rsidR="0043569A" w:rsidRPr="007059FB">
        <w:rPr>
          <w:color w:val="auto"/>
        </w:rPr>
        <w:t xml:space="preserve">размещение </w:t>
      </w:r>
      <w:r w:rsidR="00A22C68" w:rsidRPr="007059FB">
        <w:rPr>
          <w:color w:val="auto"/>
        </w:rPr>
        <w:t>НТО</w:t>
      </w:r>
      <w:r w:rsidR="00644690" w:rsidRPr="007059FB">
        <w:rPr>
          <w:color w:val="auto"/>
        </w:rPr>
        <w:t>,</w:t>
      </w:r>
      <w:r w:rsidR="006D1949">
        <w:rPr>
          <w:color w:val="auto"/>
        </w:rPr>
        <w:t xml:space="preserve"> </w:t>
      </w:r>
      <w:r w:rsidR="00644690" w:rsidRPr="007059FB">
        <w:rPr>
          <w:color w:val="auto"/>
        </w:rPr>
        <w:t>определяемой</w:t>
      </w:r>
      <w:r w:rsidR="006D1949">
        <w:rPr>
          <w:color w:val="auto"/>
        </w:rPr>
        <w:t xml:space="preserve"> </w:t>
      </w:r>
      <w:r w:rsidR="00644690" w:rsidRPr="007059FB">
        <w:rPr>
          <w:color w:val="auto"/>
        </w:rPr>
        <w:t xml:space="preserve">в соответствии </w:t>
      </w:r>
      <w:r w:rsidR="006D1949">
        <w:rPr>
          <w:color w:val="auto"/>
        </w:rPr>
        <w:br/>
      </w:r>
      <w:r w:rsidR="00644690" w:rsidRPr="007059FB">
        <w:rPr>
          <w:color w:val="auto"/>
        </w:rPr>
        <w:t>с</w:t>
      </w:r>
      <w:r w:rsidR="006E1AB4" w:rsidRPr="007059FB">
        <w:rPr>
          <w:color w:val="auto"/>
        </w:rPr>
        <w:t xml:space="preserve"> решением  </w:t>
      </w:r>
      <w:r w:rsidR="009108CF" w:rsidRPr="007059FB">
        <w:rPr>
          <w:color w:val="auto"/>
        </w:rPr>
        <w:t>ОГС № 261</w:t>
      </w:r>
      <w:r w:rsidR="001836C9" w:rsidRPr="007059FB">
        <w:rPr>
          <w:color w:val="auto"/>
        </w:rPr>
        <w:t>.</w:t>
      </w:r>
    </w:p>
    <w:p w:rsidR="00DA4E14" w:rsidRPr="008E7F18" w:rsidRDefault="00DA4E14" w:rsidP="00337E56">
      <w:pPr>
        <w:ind w:firstLine="709"/>
        <w:jc w:val="both"/>
        <w:rPr>
          <w:color w:val="auto"/>
        </w:rPr>
      </w:pPr>
      <w:r w:rsidRPr="008E7F18">
        <w:rPr>
          <w:color w:val="auto"/>
        </w:rPr>
        <w:t>Задаток составляет 100 % от начальной цены предмета аукциона.</w:t>
      </w:r>
    </w:p>
    <w:p w:rsidR="00DA4E14" w:rsidRPr="008E7F18" w:rsidRDefault="00DA4E14" w:rsidP="00337E56">
      <w:pPr>
        <w:ind w:firstLine="709"/>
        <w:jc w:val="both"/>
        <w:rPr>
          <w:color w:val="auto"/>
        </w:rPr>
      </w:pPr>
      <w:r w:rsidRPr="008E7F18">
        <w:rPr>
          <w:color w:val="auto"/>
        </w:rPr>
        <w:t>Шаг аукциона устанавливается в пределах от 20 до 100 процентов начальной цены и определяется организатором аукциона.</w:t>
      </w:r>
    </w:p>
    <w:p w:rsidR="00365C13" w:rsidRDefault="00DA4E14" w:rsidP="00337E56">
      <w:pPr>
        <w:ind w:firstLine="709"/>
        <w:jc w:val="both"/>
        <w:rPr>
          <w:color w:val="auto"/>
        </w:rPr>
      </w:pPr>
      <w:r w:rsidRPr="00263857">
        <w:rPr>
          <w:color w:val="auto"/>
        </w:rPr>
        <w:t>1.</w:t>
      </w:r>
      <w:r w:rsidR="00CD57AC" w:rsidRPr="00263857">
        <w:rPr>
          <w:color w:val="auto"/>
        </w:rPr>
        <w:t>7</w:t>
      </w:r>
      <w:r w:rsidRPr="00263857">
        <w:rPr>
          <w:color w:val="auto"/>
        </w:rPr>
        <w:t>. Итоговая цена</w:t>
      </w:r>
      <w:r w:rsidR="006D1949">
        <w:rPr>
          <w:color w:val="auto"/>
        </w:rPr>
        <w:t xml:space="preserve"> </w:t>
      </w:r>
      <w:r w:rsidRPr="00263857">
        <w:rPr>
          <w:color w:val="auto"/>
        </w:rPr>
        <w:t>предмета аукциона ежегодно</w:t>
      </w:r>
      <w:r w:rsidR="000354CE">
        <w:rPr>
          <w:color w:val="auto"/>
        </w:rPr>
        <w:t xml:space="preserve"> с 1 января</w:t>
      </w:r>
      <w:r w:rsidR="006D1949">
        <w:rPr>
          <w:color w:val="auto"/>
        </w:rPr>
        <w:t xml:space="preserve"> </w:t>
      </w:r>
      <w:r w:rsidR="00345893">
        <w:rPr>
          <w:color w:val="auto"/>
        </w:rPr>
        <w:t>и</w:t>
      </w:r>
      <w:r w:rsidR="00365C13">
        <w:rPr>
          <w:color w:val="auto"/>
        </w:rPr>
        <w:t>ндексируется</w:t>
      </w:r>
      <w:r w:rsidRPr="00263857">
        <w:rPr>
          <w:color w:val="auto"/>
        </w:rPr>
        <w:t xml:space="preserve"> в одностороннем порядке </w:t>
      </w:r>
      <w:r w:rsidR="00232526">
        <w:rPr>
          <w:color w:val="auto"/>
        </w:rPr>
        <w:t>К</w:t>
      </w:r>
      <w:r w:rsidR="00CF6580" w:rsidRPr="00263857">
        <w:rPr>
          <w:color w:val="auto"/>
        </w:rPr>
        <w:t>омитет</w:t>
      </w:r>
      <w:r w:rsidR="00365C13">
        <w:rPr>
          <w:color w:val="auto"/>
        </w:rPr>
        <w:t>ом</w:t>
      </w:r>
      <w:r w:rsidR="006D1949">
        <w:rPr>
          <w:color w:val="auto"/>
        </w:rPr>
        <w:t xml:space="preserve"> </w:t>
      </w:r>
      <w:r w:rsidRPr="00263857">
        <w:rPr>
          <w:color w:val="auto"/>
        </w:rPr>
        <w:t>на уров</w:t>
      </w:r>
      <w:r w:rsidR="00AC7639" w:rsidRPr="00263857">
        <w:rPr>
          <w:color w:val="auto"/>
        </w:rPr>
        <w:t>ень</w:t>
      </w:r>
      <w:r w:rsidRPr="00263857">
        <w:rPr>
          <w:color w:val="auto"/>
        </w:rPr>
        <w:t xml:space="preserve"> инфляции, установленн</w:t>
      </w:r>
      <w:r w:rsidR="00AC7639" w:rsidRPr="00263857">
        <w:rPr>
          <w:color w:val="auto"/>
        </w:rPr>
        <w:t xml:space="preserve">ый </w:t>
      </w:r>
      <w:r w:rsidR="00365C13">
        <w:rPr>
          <w:color w:val="auto"/>
        </w:rPr>
        <w:t>ф</w:t>
      </w:r>
      <w:r w:rsidRPr="00263857">
        <w:rPr>
          <w:color w:val="auto"/>
        </w:rPr>
        <w:t>едеральн</w:t>
      </w:r>
      <w:r w:rsidR="00AC7639" w:rsidRPr="00263857">
        <w:rPr>
          <w:color w:val="auto"/>
        </w:rPr>
        <w:t>ым законом</w:t>
      </w:r>
      <w:r w:rsidRPr="00263857">
        <w:rPr>
          <w:color w:val="auto"/>
        </w:rPr>
        <w:t xml:space="preserve"> о федеральном бюджете на очередной ф</w:t>
      </w:r>
      <w:r w:rsidR="00521FC1" w:rsidRPr="00263857">
        <w:rPr>
          <w:color w:val="auto"/>
        </w:rPr>
        <w:t>инансовый год и плановый период</w:t>
      </w:r>
      <w:r w:rsidR="00365C13">
        <w:rPr>
          <w:color w:val="auto"/>
        </w:rPr>
        <w:t>.</w:t>
      </w:r>
    </w:p>
    <w:p w:rsidR="00DA4E14" w:rsidRPr="008E7F18" w:rsidRDefault="00AC7639" w:rsidP="00337E56">
      <w:pPr>
        <w:ind w:firstLine="709"/>
        <w:jc w:val="both"/>
        <w:rPr>
          <w:color w:val="auto"/>
        </w:rPr>
      </w:pPr>
      <w:r w:rsidRPr="00263857">
        <w:rPr>
          <w:color w:val="auto"/>
        </w:rPr>
        <w:lastRenderedPageBreak/>
        <w:t xml:space="preserve">Изменение производится </w:t>
      </w:r>
      <w:r w:rsidR="00DA4E14" w:rsidRPr="00263857">
        <w:rPr>
          <w:color w:val="auto"/>
        </w:rPr>
        <w:t xml:space="preserve">ежегодно по состоянию на начало очередного финансового года, следующего за годом, в котором заключен указанный </w:t>
      </w:r>
      <w:r w:rsidR="00CB6FE8" w:rsidRPr="00263857">
        <w:rPr>
          <w:color w:val="auto"/>
        </w:rPr>
        <w:t>д</w:t>
      </w:r>
      <w:r w:rsidR="00DA4E14" w:rsidRPr="00263857">
        <w:rPr>
          <w:color w:val="auto"/>
        </w:rPr>
        <w:t>оговор.</w:t>
      </w:r>
    </w:p>
    <w:p w:rsidR="00AC7639" w:rsidRPr="008E7F18" w:rsidRDefault="00AC7639" w:rsidP="00337E56">
      <w:pPr>
        <w:ind w:firstLine="709"/>
        <w:jc w:val="center"/>
        <w:outlineLvl w:val="1"/>
        <w:rPr>
          <w:color w:val="auto"/>
        </w:rPr>
      </w:pPr>
    </w:p>
    <w:p w:rsidR="00DA4E14" w:rsidRPr="008E7F18" w:rsidRDefault="00DA4E14" w:rsidP="00337E56">
      <w:pPr>
        <w:ind w:firstLine="709"/>
        <w:jc w:val="center"/>
        <w:outlineLvl w:val="1"/>
        <w:rPr>
          <w:color w:val="auto"/>
        </w:rPr>
      </w:pPr>
      <w:r w:rsidRPr="008E7F18">
        <w:rPr>
          <w:color w:val="auto"/>
        </w:rPr>
        <w:t>2. Организация аукциона</w:t>
      </w:r>
    </w:p>
    <w:p w:rsidR="00DA4E14" w:rsidRPr="008E7F18" w:rsidRDefault="00DA4E14" w:rsidP="00337E56">
      <w:pPr>
        <w:ind w:firstLine="709"/>
        <w:jc w:val="both"/>
        <w:rPr>
          <w:color w:val="auto"/>
        </w:rPr>
      </w:pPr>
    </w:p>
    <w:p w:rsidR="00DA4E14" w:rsidRPr="008E7F18" w:rsidRDefault="00DA4E14" w:rsidP="00337E56">
      <w:pPr>
        <w:ind w:firstLine="709"/>
        <w:jc w:val="both"/>
        <w:rPr>
          <w:color w:val="auto"/>
        </w:rPr>
      </w:pPr>
      <w:r w:rsidRPr="008E7F18">
        <w:rPr>
          <w:color w:val="auto"/>
        </w:rPr>
        <w:t>2.1. Организатор аукциона:</w:t>
      </w:r>
    </w:p>
    <w:p w:rsidR="00DA4E14" w:rsidRPr="008E7F18" w:rsidRDefault="00DA4E14" w:rsidP="00337E56">
      <w:pPr>
        <w:ind w:firstLine="709"/>
        <w:jc w:val="both"/>
        <w:rPr>
          <w:color w:val="auto"/>
        </w:rPr>
      </w:pPr>
      <w:r w:rsidRPr="008E7F18">
        <w:rPr>
          <w:color w:val="auto"/>
        </w:rPr>
        <w:t xml:space="preserve">формирует аукционную комиссию, которая принимает решение </w:t>
      </w:r>
      <w:r w:rsidR="00DE1196" w:rsidRPr="008E7F18">
        <w:rPr>
          <w:color w:val="auto"/>
        </w:rPr>
        <w:br/>
      </w:r>
      <w:r w:rsidRPr="008E7F18">
        <w:rPr>
          <w:color w:val="auto"/>
        </w:rPr>
        <w:t xml:space="preserve">о допуске претендента к участию в аукционе либо об отказе в допуске </w:t>
      </w:r>
      <w:r w:rsidR="00DE1196" w:rsidRPr="008E7F18">
        <w:rPr>
          <w:color w:val="auto"/>
        </w:rPr>
        <w:br/>
      </w:r>
      <w:r w:rsidRPr="008E7F18">
        <w:rPr>
          <w:color w:val="auto"/>
        </w:rPr>
        <w:t>к участию в аукционе;</w:t>
      </w:r>
    </w:p>
    <w:p w:rsidR="00DA4E14" w:rsidRPr="008E7F18" w:rsidRDefault="00DA4E14" w:rsidP="00337E56">
      <w:pPr>
        <w:ind w:firstLine="709"/>
        <w:jc w:val="both"/>
        <w:rPr>
          <w:color w:val="auto"/>
        </w:rPr>
      </w:pPr>
      <w:r w:rsidRPr="008E7F18">
        <w:rPr>
          <w:color w:val="auto"/>
        </w:rPr>
        <w:t>организует</w:t>
      </w:r>
      <w:r w:rsidR="00357B87">
        <w:rPr>
          <w:color w:val="auto"/>
        </w:rPr>
        <w:t xml:space="preserve"> </w:t>
      </w:r>
      <w:r w:rsidRPr="008E7F18">
        <w:rPr>
          <w:color w:val="auto"/>
        </w:rPr>
        <w:t xml:space="preserve">подготовку, публикацию и размещение извещения </w:t>
      </w:r>
      <w:r w:rsidR="00DE1196" w:rsidRPr="008E7F18">
        <w:rPr>
          <w:color w:val="auto"/>
        </w:rPr>
        <w:br/>
      </w:r>
      <w:r w:rsidRPr="008E7F18">
        <w:rPr>
          <w:color w:val="auto"/>
        </w:rPr>
        <w:t xml:space="preserve">о проведении аукциона на официальном </w:t>
      </w:r>
      <w:r w:rsidR="00DC0EEA" w:rsidRPr="008E7F18">
        <w:rPr>
          <w:color w:val="auto"/>
        </w:rPr>
        <w:t>И</w:t>
      </w:r>
      <w:r w:rsidRPr="008E7F18">
        <w:rPr>
          <w:color w:val="auto"/>
        </w:rPr>
        <w:t>нтернет-портале города Оренбурга (http://www.orenburg.ru, раздел</w:t>
      </w:r>
      <w:r w:rsidR="004C1B0D" w:rsidRPr="008E7F18">
        <w:rPr>
          <w:color w:val="auto"/>
        </w:rPr>
        <w:t xml:space="preserve">  «</w:t>
      </w:r>
      <w:r w:rsidRPr="008E7F18">
        <w:rPr>
          <w:color w:val="auto"/>
        </w:rPr>
        <w:t>Предпринимательство</w:t>
      </w:r>
      <w:r w:rsidR="004C1B0D" w:rsidRPr="008E7F18">
        <w:rPr>
          <w:color w:val="auto"/>
        </w:rPr>
        <w:t>», подраздел «</w:t>
      </w:r>
      <w:r w:rsidRPr="008E7F18">
        <w:rPr>
          <w:color w:val="auto"/>
        </w:rPr>
        <w:t>Торги</w:t>
      </w:r>
      <w:r w:rsidR="004C1B0D" w:rsidRPr="008E7F18">
        <w:rPr>
          <w:color w:val="auto"/>
        </w:rPr>
        <w:t xml:space="preserve">») </w:t>
      </w:r>
      <w:r w:rsidR="006D1949">
        <w:rPr>
          <w:color w:val="auto"/>
        </w:rPr>
        <w:br/>
      </w:r>
      <w:r w:rsidR="004C1B0D" w:rsidRPr="008E7F18">
        <w:rPr>
          <w:color w:val="auto"/>
        </w:rPr>
        <w:t>и в газете «Вечерний Оренбург»</w:t>
      </w:r>
      <w:r w:rsidRPr="008E7F18">
        <w:rPr>
          <w:color w:val="auto"/>
        </w:rPr>
        <w:t xml:space="preserve"> не менее чем за 30 дней до дня проведения аукциона;</w:t>
      </w:r>
    </w:p>
    <w:p w:rsidR="00CB6FE8" w:rsidRPr="008E7F18" w:rsidRDefault="00DA4E14" w:rsidP="00337E56">
      <w:pPr>
        <w:ind w:firstLine="709"/>
        <w:jc w:val="both"/>
        <w:rPr>
          <w:color w:val="auto"/>
        </w:rPr>
      </w:pPr>
      <w:r w:rsidRPr="008E7F18">
        <w:rPr>
          <w:color w:val="auto"/>
        </w:rPr>
        <w:t xml:space="preserve">определяет начальную цену предмета аукциона в соответствии </w:t>
      </w:r>
      <w:r w:rsidR="00DE1196" w:rsidRPr="008E7F18">
        <w:rPr>
          <w:color w:val="auto"/>
        </w:rPr>
        <w:br/>
      </w:r>
      <w:r w:rsidRPr="008E7F18">
        <w:rPr>
          <w:color w:val="auto"/>
        </w:rPr>
        <w:t xml:space="preserve">с </w:t>
      </w:r>
      <w:hyperlink w:anchor="P166" w:history="1">
        <w:r w:rsidRPr="008E7F18">
          <w:rPr>
            <w:color w:val="auto"/>
          </w:rPr>
          <w:t>пунктом 1.6</w:t>
        </w:r>
      </w:hyperlink>
      <w:r w:rsidRPr="008E7F18">
        <w:rPr>
          <w:color w:val="auto"/>
        </w:rPr>
        <w:t xml:space="preserve"> настоящих </w:t>
      </w:r>
      <w:r w:rsidR="00CB6FE8" w:rsidRPr="008E7F18">
        <w:rPr>
          <w:color w:val="auto"/>
        </w:rPr>
        <w:t>п</w:t>
      </w:r>
      <w:r w:rsidRPr="008E7F18">
        <w:rPr>
          <w:color w:val="auto"/>
        </w:rPr>
        <w:t>равил, а также устанавливает велич</w:t>
      </w:r>
      <w:r w:rsidR="004C1B0D" w:rsidRPr="008E7F18">
        <w:rPr>
          <w:color w:val="auto"/>
        </w:rPr>
        <w:t>ину повышения начальной цены – «</w:t>
      </w:r>
      <w:r w:rsidRPr="008E7F18">
        <w:rPr>
          <w:color w:val="auto"/>
        </w:rPr>
        <w:t>шаг аукциона</w:t>
      </w:r>
      <w:r w:rsidR="004C1B0D" w:rsidRPr="008E7F18">
        <w:rPr>
          <w:color w:val="auto"/>
        </w:rPr>
        <w:t>»</w:t>
      </w:r>
      <w:r w:rsidRPr="008E7F18">
        <w:rPr>
          <w:color w:val="auto"/>
        </w:rPr>
        <w:t xml:space="preserve"> в пределах от</w:t>
      </w:r>
      <w:r w:rsidR="00572399">
        <w:rPr>
          <w:color w:val="auto"/>
        </w:rPr>
        <w:t xml:space="preserve"> </w:t>
      </w:r>
      <w:r w:rsidR="00CB1CA4" w:rsidRPr="008E7F18">
        <w:rPr>
          <w:color w:val="auto"/>
        </w:rPr>
        <w:t>20</w:t>
      </w:r>
      <w:r w:rsidRPr="008E7F18">
        <w:rPr>
          <w:color w:val="auto"/>
        </w:rPr>
        <w:t xml:space="preserve"> до </w:t>
      </w:r>
      <w:r w:rsidR="00CB1CA4" w:rsidRPr="008E7F18">
        <w:rPr>
          <w:color w:val="auto"/>
        </w:rPr>
        <w:t>100</w:t>
      </w:r>
      <w:r w:rsidRPr="008E7F18">
        <w:rPr>
          <w:color w:val="auto"/>
        </w:rPr>
        <w:t xml:space="preserve"> процентов (включительно) начальной цены предмета аукциона, который остается единым на весь период аукциона;</w:t>
      </w:r>
    </w:p>
    <w:p w:rsidR="00DA4E14" w:rsidRPr="008E7F18" w:rsidRDefault="00DA4E14" w:rsidP="00337E56">
      <w:pPr>
        <w:ind w:firstLine="709"/>
        <w:jc w:val="both"/>
        <w:rPr>
          <w:color w:val="auto"/>
        </w:rPr>
      </w:pPr>
      <w:r w:rsidRPr="008E7F18">
        <w:rPr>
          <w:color w:val="auto"/>
        </w:rPr>
        <w:t xml:space="preserve">определяет сумму задатка, предельный срок внесения задатка лицами, намеревающимися принять участие в аукционе (далее </w:t>
      </w:r>
      <w:r w:rsidR="00CB6FE8" w:rsidRPr="008E7F18">
        <w:rPr>
          <w:color w:val="auto"/>
        </w:rPr>
        <w:t>–</w:t>
      </w:r>
      <w:r w:rsidRPr="008E7F18">
        <w:rPr>
          <w:color w:val="auto"/>
        </w:rPr>
        <w:t xml:space="preserve"> претенденты);</w:t>
      </w:r>
    </w:p>
    <w:p w:rsidR="00DA4E14" w:rsidRPr="008E7F18" w:rsidRDefault="00DA4E14" w:rsidP="00337E56">
      <w:pPr>
        <w:ind w:firstLine="709"/>
        <w:jc w:val="both"/>
        <w:rPr>
          <w:color w:val="auto"/>
        </w:rPr>
      </w:pPr>
      <w:r w:rsidRPr="008E7F18">
        <w:rPr>
          <w:color w:val="auto"/>
        </w:rPr>
        <w:t xml:space="preserve">принимает от претендентов заявки на участие в аукционе </w:t>
      </w:r>
      <w:r w:rsidR="00DE1196" w:rsidRPr="008E7F18">
        <w:rPr>
          <w:color w:val="auto"/>
        </w:rPr>
        <w:br/>
      </w:r>
      <w:r w:rsidRPr="008E7F18">
        <w:rPr>
          <w:color w:val="auto"/>
        </w:rPr>
        <w:t xml:space="preserve">и прилагаемые к ним документы согласно </w:t>
      </w:r>
      <w:hyperlink w:anchor="P201" w:history="1">
        <w:r w:rsidRPr="008E7F18">
          <w:rPr>
            <w:color w:val="auto"/>
          </w:rPr>
          <w:t>пункту 2.5</w:t>
        </w:r>
      </w:hyperlink>
      <w:r w:rsidRPr="008E7F18">
        <w:rPr>
          <w:color w:val="auto"/>
        </w:rPr>
        <w:t xml:space="preserve"> настоящих </w:t>
      </w:r>
      <w:r w:rsidR="00CB6FE8" w:rsidRPr="008E7F18">
        <w:rPr>
          <w:color w:val="auto"/>
        </w:rPr>
        <w:t>п</w:t>
      </w:r>
      <w:r w:rsidRPr="008E7F18">
        <w:rPr>
          <w:color w:val="auto"/>
        </w:rPr>
        <w:t>равил;</w:t>
      </w:r>
    </w:p>
    <w:p w:rsidR="00DA4E14" w:rsidRPr="008E7F18" w:rsidRDefault="00DA4E14" w:rsidP="00337E56">
      <w:pPr>
        <w:ind w:firstLine="709"/>
        <w:jc w:val="both"/>
        <w:rPr>
          <w:color w:val="auto"/>
        </w:rPr>
      </w:pPr>
      <w:r w:rsidRPr="008E7F18">
        <w:rPr>
          <w:color w:val="auto"/>
        </w:rPr>
        <w:t>ведет учет заявок по мере их поступления в журнале приема заявок;</w:t>
      </w:r>
    </w:p>
    <w:p w:rsidR="00DA4E14" w:rsidRPr="008E7F18" w:rsidRDefault="00DA4E14" w:rsidP="00337E56">
      <w:pPr>
        <w:ind w:firstLine="709"/>
        <w:jc w:val="both"/>
        <w:rPr>
          <w:color w:val="auto"/>
        </w:rPr>
      </w:pPr>
      <w:r w:rsidRPr="008E7F18">
        <w:rPr>
          <w:color w:val="auto"/>
        </w:rPr>
        <w:t xml:space="preserve">обеспечивает хранение зарегистрированных заявок и прилагаемых </w:t>
      </w:r>
      <w:r w:rsidR="00DE1196" w:rsidRPr="008E7F18">
        <w:rPr>
          <w:color w:val="auto"/>
        </w:rPr>
        <w:br/>
      </w:r>
      <w:r w:rsidRPr="008E7F18">
        <w:rPr>
          <w:color w:val="auto"/>
        </w:rPr>
        <w:t>к ним документов, а также конфиденциальность содержащихся в них сведений до момента их рассмотрения;</w:t>
      </w:r>
    </w:p>
    <w:p w:rsidR="00DA4E14" w:rsidRPr="008E7F18" w:rsidRDefault="00DA4E14" w:rsidP="00337E56">
      <w:pPr>
        <w:ind w:firstLine="709"/>
        <w:jc w:val="both"/>
        <w:rPr>
          <w:color w:val="auto"/>
        </w:rPr>
      </w:pPr>
      <w:r w:rsidRPr="008E7F18">
        <w:rPr>
          <w:color w:val="auto"/>
        </w:rPr>
        <w:t xml:space="preserve">уведомляет претендентов о принятом аукционной комиссией решении </w:t>
      </w:r>
      <w:r w:rsidR="00345893">
        <w:rPr>
          <w:color w:val="auto"/>
        </w:rPr>
        <w:br/>
      </w:r>
      <w:r w:rsidRPr="008E7F18">
        <w:rPr>
          <w:color w:val="auto"/>
        </w:rPr>
        <w:t>о допуске претендента к участию в аукционе либо об отказе</w:t>
      </w:r>
      <w:r w:rsidR="00572399">
        <w:rPr>
          <w:color w:val="auto"/>
        </w:rPr>
        <w:t xml:space="preserve"> </w:t>
      </w:r>
      <w:r w:rsidRPr="008E7F18">
        <w:rPr>
          <w:color w:val="auto"/>
        </w:rPr>
        <w:t>в</w:t>
      </w:r>
      <w:r w:rsidR="00572399">
        <w:rPr>
          <w:color w:val="auto"/>
        </w:rPr>
        <w:t xml:space="preserve"> </w:t>
      </w:r>
      <w:r w:rsidRPr="008E7F18">
        <w:rPr>
          <w:color w:val="auto"/>
        </w:rPr>
        <w:t>допуске</w:t>
      </w:r>
      <w:r w:rsidR="00572399">
        <w:rPr>
          <w:color w:val="auto"/>
        </w:rPr>
        <w:t xml:space="preserve"> </w:t>
      </w:r>
      <w:r w:rsidR="00572399">
        <w:rPr>
          <w:color w:val="auto"/>
        </w:rPr>
        <w:br/>
      </w:r>
      <w:r w:rsidRPr="008E7F18">
        <w:rPr>
          <w:color w:val="auto"/>
        </w:rPr>
        <w:t>к участию в аукционе размещением на официальном</w:t>
      </w:r>
      <w:r w:rsidR="00572399">
        <w:rPr>
          <w:color w:val="auto"/>
        </w:rPr>
        <w:t xml:space="preserve"> </w:t>
      </w:r>
      <w:r w:rsidR="004A3FFD" w:rsidRPr="008E7F18">
        <w:rPr>
          <w:color w:val="auto"/>
        </w:rPr>
        <w:t>И</w:t>
      </w:r>
      <w:r w:rsidRPr="008E7F18">
        <w:rPr>
          <w:color w:val="auto"/>
        </w:rPr>
        <w:t xml:space="preserve">нтернет-портале города Оренбурга протокола признания претендентов участниками аукциона </w:t>
      </w:r>
      <w:r w:rsidR="00345893">
        <w:rPr>
          <w:color w:val="auto"/>
        </w:rPr>
        <w:br/>
      </w:r>
      <w:r w:rsidRPr="008E7F18">
        <w:rPr>
          <w:color w:val="auto"/>
        </w:rPr>
        <w:t xml:space="preserve">не позднее </w:t>
      </w:r>
      <w:r w:rsidR="00572399">
        <w:rPr>
          <w:color w:val="auto"/>
        </w:rPr>
        <w:t>1</w:t>
      </w:r>
      <w:r w:rsidRPr="008E7F18">
        <w:rPr>
          <w:color w:val="auto"/>
        </w:rPr>
        <w:t xml:space="preserve"> рабочего дня, следующего за днем подписания аукционной комиссией соответствующего протокола;</w:t>
      </w:r>
    </w:p>
    <w:p w:rsidR="00DA4E14" w:rsidRPr="008E7F18" w:rsidRDefault="00DA4E14" w:rsidP="00337E56">
      <w:pPr>
        <w:ind w:firstLine="709"/>
        <w:jc w:val="both"/>
        <w:rPr>
          <w:color w:val="auto"/>
        </w:rPr>
      </w:pPr>
      <w:r w:rsidRPr="008E7F18">
        <w:rPr>
          <w:color w:val="auto"/>
        </w:rPr>
        <w:t>проводит аукцион.</w:t>
      </w:r>
    </w:p>
    <w:p w:rsidR="00DA4E14" w:rsidRPr="008E7F18" w:rsidRDefault="00DA4E14" w:rsidP="00337E56">
      <w:pPr>
        <w:ind w:firstLine="709"/>
        <w:jc w:val="both"/>
        <w:rPr>
          <w:color w:val="auto"/>
        </w:rPr>
      </w:pPr>
      <w:r w:rsidRPr="008E7F18">
        <w:rPr>
          <w:color w:val="auto"/>
        </w:rPr>
        <w:t xml:space="preserve">2.2. В </w:t>
      </w:r>
      <w:r w:rsidR="00365C13">
        <w:rPr>
          <w:color w:val="auto"/>
        </w:rPr>
        <w:t>извещении</w:t>
      </w:r>
      <w:r w:rsidR="00572399">
        <w:rPr>
          <w:color w:val="auto"/>
        </w:rPr>
        <w:t xml:space="preserve"> </w:t>
      </w:r>
      <w:r w:rsidR="00961A67" w:rsidRPr="008E7F18">
        <w:rPr>
          <w:color w:val="auto"/>
        </w:rPr>
        <w:t xml:space="preserve">указываются </w:t>
      </w:r>
      <w:r w:rsidRPr="008E7F18">
        <w:rPr>
          <w:color w:val="auto"/>
        </w:rPr>
        <w:t>следующие сведения:</w:t>
      </w:r>
    </w:p>
    <w:p w:rsidR="00DA4E14" w:rsidRPr="008E7F18" w:rsidRDefault="00DA4E14" w:rsidP="00337E56">
      <w:pPr>
        <w:ind w:firstLine="709"/>
        <w:jc w:val="both"/>
        <w:rPr>
          <w:color w:val="auto"/>
        </w:rPr>
      </w:pPr>
      <w:r w:rsidRPr="008E7F18">
        <w:rPr>
          <w:color w:val="auto"/>
        </w:rPr>
        <w:t>1)</w:t>
      </w:r>
      <w:r w:rsidR="00F43B06">
        <w:rPr>
          <w:color w:val="auto"/>
        </w:rPr>
        <w:t xml:space="preserve"> </w:t>
      </w:r>
      <w:r w:rsidR="003A3241" w:rsidRPr="008E7F18">
        <w:rPr>
          <w:color w:val="auto"/>
        </w:rPr>
        <w:t>наименование,</w:t>
      </w:r>
      <w:r w:rsidR="00572399">
        <w:rPr>
          <w:color w:val="auto"/>
        </w:rPr>
        <w:t xml:space="preserve"> </w:t>
      </w:r>
      <w:r w:rsidRPr="008E7F18">
        <w:rPr>
          <w:color w:val="auto"/>
        </w:rPr>
        <w:t>место</w:t>
      </w:r>
      <w:r w:rsidR="00572399">
        <w:rPr>
          <w:color w:val="auto"/>
        </w:rPr>
        <w:t xml:space="preserve"> </w:t>
      </w:r>
      <w:r w:rsidRPr="008E7F18">
        <w:rPr>
          <w:color w:val="auto"/>
        </w:rPr>
        <w:t>нахождения,</w:t>
      </w:r>
      <w:r w:rsidR="00572399">
        <w:rPr>
          <w:color w:val="auto"/>
        </w:rPr>
        <w:t xml:space="preserve"> </w:t>
      </w:r>
      <w:r w:rsidRPr="008E7F18">
        <w:rPr>
          <w:color w:val="auto"/>
        </w:rPr>
        <w:t>почтовый</w:t>
      </w:r>
      <w:r w:rsidR="00572399">
        <w:rPr>
          <w:color w:val="auto"/>
        </w:rPr>
        <w:t xml:space="preserve"> </w:t>
      </w:r>
      <w:r w:rsidRPr="008E7F18">
        <w:rPr>
          <w:color w:val="auto"/>
        </w:rPr>
        <w:t>адрес,</w:t>
      </w:r>
      <w:r w:rsidR="00572399">
        <w:rPr>
          <w:color w:val="auto"/>
        </w:rPr>
        <w:t xml:space="preserve"> </w:t>
      </w:r>
      <w:r w:rsidRPr="008E7F18">
        <w:rPr>
          <w:color w:val="auto"/>
        </w:rPr>
        <w:t>адрес</w:t>
      </w:r>
      <w:r w:rsidR="00572399">
        <w:rPr>
          <w:color w:val="auto"/>
        </w:rPr>
        <w:t xml:space="preserve"> </w:t>
      </w:r>
      <w:r w:rsidRPr="008E7F18">
        <w:rPr>
          <w:color w:val="auto"/>
        </w:rPr>
        <w:t>электронной</w:t>
      </w:r>
      <w:r w:rsidR="00572399">
        <w:rPr>
          <w:color w:val="auto"/>
        </w:rPr>
        <w:t xml:space="preserve"> </w:t>
      </w:r>
      <w:r w:rsidRPr="008E7F18">
        <w:rPr>
          <w:color w:val="auto"/>
        </w:rPr>
        <w:t>почты и номер контактного телефона организатора аукциона;</w:t>
      </w:r>
    </w:p>
    <w:p w:rsidR="00DA4E14" w:rsidRPr="008E7F18" w:rsidRDefault="00DA4E14" w:rsidP="00337E56">
      <w:pPr>
        <w:ind w:firstLine="709"/>
        <w:jc w:val="both"/>
        <w:rPr>
          <w:color w:val="auto"/>
        </w:rPr>
      </w:pPr>
      <w:r w:rsidRPr="008E7F18">
        <w:rPr>
          <w:color w:val="auto"/>
        </w:rPr>
        <w:t>2) предмет аукциона с описанием местоположения размещения</w:t>
      </w:r>
      <w:r w:rsidR="00572399">
        <w:rPr>
          <w:color w:val="auto"/>
        </w:rPr>
        <w:t xml:space="preserve"> </w:t>
      </w:r>
      <w:r w:rsidR="00A22C68" w:rsidRPr="008E7F18">
        <w:rPr>
          <w:color w:val="auto"/>
        </w:rPr>
        <w:t>НТО</w:t>
      </w:r>
      <w:r w:rsidRPr="008E7F18">
        <w:rPr>
          <w:color w:val="auto"/>
        </w:rPr>
        <w:t>, указанием</w:t>
      </w:r>
      <w:r w:rsidR="00572399">
        <w:rPr>
          <w:color w:val="auto"/>
        </w:rPr>
        <w:t xml:space="preserve"> </w:t>
      </w:r>
      <w:r w:rsidRPr="008E7F18">
        <w:rPr>
          <w:color w:val="auto"/>
        </w:rPr>
        <w:t>типа,</w:t>
      </w:r>
      <w:r w:rsidR="00572399">
        <w:rPr>
          <w:color w:val="auto"/>
        </w:rPr>
        <w:t xml:space="preserve"> </w:t>
      </w:r>
      <w:r w:rsidRPr="008E7F18">
        <w:rPr>
          <w:color w:val="auto"/>
        </w:rPr>
        <w:t>наименов</w:t>
      </w:r>
      <w:r w:rsidR="00DE1196" w:rsidRPr="008E7F18">
        <w:rPr>
          <w:color w:val="auto"/>
        </w:rPr>
        <w:t>ания и специализации объекта;</w:t>
      </w:r>
    </w:p>
    <w:p w:rsidR="00DA4E14" w:rsidRPr="008E7F18" w:rsidRDefault="00DA4E14" w:rsidP="00337E56">
      <w:pPr>
        <w:ind w:firstLine="709"/>
        <w:jc w:val="both"/>
        <w:rPr>
          <w:color w:val="auto"/>
        </w:rPr>
      </w:pPr>
      <w:r w:rsidRPr="008E7F18">
        <w:rPr>
          <w:color w:val="auto"/>
        </w:rPr>
        <w:t>3</w:t>
      </w:r>
      <w:r w:rsidR="00D26D67">
        <w:rPr>
          <w:color w:val="auto"/>
        </w:rPr>
        <w:t xml:space="preserve">) </w:t>
      </w:r>
      <w:r w:rsidRPr="008E7F18">
        <w:rPr>
          <w:color w:val="auto"/>
        </w:rPr>
        <w:t xml:space="preserve">начальная (минимальная) цена </w:t>
      </w:r>
      <w:r w:rsidR="00CB6FE8" w:rsidRPr="008E7F18">
        <w:rPr>
          <w:color w:val="auto"/>
        </w:rPr>
        <w:t>д</w:t>
      </w:r>
      <w:r w:rsidRPr="008E7F18">
        <w:rPr>
          <w:color w:val="auto"/>
        </w:rPr>
        <w:t>оговора</w:t>
      </w:r>
      <w:r w:rsidR="00572399">
        <w:rPr>
          <w:color w:val="auto"/>
        </w:rPr>
        <w:t xml:space="preserve"> </w:t>
      </w:r>
      <w:r w:rsidRPr="008E7F18">
        <w:rPr>
          <w:color w:val="auto"/>
        </w:rPr>
        <w:t xml:space="preserve">(цена лота) в размере месячного платежа за право размещения </w:t>
      </w:r>
      <w:r w:rsidR="00A22C68" w:rsidRPr="008E7F18">
        <w:rPr>
          <w:color w:val="auto"/>
        </w:rPr>
        <w:t>НТО</w:t>
      </w:r>
      <w:r w:rsidRPr="008E7F18">
        <w:rPr>
          <w:color w:val="auto"/>
        </w:rPr>
        <w:t>;</w:t>
      </w:r>
    </w:p>
    <w:p w:rsidR="00DA4E14" w:rsidRPr="008E7F18" w:rsidRDefault="00DA4E14" w:rsidP="00337E56">
      <w:pPr>
        <w:ind w:firstLine="709"/>
        <w:jc w:val="both"/>
        <w:rPr>
          <w:color w:val="auto"/>
        </w:rPr>
      </w:pPr>
      <w:r w:rsidRPr="008E7F18">
        <w:rPr>
          <w:color w:val="auto"/>
        </w:rPr>
        <w:t>4)</w:t>
      </w:r>
      <w:r w:rsidR="00D26D67">
        <w:rPr>
          <w:color w:val="auto"/>
        </w:rPr>
        <w:t xml:space="preserve"> </w:t>
      </w:r>
      <w:r w:rsidRPr="008E7F18">
        <w:rPr>
          <w:color w:val="auto"/>
        </w:rPr>
        <w:t xml:space="preserve">срок действия </w:t>
      </w:r>
      <w:r w:rsidR="00CB6FE8" w:rsidRPr="008E7F18">
        <w:rPr>
          <w:color w:val="auto"/>
        </w:rPr>
        <w:t>д</w:t>
      </w:r>
      <w:r w:rsidRPr="008E7F18">
        <w:rPr>
          <w:color w:val="auto"/>
        </w:rPr>
        <w:t>оговора;</w:t>
      </w:r>
    </w:p>
    <w:p w:rsidR="00DA4E14" w:rsidRPr="008E7F18" w:rsidRDefault="00DA4E14" w:rsidP="00337E56">
      <w:pPr>
        <w:ind w:firstLine="709"/>
        <w:jc w:val="both"/>
        <w:rPr>
          <w:color w:val="auto"/>
        </w:rPr>
      </w:pPr>
      <w:r w:rsidRPr="008E7F18">
        <w:rPr>
          <w:color w:val="auto"/>
        </w:rPr>
        <w:lastRenderedPageBreak/>
        <w:t>5) срок, место и</w:t>
      </w:r>
      <w:r w:rsidR="00572399">
        <w:rPr>
          <w:color w:val="auto"/>
        </w:rPr>
        <w:t xml:space="preserve"> </w:t>
      </w:r>
      <w:r w:rsidRPr="008E7F18">
        <w:rPr>
          <w:color w:val="auto"/>
        </w:rPr>
        <w:t>порядок предоставления</w:t>
      </w:r>
      <w:r w:rsidR="00572399">
        <w:rPr>
          <w:color w:val="auto"/>
        </w:rPr>
        <w:t xml:space="preserve"> </w:t>
      </w:r>
      <w:r w:rsidRPr="008E7F18">
        <w:rPr>
          <w:color w:val="auto"/>
        </w:rPr>
        <w:t xml:space="preserve">документации об аукционе, </w:t>
      </w:r>
      <w:r w:rsidR="003A3241" w:rsidRPr="008E7F18">
        <w:rPr>
          <w:color w:val="auto"/>
        </w:rPr>
        <w:t xml:space="preserve">ссылка на соответствующий раздел </w:t>
      </w:r>
      <w:r w:rsidR="004A3FFD" w:rsidRPr="008E7F18">
        <w:rPr>
          <w:color w:val="auto"/>
        </w:rPr>
        <w:t>И</w:t>
      </w:r>
      <w:r w:rsidRPr="008E7F18">
        <w:rPr>
          <w:color w:val="auto"/>
        </w:rPr>
        <w:t>нтернет-портала города Оренбурга</w:t>
      </w:r>
      <w:r w:rsidR="00572399">
        <w:rPr>
          <w:color w:val="auto"/>
        </w:rPr>
        <w:t xml:space="preserve"> </w:t>
      </w:r>
      <w:r w:rsidR="00572399">
        <w:rPr>
          <w:color w:val="auto"/>
        </w:rPr>
        <w:br/>
      </w:r>
      <w:r w:rsidRPr="008E7F18">
        <w:rPr>
          <w:color w:val="auto"/>
        </w:rPr>
        <w:t>в сети</w:t>
      </w:r>
      <w:r w:rsidR="00572399">
        <w:rPr>
          <w:color w:val="auto"/>
        </w:rPr>
        <w:t xml:space="preserve"> </w:t>
      </w:r>
      <w:r w:rsidRPr="008E7F18">
        <w:rPr>
          <w:color w:val="auto"/>
        </w:rPr>
        <w:t>Интернет,</w:t>
      </w:r>
      <w:r w:rsidR="00572399">
        <w:rPr>
          <w:color w:val="auto"/>
        </w:rPr>
        <w:t xml:space="preserve"> </w:t>
      </w:r>
      <w:r w:rsidRPr="008E7F18">
        <w:rPr>
          <w:color w:val="auto"/>
        </w:rPr>
        <w:t>на котором размещена документация об аукционе;</w:t>
      </w:r>
    </w:p>
    <w:p w:rsidR="00DA4E14" w:rsidRPr="008E7F18" w:rsidRDefault="00DA4E14" w:rsidP="00337E56">
      <w:pPr>
        <w:ind w:firstLine="709"/>
        <w:jc w:val="both"/>
        <w:rPr>
          <w:color w:val="auto"/>
        </w:rPr>
      </w:pPr>
      <w:r w:rsidRPr="008E7F18">
        <w:rPr>
          <w:color w:val="auto"/>
        </w:rPr>
        <w:t>6) требование</w:t>
      </w:r>
      <w:r w:rsidR="00572399">
        <w:rPr>
          <w:color w:val="auto"/>
        </w:rPr>
        <w:t xml:space="preserve"> </w:t>
      </w:r>
      <w:r w:rsidRPr="008E7F18">
        <w:rPr>
          <w:color w:val="auto"/>
        </w:rPr>
        <w:t>о</w:t>
      </w:r>
      <w:r w:rsidR="00572399">
        <w:rPr>
          <w:color w:val="auto"/>
        </w:rPr>
        <w:t xml:space="preserve"> </w:t>
      </w:r>
      <w:r w:rsidRPr="008E7F18">
        <w:rPr>
          <w:color w:val="auto"/>
        </w:rPr>
        <w:t>внесении</w:t>
      </w:r>
      <w:r w:rsidR="00572399">
        <w:rPr>
          <w:color w:val="auto"/>
        </w:rPr>
        <w:t xml:space="preserve"> </w:t>
      </w:r>
      <w:r w:rsidRPr="008E7F18">
        <w:rPr>
          <w:color w:val="auto"/>
        </w:rPr>
        <w:t>задатка, а</w:t>
      </w:r>
      <w:r w:rsidR="00572399">
        <w:rPr>
          <w:color w:val="auto"/>
        </w:rPr>
        <w:t xml:space="preserve"> </w:t>
      </w:r>
      <w:r w:rsidRPr="008E7F18">
        <w:rPr>
          <w:color w:val="auto"/>
        </w:rPr>
        <w:t>также размер</w:t>
      </w:r>
      <w:r w:rsidR="00572399">
        <w:rPr>
          <w:color w:val="auto"/>
        </w:rPr>
        <w:t xml:space="preserve"> </w:t>
      </w:r>
      <w:r w:rsidRPr="008E7F18">
        <w:rPr>
          <w:color w:val="auto"/>
        </w:rPr>
        <w:t>задатка;</w:t>
      </w:r>
    </w:p>
    <w:p w:rsidR="00DA4E14" w:rsidRPr="008E7F18" w:rsidRDefault="001A0ADD" w:rsidP="00337E56">
      <w:pPr>
        <w:ind w:firstLine="709"/>
        <w:jc w:val="both"/>
        <w:rPr>
          <w:color w:val="auto"/>
        </w:rPr>
      </w:pPr>
      <w:r w:rsidRPr="008E7F18">
        <w:rPr>
          <w:color w:val="auto"/>
        </w:rPr>
        <w:t xml:space="preserve">7) </w:t>
      </w:r>
      <w:r w:rsidR="00DA4E14" w:rsidRPr="008E7F18">
        <w:rPr>
          <w:color w:val="auto"/>
        </w:rPr>
        <w:t>срок, в</w:t>
      </w:r>
      <w:r w:rsidR="00572399">
        <w:rPr>
          <w:color w:val="auto"/>
        </w:rPr>
        <w:t xml:space="preserve"> </w:t>
      </w:r>
      <w:r w:rsidR="00DA4E14" w:rsidRPr="008E7F18">
        <w:rPr>
          <w:color w:val="auto"/>
        </w:rPr>
        <w:t xml:space="preserve">течение которого организатор аукциона вправе отказаться </w:t>
      </w:r>
      <w:r w:rsidR="00DE1196" w:rsidRPr="008E7F18">
        <w:rPr>
          <w:color w:val="auto"/>
        </w:rPr>
        <w:br/>
      </w:r>
      <w:r w:rsidR="00DA4E14" w:rsidRPr="008E7F18">
        <w:rPr>
          <w:color w:val="auto"/>
        </w:rPr>
        <w:t>от проведения аукциона;</w:t>
      </w:r>
    </w:p>
    <w:p w:rsidR="00DA4E14" w:rsidRPr="008E7F18" w:rsidRDefault="00DA4E14" w:rsidP="00337E56">
      <w:pPr>
        <w:ind w:firstLine="709"/>
        <w:jc w:val="both"/>
        <w:rPr>
          <w:color w:val="auto"/>
        </w:rPr>
      </w:pPr>
      <w:r w:rsidRPr="008E7F18">
        <w:rPr>
          <w:color w:val="auto"/>
        </w:rPr>
        <w:t xml:space="preserve">8) информация о сроках и месте подачи заявок на участие в аукционе, </w:t>
      </w:r>
      <w:r w:rsidR="00DE1196" w:rsidRPr="008E7F18">
        <w:rPr>
          <w:color w:val="auto"/>
        </w:rPr>
        <w:br/>
      </w:r>
      <w:r w:rsidRPr="008E7F18">
        <w:rPr>
          <w:color w:val="auto"/>
        </w:rPr>
        <w:t xml:space="preserve">о дате, времени и месте проведения аукциона, о шаге аукциона, о сроке заключения </w:t>
      </w:r>
      <w:r w:rsidR="006F54A9">
        <w:rPr>
          <w:color w:val="auto"/>
        </w:rPr>
        <w:t>д</w:t>
      </w:r>
      <w:r w:rsidRPr="008E7F18">
        <w:rPr>
          <w:color w:val="auto"/>
        </w:rPr>
        <w:t>оговора</w:t>
      </w:r>
      <w:r w:rsidR="00572399">
        <w:rPr>
          <w:color w:val="auto"/>
        </w:rPr>
        <w:t xml:space="preserve"> </w:t>
      </w:r>
      <w:r w:rsidRPr="008E7F18">
        <w:rPr>
          <w:color w:val="auto"/>
        </w:rPr>
        <w:t>по результатам аукциона.</w:t>
      </w:r>
    </w:p>
    <w:p w:rsidR="00DA4E14" w:rsidRPr="008E7F18" w:rsidRDefault="001A0ADD" w:rsidP="00337E56">
      <w:pPr>
        <w:tabs>
          <w:tab w:val="left" w:pos="1276"/>
        </w:tabs>
        <w:ind w:firstLine="709"/>
        <w:jc w:val="both"/>
        <w:rPr>
          <w:color w:val="auto"/>
        </w:rPr>
      </w:pPr>
      <w:r w:rsidRPr="008E7F18">
        <w:rPr>
          <w:color w:val="auto"/>
        </w:rPr>
        <w:t xml:space="preserve">2.3. </w:t>
      </w:r>
      <w:r w:rsidR="00DA4E14" w:rsidRPr="008E7F18">
        <w:rPr>
          <w:color w:val="auto"/>
        </w:rPr>
        <w:t>Организатор аукциона</w:t>
      </w:r>
      <w:r w:rsidR="00572399">
        <w:rPr>
          <w:color w:val="auto"/>
        </w:rPr>
        <w:t xml:space="preserve"> </w:t>
      </w:r>
      <w:r w:rsidR="00DA4E14" w:rsidRPr="008E7F18">
        <w:rPr>
          <w:color w:val="auto"/>
        </w:rPr>
        <w:t>вправе</w:t>
      </w:r>
      <w:r w:rsidR="00572399">
        <w:rPr>
          <w:color w:val="auto"/>
        </w:rPr>
        <w:t xml:space="preserve"> </w:t>
      </w:r>
      <w:r w:rsidR="00DA4E14" w:rsidRPr="008E7F18">
        <w:rPr>
          <w:color w:val="auto"/>
        </w:rPr>
        <w:t xml:space="preserve">принять решение о внесении изменений в извещение о проведении аукциона не </w:t>
      </w:r>
      <w:r w:rsidR="00586DA5" w:rsidRPr="008E7F18">
        <w:rPr>
          <w:color w:val="auto"/>
        </w:rPr>
        <w:t>позднее,</w:t>
      </w:r>
      <w:r w:rsidR="00572399">
        <w:rPr>
          <w:color w:val="auto"/>
        </w:rPr>
        <w:t xml:space="preserve"> </w:t>
      </w:r>
      <w:r w:rsidR="00357B87">
        <w:rPr>
          <w:color w:val="auto"/>
        </w:rPr>
        <w:t xml:space="preserve">                                            </w:t>
      </w:r>
      <w:r w:rsidR="00DA4E14" w:rsidRPr="008E7F18">
        <w:rPr>
          <w:color w:val="auto"/>
        </w:rPr>
        <w:t>чем</w:t>
      </w:r>
      <w:r w:rsidR="00357B87">
        <w:rPr>
          <w:color w:val="auto"/>
        </w:rPr>
        <w:t xml:space="preserve"> </w:t>
      </w:r>
      <w:r w:rsidR="00DA4E14" w:rsidRPr="008E7F18">
        <w:rPr>
          <w:color w:val="auto"/>
        </w:rPr>
        <w:t xml:space="preserve">за </w:t>
      </w:r>
      <w:r w:rsidR="00E27A8A">
        <w:rPr>
          <w:color w:val="auto"/>
        </w:rPr>
        <w:t>3</w:t>
      </w:r>
      <w:r w:rsidR="00CB1CA4" w:rsidRPr="008E7F18">
        <w:rPr>
          <w:color w:val="auto"/>
        </w:rPr>
        <w:t xml:space="preserve"> календарных </w:t>
      </w:r>
      <w:r w:rsidR="00DA4E14" w:rsidRPr="008E7F18">
        <w:rPr>
          <w:color w:val="auto"/>
        </w:rPr>
        <w:t>дн</w:t>
      </w:r>
      <w:r w:rsidR="00E27A8A">
        <w:rPr>
          <w:color w:val="auto"/>
        </w:rPr>
        <w:t>я</w:t>
      </w:r>
      <w:r w:rsidR="00DA4E14" w:rsidRPr="008E7F18">
        <w:rPr>
          <w:color w:val="auto"/>
        </w:rPr>
        <w:t xml:space="preserve"> до даты окончания подачи заявок на участие </w:t>
      </w:r>
      <w:r w:rsidR="00357B87">
        <w:rPr>
          <w:color w:val="auto"/>
        </w:rPr>
        <w:t xml:space="preserve">                      </w:t>
      </w:r>
      <w:r w:rsidR="00DA4E14" w:rsidRPr="008E7F18">
        <w:rPr>
          <w:color w:val="auto"/>
        </w:rPr>
        <w:t xml:space="preserve">в аукционе. В течение одного дня с даты принятия указанного решения такие изменения размещаются организатором аукциона на официальном </w:t>
      </w:r>
      <w:r w:rsidR="004A3FFD" w:rsidRPr="008E7F18">
        <w:rPr>
          <w:color w:val="auto"/>
        </w:rPr>
        <w:t>И</w:t>
      </w:r>
      <w:r w:rsidR="00DA4E14" w:rsidRPr="008E7F18">
        <w:rPr>
          <w:color w:val="auto"/>
        </w:rPr>
        <w:t>нтернет-портале города Оренбурга</w:t>
      </w:r>
      <w:r w:rsidR="00337009">
        <w:rPr>
          <w:color w:val="auto"/>
        </w:rPr>
        <w:t xml:space="preserve"> </w:t>
      </w:r>
      <w:r w:rsidR="006F54A9" w:rsidRPr="008E7F18">
        <w:rPr>
          <w:color w:val="auto"/>
        </w:rPr>
        <w:t>и в газете «Вечерний Оренбург»</w:t>
      </w:r>
      <w:r w:rsidR="00DA4E14" w:rsidRPr="008E7F18">
        <w:rPr>
          <w:color w:val="auto"/>
        </w:rPr>
        <w:t>.</w:t>
      </w:r>
      <w:r w:rsidR="00572399">
        <w:rPr>
          <w:color w:val="auto"/>
        </w:rPr>
        <w:t xml:space="preserve"> </w:t>
      </w:r>
      <w:r w:rsidR="00DA4E14" w:rsidRPr="008E7F18">
        <w:rPr>
          <w:color w:val="auto"/>
        </w:rPr>
        <w:t>При этом срок подачи заявок на участие в аукционе должен быть продлен таким образом, чтобы</w:t>
      </w:r>
      <w:r w:rsidR="00357B87">
        <w:rPr>
          <w:color w:val="auto"/>
        </w:rPr>
        <w:t xml:space="preserve"> </w:t>
      </w:r>
      <w:r w:rsidR="00DA4E14" w:rsidRPr="008E7F18">
        <w:rPr>
          <w:color w:val="auto"/>
        </w:rPr>
        <w:t>с даты размещения на</w:t>
      </w:r>
      <w:r w:rsidR="00F43B06">
        <w:rPr>
          <w:color w:val="auto"/>
        </w:rPr>
        <w:t xml:space="preserve"> </w:t>
      </w:r>
      <w:r w:rsidR="004A3FFD" w:rsidRPr="008E7F18">
        <w:rPr>
          <w:color w:val="auto"/>
        </w:rPr>
        <w:t>И</w:t>
      </w:r>
      <w:r w:rsidR="00DA4E14" w:rsidRPr="008E7F18">
        <w:rPr>
          <w:color w:val="auto"/>
        </w:rPr>
        <w:t>нтернет-портале города Оренбурга</w:t>
      </w:r>
      <w:r w:rsidR="00F43B06">
        <w:rPr>
          <w:color w:val="auto"/>
        </w:rPr>
        <w:t xml:space="preserve"> </w:t>
      </w:r>
      <w:r w:rsidR="00DA4E14" w:rsidRPr="008E7F18">
        <w:rPr>
          <w:color w:val="auto"/>
        </w:rPr>
        <w:t xml:space="preserve">и в газете </w:t>
      </w:r>
      <w:r w:rsidR="00986BAE" w:rsidRPr="008E7F18">
        <w:rPr>
          <w:color w:val="auto"/>
        </w:rPr>
        <w:t>«</w:t>
      </w:r>
      <w:r w:rsidR="00DA4E14" w:rsidRPr="008E7F18">
        <w:rPr>
          <w:color w:val="auto"/>
        </w:rPr>
        <w:t>Вечерний Оренбург</w:t>
      </w:r>
      <w:r w:rsidR="00986BAE" w:rsidRPr="008E7F18">
        <w:rPr>
          <w:color w:val="auto"/>
        </w:rPr>
        <w:t xml:space="preserve">» </w:t>
      </w:r>
      <w:r w:rsidR="00DA4E14" w:rsidRPr="008E7F18">
        <w:rPr>
          <w:color w:val="auto"/>
        </w:rPr>
        <w:t>внесенных изменений</w:t>
      </w:r>
      <w:r w:rsidR="00572399">
        <w:rPr>
          <w:color w:val="auto"/>
        </w:rPr>
        <w:t xml:space="preserve"> </w:t>
      </w:r>
      <w:r w:rsidR="00DA4E14" w:rsidRPr="008E7F18">
        <w:rPr>
          <w:color w:val="auto"/>
        </w:rPr>
        <w:t xml:space="preserve">в извещение о проведении аукциона до даты окончания подачи заявок на участие в аукционе </w:t>
      </w:r>
      <w:r w:rsidR="00337009">
        <w:rPr>
          <w:color w:val="auto"/>
        </w:rPr>
        <w:br/>
      </w:r>
      <w:r w:rsidR="00DA4E14" w:rsidRPr="008E7F18">
        <w:rPr>
          <w:color w:val="auto"/>
        </w:rPr>
        <w:t xml:space="preserve">он составлял не менее </w:t>
      </w:r>
      <w:r w:rsidR="00E666CD" w:rsidRPr="008E7F18">
        <w:rPr>
          <w:color w:val="auto"/>
        </w:rPr>
        <w:t>20</w:t>
      </w:r>
      <w:r w:rsidR="00DA4E14" w:rsidRPr="008E7F18">
        <w:rPr>
          <w:color w:val="auto"/>
        </w:rPr>
        <w:t xml:space="preserve"> дней.</w:t>
      </w:r>
    </w:p>
    <w:p w:rsidR="00DA4E14" w:rsidRPr="008E7F18" w:rsidRDefault="00DA4E14" w:rsidP="00337E56">
      <w:pPr>
        <w:ind w:firstLine="709"/>
        <w:jc w:val="both"/>
        <w:rPr>
          <w:color w:val="auto"/>
        </w:rPr>
      </w:pPr>
      <w:r w:rsidRPr="008E7F18">
        <w:rPr>
          <w:color w:val="auto"/>
        </w:rPr>
        <w:t xml:space="preserve">2.4. Организатор аукциона вправе </w:t>
      </w:r>
      <w:r w:rsidR="00E27A8A">
        <w:rPr>
          <w:color w:val="auto"/>
        </w:rPr>
        <w:t>отменить</w:t>
      </w:r>
      <w:r w:rsidRPr="008E7F18">
        <w:rPr>
          <w:color w:val="auto"/>
        </w:rPr>
        <w:t xml:space="preserve"> проведени</w:t>
      </w:r>
      <w:r w:rsidR="00E27A8A">
        <w:rPr>
          <w:color w:val="auto"/>
        </w:rPr>
        <w:t>е</w:t>
      </w:r>
      <w:r w:rsidRPr="008E7F18">
        <w:rPr>
          <w:color w:val="auto"/>
        </w:rPr>
        <w:t xml:space="preserve"> аукциона </w:t>
      </w:r>
      <w:r w:rsidR="00E27A8A">
        <w:rPr>
          <w:color w:val="auto"/>
        </w:rPr>
        <w:t xml:space="preserve">целиком или в части отдельных лотов </w:t>
      </w:r>
      <w:r w:rsidRPr="008E7F18">
        <w:rPr>
          <w:color w:val="auto"/>
        </w:rPr>
        <w:t>в любое время, но не позднее</w:t>
      </w:r>
      <w:r w:rsidR="00B879B3" w:rsidRPr="008E7F18">
        <w:rPr>
          <w:color w:val="auto"/>
        </w:rPr>
        <w:t>,</w:t>
      </w:r>
      <w:r w:rsidRPr="008E7F18">
        <w:rPr>
          <w:color w:val="auto"/>
        </w:rPr>
        <w:t xml:space="preserve"> </w:t>
      </w:r>
      <w:r w:rsidR="009F4E20">
        <w:rPr>
          <w:color w:val="auto"/>
        </w:rPr>
        <w:br/>
      </w:r>
      <w:r w:rsidRPr="008E7F18">
        <w:rPr>
          <w:color w:val="auto"/>
        </w:rPr>
        <w:t xml:space="preserve">чем за </w:t>
      </w:r>
      <w:r w:rsidR="00E27A8A">
        <w:rPr>
          <w:color w:val="auto"/>
        </w:rPr>
        <w:t>3</w:t>
      </w:r>
      <w:r w:rsidR="00572399">
        <w:rPr>
          <w:color w:val="auto"/>
        </w:rPr>
        <w:t xml:space="preserve"> </w:t>
      </w:r>
      <w:r w:rsidR="00CB1CA4" w:rsidRPr="008E7F18">
        <w:rPr>
          <w:color w:val="auto"/>
        </w:rPr>
        <w:t xml:space="preserve">календарных </w:t>
      </w:r>
      <w:r w:rsidRPr="008E7F18">
        <w:rPr>
          <w:color w:val="auto"/>
        </w:rPr>
        <w:t>дн</w:t>
      </w:r>
      <w:r w:rsidR="00E27A8A">
        <w:rPr>
          <w:color w:val="auto"/>
        </w:rPr>
        <w:t>я</w:t>
      </w:r>
      <w:r w:rsidRPr="008E7F18">
        <w:rPr>
          <w:color w:val="auto"/>
        </w:rPr>
        <w:t xml:space="preserve"> до наступления даты его проведения. Извещение </w:t>
      </w:r>
      <w:r w:rsidR="00572399">
        <w:rPr>
          <w:color w:val="auto"/>
        </w:rPr>
        <w:br/>
      </w:r>
      <w:r w:rsidRPr="008E7F18">
        <w:rPr>
          <w:color w:val="auto"/>
        </w:rPr>
        <w:t>об отмене аукциона размещ</w:t>
      </w:r>
      <w:r w:rsidR="00912666" w:rsidRPr="008E7F18">
        <w:rPr>
          <w:color w:val="auto"/>
        </w:rPr>
        <w:t>ается</w:t>
      </w:r>
      <w:r w:rsidR="00642053">
        <w:rPr>
          <w:color w:val="auto"/>
        </w:rPr>
        <w:t xml:space="preserve"> на официальном </w:t>
      </w:r>
      <w:r w:rsidR="003A3241" w:rsidRPr="008E7F18">
        <w:rPr>
          <w:color w:val="auto"/>
        </w:rPr>
        <w:t>И</w:t>
      </w:r>
      <w:r w:rsidRPr="008E7F18">
        <w:rPr>
          <w:color w:val="auto"/>
        </w:rPr>
        <w:t xml:space="preserve">нтернет-портале города Оренбурга и в газете </w:t>
      </w:r>
      <w:r w:rsidR="00986BAE" w:rsidRPr="008E7F18">
        <w:rPr>
          <w:color w:val="auto"/>
        </w:rPr>
        <w:t>«Вечерний Оренбург»</w:t>
      </w:r>
      <w:r w:rsidRPr="008E7F18">
        <w:rPr>
          <w:color w:val="auto"/>
        </w:rPr>
        <w:t>.</w:t>
      </w:r>
    </w:p>
    <w:p w:rsidR="00DA4E14" w:rsidRPr="008E7F18" w:rsidRDefault="001A0ADD" w:rsidP="00337E56">
      <w:pPr>
        <w:ind w:firstLine="709"/>
        <w:jc w:val="both"/>
        <w:rPr>
          <w:color w:val="auto"/>
        </w:rPr>
      </w:pPr>
      <w:bookmarkStart w:id="11" w:name="P201"/>
      <w:bookmarkEnd w:id="11"/>
      <w:r w:rsidRPr="00263857">
        <w:rPr>
          <w:color w:val="auto"/>
        </w:rPr>
        <w:t xml:space="preserve">2.5. </w:t>
      </w:r>
      <w:r w:rsidR="00DA4E14" w:rsidRPr="00263857">
        <w:rPr>
          <w:color w:val="auto"/>
        </w:rPr>
        <w:t>Участником аукциона может</w:t>
      </w:r>
      <w:r w:rsidR="00572399">
        <w:rPr>
          <w:color w:val="auto"/>
        </w:rPr>
        <w:t xml:space="preserve"> </w:t>
      </w:r>
      <w:r w:rsidR="00DA4E14" w:rsidRPr="00263857">
        <w:rPr>
          <w:color w:val="auto"/>
        </w:rPr>
        <w:t>быть</w:t>
      </w:r>
      <w:r w:rsidR="00572399">
        <w:rPr>
          <w:color w:val="auto"/>
        </w:rPr>
        <w:t xml:space="preserve"> </w:t>
      </w:r>
      <w:r w:rsidR="00DA4E14" w:rsidRPr="00263857">
        <w:rPr>
          <w:color w:val="auto"/>
        </w:rPr>
        <w:t>любо</w:t>
      </w:r>
      <w:r w:rsidR="006F54A9">
        <w:rPr>
          <w:color w:val="auto"/>
        </w:rPr>
        <w:t>й</w:t>
      </w:r>
      <w:r w:rsidR="00572399">
        <w:rPr>
          <w:color w:val="auto"/>
        </w:rPr>
        <w:t xml:space="preserve"> </w:t>
      </w:r>
      <w:r w:rsidR="006F54A9">
        <w:rPr>
          <w:color w:val="auto"/>
        </w:rPr>
        <w:t>индивидуальный предприниматель</w:t>
      </w:r>
      <w:r w:rsidR="00F21BBD">
        <w:rPr>
          <w:color w:val="auto"/>
        </w:rPr>
        <w:t xml:space="preserve">, </w:t>
      </w:r>
      <w:r w:rsidR="00F21BBD" w:rsidRPr="00E72AE5">
        <w:rPr>
          <w:color w:val="auto"/>
          <w:shd w:val="clear" w:color="auto" w:fill="FFFFFF"/>
        </w:rPr>
        <w:t>физическое лицо, плательщик налога на профессиональный доход,</w:t>
      </w:r>
      <w:r w:rsidR="00572399" w:rsidRPr="00E72AE5">
        <w:rPr>
          <w:color w:val="auto"/>
        </w:rPr>
        <w:t xml:space="preserve"> </w:t>
      </w:r>
      <w:r w:rsidR="006F54A9">
        <w:rPr>
          <w:color w:val="auto"/>
        </w:rPr>
        <w:t>или</w:t>
      </w:r>
      <w:r w:rsidR="00572399">
        <w:rPr>
          <w:color w:val="auto"/>
        </w:rPr>
        <w:t xml:space="preserve"> </w:t>
      </w:r>
      <w:r w:rsidR="00DA4E14" w:rsidRPr="00263857">
        <w:rPr>
          <w:color w:val="auto"/>
        </w:rPr>
        <w:t xml:space="preserve">юридическое лицо независимо от </w:t>
      </w:r>
      <w:r w:rsidR="0026025B" w:rsidRPr="00263857">
        <w:rPr>
          <w:color w:val="auto"/>
        </w:rPr>
        <w:t xml:space="preserve">организационно-правовой формы, </w:t>
      </w:r>
      <w:r w:rsidR="006F54A9">
        <w:rPr>
          <w:color w:val="auto"/>
        </w:rPr>
        <w:t>общероссийский классификатор видов экономической деятельности</w:t>
      </w:r>
      <w:r w:rsidR="0026025B" w:rsidRPr="00263857">
        <w:rPr>
          <w:color w:val="auto"/>
        </w:rPr>
        <w:t xml:space="preserve"> которого соответствует специализации НТО, </w:t>
      </w:r>
      <w:r w:rsidR="00DA4E14" w:rsidRPr="00263857">
        <w:rPr>
          <w:color w:val="auto"/>
        </w:rPr>
        <w:t>претендующие</w:t>
      </w:r>
      <w:r w:rsidR="00357B87">
        <w:rPr>
          <w:color w:val="auto"/>
        </w:rPr>
        <w:t xml:space="preserve"> </w:t>
      </w:r>
      <w:r w:rsidR="00DA4E14" w:rsidRPr="00263857">
        <w:rPr>
          <w:color w:val="auto"/>
        </w:rPr>
        <w:t xml:space="preserve">на заключение </w:t>
      </w:r>
      <w:r w:rsidR="00CB6FE8" w:rsidRPr="00263857">
        <w:rPr>
          <w:color w:val="auto"/>
        </w:rPr>
        <w:t>д</w:t>
      </w:r>
      <w:r w:rsidR="00DA4E14" w:rsidRPr="00263857">
        <w:rPr>
          <w:color w:val="auto"/>
        </w:rPr>
        <w:t>оговора</w:t>
      </w:r>
      <w:r w:rsidR="00572399">
        <w:rPr>
          <w:color w:val="auto"/>
        </w:rPr>
        <w:t xml:space="preserve"> </w:t>
      </w:r>
      <w:r w:rsidR="00DA4E14" w:rsidRPr="00263857">
        <w:rPr>
          <w:color w:val="auto"/>
        </w:rPr>
        <w:t xml:space="preserve">и предоставившие организатору аукциона в срок, указанный </w:t>
      </w:r>
      <w:r w:rsidR="00357B87">
        <w:rPr>
          <w:color w:val="auto"/>
        </w:rPr>
        <w:t xml:space="preserve">                    </w:t>
      </w:r>
      <w:r w:rsidR="00DA4E14" w:rsidRPr="00263857">
        <w:rPr>
          <w:color w:val="auto"/>
        </w:rPr>
        <w:t>в и</w:t>
      </w:r>
      <w:r w:rsidR="00D90E51">
        <w:rPr>
          <w:color w:val="auto"/>
        </w:rPr>
        <w:t>звещении</w:t>
      </w:r>
      <w:r w:rsidR="00DA4E14" w:rsidRPr="00263857">
        <w:rPr>
          <w:color w:val="auto"/>
        </w:rPr>
        <w:t xml:space="preserve"> о проведении аукциона, следующие документы:</w:t>
      </w:r>
    </w:p>
    <w:p w:rsidR="0081367E" w:rsidRPr="008E7F18" w:rsidRDefault="00DA4E14" w:rsidP="00337E56">
      <w:pPr>
        <w:ind w:firstLine="709"/>
        <w:jc w:val="both"/>
        <w:rPr>
          <w:color w:val="auto"/>
        </w:rPr>
      </w:pPr>
      <w:r w:rsidRPr="008E7F18">
        <w:rPr>
          <w:color w:val="auto"/>
        </w:rPr>
        <w:t>заявку на участие в аукционе по форме,</w:t>
      </w:r>
      <w:r w:rsidR="00572399">
        <w:rPr>
          <w:color w:val="auto"/>
        </w:rPr>
        <w:t xml:space="preserve"> </w:t>
      </w:r>
      <w:r w:rsidRPr="008E7F18">
        <w:rPr>
          <w:color w:val="auto"/>
        </w:rPr>
        <w:t>указанной</w:t>
      </w:r>
      <w:r w:rsidR="00572399">
        <w:rPr>
          <w:color w:val="auto"/>
        </w:rPr>
        <w:t xml:space="preserve"> </w:t>
      </w:r>
      <w:r w:rsidRPr="008E7F18">
        <w:rPr>
          <w:color w:val="auto"/>
        </w:rPr>
        <w:t xml:space="preserve">в </w:t>
      </w:r>
      <w:r w:rsidR="006F54A9">
        <w:rPr>
          <w:color w:val="auto"/>
        </w:rPr>
        <w:t>извещении</w:t>
      </w:r>
      <w:r w:rsidR="00E54A8B">
        <w:rPr>
          <w:color w:val="auto"/>
        </w:rPr>
        <w:br/>
      </w:r>
      <w:r w:rsidRPr="008E7F18">
        <w:rPr>
          <w:color w:val="auto"/>
        </w:rPr>
        <w:t>о проведении аукциона;</w:t>
      </w:r>
    </w:p>
    <w:p w:rsidR="0081367E" w:rsidRDefault="00DA4E14" w:rsidP="00337E56">
      <w:pPr>
        <w:ind w:firstLine="709"/>
        <w:jc w:val="both"/>
        <w:rPr>
          <w:color w:val="auto"/>
        </w:rPr>
      </w:pPr>
      <w:r w:rsidRPr="008E7F18">
        <w:rPr>
          <w:color w:val="auto"/>
        </w:rPr>
        <w:t>копии учредительных документов;</w:t>
      </w:r>
    </w:p>
    <w:p w:rsidR="00642053" w:rsidRPr="00E72AE5" w:rsidRDefault="00642053" w:rsidP="00337E56">
      <w:pPr>
        <w:ind w:firstLine="709"/>
        <w:jc w:val="both"/>
        <w:rPr>
          <w:color w:val="auto"/>
        </w:rPr>
      </w:pPr>
      <w:r>
        <w:rPr>
          <w:color w:val="auto"/>
        </w:rPr>
        <w:t>выписк</w:t>
      </w:r>
      <w:r w:rsidR="009F4E20">
        <w:rPr>
          <w:color w:val="auto"/>
        </w:rPr>
        <w:t>у</w:t>
      </w:r>
      <w:r>
        <w:rPr>
          <w:color w:val="auto"/>
        </w:rPr>
        <w:t xml:space="preserve"> из</w:t>
      </w:r>
      <w:r w:rsidR="006A3CF3">
        <w:rPr>
          <w:color w:val="auto"/>
        </w:rPr>
        <w:t xml:space="preserve"> единого государственного реестра юридических лиц</w:t>
      </w:r>
      <w:r w:rsidR="009F4E20">
        <w:rPr>
          <w:color w:val="auto"/>
        </w:rPr>
        <w:br/>
      </w:r>
      <w:r w:rsidR="006A3CF3">
        <w:rPr>
          <w:color w:val="auto"/>
        </w:rPr>
        <w:t xml:space="preserve"> (далее –</w:t>
      </w:r>
      <w:r>
        <w:rPr>
          <w:color w:val="auto"/>
        </w:rPr>
        <w:t xml:space="preserve"> ЕГРЮЛ</w:t>
      </w:r>
      <w:r w:rsidR="006A3CF3">
        <w:rPr>
          <w:color w:val="auto"/>
        </w:rPr>
        <w:t>)</w:t>
      </w:r>
      <w:r>
        <w:rPr>
          <w:color w:val="auto"/>
        </w:rPr>
        <w:t>/</w:t>
      </w:r>
      <w:r w:rsidR="006A3CF3">
        <w:rPr>
          <w:color w:val="auto"/>
        </w:rPr>
        <w:t xml:space="preserve">единого государственного реестра индивидуальных предпринимателей (далее – </w:t>
      </w:r>
      <w:r>
        <w:rPr>
          <w:color w:val="auto"/>
        </w:rPr>
        <w:t>ЕГРИП</w:t>
      </w:r>
      <w:r w:rsidR="006A3CF3">
        <w:rPr>
          <w:color w:val="auto"/>
        </w:rPr>
        <w:t>)</w:t>
      </w:r>
      <w:r w:rsidR="00F21BBD">
        <w:rPr>
          <w:color w:val="auto"/>
        </w:rPr>
        <w:t>/</w:t>
      </w:r>
      <w:r w:rsidR="00F21BBD" w:rsidRPr="00F21BBD">
        <w:rPr>
          <w:rFonts w:ascii="Arial" w:hAnsi="Arial" w:cs="Arial"/>
          <w:color w:val="333333"/>
          <w:sz w:val="15"/>
          <w:szCs w:val="15"/>
          <w:shd w:val="clear" w:color="auto" w:fill="FFFFFF"/>
        </w:rPr>
        <w:t xml:space="preserve"> </w:t>
      </w:r>
      <w:r w:rsidR="00F21BBD" w:rsidRPr="00E72AE5">
        <w:rPr>
          <w:color w:val="auto"/>
          <w:shd w:val="clear" w:color="auto" w:fill="FFFFFF"/>
        </w:rPr>
        <w:t>справка о постановке на учет</w:t>
      </w:r>
      <w:r w:rsidR="00081222" w:rsidRPr="00E72AE5">
        <w:rPr>
          <w:color w:val="auto"/>
          <w:shd w:val="clear" w:color="auto" w:fill="FFFFFF"/>
        </w:rPr>
        <w:br/>
      </w:r>
      <w:r w:rsidR="00F21BBD" w:rsidRPr="00E72AE5">
        <w:rPr>
          <w:color w:val="auto"/>
          <w:shd w:val="clear" w:color="auto" w:fill="FFFFFF"/>
        </w:rPr>
        <w:t>(КНД 1122035)</w:t>
      </w:r>
      <w:r w:rsidRPr="00E72AE5">
        <w:rPr>
          <w:color w:val="auto"/>
        </w:rPr>
        <w:t>;</w:t>
      </w:r>
    </w:p>
    <w:p w:rsidR="007742E7" w:rsidRDefault="00DA4E14" w:rsidP="00337E56">
      <w:pPr>
        <w:ind w:firstLine="709"/>
        <w:jc w:val="both"/>
        <w:rPr>
          <w:color w:val="auto"/>
        </w:rPr>
      </w:pPr>
      <w:r w:rsidRPr="008E7F18">
        <w:rPr>
          <w:color w:val="auto"/>
        </w:rPr>
        <w:t xml:space="preserve">документ, подтверждающий полномочия лица на осуществление действий от имени претендента </w:t>
      </w:r>
      <w:r w:rsidR="003A3241" w:rsidRPr="008E7F18">
        <w:rPr>
          <w:color w:val="auto"/>
        </w:rPr>
        <w:t>–</w:t>
      </w:r>
      <w:r w:rsidRPr="008E7F18">
        <w:rPr>
          <w:color w:val="auto"/>
        </w:rPr>
        <w:t xml:space="preserve"> юридического лица (копия решения </w:t>
      </w:r>
      <w:r w:rsidR="00DE1196" w:rsidRPr="008E7F18">
        <w:rPr>
          <w:color w:val="auto"/>
        </w:rPr>
        <w:br/>
      </w:r>
      <w:r w:rsidRPr="008E7F18">
        <w:rPr>
          <w:color w:val="auto"/>
        </w:rPr>
        <w:t xml:space="preserve">о назначении или об избрании либо приказа о назначении физического лица </w:t>
      </w:r>
      <w:r w:rsidR="006864E3">
        <w:rPr>
          <w:color w:val="auto"/>
        </w:rPr>
        <w:br/>
      </w:r>
      <w:r w:rsidRPr="008E7F18">
        <w:rPr>
          <w:color w:val="auto"/>
        </w:rPr>
        <w:t xml:space="preserve">на должность, в соответствии с которым такое физическое лицо обладает </w:t>
      </w:r>
      <w:r w:rsidRPr="008E7F18">
        <w:rPr>
          <w:color w:val="auto"/>
        </w:rPr>
        <w:lastRenderedPageBreak/>
        <w:t>правом действовать от имени претендента без доверенности (далее</w:t>
      </w:r>
      <w:r w:rsidR="00572399">
        <w:rPr>
          <w:color w:val="auto"/>
        </w:rPr>
        <w:t xml:space="preserve"> </w:t>
      </w:r>
      <w:r w:rsidR="004A3FFD" w:rsidRPr="008E7F18">
        <w:rPr>
          <w:color w:val="auto"/>
        </w:rPr>
        <w:t>–</w:t>
      </w:r>
      <w:r w:rsidRPr="008E7F18">
        <w:rPr>
          <w:color w:val="auto"/>
        </w:rPr>
        <w:t xml:space="preserve"> руководитель). </w:t>
      </w:r>
    </w:p>
    <w:p w:rsidR="00DA4E14" w:rsidRPr="008F35A8" w:rsidRDefault="00DA4E14" w:rsidP="00337E56">
      <w:pPr>
        <w:ind w:firstLine="709"/>
        <w:jc w:val="both"/>
        <w:rPr>
          <w:color w:val="auto"/>
        </w:rPr>
      </w:pPr>
      <w:r w:rsidRPr="008F35A8">
        <w:rPr>
          <w:color w:val="auto"/>
        </w:rPr>
        <w:t>В случае если от имени претендента действует иное лицо,</w:t>
      </w:r>
      <w:r w:rsidR="008B7047" w:rsidRPr="008F35A8">
        <w:rPr>
          <w:color w:val="auto"/>
        </w:rPr>
        <w:t xml:space="preserve"> </w:t>
      </w:r>
      <w:r w:rsidR="00EB6FA1" w:rsidRPr="008F35A8">
        <w:rPr>
          <w:color w:val="auto"/>
        </w:rPr>
        <w:t>к заявке</w:t>
      </w:r>
      <w:r w:rsidRPr="008F35A8">
        <w:rPr>
          <w:color w:val="auto"/>
        </w:rPr>
        <w:t xml:space="preserve"> </w:t>
      </w:r>
      <w:r w:rsidR="00572399" w:rsidRPr="008F35A8">
        <w:rPr>
          <w:color w:val="auto"/>
        </w:rPr>
        <w:br/>
      </w:r>
      <w:r w:rsidRPr="008F35A8">
        <w:rPr>
          <w:color w:val="auto"/>
        </w:rPr>
        <w:t xml:space="preserve">на участие в конкурсе </w:t>
      </w:r>
      <w:r w:rsidR="00EB6FA1" w:rsidRPr="008F35A8">
        <w:rPr>
          <w:color w:val="auto"/>
        </w:rPr>
        <w:t xml:space="preserve">представляется </w:t>
      </w:r>
      <w:r w:rsidRPr="008F35A8">
        <w:rPr>
          <w:color w:val="auto"/>
        </w:rPr>
        <w:t>доверенность на осуществление действий от имени претендента</w:t>
      </w:r>
      <w:r w:rsidR="007F21E3" w:rsidRPr="008F35A8">
        <w:rPr>
          <w:color w:val="auto"/>
        </w:rPr>
        <w:t>. Доверенность, выданная юридическим лицом</w:t>
      </w:r>
      <w:r w:rsidRPr="008F35A8">
        <w:rPr>
          <w:color w:val="auto"/>
        </w:rPr>
        <w:t xml:space="preserve">, </w:t>
      </w:r>
      <w:r w:rsidR="007F21E3" w:rsidRPr="008F35A8">
        <w:rPr>
          <w:color w:val="auto"/>
        </w:rPr>
        <w:t xml:space="preserve">должна быть </w:t>
      </w:r>
      <w:r w:rsidRPr="008F35A8">
        <w:rPr>
          <w:color w:val="auto"/>
        </w:rPr>
        <w:t>заверен</w:t>
      </w:r>
      <w:r w:rsidR="00651A9E" w:rsidRPr="008F35A8">
        <w:rPr>
          <w:color w:val="auto"/>
        </w:rPr>
        <w:t>а</w:t>
      </w:r>
      <w:r w:rsidRPr="008F35A8">
        <w:rPr>
          <w:color w:val="auto"/>
        </w:rPr>
        <w:t xml:space="preserve"> печатью претендента и подписан</w:t>
      </w:r>
      <w:r w:rsidR="00651A9E" w:rsidRPr="008F35A8">
        <w:rPr>
          <w:color w:val="auto"/>
        </w:rPr>
        <w:t>а</w:t>
      </w:r>
      <w:r w:rsidRPr="008F35A8">
        <w:rPr>
          <w:color w:val="auto"/>
        </w:rPr>
        <w:t xml:space="preserve"> руководителем </w:t>
      </w:r>
      <w:r w:rsidR="00357B87" w:rsidRPr="008F35A8">
        <w:rPr>
          <w:color w:val="auto"/>
        </w:rPr>
        <w:t xml:space="preserve">               </w:t>
      </w:r>
      <w:r w:rsidRPr="008F35A8">
        <w:rPr>
          <w:color w:val="auto"/>
        </w:rPr>
        <w:t>или уполномоченным этим руководителем лицом, либо</w:t>
      </w:r>
      <w:r w:rsidR="007F21E3" w:rsidRPr="008F35A8">
        <w:rPr>
          <w:color w:val="auto"/>
        </w:rPr>
        <w:t xml:space="preserve"> предоставлена</w:t>
      </w:r>
      <w:r w:rsidRPr="008F35A8">
        <w:rPr>
          <w:color w:val="auto"/>
        </w:rPr>
        <w:t xml:space="preserve"> нотариально заверенн</w:t>
      </w:r>
      <w:r w:rsidR="00651A9E" w:rsidRPr="008F35A8">
        <w:rPr>
          <w:color w:val="auto"/>
        </w:rPr>
        <w:t>ая</w:t>
      </w:r>
      <w:r w:rsidRPr="008F35A8">
        <w:rPr>
          <w:color w:val="auto"/>
        </w:rPr>
        <w:t xml:space="preserve"> копи</w:t>
      </w:r>
      <w:r w:rsidR="00651A9E" w:rsidRPr="008F35A8">
        <w:rPr>
          <w:color w:val="auto"/>
        </w:rPr>
        <w:t>я</w:t>
      </w:r>
      <w:r w:rsidRPr="008F35A8">
        <w:rPr>
          <w:color w:val="auto"/>
        </w:rPr>
        <w:t xml:space="preserve"> такой доверенности. В случае если указанная доверенность подписана лицом, уполномоченным руководителем, </w:t>
      </w:r>
      <w:r w:rsidR="00EB6FA1" w:rsidRPr="008F35A8">
        <w:rPr>
          <w:color w:val="auto"/>
        </w:rPr>
        <w:t>к заявке</w:t>
      </w:r>
      <w:r w:rsidRPr="008F35A8">
        <w:rPr>
          <w:color w:val="auto"/>
        </w:rPr>
        <w:t xml:space="preserve"> </w:t>
      </w:r>
      <w:r w:rsidR="009F4E20" w:rsidRPr="008F35A8">
        <w:rPr>
          <w:color w:val="auto"/>
        </w:rPr>
        <w:br/>
      </w:r>
      <w:r w:rsidRPr="008F35A8">
        <w:rPr>
          <w:color w:val="auto"/>
        </w:rPr>
        <w:t xml:space="preserve">на участие в аукционе </w:t>
      </w:r>
      <w:r w:rsidR="00EB6FA1" w:rsidRPr="008F35A8">
        <w:rPr>
          <w:color w:val="auto"/>
        </w:rPr>
        <w:t xml:space="preserve">представляется </w:t>
      </w:r>
      <w:r w:rsidRPr="008F35A8">
        <w:rPr>
          <w:color w:val="auto"/>
        </w:rPr>
        <w:t>документ, подтверждающий полномочия такого лица;</w:t>
      </w:r>
    </w:p>
    <w:p w:rsidR="00DA4E14" w:rsidRPr="008F35A8" w:rsidRDefault="00DA4E14" w:rsidP="00337E56">
      <w:pPr>
        <w:ind w:firstLine="709"/>
        <w:jc w:val="both"/>
        <w:rPr>
          <w:color w:val="auto"/>
        </w:rPr>
      </w:pPr>
      <w:r w:rsidRPr="008F35A8">
        <w:rPr>
          <w:color w:val="auto"/>
        </w:rPr>
        <w:t xml:space="preserve">оригинал платежного документа, подтверждающий внесение задатка </w:t>
      </w:r>
      <w:r w:rsidR="00572399" w:rsidRPr="008F35A8">
        <w:rPr>
          <w:color w:val="auto"/>
        </w:rPr>
        <w:br/>
      </w:r>
      <w:r w:rsidRPr="008F35A8">
        <w:rPr>
          <w:color w:val="auto"/>
        </w:rPr>
        <w:t xml:space="preserve">в размере и по реквизитам, установленным организатором торгов и указанным в </w:t>
      </w:r>
      <w:r w:rsidR="007F21E3" w:rsidRPr="008F35A8">
        <w:rPr>
          <w:color w:val="auto"/>
        </w:rPr>
        <w:t>извещении</w:t>
      </w:r>
      <w:r w:rsidRPr="008F35A8">
        <w:rPr>
          <w:color w:val="auto"/>
        </w:rPr>
        <w:t>;</w:t>
      </w:r>
    </w:p>
    <w:p w:rsidR="00DA4E14" w:rsidRPr="008F35A8" w:rsidRDefault="00DA4E14" w:rsidP="00337E56">
      <w:pPr>
        <w:ind w:firstLine="709"/>
        <w:jc w:val="both"/>
        <w:rPr>
          <w:color w:val="auto"/>
        </w:rPr>
      </w:pPr>
      <w:r w:rsidRPr="008F35A8">
        <w:rPr>
          <w:color w:val="auto"/>
        </w:rPr>
        <w:t>заявление об отсутствии решения о ликвидации претендента</w:t>
      </w:r>
      <w:r w:rsidR="004A3FFD" w:rsidRPr="008F35A8">
        <w:rPr>
          <w:color w:val="auto"/>
        </w:rPr>
        <w:t xml:space="preserve"> –</w:t>
      </w:r>
      <w:r w:rsidRPr="008F35A8">
        <w:rPr>
          <w:color w:val="auto"/>
        </w:rPr>
        <w:t xml:space="preserve"> юридического лица, об отсутствии решения арбитражного суда о признании претендента </w:t>
      </w:r>
      <w:r w:rsidR="006374A9" w:rsidRPr="008F35A8">
        <w:rPr>
          <w:color w:val="auto"/>
        </w:rPr>
        <w:t>–</w:t>
      </w:r>
      <w:r w:rsidRPr="008F35A8">
        <w:rPr>
          <w:color w:val="auto"/>
        </w:rPr>
        <w:t xml:space="preserve"> юридического лица, индивидуального предпринимателя банкротом и об открытии конкурсного производства, об отсутствии решения </w:t>
      </w:r>
      <w:r w:rsidR="00E54A8B" w:rsidRPr="008F35A8">
        <w:rPr>
          <w:color w:val="auto"/>
        </w:rPr>
        <w:br/>
      </w:r>
      <w:r w:rsidRPr="008F35A8">
        <w:rPr>
          <w:color w:val="auto"/>
        </w:rPr>
        <w:t xml:space="preserve">о приостановлении деятельности претендента в порядке, предусмотренном </w:t>
      </w:r>
      <w:hyperlink r:id="rId19" w:history="1">
        <w:r w:rsidRPr="008F35A8">
          <w:rPr>
            <w:color w:val="auto"/>
          </w:rPr>
          <w:t>Кодексом</w:t>
        </w:r>
      </w:hyperlink>
      <w:r w:rsidRPr="008F35A8">
        <w:rPr>
          <w:color w:val="auto"/>
        </w:rPr>
        <w:t xml:space="preserve"> Российской Федерации об а</w:t>
      </w:r>
      <w:r w:rsidR="004A05AE" w:rsidRPr="008F35A8">
        <w:rPr>
          <w:color w:val="auto"/>
        </w:rPr>
        <w:t>дминистративных правонарушениях</w:t>
      </w:r>
      <w:r w:rsidR="00307202" w:rsidRPr="008F35A8">
        <w:rPr>
          <w:color w:val="auto"/>
        </w:rPr>
        <w:t>.</w:t>
      </w:r>
    </w:p>
    <w:p w:rsidR="00DA4E14" w:rsidRPr="008E7F18" w:rsidRDefault="00DA4E14" w:rsidP="00337E56">
      <w:pPr>
        <w:ind w:firstLine="709"/>
        <w:jc w:val="both"/>
        <w:rPr>
          <w:color w:val="auto"/>
        </w:rPr>
      </w:pPr>
      <w:r w:rsidRPr="008F35A8">
        <w:rPr>
          <w:color w:val="auto"/>
        </w:rPr>
        <w:t>Электронная форма подачи заявки для участия в аукционе</w:t>
      </w:r>
      <w:r w:rsidRPr="008E7F18">
        <w:rPr>
          <w:color w:val="auto"/>
        </w:rPr>
        <w:t xml:space="preserve"> </w:t>
      </w:r>
      <w:r w:rsidR="00E54A8B">
        <w:rPr>
          <w:color w:val="auto"/>
        </w:rPr>
        <w:br/>
      </w:r>
      <w:r w:rsidRPr="008E7F18">
        <w:rPr>
          <w:color w:val="auto"/>
        </w:rPr>
        <w:t xml:space="preserve">не </w:t>
      </w:r>
      <w:r w:rsidR="002B2AD2" w:rsidRPr="008E7F18">
        <w:rPr>
          <w:color w:val="auto"/>
        </w:rPr>
        <w:t>предусматривается</w:t>
      </w:r>
      <w:r w:rsidRPr="008E7F18">
        <w:rPr>
          <w:color w:val="auto"/>
        </w:rPr>
        <w:t>.</w:t>
      </w:r>
    </w:p>
    <w:p w:rsidR="00DA4E14" w:rsidRPr="008E7F18" w:rsidRDefault="00DA4E14" w:rsidP="00337E56">
      <w:pPr>
        <w:ind w:firstLine="709"/>
        <w:jc w:val="both"/>
        <w:rPr>
          <w:color w:val="auto"/>
        </w:rPr>
      </w:pPr>
      <w:r w:rsidRPr="008E7F18">
        <w:rPr>
          <w:color w:val="auto"/>
        </w:rPr>
        <w:t>2.6. К заявке прилагается подписанная претендентом опись предоставленных им документов.</w:t>
      </w:r>
    </w:p>
    <w:p w:rsidR="00DA4E14" w:rsidRPr="008E7F18" w:rsidRDefault="00DA4E14" w:rsidP="00337E56">
      <w:pPr>
        <w:ind w:firstLine="709"/>
        <w:jc w:val="both"/>
        <w:rPr>
          <w:color w:val="auto"/>
        </w:rPr>
      </w:pPr>
      <w:r w:rsidRPr="008E7F18">
        <w:rPr>
          <w:color w:val="auto"/>
        </w:rPr>
        <w:t>Заявка претендента регистрируется работником организатора аукциона</w:t>
      </w:r>
      <w:r w:rsidR="00E54A8B">
        <w:rPr>
          <w:color w:val="auto"/>
        </w:rPr>
        <w:br/>
      </w:r>
      <w:r w:rsidRPr="008E7F18">
        <w:rPr>
          <w:color w:val="auto"/>
        </w:rPr>
        <w:t xml:space="preserve"> в журнале регистрации заявок с указанием даты и времени подачи заявки, </w:t>
      </w:r>
      <w:r w:rsidR="00DE1196" w:rsidRPr="008E7F18">
        <w:rPr>
          <w:color w:val="auto"/>
        </w:rPr>
        <w:br/>
      </w:r>
      <w:r w:rsidRPr="008E7F18">
        <w:rPr>
          <w:color w:val="auto"/>
        </w:rPr>
        <w:t>а также номера, присвоенного ей в журнале регистрации заявок.</w:t>
      </w:r>
    </w:p>
    <w:p w:rsidR="00DA4E14" w:rsidRPr="008E7F18" w:rsidRDefault="00DA4E14" w:rsidP="00337E56">
      <w:pPr>
        <w:ind w:firstLine="709"/>
        <w:jc w:val="both"/>
        <w:rPr>
          <w:color w:val="auto"/>
        </w:rPr>
      </w:pPr>
      <w:r w:rsidRPr="008E7F18">
        <w:rPr>
          <w:color w:val="auto"/>
        </w:rPr>
        <w:t>2.7. По каждому лоту претендент имеет право подать только одну заявку на участие в аукционе.</w:t>
      </w:r>
    </w:p>
    <w:p w:rsidR="00DA4E14" w:rsidRPr="008E7F18" w:rsidRDefault="00DA4E14" w:rsidP="00337E56">
      <w:pPr>
        <w:ind w:firstLine="709"/>
        <w:jc w:val="both"/>
        <w:rPr>
          <w:color w:val="auto"/>
        </w:rPr>
      </w:pPr>
      <w:r w:rsidRPr="008E7F18">
        <w:rPr>
          <w:color w:val="auto"/>
        </w:rPr>
        <w:t>Участник аукциона, подавший заявку на участие в аукционе, не</w:t>
      </w:r>
      <w:r w:rsidR="008F324F" w:rsidRPr="008E7F18">
        <w:rPr>
          <w:color w:val="auto"/>
        </w:rPr>
        <w:t xml:space="preserve"> вправе вносить в нее изменения, за исключением технических исправлений.</w:t>
      </w:r>
    </w:p>
    <w:p w:rsidR="006436A5" w:rsidRDefault="00DA4E14" w:rsidP="00337E56">
      <w:pPr>
        <w:ind w:firstLine="709"/>
        <w:jc w:val="both"/>
        <w:rPr>
          <w:color w:val="auto"/>
        </w:rPr>
      </w:pPr>
      <w:r w:rsidRPr="008E7F18">
        <w:rPr>
          <w:color w:val="auto"/>
        </w:rPr>
        <w:t xml:space="preserve">2.8. Заявки на участие в аукционе (по лотам) принимаются организатором аукциона в течение срока, указанного в </w:t>
      </w:r>
      <w:r w:rsidR="007F21E3">
        <w:rPr>
          <w:color w:val="auto"/>
        </w:rPr>
        <w:t>извещении</w:t>
      </w:r>
      <w:r w:rsidRPr="008E7F18">
        <w:rPr>
          <w:color w:val="auto"/>
        </w:rPr>
        <w:t xml:space="preserve">. Заявки, поданные по истечении срока приема заявок, указанного в </w:t>
      </w:r>
      <w:r w:rsidR="007F21E3">
        <w:rPr>
          <w:color w:val="auto"/>
        </w:rPr>
        <w:t>извещении</w:t>
      </w:r>
      <w:r w:rsidRPr="008E7F18">
        <w:rPr>
          <w:color w:val="auto"/>
        </w:rPr>
        <w:t>, организатором аукциона не принимаются,</w:t>
      </w:r>
      <w:r w:rsidR="008B7047">
        <w:rPr>
          <w:color w:val="auto"/>
        </w:rPr>
        <w:t xml:space="preserve"> </w:t>
      </w:r>
      <w:r w:rsidRPr="008E7F18">
        <w:rPr>
          <w:color w:val="auto"/>
        </w:rPr>
        <w:t>о чем работником организатора аукциона ставится отметка на описи претендента. При этом заявка с описью прилагаемых к ней документов возвращается претенденту под расписку.</w:t>
      </w:r>
    </w:p>
    <w:p w:rsidR="004C44DC" w:rsidRPr="008E7F18" w:rsidRDefault="007F21E3" w:rsidP="00337E56">
      <w:pPr>
        <w:ind w:firstLine="709"/>
        <w:jc w:val="both"/>
        <w:rPr>
          <w:color w:val="auto"/>
        </w:rPr>
      </w:pPr>
      <w:r>
        <w:rPr>
          <w:color w:val="auto"/>
        </w:rPr>
        <w:t>Проверка достоверности</w:t>
      </w:r>
      <w:r w:rsidR="004C44DC">
        <w:rPr>
          <w:color w:val="auto"/>
        </w:rPr>
        <w:t xml:space="preserve"> сведений</w:t>
      </w:r>
      <w:r>
        <w:rPr>
          <w:color w:val="auto"/>
        </w:rPr>
        <w:t>, предоставленных претендентом,</w:t>
      </w:r>
      <w:r w:rsidR="00E54A8B">
        <w:rPr>
          <w:color w:val="auto"/>
        </w:rPr>
        <w:br/>
      </w:r>
      <w:r w:rsidR="004C44DC">
        <w:rPr>
          <w:color w:val="auto"/>
        </w:rPr>
        <w:t>о внесении у</w:t>
      </w:r>
      <w:r w:rsidR="004C44DC" w:rsidRPr="008E7F18">
        <w:rPr>
          <w:color w:val="auto"/>
        </w:rPr>
        <w:t>частник</w:t>
      </w:r>
      <w:r w:rsidR="004C44DC">
        <w:rPr>
          <w:color w:val="auto"/>
        </w:rPr>
        <w:t xml:space="preserve">а аукциона в </w:t>
      </w:r>
      <w:r w:rsidR="00724091" w:rsidRPr="00724091">
        <w:rPr>
          <w:color w:val="auto"/>
        </w:rPr>
        <w:t>ЕГРЮЛ</w:t>
      </w:r>
      <w:r w:rsidR="00724091">
        <w:rPr>
          <w:color w:val="auto"/>
        </w:rPr>
        <w:t xml:space="preserve">, </w:t>
      </w:r>
      <w:r w:rsidR="00724091" w:rsidRPr="00724091">
        <w:rPr>
          <w:color w:val="auto"/>
        </w:rPr>
        <w:t>ЕГРИП</w:t>
      </w:r>
      <w:r w:rsidR="00724091">
        <w:rPr>
          <w:color w:val="auto"/>
        </w:rPr>
        <w:t xml:space="preserve"> осуществляется </w:t>
      </w:r>
      <w:r w:rsidR="003249F4">
        <w:rPr>
          <w:color w:val="auto"/>
        </w:rPr>
        <w:t>организатором аукциона в рамках межведомственного взаимодействия.</w:t>
      </w:r>
    </w:p>
    <w:p w:rsidR="00DA4E14" w:rsidRPr="008E7F18" w:rsidRDefault="00DA4E14" w:rsidP="00337E56">
      <w:pPr>
        <w:ind w:firstLine="709"/>
        <w:jc w:val="both"/>
        <w:rPr>
          <w:color w:val="auto"/>
        </w:rPr>
      </w:pPr>
      <w:r w:rsidRPr="008E7F18">
        <w:rPr>
          <w:color w:val="auto"/>
        </w:rPr>
        <w:t xml:space="preserve">Срок рассмотрения заявок на участие в аукционе не может превышать </w:t>
      </w:r>
      <w:r w:rsidR="009B775A" w:rsidRPr="008E7F18">
        <w:rPr>
          <w:color w:val="auto"/>
        </w:rPr>
        <w:t>10</w:t>
      </w:r>
      <w:r w:rsidRPr="008E7F18">
        <w:rPr>
          <w:color w:val="auto"/>
        </w:rPr>
        <w:t xml:space="preserve"> дней с даты окончания срока подачи заявок.</w:t>
      </w:r>
    </w:p>
    <w:p w:rsidR="00DA4E14" w:rsidRPr="008E7F18" w:rsidRDefault="00DA4E14" w:rsidP="00337E56">
      <w:pPr>
        <w:ind w:firstLine="709"/>
        <w:jc w:val="both"/>
        <w:rPr>
          <w:color w:val="auto"/>
        </w:rPr>
      </w:pPr>
      <w:r w:rsidRPr="008E7F18">
        <w:rPr>
          <w:color w:val="auto"/>
        </w:rPr>
        <w:lastRenderedPageBreak/>
        <w:t xml:space="preserve">2.9. Претендент приобретает статус участника аукциона с момента размещения на официальном </w:t>
      </w:r>
      <w:r w:rsidR="003A3241" w:rsidRPr="008E7F18">
        <w:rPr>
          <w:color w:val="auto"/>
        </w:rPr>
        <w:t>И</w:t>
      </w:r>
      <w:r w:rsidRPr="008E7F18">
        <w:rPr>
          <w:color w:val="auto"/>
        </w:rPr>
        <w:t>нтернет-портале города Оренбурга протокола аукционной комиссии о признании претендентов участниками аукциона.</w:t>
      </w:r>
    </w:p>
    <w:p w:rsidR="00DA4E14" w:rsidRPr="008E7F18" w:rsidRDefault="00DA4E14" w:rsidP="00337E56">
      <w:pPr>
        <w:ind w:firstLine="709"/>
        <w:jc w:val="both"/>
        <w:rPr>
          <w:color w:val="auto"/>
        </w:rPr>
      </w:pPr>
      <w:r w:rsidRPr="008E7F18">
        <w:rPr>
          <w:color w:val="auto"/>
        </w:rPr>
        <w:t>2.10.</w:t>
      </w:r>
      <w:r w:rsidR="008B7047">
        <w:rPr>
          <w:color w:val="auto"/>
        </w:rPr>
        <w:t xml:space="preserve"> </w:t>
      </w:r>
      <w:r w:rsidRPr="008E7F18">
        <w:rPr>
          <w:color w:val="auto"/>
        </w:rPr>
        <w:t>Претендент не допускается к участию в аукционе по следующим основаниям:</w:t>
      </w:r>
    </w:p>
    <w:p w:rsidR="00DA4E14" w:rsidRPr="008E7F18" w:rsidRDefault="00496445" w:rsidP="00337E56">
      <w:pPr>
        <w:ind w:firstLine="709"/>
        <w:jc w:val="both"/>
        <w:rPr>
          <w:color w:val="auto"/>
        </w:rPr>
      </w:pPr>
      <w:r w:rsidRPr="008E7F18">
        <w:rPr>
          <w:color w:val="auto"/>
        </w:rPr>
        <w:t xml:space="preserve">1) </w:t>
      </w:r>
      <w:r w:rsidR="00DA4E14" w:rsidRPr="008E7F18">
        <w:rPr>
          <w:color w:val="auto"/>
        </w:rPr>
        <w:t xml:space="preserve">непредставление документов, определенных </w:t>
      </w:r>
      <w:hyperlink w:anchor="P201" w:history="1">
        <w:r w:rsidR="00DA4E14" w:rsidRPr="008E7F18">
          <w:rPr>
            <w:color w:val="auto"/>
          </w:rPr>
          <w:t>пунктом 2.5</w:t>
        </w:r>
      </w:hyperlink>
      <w:r w:rsidR="00DA4E14" w:rsidRPr="008E7F18">
        <w:rPr>
          <w:color w:val="auto"/>
        </w:rPr>
        <w:t xml:space="preserve"> настоящих </w:t>
      </w:r>
      <w:r w:rsidR="00CB6FE8" w:rsidRPr="008E7F18">
        <w:rPr>
          <w:color w:val="auto"/>
        </w:rPr>
        <w:t>п</w:t>
      </w:r>
      <w:r w:rsidR="00DA4E14" w:rsidRPr="008E7F18">
        <w:rPr>
          <w:color w:val="auto"/>
        </w:rPr>
        <w:t>равил, либо наличие в таких документах недостоверных сведений;</w:t>
      </w:r>
    </w:p>
    <w:p w:rsidR="00DA4E14" w:rsidRPr="008E7F18" w:rsidRDefault="00DA4E14" w:rsidP="00337E56">
      <w:pPr>
        <w:ind w:firstLine="709"/>
        <w:jc w:val="both"/>
        <w:rPr>
          <w:color w:val="auto"/>
        </w:rPr>
      </w:pPr>
      <w:r w:rsidRPr="008E7F18">
        <w:rPr>
          <w:color w:val="auto"/>
        </w:rPr>
        <w:t>2) невнесение задатка,</w:t>
      </w:r>
      <w:r w:rsidR="00572399">
        <w:rPr>
          <w:color w:val="auto"/>
        </w:rPr>
        <w:t xml:space="preserve"> </w:t>
      </w:r>
      <w:r w:rsidRPr="008E7F18">
        <w:rPr>
          <w:color w:val="auto"/>
        </w:rPr>
        <w:t xml:space="preserve">если требование о внесении задатка указано </w:t>
      </w:r>
      <w:r w:rsidR="00DE1196" w:rsidRPr="008E7F18">
        <w:rPr>
          <w:color w:val="auto"/>
        </w:rPr>
        <w:br/>
      </w:r>
      <w:r w:rsidRPr="008E7F18">
        <w:rPr>
          <w:color w:val="auto"/>
        </w:rPr>
        <w:t>в извещении о проведении аукциона;</w:t>
      </w:r>
    </w:p>
    <w:p w:rsidR="00DA4E14" w:rsidRPr="008E7F18" w:rsidRDefault="00496445" w:rsidP="00337E56">
      <w:pPr>
        <w:ind w:firstLine="709"/>
        <w:jc w:val="both"/>
        <w:rPr>
          <w:color w:val="auto"/>
        </w:rPr>
      </w:pPr>
      <w:r w:rsidRPr="008E7F18">
        <w:rPr>
          <w:color w:val="auto"/>
        </w:rPr>
        <w:t xml:space="preserve">3) </w:t>
      </w:r>
      <w:r w:rsidR="00DA4E14" w:rsidRPr="008E7F18">
        <w:rPr>
          <w:color w:val="auto"/>
        </w:rPr>
        <w:t>подача заявки</w:t>
      </w:r>
      <w:r w:rsidR="00572399">
        <w:rPr>
          <w:color w:val="auto"/>
        </w:rPr>
        <w:t xml:space="preserve"> </w:t>
      </w:r>
      <w:r w:rsidR="00DA4E14" w:rsidRPr="008E7F18">
        <w:rPr>
          <w:color w:val="auto"/>
        </w:rPr>
        <w:t>на</w:t>
      </w:r>
      <w:r w:rsidR="00572399">
        <w:rPr>
          <w:color w:val="auto"/>
        </w:rPr>
        <w:t xml:space="preserve"> </w:t>
      </w:r>
      <w:r w:rsidR="00DA4E14" w:rsidRPr="008E7F18">
        <w:rPr>
          <w:color w:val="auto"/>
        </w:rPr>
        <w:t>участие</w:t>
      </w:r>
      <w:r w:rsidR="00572399">
        <w:rPr>
          <w:color w:val="auto"/>
        </w:rPr>
        <w:t xml:space="preserve"> </w:t>
      </w:r>
      <w:r w:rsidR="00DA4E14" w:rsidRPr="008E7F18">
        <w:rPr>
          <w:color w:val="auto"/>
        </w:rPr>
        <w:t>в аукционе</w:t>
      </w:r>
      <w:r w:rsidR="00572399">
        <w:rPr>
          <w:color w:val="auto"/>
        </w:rPr>
        <w:t xml:space="preserve"> </w:t>
      </w:r>
      <w:r w:rsidR="00DA4E14" w:rsidRPr="008E7F18">
        <w:rPr>
          <w:color w:val="auto"/>
        </w:rPr>
        <w:t>претендентом,</w:t>
      </w:r>
      <w:r w:rsidR="008B7047">
        <w:rPr>
          <w:color w:val="auto"/>
        </w:rPr>
        <w:t xml:space="preserve"> не</w:t>
      </w:r>
      <w:r w:rsidR="00572399">
        <w:rPr>
          <w:color w:val="auto"/>
        </w:rPr>
        <w:t xml:space="preserve"> </w:t>
      </w:r>
      <w:r w:rsidR="00DA4E14" w:rsidRPr="008E7F18">
        <w:rPr>
          <w:color w:val="auto"/>
        </w:rPr>
        <w:t>являющимся индивидуальным предпринимателем или юридическим лицом;</w:t>
      </w:r>
    </w:p>
    <w:p w:rsidR="00DA4E14" w:rsidRPr="008E7F18" w:rsidRDefault="00DA4E14" w:rsidP="00337E56">
      <w:pPr>
        <w:tabs>
          <w:tab w:val="left" w:pos="1134"/>
        </w:tabs>
        <w:ind w:firstLine="709"/>
        <w:jc w:val="both"/>
        <w:rPr>
          <w:color w:val="auto"/>
        </w:rPr>
      </w:pPr>
      <w:r w:rsidRPr="008E7F18">
        <w:rPr>
          <w:color w:val="auto"/>
        </w:rPr>
        <w:t>4) наличие</w:t>
      </w:r>
      <w:r w:rsidR="00572399">
        <w:rPr>
          <w:color w:val="auto"/>
        </w:rPr>
        <w:t xml:space="preserve"> </w:t>
      </w:r>
      <w:r w:rsidRPr="008E7F18">
        <w:rPr>
          <w:color w:val="auto"/>
        </w:rPr>
        <w:t xml:space="preserve">решения о ликвидации претендента </w:t>
      </w:r>
      <w:r w:rsidR="00DE1196" w:rsidRPr="008E7F18">
        <w:rPr>
          <w:color w:val="auto"/>
        </w:rPr>
        <w:t>–</w:t>
      </w:r>
      <w:r w:rsidRPr="008E7F18">
        <w:rPr>
          <w:color w:val="auto"/>
        </w:rPr>
        <w:t xml:space="preserve"> юридического лица </w:t>
      </w:r>
      <w:r w:rsidR="009F4E20">
        <w:rPr>
          <w:color w:val="auto"/>
        </w:rPr>
        <w:br/>
      </w:r>
      <w:r w:rsidRPr="008E7F18">
        <w:rPr>
          <w:color w:val="auto"/>
        </w:rPr>
        <w:t xml:space="preserve">или наличие решения арбитражного суда о признании претендента </w:t>
      </w:r>
      <w:r w:rsidR="00DE1196" w:rsidRPr="008E7F18">
        <w:rPr>
          <w:color w:val="auto"/>
        </w:rPr>
        <w:t>–</w:t>
      </w:r>
      <w:r w:rsidRPr="008E7F18">
        <w:rPr>
          <w:color w:val="auto"/>
        </w:rPr>
        <w:t xml:space="preserve"> юридического лица, индивидуального предпринимателя банкротом</w:t>
      </w:r>
      <w:r w:rsidR="009F4E20">
        <w:rPr>
          <w:color w:val="auto"/>
        </w:rPr>
        <w:br/>
      </w:r>
      <w:r w:rsidRPr="008E7F18">
        <w:rPr>
          <w:color w:val="auto"/>
        </w:rPr>
        <w:t xml:space="preserve"> и об открытии конкурсного производства;</w:t>
      </w:r>
    </w:p>
    <w:p w:rsidR="00DA4E14" w:rsidRPr="008E7F18" w:rsidRDefault="00496445" w:rsidP="00337E56">
      <w:pPr>
        <w:ind w:firstLine="709"/>
        <w:jc w:val="both"/>
        <w:rPr>
          <w:color w:val="auto"/>
        </w:rPr>
      </w:pPr>
      <w:r w:rsidRPr="008E7F18">
        <w:rPr>
          <w:color w:val="auto"/>
        </w:rPr>
        <w:t xml:space="preserve">5) </w:t>
      </w:r>
      <w:r w:rsidR="00DA4E14" w:rsidRPr="008E7F18">
        <w:rPr>
          <w:color w:val="auto"/>
        </w:rPr>
        <w:t>наличие решения о приостановлении деятельности претендента</w:t>
      </w:r>
      <w:r w:rsidR="00E54A8B">
        <w:rPr>
          <w:color w:val="auto"/>
        </w:rPr>
        <w:br/>
      </w:r>
      <w:r w:rsidR="00DA4E14" w:rsidRPr="008E7F18">
        <w:rPr>
          <w:color w:val="auto"/>
        </w:rPr>
        <w:t xml:space="preserve">в порядке, предусмотренном </w:t>
      </w:r>
      <w:hyperlink r:id="rId20" w:history="1">
        <w:r w:rsidR="00DA4E14" w:rsidRPr="008E7F18">
          <w:rPr>
            <w:color w:val="auto"/>
          </w:rPr>
          <w:t>Кодексом</w:t>
        </w:r>
      </w:hyperlink>
      <w:r w:rsidR="00DA4E14" w:rsidRPr="008E7F18">
        <w:rPr>
          <w:color w:val="auto"/>
        </w:rPr>
        <w:t xml:space="preserve"> Российской Федерации </w:t>
      </w:r>
      <w:r w:rsidR="00DE1196" w:rsidRPr="008E7F18">
        <w:rPr>
          <w:color w:val="auto"/>
        </w:rPr>
        <w:br/>
      </w:r>
      <w:r w:rsidR="00DA4E14" w:rsidRPr="008E7F18">
        <w:rPr>
          <w:color w:val="auto"/>
        </w:rPr>
        <w:t xml:space="preserve">об административных правонарушениях, на день рассмотрения заявки </w:t>
      </w:r>
      <w:r w:rsidR="00DE1196" w:rsidRPr="008E7F18">
        <w:rPr>
          <w:color w:val="auto"/>
        </w:rPr>
        <w:br/>
      </w:r>
      <w:r w:rsidR="00DA4E14" w:rsidRPr="008E7F18">
        <w:rPr>
          <w:color w:val="auto"/>
        </w:rPr>
        <w:t>на участие в конкурсе или заявки на участие в аукционе;</w:t>
      </w:r>
    </w:p>
    <w:p w:rsidR="00980C61" w:rsidRPr="00263857" w:rsidRDefault="00496445" w:rsidP="00337E56">
      <w:pPr>
        <w:tabs>
          <w:tab w:val="left" w:pos="993"/>
        </w:tabs>
        <w:ind w:firstLine="709"/>
        <w:jc w:val="both"/>
        <w:rPr>
          <w:color w:val="auto"/>
        </w:rPr>
      </w:pPr>
      <w:r w:rsidRPr="008E7F18">
        <w:rPr>
          <w:color w:val="auto"/>
        </w:rPr>
        <w:t xml:space="preserve">6) </w:t>
      </w:r>
      <w:r w:rsidR="00DA4E14" w:rsidRPr="008E7F18">
        <w:rPr>
          <w:color w:val="auto"/>
        </w:rPr>
        <w:t>подача заявки лицом,</w:t>
      </w:r>
      <w:r w:rsidR="00572399">
        <w:rPr>
          <w:color w:val="auto"/>
        </w:rPr>
        <w:t xml:space="preserve"> </w:t>
      </w:r>
      <w:r w:rsidR="00DA4E14" w:rsidRPr="008E7F18">
        <w:rPr>
          <w:color w:val="auto"/>
        </w:rPr>
        <w:t>не уполномоченным</w:t>
      </w:r>
      <w:r w:rsidR="00572399">
        <w:rPr>
          <w:color w:val="auto"/>
        </w:rPr>
        <w:t xml:space="preserve"> </w:t>
      </w:r>
      <w:r w:rsidR="00DA4E14" w:rsidRPr="008E7F18">
        <w:rPr>
          <w:color w:val="auto"/>
        </w:rPr>
        <w:t xml:space="preserve">претендентом </w:t>
      </w:r>
      <w:r w:rsidR="00E54A8B">
        <w:rPr>
          <w:color w:val="auto"/>
        </w:rPr>
        <w:br/>
      </w:r>
      <w:r w:rsidR="00DA4E14" w:rsidRPr="008E7F18">
        <w:rPr>
          <w:color w:val="auto"/>
        </w:rPr>
        <w:t xml:space="preserve">на </w:t>
      </w:r>
      <w:r w:rsidR="00DA4E14" w:rsidRPr="00263857">
        <w:rPr>
          <w:color w:val="auto"/>
        </w:rPr>
        <w:t>осуществление таких действий</w:t>
      </w:r>
      <w:r w:rsidR="00980C61" w:rsidRPr="00263857">
        <w:rPr>
          <w:color w:val="auto"/>
        </w:rPr>
        <w:t>;</w:t>
      </w:r>
    </w:p>
    <w:p w:rsidR="00DA4E14" w:rsidRPr="008E7F18" w:rsidRDefault="00980C61" w:rsidP="00337E56">
      <w:pPr>
        <w:tabs>
          <w:tab w:val="left" w:pos="993"/>
        </w:tabs>
        <w:ind w:firstLine="709"/>
        <w:jc w:val="both"/>
        <w:rPr>
          <w:color w:val="auto"/>
        </w:rPr>
      </w:pPr>
      <w:r w:rsidRPr="00263857">
        <w:rPr>
          <w:color w:val="auto"/>
        </w:rPr>
        <w:t>7) подача заявки участником, признанным недобросовестным</w:t>
      </w:r>
      <w:r w:rsidR="00263857">
        <w:rPr>
          <w:color w:val="auto"/>
        </w:rPr>
        <w:t xml:space="preserve">, </w:t>
      </w:r>
      <w:r w:rsidR="00FC1B14">
        <w:rPr>
          <w:color w:val="auto"/>
        </w:rPr>
        <w:br/>
      </w:r>
      <w:r w:rsidR="00263857">
        <w:rPr>
          <w:color w:val="auto"/>
        </w:rPr>
        <w:t>в соответствии с пунктом</w:t>
      </w:r>
      <w:r w:rsidR="004B64E8">
        <w:rPr>
          <w:color w:val="auto"/>
        </w:rPr>
        <w:t xml:space="preserve"> 3.3 настоящих </w:t>
      </w:r>
      <w:r w:rsidR="009F4E20">
        <w:rPr>
          <w:color w:val="auto"/>
        </w:rPr>
        <w:t>п</w:t>
      </w:r>
      <w:r w:rsidR="004B64E8">
        <w:rPr>
          <w:color w:val="auto"/>
        </w:rPr>
        <w:t>равил</w:t>
      </w:r>
      <w:r w:rsidRPr="00263857">
        <w:rPr>
          <w:color w:val="auto"/>
        </w:rPr>
        <w:t>.</w:t>
      </w:r>
    </w:p>
    <w:p w:rsidR="00DA4E14" w:rsidRPr="008E7F18" w:rsidRDefault="00DA4E14" w:rsidP="00337E56">
      <w:pPr>
        <w:ind w:firstLine="709"/>
        <w:jc w:val="both"/>
        <w:rPr>
          <w:color w:val="auto"/>
        </w:rPr>
      </w:pPr>
      <w:r w:rsidRPr="008E7F18">
        <w:rPr>
          <w:color w:val="auto"/>
        </w:rPr>
        <w:t>Перечень оснований отказа претенденту в участии в аукционе является исчерпывающим.</w:t>
      </w:r>
    </w:p>
    <w:p w:rsidR="00DA4E14" w:rsidRPr="008E7F18" w:rsidRDefault="00DA4E14" w:rsidP="00337E56">
      <w:pPr>
        <w:ind w:firstLine="709"/>
        <w:jc w:val="both"/>
        <w:rPr>
          <w:color w:val="auto"/>
        </w:rPr>
      </w:pPr>
      <w:r w:rsidRPr="008E7F18">
        <w:rPr>
          <w:color w:val="auto"/>
        </w:rPr>
        <w:t xml:space="preserve">2.11. Претендент имеет право отказаться от участия в аукционе в любое время до даты и времени начала рассмотрения заявок на участие в аукционе. </w:t>
      </w:r>
      <w:r w:rsidR="00E54A8B">
        <w:rPr>
          <w:color w:val="auto"/>
        </w:rPr>
        <w:br/>
      </w:r>
      <w:r w:rsidRPr="008E7F18">
        <w:rPr>
          <w:color w:val="auto"/>
        </w:rPr>
        <w:t xml:space="preserve">В случае если было установлено требование о внесении задатка, организатор аукциона </w:t>
      </w:r>
      <w:r w:rsidR="00BC6888" w:rsidRPr="008E7F18">
        <w:rPr>
          <w:color w:val="auto"/>
        </w:rPr>
        <w:t xml:space="preserve">возвращает </w:t>
      </w:r>
      <w:r w:rsidRPr="008E7F18">
        <w:rPr>
          <w:color w:val="auto"/>
        </w:rPr>
        <w:t xml:space="preserve">задаток </w:t>
      </w:r>
      <w:r w:rsidR="00BC6888" w:rsidRPr="008E7F18">
        <w:rPr>
          <w:color w:val="auto"/>
        </w:rPr>
        <w:t xml:space="preserve">претенденту </w:t>
      </w:r>
      <w:r w:rsidRPr="008E7F18">
        <w:rPr>
          <w:color w:val="auto"/>
        </w:rPr>
        <w:t>в течение 5</w:t>
      </w:r>
      <w:r w:rsidR="00572399">
        <w:rPr>
          <w:color w:val="auto"/>
        </w:rPr>
        <w:t xml:space="preserve"> </w:t>
      </w:r>
      <w:r w:rsidRPr="008E7F18">
        <w:rPr>
          <w:color w:val="auto"/>
        </w:rPr>
        <w:t xml:space="preserve">рабочих дней с даты поступления организатору аукциона уведомления об отзыве заявки на участие </w:t>
      </w:r>
      <w:r w:rsidR="006864E3">
        <w:rPr>
          <w:color w:val="auto"/>
        </w:rPr>
        <w:br/>
      </w:r>
      <w:r w:rsidRPr="008E7F18">
        <w:rPr>
          <w:color w:val="auto"/>
        </w:rPr>
        <w:t>в аукционе.</w:t>
      </w:r>
    </w:p>
    <w:p w:rsidR="00DA4E14" w:rsidRPr="008E7F18" w:rsidRDefault="00DA4E14" w:rsidP="00337E56">
      <w:pPr>
        <w:ind w:firstLine="709"/>
        <w:jc w:val="both"/>
        <w:rPr>
          <w:color w:val="auto"/>
        </w:rPr>
      </w:pPr>
      <w:r w:rsidRPr="008E7F18">
        <w:rPr>
          <w:color w:val="auto"/>
        </w:rPr>
        <w:t>2.12.</w:t>
      </w:r>
      <w:r w:rsidR="008B7047">
        <w:rPr>
          <w:color w:val="auto"/>
        </w:rPr>
        <w:t xml:space="preserve"> </w:t>
      </w:r>
      <w:r w:rsidR="00BC6888" w:rsidRPr="008E7F18">
        <w:rPr>
          <w:color w:val="auto"/>
        </w:rPr>
        <w:t>П</w:t>
      </w:r>
      <w:r w:rsidRPr="008E7F18">
        <w:rPr>
          <w:color w:val="auto"/>
        </w:rPr>
        <w:t>о</w:t>
      </w:r>
      <w:r w:rsidR="00572399">
        <w:rPr>
          <w:color w:val="auto"/>
        </w:rPr>
        <w:t xml:space="preserve"> </w:t>
      </w:r>
      <w:r w:rsidRPr="008E7F18">
        <w:rPr>
          <w:color w:val="auto"/>
        </w:rPr>
        <w:t>результатам аукцион</w:t>
      </w:r>
      <w:r w:rsidR="00BC6888" w:rsidRPr="008E7F18">
        <w:rPr>
          <w:color w:val="auto"/>
        </w:rPr>
        <w:t xml:space="preserve">а заключается договор на размещение </w:t>
      </w:r>
      <w:r w:rsidR="00A22C68" w:rsidRPr="008E7F18">
        <w:rPr>
          <w:color w:val="auto"/>
        </w:rPr>
        <w:t>НТО</w:t>
      </w:r>
      <w:r w:rsidR="00BC6888" w:rsidRPr="008E7F18">
        <w:rPr>
          <w:color w:val="auto"/>
        </w:rPr>
        <w:t>.</w:t>
      </w:r>
    </w:p>
    <w:p w:rsidR="00DA4E14" w:rsidRPr="008E7F18" w:rsidRDefault="00DA4E14" w:rsidP="00337E56">
      <w:pPr>
        <w:ind w:firstLine="709"/>
        <w:jc w:val="both"/>
        <w:rPr>
          <w:color w:val="auto"/>
        </w:rPr>
      </w:pPr>
      <w:r w:rsidRPr="008E7F18">
        <w:rPr>
          <w:color w:val="auto"/>
        </w:rPr>
        <w:t xml:space="preserve">Победитель аукциона перечисляет на определенный организатором аукциона счет денежные средства, равные цене приобретения права </w:t>
      </w:r>
      <w:r w:rsidR="00572399">
        <w:rPr>
          <w:color w:val="auto"/>
        </w:rPr>
        <w:br/>
      </w:r>
      <w:r w:rsidRPr="008E7F18">
        <w:rPr>
          <w:color w:val="auto"/>
        </w:rPr>
        <w:t xml:space="preserve">на размещение </w:t>
      </w:r>
      <w:r w:rsidR="00A22C68" w:rsidRPr="008E7F18">
        <w:rPr>
          <w:color w:val="auto"/>
        </w:rPr>
        <w:t>НТО</w:t>
      </w:r>
      <w:r w:rsidRPr="008E7F18">
        <w:rPr>
          <w:color w:val="auto"/>
        </w:rPr>
        <w:t xml:space="preserve">, с учетом ранее перечисленного задатка, </w:t>
      </w:r>
      <w:r w:rsidR="009F4E20">
        <w:rPr>
          <w:color w:val="auto"/>
        </w:rPr>
        <w:br/>
      </w:r>
      <w:r w:rsidRPr="008E7F18">
        <w:rPr>
          <w:color w:val="auto"/>
        </w:rPr>
        <w:t xml:space="preserve">что подтверждается копией платежного поручения (квитанции) в срок </w:t>
      </w:r>
      <w:r w:rsidR="009F4E20">
        <w:rPr>
          <w:color w:val="auto"/>
        </w:rPr>
        <w:br/>
      </w:r>
      <w:r w:rsidRPr="008E7F18">
        <w:rPr>
          <w:color w:val="auto"/>
        </w:rPr>
        <w:t>не позднее 10</w:t>
      </w:r>
      <w:r w:rsidR="00C524F3">
        <w:rPr>
          <w:color w:val="auto"/>
        </w:rPr>
        <w:t xml:space="preserve"> </w:t>
      </w:r>
      <w:r w:rsidRPr="008E7F18">
        <w:rPr>
          <w:color w:val="auto"/>
        </w:rPr>
        <w:t>дней</w:t>
      </w:r>
      <w:r w:rsidR="00C524F3">
        <w:rPr>
          <w:color w:val="auto"/>
        </w:rPr>
        <w:t xml:space="preserve"> </w:t>
      </w:r>
      <w:r w:rsidRPr="008E7F18">
        <w:rPr>
          <w:color w:val="auto"/>
        </w:rPr>
        <w:t>с даты проведения аукциона. Сумма внесенного победителем аукциона задатка засчитывается в счет цены приобрете</w:t>
      </w:r>
      <w:r w:rsidR="00586DA5" w:rsidRPr="008E7F18">
        <w:rPr>
          <w:color w:val="auto"/>
        </w:rPr>
        <w:t xml:space="preserve">ния права </w:t>
      </w:r>
      <w:r w:rsidR="009F4E20">
        <w:rPr>
          <w:color w:val="auto"/>
        </w:rPr>
        <w:br/>
      </w:r>
      <w:r w:rsidRPr="008E7F18">
        <w:rPr>
          <w:color w:val="auto"/>
        </w:rPr>
        <w:t xml:space="preserve">на размещение </w:t>
      </w:r>
      <w:r w:rsidR="00A22C68" w:rsidRPr="008E7F18">
        <w:rPr>
          <w:color w:val="auto"/>
        </w:rPr>
        <w:t>НТО</w:t>
      </w:r>
      <w:r w:rsidRPr="008E7F18">
        <w:rPr>
          <w:color w:val="auto"/>
        </w:rPr>
        <w:t>.</w:t>
      </w:r>
    </w:p>
    <w:p w:rsidR="00DA4E14" w:rsidRDefault="00DA4E14" w:rsidP="00337E56">
      <w:pPr>
        <w:autoSpaceDE w:val="0"/>
        <w:autoSpaceDN w:val="0"/>
        <w:adjustRightInd w:val="0"/>
        <w:ind w:firstLine="709"/>
        <w:jc w:val="both"/>
        <w:rPr>
          <w:color w:val="auto"/>
        </w:rPr>
      </w:pPr>
      <w:r w:rsidRPr="008E7F18">
        <w:rPr>
          <w:color w:val="auto"/>
        </w:rPr>
        <w:t>2.13. Неявка</w:t>
      </w:r>
      <w:r w:rsidR="00C524F3">
        <w:rPr>
          <w:color w:val="auto"/>
        </w:rPr>
        <w:t xml:space="preserve"> </w:t>
      </w:r>
      <w:r w:rsidRPr="008E7F18">
        <w:rPr>
          <w:color w:val="auto"/>
        </w:rPr>
        <w:t>победителя</w:t>
      </w:r>
      <w:r w:rsidR="00C524F3">
        <w:rPr>
          <w:color w:val="auto"/>
        </w:rPr>
        <w:t xml:space="preserve"> </w:t>
      </w:r>
      <w:r w:rsidRPr="008E7F18">
        <w:rPr>
          <w:color w:val="auto"/>
        </w:rPr>
        <w:t>аукциона</w:t>
      </w:r>
      <w:r w:rsidR="00C524F3">
        <w:rPr>
          <w:color w:val="auto"/>
        </w:rPr>
        <w:t xml:space="preserve"> </w:t>
      </w:r>
      <w:r w:rsidRPr="008E7F18">
        <w:rPr>
          <w:color w:val="auto"/>
        </w:rPr>
        <w:t>в</w:t>
      </w:r>
      <w:r w:rsidR="0091205C" w:rsidRPr="008E7F18">
        <w:rPr>
          <w:color w:val="auto"/>
        </w:rPr>
        <w:t xml:space="preserve"> течение </w:t>
      </w:r>
      <w:r w:rsidR="00980C61">
        <w:rPr>
          <w:rFonts w:eastAsiaTheme="minorHAnsi"/>
          <w:bCs w:val="0"/>
          <w:color w:val="auto"/>
          <w:lang w:eastAsia="en-US"/>
        </w:rPr>
        <w:t>10</w:t>
      </w:r>
      <w:r w:rsidR="0091205C" w:rsidRPr="008E7F18">
        <w:rPr>
          <w:rFonts w:eastAsiaTheme="minorHAnsi"/>
          <w:bCs w:val="0"/>
          <w:color w:val="auto"/>
          <w:lang w:eastAsia="en-US"/>
        </w:rPr>
        <w:t xml:space="preserve"> дней со</w:t>
      </w:r>
      <w:r w:rsidR="00C524F3">
        <w:rPr>
          <w:rFonts w:eastAsiaTheme="minorHAnsi"/>
          <w:bCs w:val="0"/>
          <w:color w:val="auto"/>
          <w:lang w:eastAsia="en-US"/>
        </w:rPr>
        <w:t xml:space="preserve"> </w:t>
      </w:r>
      <w:r w:rsidR="0091205C" w:rsidRPr="008E7F18">
        <w:rPr>
          <w:rFonts w:eastAsiaTheme="minorHAnsi"/>
          <w:bCs w:val="0"/>
          <w:color w:val="auto"/>
          <w:lang w:eastAsia="en-US"/>
        </w:rPr>
        <w:t>дня оформления</w:t>
      </w:r>
      <w:r w:rsidR="00C524F3">
        <w:rPr>
          <w:rFonts w:eastAsiaTheme="minorHAnsi"/>
          <w:bCs w:val="0"/>
          <w:color w:val="auto"/>
          <w:lang w:eastAsia="en-US"/>
        </w:rPr>
        <w:t xml:space="preserve"> </w:t>
      </w:r>
      <w:r w:rsidR="0091205C" w:rsidRPr="008E7F18">
        <w:rPr>
          <w:rFonts w:eastAsiaTheme="minorHAnsi"/>
          <w:bCs w:val="0"/>
          <w:color w:val="auto"/>
          <w:lang w:eastAsia="en-US"/>
        </w:rPr>
        <w:t>протокола о результатах аукциона</w:t>
      </w:r>
      <w:r w:rsidRPr="008E7F18">
        <w:rPr>
          <w:color w:val="auto"/>
        </w:rPr>
        <w:t xml:space="preserve">, а также задержка оформления </w:t>
      </w:r>
      <w:r w:rsidR="00CB6FE8" w:rsidRPr="008E7F18">
        <w:rPr>
          <w:color w:val="auto"/>
        </w:rPr>
        <w:t>д</w:t>
      </w:r>
      <w:r w:rsidRPr="008E7F18">
        <w:rPr>
          <w:color w:val="auto"/>
        </w:rPr>
        <w:t xml:space="preserve">оговора </w:t>
      </w:r>
      <w:r w:rsidR="00E54A8B">
        <w:rPr>
          <w:color w:val="auto"/>
        </w:rPr>
        <w:br/>
      </w:r>
      <w:r w:rsidRPr="008E7F18">
        <w:rPr>
          <w:color w:val="auto"/>
        </w:rPr>
        <w:t xml:space="preserve">по вине победителя рассматриваются как отказ от победы в аукционе </w:t>
      </w:r>
      <w:r w:rsidR="00BA7BA6">
        <w:rPr>
          <w:color w:val="auto"/>
        </w:rPr>
        <w:br/>
      </w:r>
      <w:r w:rsidRPr="008E7F18">
        <w:rPr>
          <w:color w:val="auto"/>
        </w:rPr>
        <w:t xml:space="preserve">и, соответственно, получения прав на заключение </w:t>
      </w:r>
      <w:r w:rsidR="00CB6FE8" w:rsidRPr="008E7F18">
        <w:rPr>
          <w:color w:val="auto"/>
        </w:rPr>
        <w:t>д</w:t>
      </w:r>
      <w:r w:rsidRPr="008E7F18">
        <w:rPr>
          <w:color w:val="auto"/>
        </w:rPr>
        <w:t xml:space="preserve">оговора. </w:t>
      </w:r>
      <w:r w:rsidR="00193B85">
        <w:rPr>
          <w:color w:val="auto"/>
        </w:rPr>
        <w:t xml:space="preserve">В указанных </w:t>
      </w:r>
      <w:r w:rsidR="00193B85">
        <w:rPr>
          <w:color w:val="auto"/>
        </w:rPr>
        <w:lastRenderedPageBreak/>
        <w:t>случаях п</w:t>
      </w:r>
      <w:r w:rsidRPr="008E7F18">
        <w:rPr>
          <w:color w:val="auto"/>
        </w:rPr>
        <w:t xml:space="preserve">обедитель аукциона признается уклонившимся, решение </w:t>
      </w:r>
      <w:r w:rsidR="00BA7BA6">
        <w:rPr>
          <w:color w:val="auto"/>
        </w:rPr>
        <w:br/>
      </w:r>
      <w:r w:rsidRPr="008E7F18">
        <w:rPr>
          <w:color w:val="auto"/>
        </w:rPr>
        <w:t>о признании его победителем аукциона аннулируется.</w:t>
      </w:r>
    </w:p>
    <w:p w:rsidR="00DA4E14" w:rsidRDefault="00DA4E14" w:rsidP="00337E56">
      <w:pPr>
        <w:ind w:firstLine="709"/>
        <w:jc w:val="both"/>
        <w:rPr>
          <w:color w:val="auto"/>
        </w:rPr>
      </w:pPr>
      <w:r w:rsidRPr="008E7F18">
        <w:rPr>
          <w:color w:val="auto"/>
        </w:rPr>
        <w:t xml:space="preserve">Задаток уклонившемуся от получения прав на заключение </w:t>
      </w:r>
      <w:r w:rsidR="00CB6FE8" w:rsidRPr="008E7F18">
        <w:rPr>
          <w:color w:val="auto"/>
        </w:rPr>
        <w:t>д</w:t>
      </w:r>
      <w:r w:rsidRPr="008E7F18">
        <w:rPr>
          <w:color w:val="auto"/>
        </w:rPr>
        <w:t>оговора</w:t>
      </w:r>
      <w:r w:rsidR="00C524F3">
        <w:rPr>
          <w:color w:val="auto"/>
        </w:rPr>
        <w:t xml:space="preserve"> </w:t>
      </w:r>
      <w:r w:rsidRPr="008E7F18">
        <w:rPr>
          <w:color w:val="auto"/>
        </w:rPr>
        <w:t xml:space="preserve">возврату не подлежит и право заключения </w:t>
      </w:r>
      <w:r w:rsidR="00CB6FE8" w:rsidRPr="008E7F18">
        <w:rPr>
          <w:color w:val="auto"/>
        </w:rPr>
        <w:t>д</w:t>
      </w:r>
      <w:r w:rsidRPr="008E7F18">
        <w:rPr>
          <w:color w:val="auto"/>
        </w:rPr>
        <w:t>оговора предоставляется участнику аукциона, чье предложение о цене лота было предпоследним.</w:t>
      </w:r>
    </w:p>
    <w:p w:rsidR="00374929" w:rsidRDefault="00980C61" w:rsidP="00337E56">
      <w:pPr>
        <w:ind w:firstLine="709"/>
        <w:jc w:val="both"/>
        <w:rPr>
          <w:color w:val="auto"/>
        </w:rPr>
      </w:pPr>
      <w:r w:rsidRPr="004B64E8">
        <w:rPr>
          <w:color w:val="auto"/>
        </w:rPr>
        <w:t>2.14. Победитель аукциона, уклонившийся от заключения договора, призна</w:t>
      </w:r>
      <w:r w:rsidR="00A17F93">
        <w:rPr>
          <w:color w:val="auto"/>
        </w:rPr>
        <w:t>ется</w:t>
      </w:r>
      <w:r w:rsidRPr="004B64E8">
        <w:rPr>
          <w:color w:val="auto"/>
        </w:rPr>
        <w:t xml:space="preserve"> комиссией недобросовестным участником.</w:t>
      </w:r>
    </w:p>
    <w:p w:rsidR="00374929" w:rsidRDefault="00374929" w:rsidP="00337E56">
      <w:pPr>
        <w:ind w:firstLine="709"/>
        <w:jc w:val="both"/>
        <w:rPr>
          <w:color w:val="auto"/>
        </w:rPr>
      </w:pPr>
    </w:p>
    <w:p w:rsidR="00374929" w:rsidRPr="00F45668" w:rsidRDefault="00374929" w:rsidP="00337E56">
      <w:pPr>
        <w:pStyle w:val="headertext"/>
        <w:spacing w:before="0" w:beforeAutospacing="0" w:after="240" w:afterAutospacing="0"/>
        <w:jc w:val="center"/>
        <w:textAlignment w:val="baseline"/>
        <w:rPr>
          <w:b/>
          <w:bCs/>
          <w:sz w:val="28"/>
          <w:szCs w:val="28"/>
        </w:rPr>
      </w:pPr>
      <w:r w:rsidRPr="00F45668">
        <w:rPr>
          <w:sz w:val="28"/>
          <w:szCs w:val="28"/>
        </w:rPr>
        <w:t>3.</w:t>
      </w:r>
      <w:r w:rsidRPr="00F45668">
        <w:rPr>
          <w:bCs/>
          <w:sz w:val="28"/>
          <w:szCs w:val="28"/>
        </w:rPr>
        <w:t>Порядок ведения реестра недобросовестных участников</w:t>
      </w:r>
    </w:p>
    <w:p w:rsidR="007A7D9A"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 xml:space="preserve">3.1. Настоящий Порядок устанавливает правила ведения реестра недобросовестных участников аукциона на право заключения договора </w:t>
      </w:r>
      <w:r w:rsidR="00161956">
        <w:rPr>
          <w:sz w:val="28"/>
          <w:szCs w:val="28"/>
        </w:rPr>
        <w:br/>
      </w:r>
      <w:r w:rsidRPr="00194E9C">
        <w:rPr>
          <w:sz w:val="28"/>
          <w:szCs w:val="28"/>
        </w:rPr>
        <w:t xml:space="preserve">на размещение НТО на территории МО «город Оренбург» (далее </w:t>
      </w:r>
      <w:r w:rsidR="00193B85">
        <w:rPr>
          <w:sz w:val="28"/>
          <w:szCs w:val="28"/>
        </w:rPr>
        <w:t>–</w:t>
      </w:r>
      <w:r w:rsidRPr="00194E9C">
        <w:rPr>
          <w:sz w:val="28"/>
          <w:szCs w:val="28"/>
        </w:rPr>
        <w:t xml:space="preserve"> Реестр).</w:t>
      </w:r>
    </w:p>
    <w:p w:rsidR="007A7D9A"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3.2.</w:t>
      </w:r>
      <w:r w:rsidR="008B7047">
        <w:rPr>
          <w:sz w:val="28"/>
          <w:szCs w:val="28"/>
        </w:rPr>
        <w:t xml:space="preserve"> </w:t>
      </w:r>
      <w:r w:rsidRPr="00194E9C">
        <w:rPr>
          <w:sz w:val="28"/>
          <w:szCs w:val="28"/>
        </w:rPr>
        <w:t>Ведение Реестра осуществляется Комитетом.</w:t>
      </w:r>
    </w:p>
    <w:p w:rsidR="007A7D9A"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3.3.</w:t>
      </w:r>
      <w:r w:rsidR="008B7047">
        <w:rPr>
          <w:sz w:val="28"/>
          <w:szCs w:val="28"/>
        </w:rPr>
        <w:t xml:space="preserve"> </w:t>
      </w:r>
      <w:r w:rsidRPr="00194E9C">
        <w:rPr>
          <w:sz w:val="28"/>
          <w:szCs w:val="28"/>
        </w:rPr>
        <w:t>В</w:t>
      </w:r>
      <w:r w:rsidR="00C524F3">
        <w:rPr>
          <w:sz w:val="28"/>
          <w:szCs w:val="28"/>
        </w:rPr>
        <w:t xml:space="preserve"> </w:t>
      </w:r>
      <w:r w:rsidRPr="00194E9C">
        <w:rPr>
          <w:sz w:val="28"/>
          <w:szCs w:val="28"/>
        </w:rPr>
        <w:t>Реестр включаются сведения:</w:t>
      </w:r>
    </w:p>
    <w:p w:rsidR="007A7D9A"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 xml:space="preserve">1) об участниках аукциона на право заключения договора </w:t>
      </w:r>
      <w:r w:rsidR="00161956">
        <w:rPr>
          <w:sz w:val="28"/>
          <w:szCs w:val="28"/>
        </w:rPr>
        <w:br/>
      </w:r>
      <w:r w:rsidRPr="00194E9C">
        <w:rPr>
          <w:sz w:val="28"/>
          <w:szCs w:val="28"/>
        </w:rPr>
        <w:t>на размещение НТО на землях или земельных участках (частях земельных участков), находящихся на территории МО «город Оренбург», уклонившихся от заключения договора на размещение НТО;</w:t>
      </w:r>
    </w:p>
    <w:p w:rsidR="00193B85"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2) о субъектах</w:t>
      </w:r>
      <w:r w:rsidR="00193B85">
        <w:rPr>
          <w:sz w:val="28"/>
          <w:szCs w:val="28"/>
        </w:rPr>
        <w:t xml:space="preserve"> предпринимательства</w:t>
      </w:r>
      <w:r w:rsidRPr="00194E9C">
        <w:rPr>
          <w:sz w:val="28"/>
          <w:szCs w:val="28"/>
        </w:rPr>
        <w:t>, с которыми договоры</w:t>
      </w:r>
      <w:r w:rsidR="00193B85">
        <w:rPr>
          <w:sz w:val="28"/>
          <w:szCs w:val="28"/>
        </w:rPr>
        <w:br/>
      </w:r>
      <w:r w:rsidRPr="00194E9C">
        <w:rPr>
          <w:sz w:val="28"/>
          <w:szCs w:val="28"/>
        </w:rPr>
        <w:t xml:space="preserve"> на размещение НТО, заключенные по результатам аукциона или без проведения торгов, расторгнуты в случае одностороннего отказа Комитета </w:t>
      </w:r>
      <w:r w:rsidR="00193B85">
        <w:rPr>
          <w:sz w:val="28"/>
          <w:szCs w:val="28"/>
        </w:rPr>
        <w:br/>
      </w:r>
      <w:r w:rsidRPr="00194E9C">
        <w:rPr>
          <w:sz w:val="28"/>
          <w:szCs w:val="28"/>
        </w:rPr>
        <w:t>от исполнения договора на размещение НТО в связи с просрочкой исполнения субъектом</w:t>
      </w:r>
      <w:r w:rsidR="00193B85">
        <w:rPr>
          <w:sz w:val="28"/>
          <w:szCs w:val="28"/>
        </w:rPr>
        <w:t xml:space="preserve"> предпринимательства</w:t>
      </w:r>
      <w:r w:rsidRPr="00194E9C">
        <w:rPr>
          <w:sz w:val="28"/>
          <w:szCs w:val="28"/>
        </w:rPr>
        <w:t xml:space="preserve"> обязательств по оплате очередных платежей по такому договору на срок более </w:t>
      </w:r>
      <w:r w:rsidR="00D81389">
        <w:rPr>
          <w:sz w:val="28"/>
          <w:szCs w:val="28"/>
        </w:rPr>
        <w:t>30</w:t>
      </w:r>
      <w:r w:rsidRPr="00194E9C">
        <w:rPr>
          <w:sz w:val="28"/>
          <w:szCs w:val="28"/>
        </w:rPr>
        <w:t xml:space="preserve"> календарных дней.</w:t>
      </w:r>
    </w:p>
    <w:p w:rsidR="007A7D9A" w:rsidRDefault="00F45668" w:rsidP="00337E56">
      <w:pPr>
        <w:pStyle w:val="formattext"/>
        <w:spacing w:before="0" w:beforeAutospacing="0" w:after="0" w:afterAutospacing="0"/>
        <w:ind w:firstLine="709"/>
        <w:jc w:val="both"/>
        <w:textAlignment w:val="baseline"/>
        <w:rPr>
          <w:sz w:val="28"/>
          <w:szCs w:val="28"/>
        </w:rPr>
      </w:pPr>
      <w:r w:rsidRPr="00194E9C">
        <w:rPr>
          <w:sz w:val="28"/>
          <w:szCs w:val="28"/>
        </w:rPr>
        <w:t>3.4</w:t>
      </w:r>
      <w:r w:rsidR="00374929" w:rsidRPr="00194E9C">
        <w:rPr>
          <w:sz w:val="28"/>
          <w:szCs w:val="28"/>
        </w:rPr>
        <w:t xml:space="preserve">. Реестр ведется в электронном виде. Сведения, содержащиеся </w:t>
      </w:r>
      <w:r w:rsidR="00161956">
        <w:rPr>
          <w:sz w:val="28"/>
          <w:szCs w:val="28"/>
        </w:rPr>
        <w:br/>
      </w:r>
      <w:r w:rsidR="00374929" w:rsidRPr="00194E9C">
        <w:rPr>
          <w:sz w:val="28"/>
          <w:szCs w:val="28"/>
        </w:rPr>
        <w:t>в Реестре, должны быть доступны для ознакомления</w:t>
      </w:r>
      <w:r w:rsidR="00357B87">
        <w:rPr>
          <w:sz w:val="28"/>
          <w:szCs w:val="28"/>
        </w:rPr>
        <w:t xml:space="preserve"> </w:t>
      </w:r>
      <w:r w:rsidR="007A7D9A">
        <w:rPr>
          <w:sz w:val="28"/>
          <w:szCs w:val="28"/>
        </w:rPr>
        <w:t>на</w:t>
      </w:r>
      <w:r w:rsidRPr="00194E9C">
        <w:rPr>
          <w:sz w:val="28"/>
          <w:szCs w:val="28"/>
        </w:rPr>
        <w:t xml:space="preserve"> официальном Интернет-портале города Оренбурга (http://www.orenburg.ru, раздел  «Предпринимательство», подраздел «Торги»)</w:t>
      </w:r>
      <w:r w:rsidR="00193B85">
        <w:rPr>
          <w:sz w:val="28"/>
          <w:szCs w:val="28"/>
        </w:rPr>
        <w:t>.</w:t>
      </w:r>
    </w:p>
    <w:p w:rsidR="007A7D9A" w:rsidRDefault="00F45668" w:rsidP="00337E56">
      <w:pPr>
        <w:pStyle w:val="formattext"/>
        <w:spacing w:before="0" w:beforeAutospacing="0" w:after="0" w:afterAutospacing="0"/>
        <w:ind w:firstLine="709"/>
        <w:jc w:val="both"/>
        <w:textAlignment w:val="baseline"/>
        <w:rPr>
          <w:sz w:val="28"/>
          <w:szCs w:val="28"/>
        </w:rPr>
      </w:pPr>
      <w:r w:rsidRPr="00194E9C">
        <w:rPr>
          <w:sz w:val="28"/>
          <w:szCs w:val="28"/>
        </w:rPr>
        <w:t>3.5</w:t>
      </w:r>
      <w:r w:rsidR="00374929" w:rsidRPr="00194E9C">
        <w:rPr>
          <w:sz w:val="28"/>
          <w:szCs w:val="28"/>
        </w:rPr>
        <w:t>. В Реестр включаются следующие сведения:</w:t>
      </w:r>
    </w:p>
    <w:p w:rsidR="007A7D9A"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1) номер реестровой записи;</w:t>
      </w:r>
    </w:p>
    <w:p w:rsidR="007A7D9A" w:rsidRDefault="00F45668" w:rsidP="00337E56">
      <w:pPr>
        <w:pStyle w:val="formattext"/>
        <w:spacing w:before="0" w:beforeAutospacing="0" w:after="0" w:afterAutospacing="0"/>
        <w:ind w:firstLine="709"/>
        <w:jc w:val="both"/>
        <w:textAlignment w:val="baseline"/>
        <w:rPr>
          <w:sz w:val="28"/>
          <w:szCs w:val="28"/>
        </w:rPr>
      </w:pPr>
      <w:r w:rsidRPr="00194E9C">
        <w:rPr>
          <w:sz w:val="28"/>
          <w:szCs w:val="28"/>
        </w:rPr>
        <w:t>2</w:t>
      </w:r>
      <w:r w:rsidR="00374929" w:rsidRPr="00194E9C">
        <w:rPr>
          <w:sz w:val="28"/>
          <w:szCs w:val="28"/>
        </w:rPr>
        <w:t>) дата внесения указанных в настоящем пункте сведений в Реестр;</w:t>
      </w:r>
    </w:p>
    <w:p w:rsidR="007A7D9A"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 xml:space="preserve">3)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w:t>
      </w:r>
      <w:r w:rsidR="00193B85">
        <w:rPr>
          <w:sz w:val="28"/>
          <w:szCs w:val="28"/>
        </w:rPr>
        <w:t>–</w:t>
      </w:r>
      <w:r w:rsidR="008B7047">
        <w:rPr>
          <w:sz w:val="28"/>
          <w:szCs w:val="28"/>
        </w:rPr>
        <w:t xml:space="preserve"> </w:t>
      </w:r>
      <w:r w:rsidR="00193B85">
        <w:rPr>
          <w:sz w:val="28"/>
          <w:szCs w:val="28"/>
        </w:rPr>
        <w:t>субъекта предпринимательства</w:t>
      </w:r>
      <w:r w:rsidRPr="00194E9C">
        <w:rPr>
          <w:sz w:val="28"/>
          <w:szCs w:val="28"/>
        </w:rPr>
        <w:t>, указанных в пункте 3</w:t>
      </w:r>
      <w:r w:rsidR="00F45668" w:rsidRPr="00194E9C">
        <w:rPr>
          <w:sz w:val="28"/>
          <w:szCs w:val="28"/>
        </w:rPr>
        <w:t>.3</w:t>
      </w:r>
      <w:r w:rsidRPr="00194E9C">
        <w:rPr>
          <w:sz w:val="28"/>
          <w:szCs w:val="28"/>
        </w:rPr>
        <w:t xml:space="preserve"> настоящ</w:t>
      </w:r>
      <w:r w:rsidR="00193B85">
        <w:rPr>
          <w:sz w:val="28"/>
          <w:szCs w:val="28"/>
        </w:rPr>
        <w:t>их</w:t>
      </w:r>
      <w:r w:rsidR="00C524F3">
        <w:rPr>
          <w:sz w:val="28"/>
          <w:szCs w:val="28"/>
        </w:rPr>
        <w:t xml:space="preserve"> </w:t>
      </w:r>
      <w:r w:rsidR="00F45668" w:rsidRPr="00194E9C">
        <w:rPr>
          <w:sz w:val="28"/>
          <w:szCs w:val="28"/>
        </w:rPr>
        <w:t>п</w:t>
      </w:r>
      <w:r w:rsidR="00193B85">
        <w:rPr>
          <w:sz w:val="28"/>
          <w:szCs w:val="28"/>
        </w:rPr>
        <w:t>равил</w:t>
      </w:r>
      <w:r w:rsidRPr="00194E9C">
        <w:rPr>
          <w:sz w:val="28"/>
          <w:szCs w:val="28"/>
        </w:rPr>
        <w:t>;</w:t>
      </w:r>
    </w:p>
    <w:p w:rsidR="007A7D9A" w:rsidRDefault="00F45668" w:rsidP="00337E56">
      <w:pPr>
        <w:pStyle w:val="formattext"/>
        <w:spacing w:before="0" w:beforeAutospacing="0" w:after="0" w:afterAutospacing="0"/>
        <w:ind w:firstLine="709"/>
        <w:jc w:val="both"/>
        <w:textAlignment w:val="baseline"/>
        <w:rPr>
          <w:sz w:val="28"/>
          <w:szCs w:val="28"/>
        </w:rPr>
      </w:pPr>
      <w:r w:rsidRPr="00194E9C">
        <w:rPr>
          <w:sz w:val="28"/>
          <w:szCs w:val="28"/>
        </w:rPr>
        <w:t>4</w:t>
      </w:r>
      <w:r w:rsidR="00374929" w:rsidRPr="00194E9C">
        <w:rPr>
          <w:sz w:val="28"/>
          <w:szCs w:val="28"/>
        </w:rPr>
        <w:t xml:space="preserve">) </w:t>
      </w:r>
      <w:r w:rsidR="00D26D67">
        <w:rPr>
          <w:sz w:val="28"/>
          <w:szCs w:val="28"/>
        </w:rPr>
        <w:t xml:space="preserve"> </w:t>
      </w:r>
      <w:r w:rsidR="00374929" w:rsidRPr="00194E9C">
        <w:rPr>
          <w:sz w:val="28"/>
          <w:szCs w:val="28"/>
        </w:rPr>
        <w:t xml:space="preserve">наименование (для юридического лица), фамилия, имя </w:t>
      </w:r>
      <w:r w:rsidR="00357B87">
        <w:rPr>
          <w:sz w:val="28"/>
          <w:szCs w:val="28"/>
        </w:rPr>
        <w:t xml:space="preserve">                                  </w:t>
      </w:r>
      <w:r w:rsidR="00374929" w:rsidRPr="00194E9C">
        <w:rPr>
          <w:sz w:val="28"/>
          <w:szCs w:val="28"/>
        </w:rPr>
        <w:t>и (при</w:t>
      </w:r>
      <w:r w:rsidR="00357B87">
        <w:rPr>
          <w:sz w:val="28"/>
          <w:szCs w:val="28"/>
        </w:rPr>
        <w:t xml:space="preserve"> </w:t>
      </w:r>
      <w:r w:rsidR="00374929" w:rsidRPr="00194E9C">
        <w:rPr>
          <w:sz w:val="28"/>
          <w:szCs w:val="28"/>
        </w:rPr>
        <w:t>наличии) отчество (для граждан), идентификационный номер налогоплательщика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3</w:t>
      </w:r>
      <w:r w:rsidRPr="00194E9C">
        <w:rPr>
          <w:sz w:val="28"/>
          <w:szCs w:val="28"/>
        </w:rPr>
        <w:t>.3</w:t>
      </w:r>
      <w:r w:rsidR="00193B85">
        <w:rPr>
          <w:sz w:val="28"/>
          <w:szCs w:val="28"/>
        </w:rPr>
        <w:t xml:space="preserve"> настоящих правил</w:t>
      </w:r>
      <w:r w:rsidR="00374929" w:rsidRPr="00194E9C">
        <w:rPr>
          <w:sz w:val="28"/>
          <w:szCs w:val="28"/>
        </w:rPr>
        <w:t>;</w:t>
      </w:r>
    </w:p>
    <w:p w:rsidR="007A7D9A" w:rsidRDefault="00D26D67" w:rsidP="00337E56">
      <w:pPr>
        <w:pStyle w:val="formattext"/>
        <w:spacing w:before="0" w:beforeAutospacing="0" w:after="0" w:afterAutospacing="0"/>
        <w:ind w:firstLine="709"/>
        <w:jc w:val="both"/>
        <w:textAlignment w:val="baseline"/>
        <w:rPr>
          <w:sz w:val="28"/>
          <w:szCs w:val="28"/>
        </w:rPr>
      </w:pPr>
      <w:r>
        <w:rPr>
          <w:sz w:val="28"/>
          <w:szCs w:val="28"/>
        </w:rPr>
        <w:t xml:space="preserve">5) </w:t>
      </w:r>
      <w:r w:rsidR="00374929" w:rsidRPr="00194E9C">
        <w:rPr>
          <w:sz w:val="28"/>
          <w:szCs w:val="28"/>
        </w:rPr>
        <w:t xml:space="preserve">дата проведения </w:t>
      </w:r>
      <w:r w:rsidR="00F45668" w:rsidRPr="00194E9C">
        <w:rPr>
          <w:sz w:val="28"/>
          <w:szCs w:val="28"/>
        </w:rPr>
        <w:t>аукциона</w:t>
      </w:r>
      <w:r w:rsidR="00374929" w:rsidRPr="00194E9C">
        <w:rPr>
          <w:sz w:val="28"/>
          <w:szCs w:val="28"/>
        </w:rPr>
        <w:t>, победитель котор</w:t>
      </w:r>
      <w:r w:rsidR="00A16FDD">
        <w:rPr>
          <w:sz w:val="28"/>
          <w:szCs w:val="28"/>
        </w:rPr>
        <w:t>ого</w:t>
      </w:r>
      <w:r w:rsidR="00374929" w:rsidRPr="00194E9C">
        <w:rPr>
          <w:sz w:val="28"/>
          <w:szCs w:val="28"/>
        </w:rPr>
        <w:t xml:space="preserve"> уклонился </w:t>
      </w:r>
      <w:r w:rsidR="00FC1B14">
        <w:rPr>
          <w:sz w:val="28"/>
          <w:szCs w:val="28"/>
        </w:rPr>
        <w:br/>
      </w:r>
      <w:r w:rsidR="00374929" w:rsidRPr="00194E9C">
        <w:rPr>
          <w:sz w:val="28"/>
          <w:szCs w:val="28"/>
        </w:rPr>
        <w:t xml:space="preserve">от заключения договора на размещение НТО, дата признания </w:t>
      </w:r>
      <w:r w:rsidR="00F45668" w:rsidRPr="00194E9C">
        <w:rPr>
          <w:sz w:val="28"/>
          <w:szCs w:val="28"/>
        </w:rPr>
        <w:t>аукциона</w:t>
      </w:r>
      <w:r w:rsidR="00374929" w:rsidRPr="00194E9C">
        <w:rPr>
          <w:sz w:val="28"/>
          <w:szCs w:val="28"/>
        </w:rPr>
        <w:t xml:space="preserve"> </w:t>
      </w:r>
      <w:r w:rsidR="00374929" w:rsidRPr="00194E9C">
        <w:rPr>
          <w:sz w:val="28"/>
          <w:szCs w:val="28"/>
        </w:rPr>
        <w:lastRenderedPageBreak/>
        <w:t xml:space="preserve">несостоявшимися в случае, если лицо, подавшее единственную заявку </w:t>
      </w:r>
      <w:r w:rsidR="00FC1B14">
        <w:rPr>
          <w:sz w:val="28"/>
          <w:szCs w:val="28"/>
        </w:rPr>
        <w:br/>
      </w:r>
      <w:r w:rsidR="00374929" w:rsidRPr="00194E9C">
        <w:rPr>
          <w:sz w:val="28"/>
          <w:szCs w:val="28"/>
        </w:rPr>
        <w:t xml:space="preserve">на участие в торгах, заявитель, признанный единственным участником </w:t>
      </w:r>
      <w:r w:rsidR="00F45668" w:rsidRPr="00194E9C">
        <w:rPr>
          <w:sz w:val="28"/>
          <w:szCs w:val="28"/>
        </w:rPr>
        <w:t>аукциона</w:t>
      </w:r>
      <w:r w:rsidR="00374929" w:rsidRPr="00194E9C">
        <w:rPr>
          <w:sz w:val="28"/>
          <w:szCs w:val="28"/>
        </w:rPr>
        <w:t xml:space="preserve">, или единственный принявший участие в </w:t>
      </w:r>
      <w:r w:rsidR="00F45668" w:rsidRPr="00194E9C">
        <w:rPr>
          <w:sz w:val="28"/>
          <w:szCs w:val="28"/>
        </w:rPr>
        <w:t>аукционе</w:t>
      </w:r>
      <w:r w:rsidR="00374929" w:rsidRPr="00194E9C">
        <w:rPr>
          <w:sz w:val="28"/>
          <w:szCs w:val="28"/>
        </w:rPr>
        <w:t xml:space="preserve"> уклонились </w:t>
      </w:r>
      <w:r w:rsidR="00FC1B14">
        <w:rPr>
          <w:sz w:val="28"/>
          <w:szCs w:val="28"/>
        </w:rPr>
        <w:br/>
      </w:r>
      <w:r w:rsidR="00374929" w:rsidRPr="00194E9C">
        <w:rPr>
          <w:sz w:val="28"/>
          <w:szCs w:val="28"/>
        </w:rPr>
        <w:t>от заключения договора на размещение НТО;</w:t>
      </w:r>
    </w:p>
    <w:p w:rsidR="00161956" w:rsidRDefault="00097913" w:rsidP="00337E56">
      <w:pPr>
        <w:pStyle w:val="formattext"/>
        <w:spacing w:before="0" w:beforeAutospacing="0" w:after="0" w:afterAutospacing="0"/>
        <w:ind w:firstLine="709"/>
        <w:jc w:val="both"/>
        <w:textAlignment w:val="baseline"/>
        <w:rPr>
          <w:sz w:val="28"/>
          <w:szCs w:val="28"/>
        </w:rPr>
      </w:pPr>
      <w:r w:rsidRPr="00194E9C">
        <w:rPr>
          <w:sz w:val="28"/>
          <w:szCs w:val="28"/>
        </w:rPr>
        <w:t>6</w:t>
      </w:r>
      <w:r w:rsidR="00374929" w:rsidRPr="00194E9C">
        <w:rPr>
          <w:sz w:val="28"/>
          <w:szCs w:val="28"/>
        </w:rPr>
        <w:t xml:space="preserve">) дата и номер договора на размещение НТО, номер места размещения НТО в соответствии со Схемой, дата расторжения договора на размещение НТО </w:t>
      </w:r>
      <w:r w:rsidR="008B7047">
        <w:rPr>
          <w:sz w:val="28"/>
          <w:szCs w:val="28"/>
        </w:rPr>
        <w:t>–</w:t>
      </w:r>
      <w:r w:rsidR="00374929" w:rsidRPr="00194E9C">
        <w:rPr>
          <w:sz w:val="28"/>
          <w:szCs w:val="28"/>
        </w:rPr>
        <w:t xml:space="preserve"> при внесении сведений в случае одностороннего отказа </w:t>
      </w:r>
      <w:r w:rsidRPr="00194E9C">
        <w:rPr>
          <w:sz w:val="28"/>
          <w:szCs w:val="28"/>
        </w:rPr>
        <w:t>Комитета</w:t>
      </w:r>
      <w:r w:rsidR="003361A1">
        <w:rPr>
          <w:sz w:val="28"/>
          <w:szCs w:val="28"/>
        </w:rPr>
        <w:br/>
      </w:r>
      <w:r w:rsidR="00374929" w:rsidRPr="00194E9C">
        <w:rPr>
          <w:sz w:val="28"/>
          <w:szCs w:val="28"/>
        </w:rPr>
        <w:t>от исполнения договора на размещение НТО в связи с просрочкой исполнения субъектом</w:t>
      </w:r>
      <w:r w:rsidR="00193B85">
        <w:rPr>
          <w:sz w:val="28"/>
          <w:szCs w:val="28"/>
        </w:rPr>
        <w:t xml:space="preserve"> предпринимательства</w:t>
      </w:r>
      <w:r w:rsidR="00374929" w:rsidRPr="00194E9C">
        <w:rPr>
          <w:sz w:val="28"/>
          <w:szCs w:val="28"/>
        </w:rPr>
        <w:t xml:space="preserve"> обязательств по оплате очередных платежей по такому договору на срок более 30 календарных дней.</w:t>
      </w:r>
    </w:p>
    <w:p w:rsidR="00161956" w:rsidRDefault="00097913" w:rsidP="00337E56">
      <w:pPr>
        <w:pStyle w:val="formattext"/>
        <w:spacing w:before="0" w:beforeAutospacing="0" w:after="0" w:afterAutospacing="0"/>
        <w:ind w:firstLine="709"/>
        <w:jc w:val="both"/>
        <w:textAlignment w:val="baseline"/>
        <w:rPr>
          <w:sz w:val="28"/>
          <w:szCs w:val="28"/>
        </w:rPr>
      </w:pPr>
      <w:r w:rsidRPr="00194E9C">
        <w:rPr>
          <w:sz w:val="28"/>
          <w:szCs w:val="28"/>
        </w:rPr>
        <w:t>3.6</w:t>
      </w:r>
      <w:r w:rsidR="00374929" w:rsidRPr="00194E9C">
        <w:rPr>
          <w:sz w:val="28"/>
          <w:szCs w:val="28"/>
        </w:rPr>
        <w:t>. Основанием для включения сведений в Реестр является:</w:t>
      </w:r>
    </w:p>
    <w:p w:rsidR="00161956"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 xml:space="preserve">1) относительно </w:t>
      </w:r>
      <w:r w:rsidR="00193B85">
        <w:rPr>
          <w:sz w:val="28"/>
          <w:szCs w:val="28"/>
        </w:rPr>
        <w:t>субъектов предпринимательства</w:t>
      </w:r>
      <w:r w:rsidRPr="00194E9C">
        <w:rPr>
          <w:sz w:val="28"/>
          <w:szCs w:val="28"/>
        </w:rPr>
        <w:t xml:space="preserve">, указанных </w:t>
      </w:r>
      <w:r w:rsidR="00A16FDD">
        <w:rPr>
          <w:sz w:val="28"/>
          <w:szCs w:val="28"/>
        </w:rPr>
        <w:br/>
      </w:r>
      <w:r w:rsidRPr="00194E9C">
        <w:rPr>
          <w:sz w:val="28"/>
          <w:szCs w:val="28"/>
        </w:rPr>
        <w:t>в подпункте 1 пункта 3</w:t>
      </w:r>
      <w:r w:rsidR="00097913" w:rsidRPr="00194E9C">
        <w:rPr>
          <w:sz w:val="28"/>
          <w:szCs w:val="28"/>
        </w:rPr>
        <w:t>.3</w:t>
      </w:r>
      <w:r w:rsidR="008B7047">
        <w:rPr>
          <w:sz w:val="28"/>
          <w:szCs w:val="28"/>
        </w:rPr>
        <w:t xml:space="preserve"> </w:t>
      </w:r>
      <w:r w:rsidR="00193B85">
        <w:rPr>
          <w:sz w:val="28"/>
          <w:szCs w:val="28"/>
        </w:rPr>
        <w:t>настоящих правил</w:t>
      </w:r>
      <w:r w:rsidR="008B7047">
        <w:rPr>
          <w:sz w:val="28"/>
          <w:szCs w:val="28"/>
        </w:rPr>
        <w:t xml:space="preserve"> </w:t>
      </w:r>
      <w:r w:rsidR="00193B85">
        <w:rPr>
          <w:sz w:val="28"/>
          <w:szCs w:val="28"/>
        </w:rPr>
        <w:t>–</w:t>
      </w:r>
      <w:r w:rsidRPr="00194E9C">
        <w:rPr>
          <w:sz w:val="28"/>
          <w:szCs w:val="28"/>
        </w:rPr>
        <w:t xml:space="preserve"> протокол аукционной комиссии </w:t>
      </w:r>
      <w:r w:rsidR="00097913" w:rsidRPr="00194E9C">
        <w:rPr>
          <w:sz w:val="28"/>
          <w:szCs w:val="28"/>
        </w:rPr>
        <w:t>Комитета</w:t>
      </w:r>
      <w:r w:rsidRPr="00194E9C">
        <w:rPr>
          <w:sz w:val="28"/>
          <w:szCs w:val="28"/>
        </w:rPr>
        <w:t xml:space="preserve"> об уклонении от подписания договора победителя </w:t>
      </w:r>
      <w:r w:rsidR="00097913" w:rsidRPr="00194E9C">
        <w:rPr>
          <w:sz w:val="28"/>
          <w:szCs w:val="28"/>
        </w:rPr>
        <w:t>аукциона</w:t>
      </w:r>
      <w:r w:rsidRPr="00194E9C">
        <w:rPr>
          <w:sz w:val="28"/>
          <w:szCs w:val="28"/>
        </w:rPr>
        <w:t xml:space="preserve"> (участника </w:t>
      </w:r>
      <w:r w:rsidR="00097913" w:rsidRPr="00194E9C">
        <w:rPr>
          <w:sz w:val="28"/>
          <w:szCs w:val="28"/>
        </w:rPr>
        <w:t>а</w:t>
      </w:r>
      <w:r w:rsidR="00E55FE4">
        <w:rPr>
          <w:sz w:val="28"/>
          <w:szCs w:val="28"/>
        </w:rPr>
        <w:t>у</w:t>
      </w:r>
      <w:r w:rsidR="00097913" w:rsidRPr="00194E9C">
        <w:rPr>
          <w:sz w:val="28"/>
          <w:szCs w:val="28"/>
        </w:rPr>
        <w:t>кциона</w:t>
      </w:r>
      <w:r w:rsidRPr="00194E9C">
        <w:rPr>
          <w:sz w:val="28"/>
          <w:szCs w:val="28"/>
        </w:rPr>
        <w:t xml:space="preserve">, который занял второе место, лица, подавшего единственную заявку на участие в торгах, или единственного участника торгов), который содержит решение аукционной комиссии </w:t>
      </w:r>
      <w:r w:rsidR="00097913" w:rsidRPr="00194E9C">
        <w:rPr>
          <w:sz w:val="28"/>
          <w:szCs w:val="28"/>
        </w:rPr>
        <w:t>Комитета</w:t>
      </w:r>
      <w:r w:rsidR="008B7047">
        <w:rPr>
          <w:sz w:val="28"/>
          <w:szCs w:val="28"/>
        </w:rPr>
        <w:t xml:space="preserve"> </w:t>
      </w:r>
      <w:r w:rsidR="00A16FDD">
        <w:rPr>
          <w:sz w:val="28"/>
          <w:szCs w:val="28"/>
        </w:rPr>
        <w:br/>
      </w:r>
      <w:r w:rsidRPr="00194E9C">
        <w:rPr>
          <w:sz w:val="28"/>
          <w:szCs w:val="28"/>
        </w:rPr>
        <w:t xml:space="preserve">о включении сведений о таком участнике </w:t>
      </w:r>
      <w:r w:rsidR="00097913" w:rsidRPr="00194E9C">
        <w:rPr>
          <w:sz w:val="28"/>
          <w:szCs w:val="28"/>
        </w:rPr>
        <w:t>аукциона</w:t>
      </w:r>
      <w:r w:rsidRPr="00194E9C">
        <w:rPr>
          <w:sz w:val="28"/>
          <w:szCs w:val="28"/>
        </w:rPr>
        <w:t xml:space="preserve"> в Реестр;</w:t>
      </w:r>
    </w:p>
    <w:p w:rsidR="00161956" w:rsidRDefault="00374929" w:rsidP="00337E56">
      <w:pPr>
        <w:pStyle w:val="formattext"/>
        <w:spacing w:before="0" w:beforeAutospacing="0" w:after="0" w:afterAutospacing="0"/>
        <w:ind w:firstLine="709"/>
        <w:jc w:val="both"/>
        <w:textAlignment w:val="baseline"/>
        <w:rPr>
          <w:sz w:val="28"/>
          <w:szCs w:val="28"/>
        </w:rPr>
      </w:pPr>
      <w:r w:rsidRPr="00194E9C">
        <w:rPr>
          <w:sz w:val="28"/>
          <w:szCs w:val="28"/>
        </w:rPr>
        <w:t>2) относительно лиц, указанных в подпункте 2 пункта 3</w:t>
      </w:r>
      <w:r w:rsidR="00097913" w:rsidRPr="00194E9C">
        <w:rPr>
          <w:sz w:val="28"/>
          <w:szCs w:val="28"/>
        </w:rPr>
        <w:t>.3</w:t>
      </w:r>
      <w:r w:rsidR="00193B85">
        <w:rPr>
          <w:sz w:val="28"/>
          <w:szCs w:val="28"/>
        </w:rPr>
        <w:t xml:space="preserve"> настоящих правил</w:t>
      </w:r>
      <w:r w:rsidR="008B7047">
        <w:rPr>
          <w:sz w:val="28"/>
          <w:szCs w:val="28"/>
        </w:rPr>
        <w:t xml:space="preserve"> </w:t>
      </w:r>
      <w:r w:rsidR="00193B85">
        <w:rPr>
          <w:sz w:val="28"/>
          <w:szCs w:val="28"/>
        </w:rPr>
        <w:t>–</w:t>
      </w:r>
      <w:r w:rsidRPr="00194E9C">
        <w:rPr>
          <w:sz w:val="28"/>
          <w:szCs w:val="28"/>
        </w:rPr>
        <w:t xml:space="preserve"> расторжение договора на размещение НТО в порядке, предусмотренном таким договором, в случае одностороннего отказа </w:t>
      </w:r>
      <w:r w:rsidR="00097913" w:rsidRPr="00194E9C">
        <w:rPr>
          <w:sz w:val="28"/>
          <w:szCs w:val="28"/>
        </w:rPr>
        <w:t>Комитета</w:t>
      </w:r>
      <w:r w:rsidRPr="00194E9C">
        <w:rPr>
          <w:sz w:val="28"/>
          <w:szCs w:val="28"/>
        </w:rPr>
        <w:t xml:space="preserve"> от исполнения договора на размещение НТО в связи с просрочкой исполнения субъектом </w:t>
      </w:r>
      <w:r w:rsidR="00193B85">
        <w:rPr>
          <w:sz w:val="28"/>
          <w:szCs w:val="28"/>
        </w:rPr>
        <w:t xml:space="preserve">предпринимательства </w:t>
      </w:r>
      <w:r w:rsidRPr="00194E9C">
        <w:rPr>
          <w:sz w:val="28"/>
          <w:szCs w:val="28"/>
        </w:rPr>
        <w:t>обязательств по оплате очередных платежей по такому договору на срок более 30 календарных дней.</w:t>
      </w:r>
    </w:p>
    <w:p w:rsidR="007A7D9A" w:rsidRDefault="00097913" w:rsidP="00337E56">
      <w:pPr>
        <w:pStyle w:val="formattext"/>
        <w:spacing w:before="0" w:beforeAutospacing="0" w:after="0" w:afterAutospacing="0"/>
        <w:ind w:firstLine="709"/>
        <w:jc w:val="both"/>
        <w:textAlignment w:val="baseline"/>
        <w:rPr>
          <w:sz w:val="28"/>
          <w:szCs w:val="28"/>
        </w:rPr>
      </w:pPr>
      <w:r w:rsidRPr="00194E9C">
        <w:rPr>
          <w:sz w:val="28"/>
          <w:szCs w:val="28"/>
        </w:rPr>
        <w:t>3.7.</w:t>
      </w:r>
      <w:r w:rsidR="00374929" w:rsidRPr="00194E9C">
        <w:rPr>
          <w:sz w:val="28"/>
          <w:szCs w:val="28"/>
        </w:rPr>
        <w:t xml:space="preserve"> При наличии основания, предусмотренного в подпункте 1 пункта </w:t>
      </w:r>
      <w:r w:rsidRPr="00194E9C">
        <w:rPr>
          <w:sz w:val="28"/>
          <w:szCs w:val="28"/>
        </w:rPr>
        <w:t>3.6</w:t>
      </w:r>
      <w:r w:rsidR="00833858">
        <w:rPr>
          <w:sz w:val="28"/>
          <w:szCs w:val="28"/>
        </w:rPr>
        <w:t xml:space="preserve"> настоящих правил</w:t>
      </w:r>
      <w:r w:rsidR="00A16FDD">
        <w:rPr>
          <w:sz w:val="28"/>
          <w:szCs w:val="28"/>
        </w:rPr>
        <w:t>,</w:t>
      </w:r>
      <w:r w:rsidR="00C524F3">
        <w:rPr>
          <w:sz w:val="28"/>
          <w:szCs w:val="28"/>
        </w:rPr>
        <w:t xml:space="preserve"> </w:t>
      </w:r>
      <w:r w:rsidRPr="00194E9C">
        <w:rPr>
          <w:sz w:val="28"/>
          <w:szCs w:val="28"/>
        </w:rPr>
        <w:t>Комитет</w:t>
      </w:r>
      <w:r w:rsidR="00374929" w:rsidRPr="00194E9C">
        <w:rPr>
          <w:sz w:val="28"/>
          <w:szCs w:val="28"/>
        </w:rPr>
        <w:t xml:space="preserve"> не позднее 3 рабочих дней, следующих </w:t>
      </w:r>
      <w:r w:rsidR="00833858">
        <w:rPr>
          <w:sz w:val="28"/>
          <w:szCs w:val="28"/>
        </w:rPr>
        <w:br/>
      </w:r>
      <w:r w:rsidR="00374929" w:rsidRPr="00194E9C">
        <w:rPr>
          <w:sz w:val="28"/>
          <w:szCs w:val="28"/>
        </w:rPr>
        <w:t xml:space="preserve">за днем подписания протокола аукционной комиссии, направляет (вручает) один экземпляр протокола лицу, уклонившемуся от подписания договора </w:t>
      </w:r>
      <w:r w:rsidR="006864E3">
        <w:rPr>
          <w:sz w:val="28"/>
          <w:szCs w:val="28"/>
        </w:rPr>
        <w:br/>
      </w:r>
      <w:r w:rsidR="00374929" w:rsidRPr="00194E9C">
        <w:rPr>
          <w:sz w:val="28"/>
          <w:szCs w:val="28"/>
        </w:rPr>
        <w:t xml:space="preserve">на размещение НТО, и включает в Реестр сведения, указанные в </w:t>
      </w:r>
      <w:r w:rsidR="00194E9C" w:rsidRPr="00194E9C">
        <w:rPr>
          <w:sz w:val="28"/>
          <w:szCs w:val="28"/>
        </w:rPr>
        <w:t>пункте 3.5</w:t>
      </w:r>
      <w:r w:rsidR="00833858">
        <w:rPr>
          <w:sz w:val="28"/>
          <w:szCs w:val="28"/>
        </w:rPr>
        <w:t xml:space="preserve"> настоящих правил.</w:t>
      </w:r>
    </w:p>
    <w:p w:rsidR="007A7D9A" w:rsidRDefault="00194E9C" w:rsidP="00337E56">
      <w:pPr>
        <w:pStyle w:val="formattext"/>
        <w:spacing w:before="0" w:beforeAutospacing="0" w:after="0" w:afterAutospacing="0"/>
        <w:ind w:firstLine="709"/>
        <w:jc w:val="both"/>
        <w:textAlignment w:val="baseline"/>
        <w:rPr>
          <w:sz w:val="28"/>
          <w:szCs w:val="28"/>
        </w:rPr>
      </w:pPr>
      <w:r w:rsidRPr="00194E9C">
        <w:rPr>
          <w:sz w:val="28"/>
          <w:szCs w:val="28"/>
        </w:rPr>
        <w:t>3.8</w:t>
      </w:r>
      <w:r w:rsidR="00374929" w:rsidRPr="00194E9C">
        <w:rPr>
          <w:sz w:val="28"/>
          <w:szCs w:val="28"/>
        </w:rPr>
        <w:t>.</w:t>
      </w:r>
      <w:r w:rsidR="00411F37">
        <w:rPr>
          <w:sz w:val="28"/>
          <w:szCs w:val="28"/>
        </w:rPr>
        <w:t xml:space="preserve"> </w:t>
      </w:r>
      <w:r w:rsidR="00374929" w:rsidRPr="00194E9C">
        <w:rPr>
          <w:sz w:val="28"/>
          <w:szCs w:val="28"/>
        </w:rPr>
        <w:t xml:space="preserve">При наличии основания, предусмотренного в подпункте 2 пункта </w:t>
      </w:r>
      <w:r w:rsidRPr="00194E9C">
        <w:rPr>
          <w:sz w:val="28"/>
          <w:szCs w:val="28"/>
        </w:rPr>
        <w:t>3.6</w:t>
      </w:r>
      <w:r w:rsidR="00833858">
        <w:rPr>
          <w:sz w:val="28"/>
          <w:szCs w:val="28"/>
        </w:rPr>
        <w:t xml:space="preserve"> настоящих правил</w:t>
      </w:r>
      <w:r w:rsidR="00A16FDD">
        <w:rPr>
          <w:sz w:val="28"/>
          <w:szCs w:val="28"/>
        </w:rPr>
        <w:t>,</w:t>
      </w:r>
      <w:r w:rsidR="00C524F3">
        <w:rPr>
          <w:sz w:val="28"/>
          <w:szCs w:val="28"/>
        </w:rPr>
        <w:t xml:space="preserve"> </w:t>
      </w:r>
      <w:r w:rsidRPr="00194E9C">
        <w:rPr>
          <w:sz w:val="28"/>
          <w:szCs w:val="28"/>
        </w:rPr>
        <w:t>Комитет</w:t>
      </w:r>
      <w:r w:rsidR="00374929" w:rsidRPr="00194E9C">
        <w:rPr>
          <w:sz w:val="28"/>
          <w:szCs w:val="28"/>
        </w:rPr>
        <w:t xml:space="preserve"> не позднее 3 рабочих дней, следующих </w:t>
      </w:r>
      <w:r w:rsidR="00BA7BA6">
        <w:rPr>
          <w:sz w:val="28"/>
          <w:szCs w:val="28"/>
        </w:rPr>
        <w:br/>
      </w:r>
      <w:r w:rsidR="00374929" w:rsidRPr="00194E9C">
        <w:rPr>
          <w:sz w:val="28"/>
          <w:szCs w:val="28"/>
        </w:rPr>
        <w:t xml:space="preserve">за днем расторжения договора на размещение НТО, включает в Реестр сведения, указанные в пункте </w:t>
      </w:r>
      <w:r w:rsidRPr="00194E9C">
        <w:rPr>
          <w:sz w:val="28"/>
          <w:szCs w:val="28"/>
        </w:rPr>
        <w:t>3.5</w:t>
      </w:r>
      <w:r w:rsidR="00833858">
        <w:rPr>
          <w:sz w:val="28"/>
          <w:szCs w:val="28"/>
        </w:rPr>
        <w:t xml:space="preserve"> настоящих правил</w:t>
      </w:r>
      <w:r w:rsidR="00374929" w:rsidRPr="00194E9C">
        <w:rPr>
          <w:sz w:val="28"/>
          <w:szCs w:val="28"/>
        </w:rPr>
        <w:t>, и направляет (вручает) субъекту</w:t>
      </w:r>
      <w:r w:rsidR="00833858">
        <w:rPr>
          <w:sz w:val="28"/>
          <w:szCs w:val="28"/>
        </w:rPr>
        <w:t xml:space="preserve"> предпринимательства</w:t>
      </w:r>
      <w:r w:rsidR="00374929" w:rsidRPr="00194E9C">
        <w:rPr>
          <w:sz w:val="28"/>
          <w:szCs w:val="28"/>
        </w:rPr>
        <w:t xml:space="preserve"> уведомление об</w:t>
      </w:r>
      <w:r w:rsidR="00C524F3">
        <w:rPr>
          <w:sz w:val="28"/>
          <w:szCs w:val="28"/>
        </w:rPr>
        <w:t xml:space="preserve"> </w:t>
      </w:r>
      <w:r w:rsidR="00374929" w:rsidRPr="00194E9C">
        <w:rPr>
          <w:sz w:val="28"/>
          <w:szCs w:val="28"/>
        </w:rPr>
        <w:t>этом.</w:t>
      </w:r>
    </w:p>
    <w:p w:rsidR="007A7D9A" w:rsidRDefault="00113827" w:rsidP="00337E56">
      <w:pPr>
        <w:pStyle w:val="formattext"/>
        <w:spacing w:before="0" w:beforeAutospacing="0" w:after="0" w:afterAutospacing="0"/>
        <w:ind w:firstLine="709"/>
        <w:jc w:val="both"/>
        <w:textAlignment w:val="baseline"/>
        <w:rPr>
          <w:sz w:val="28"/>
          <w:szCs w:val="28"/>
        </w:rPr>
      </w:pPr>
      <w:r w:rsidRPr="004A602D">
        <w:rPr>
          <w:sz w:val="28"/>
          <w:szCs w:val="28"/>
        </w:rPr>
        <w:t>3.9</w:t>
      </w:r>
      <w:r w:rsidR="00374929" w:rsidRPr="004A602D">
        <w:rPr>
          <w:sz w:val="28"/>
          <w:szCs w:val="28"/>
        </w:rPr>
        <w:t>.</w:t>
      </w:r>
      <w:r w:rsidR="00411F37">
        <w:rPr>
          <w:sz w:val="28"/>
          <w:szCs w:val="28"/>
        </w:rPr>
        <w:t xml:space="preserve"> </w:t>
      </w:r>
      <w:r w:rsidR="00374929" w:rsidRPr="004A602D">
        <w:rPr>
          <w:sz w:val="28"/>
          <w:szCs w:val="28"/>
        </w:rPr>
        <w:t xml:space="preserve">Сведения, предусмотренные в пункте </w:t>
      </w:r>
      <w:r w:rsidR="00765541">
        <w:rPr>
          <w:sz w:val="28"/>
          <w:szCs w:val="28"/>
        </w:rPr>
        <w:t xml:space="preserve">3.5 </w:t>
      </w:r>
      <w:r w:rsidR="00833858">
        <w:rPr>
          <w:sz w:val="28"/>
          <w:szCs w:val="28"/>
        </w:rPr>
        <w:t>настоящих правил</w:t>
      </w:r>
      <w:r w:rsidR="00A16FDD">
        <w:rPr>
          <w:sz w:val="28"/>
          <w:szCs w:val="28"/>
        </w:rPr>
        <w:t>,</w:t>
      </w:r>
      <w:r w:rsidR="00374929" w:rsidRPr="004A602D">
        <w:rPr>
          <w:sz w:val="28"/>
          <w:szCs w:val="28"/>
        </w:rPr>
        <w:t xml:space="preserve"> исключаются из Реестра по истечении </w:t>
      </w:r>
      <w:r w:rsidRPr="004A602D">
        <w:rPr>
          <w:sz w:val="28"/>
          <w:szCs w:val="28"/>
        </w:rPr>
        <w:t>2</w:t>
      </w:r>
      <w:r w:rsidR="00374929" w:rsidRPr="004A602D">
        <w:rPr>
          <w:sz w:val="28"/>
          <w:szCs w:val="28"/>
        </w:rPr>
        <w:t xml:space="preserve"> лет со дня их внесения в Реестр, </w:t>
      </w:r>
      <w:r w:rsidR="00411F37">
        <w:rPr>
          <w:sz w:val="28"/>
          <w:szCs w:val="28"/>
        </w:rPr>
        <w:br/>
      </w:r>
      <w:r w:rsidR="00374929" w:rsidRPr="004A602D">
        <w:rPr>
          <w:sz w:val="28"/>
          <w:szCs w:val="28"/>
        </w:rPr>
        <w:t xml:space="preserve">а в случаях, предусмотренных в пункте </w:t>
      </w:r>
      <w:r w:rsidR="00EF4918" w:rsidRPr="004A602D">
        <w:rPr>
          <w:sz w:val="28"/>
          <w:szCs w:val="28"/>
        </w:rPr>
        <w:t>3.12</w:t>
      </w:r>
      <w:r w:rsidR="00833858">
        <w:rPr>
          <w:sz w:val="28"/>
          <w:szCs w:val="28"/>
        </w:rPr>
        <w:t xml:space="preserve"> настоящих правил</w:t>
      </w:r>
      <w:r w:rsidR="00411F37">
        <w:rPr>
          <w:sz w:val="28"/>
          <w:szCs w:val="28"/>
        </w:rPr>
        <w:t xml:space="preserve"> </w:t>
      </w:r>
      <w:r w:rsidR="00833858">
        <w:rPr>
          <w:sz w:val="28"/>
          <w:szCs w:val="28"/>
        </w:rPr>
        <w:t>–</w:t>
      </w:r>
      <w:r w:rsidR="00411F37">
        <w:rPr>
          <w:sz w:val="28"/>
          <w:szCs w:val="28"/>
        </w:rPr>
        <w:t xml:space="preserve"> </w:t>
      </w:r>
      <w:r w:rsidR="00374929" w:rsidRPr="004A602D">
        <w:rPr>
          <w:sz w:val="28"/>
          <w:szCs w:val="28"/>
        </w:rPr>
        <w:t>до истечения указанного срока.</w:t>
      </w:r>
    </w:p>
    <w:p w:rsidR="007A7D9A" w:rsidRDefault="00113827" w:rsidP="00337E56">
      <w:pPr>
        <w:pStyle w:val="formattext"/>
        <w:spacing w:before="0" w:beforeAutospacing="0" w:after="0" w:afterAutospacing="0"/>
        <w:ind w:firstLine="709"/>
        <w:jc w:val="both"/>
        <w:textAlignment w:val="baseline"/>
        <w:rPr>
          <w:sz w:val="28"/>
          <w:szCs w:val="28"/>
        </w:rPr>
      </w:pPr>
      <w:r w:rsidRPr="004A602D">
        <w:rPr>
          <w:sz w:val="28"/>
          <w:szCs w:val="28"/>
        </w:rPr>
        <w:t>3.10</w:t>
      </w:r>
      <w:r w:rsidR="00374929" w:rsidRPr="004A602D">
        <w:rPr>
          <w:sz w:val="28"/>
          <w:szCs w:val="28"/>
        </w:rPr>
        <w:t>. Внесение сведений о лицах, указанных в пункте 3</w:t>
      </w:r>
      <w:r w:rsidRPr="004A602D">
        <w:rPr>
          <w:sz w:val="28"/>
          <w:szCs w:val="28"/>
        </w:rPr>
        <w:t>.9</w:t>
      </w:r>
      <w:r w:rsidR="00833858">
        <w:rPr>
          <w:sz w:val="28"/>
          <w:szCs w:val="28"/>
        </w:rPr>
        <w:t xml:space="preserve"> настоящих правил</w:t>
      </w:r>
      <w:r w:rsidR="00A16FDD">
        <w:rPr>
          <w:sz w:val="28"/>
          <w:szCs w:val="28"/>
        </w:rPr>
        <w:t>,</w:t>
      </w:r>
      <w:r w:rsidR="00374929" w:rsidRPr="004A602D">
        <w:rPr>
          <w:sz w:val="28"/>
          <w:szCs w:val="28"/>
        </w:rPr>
        <w:t xml:space="preserve"> в Реестр или содержание этих сведений в Реестре, равно </w:t>
      </w:r>
      <w:r w:rsidR="00A16FDD">
        <w:rPr>
          <w:sz w:val="28"/>
          <w:szCs w:val="28"/>
        </w:rPr>
        <w:br/>
      </w:r>
      <w:r w:rsidR="00374929" w:rsidRPr="004A602D">
        <w:rPr>
          <w:sz w:val="28"/>
          <w:szCs w:val="28"/>
        </w:rPr>
        <w:t>как</w:t>
      </w:r>
      <w:r w:rsidR="00A16FDD">
        <w:rPr>
          <w:sz w:val="28"/>
          <w:szCs w:val="28"/>
        </w:rPr>
        <w:t xml:space="preserve"> </w:t>
      </w:r>
      <w:r w:rsidR="00374929" w:rsidRPr="004A602D">
        <w:rPr>
          <w:sz w:val="28"/>
          <w:szCs w:val="28"/>
        </w:rPr>
        <w:t>и неисполнение действий, предусмотренных пункт</w:t>
      </w:r>
      <w:r w:rsidRPr="004A602D">
        <w:rPr>
          <w:sz w:val="28"/>
          <w:szCs w:val="28"/>
        </w:rPr>
        <w:t>ом</w:t>
      </w:r>
      <w:r w:rsidR="00C524F3">
        <w:rPr>
          <w:sz w:val="28"/>
          <w:szCs w:val="28"/>
        </w:rPr>
        <w:t xml:space="preserve"> </w:t>
      </w:r>
      <w:r w:rsidRPr="004A602D">
        <w:rPr>
          <w:sz w:val="28"/>
          <w:szCs w:val="28"/>
        </w:rPr>
        <w:t>3.9</w:t>
      </w:r>
      <w:r w:rsidR="00833858">
        <w:rPr>
          <w:sz w:val="28"/>
          <w:szCs w:val="28"/>
        </w:rPr>
        <w:t xml:space="preserve"> настоящих правил</w:t>
      </w:r>
      <w:r w:rsidR="00374929" w:rsidRPr="004A602D">
        <w:rPr>
          <w:sz w:val="28"/>
          <w:szCs w:val="28"/>
        </w:rPr>
        <w:t xml:space="preserve">, могут быть обжалованы заинтересованным лицом </w:t>
      </w:r>
      <w:r w:rsidRPr="004A602D">
        <w:rPr>
          <w:sz w:val="28"/>
          <w:szCs w:val="28"/>
        </w:rPr>
        <w:t xml:space="preserve">в </w:t>
      </w:r>
      <w:r w:rsidR="00EF4918" w:rsidRPr="004A602D">
        <w:rPr>
          <w:sz w:val="28"/>
          <w:szCs w:val="28"/>
        </w:rPr>
        <w:t>Комитет</w:t>
      </w:r>
      <w:r w:rsidR="007A7D9A">
        <w:rPr>
          <w:sz w:val="28"/>
          <w:szCs w:val="28"/>
        </w:rPr>
        <w:t xml:space="preserve"> </w:t>
      </w:r>
      <w:r w:rsidR="00357B87">
        <w:rPr>
          <w:sz w:val="28"/>
          <w:szCs w:val="28"/>
        </w:rPr>
        <w:t xml:space="preserve">                 </w:t>
      </w:r>
      <w:r w:rsidR="007A7D9A">
        <w:rPr>
          <w:sz w:val="28"/>
          <w:szCs w:val="28"/>
        </w:rPr>
        <w:t>и (или)</w:t>
      </w:r>
      <w:r w:rsidR="00357B87">
        <w:rPr>
          <w:sz w:val="28"/>
          <w:szCs w:val="28"/>
        </w:rPr>
        <w:t xml:space="preserve"> </w:t>
      </w:r>
      <w:r w:rsidR="007A7D9A">
        <w:rPr>
          <w:sz w:val="28"/>
          <w:szCs w:val="28"/>
        </w:rPr>
        <w:t>суд.</w:t>
      </w:r>
    </w:p>
    <w:p w:rsidR="007A7D9A" w:rsidRDefault="00EF4918" w:rsidP="00337E56">
      <w:pPr>
        <w:pStyle w:val="formattext"/>
        <w:spacing w:before="0" w:beforeAutospacing="0" w:after="0" w:afterAutospacing="0"/>
        <w:ind w:firstLine="709"/>
        <w:jc w:val="both"/>
        <w:textAlignment w:val="baseline"/>
        <w:rPr>
          <w:sz w:val="28"/>
          <w:szCs w:val="28"/>
        </w:rPr>
      </w:pPr>
      <w:r w:rsidRPr="004A602D">
        <w:rPr>
          <w:sz w:val="28"/>
          <w:szCs w:val="28"/>
        </w:rPr>
        <w:lastRenderedPageBreak/>
        <w:t>3.11.</w:t>
      </w:r>
      <w:r w:rsidR="00374929" w:rsidRPr="004A602D">
        <w:rPr>
          <w:sz w:val="28"/>
          <w:szCs w:val="28"/>
        </w:rPr>
        <w:t xml:space="preserve"> Подача в </w:t>
      </w:r>
      <w:r w:rsidRPr="004A602D">
        <w:rPr>
          <w:sz w:val="28"/>
          <w:szCs w:val="28"/>
        </w:rPr>
        <w:t>Комитет</w:t>
      </w:r>
      <w:r w:rsidR="00374929" w:rsidRPr="004A602D">
        <w:rPr>
          <w:sz w:val="28"/>
          <w:szCs w:val="28"/>
        </w:rPr>
        <w:t xml:space="preserve"> жалоб по вопросам, указанным в пункте </w:t>
      </w:r>
      <w:r w:rsidRPr="004A602D">
        <w:rPr>
          <w:sz w:val="28"/>
          <w:szCs w:val="28"/>
        </w:rPr>
        <w:t>3.10</w:t>
      </w:r>
      <w:r w:rsidR="00833858">
        <w:rPr>
          <w:sz w:val="28"/>
          <w:szCs w:val="28"/>
        </w:rPr>
        <w:t xml:space="preserve"> настоящих правил, и</w:t>
      </w:r>
      <w:r w:rsidR="00374929" w:rsidRPr="004A602D">
        <w:rPr>
          <w:sz w:val="28"/>
          <w:szCs w:val="28"/>
        </w:rPr>
        <w:t xml:space="preserve"> их рассмотрение осуществляются в соответствии с </w:t>
      </w:r>
      <w:hyperlink r:id="rId21" w:anchor="7D20K3" w:history="1">
        <w:r w:rsidR="00374929" w:rsidRPr="004A602D">
          <w:rPr>
            <w:rStyle w:val="a5"/>
            <w:color w:val="auto"/>
            <w:sz w:val="28"/>
            <w:szCs w:val="28"/>
            <w:u w:val="none"/>
          </w:rPr>
          <w:t xml:space="preserve">Федеральным законом от 02.05.2006 </w:t>
        </w:r>
        <w:r w:rsidR="00A17F93">
          <w:rPr>
            <w:rStyle w:val="a5"/>
            <w:color w:val="auto"/>
            <w:sz w:val="28"/>
            <w:szCs w:val="28"/>
            <w:u w:val="none"/>
          </w:rPr>
          <w:t>№</w:t>
        </w:r>
        <w:r w:rsidR="00374929" w:rsidRPr="004A602D">
          <w:rPr>
            <w:rStyle w:val="a5"/>
            <w:color w:val="auto"/>
            <w:sz w:val="28"/>
            <w:szCs w:val="28"/>
            <w:u w:val="none"/>
          </w:rPr>
          <w:t xml:space="preserve"> 59-ФЗ </w:t>
        </w:r>
        <w:r w:rsidR="00833858">
          <w:rPr>
            <w:rStyle w:val="a5"/>
            <w:color w:val="auto"/>
            <w:sz w:val="28"/>
            <w:szCs w:val="28"/>
            <w:u w:val="none"/>
          </w:rPr>
          <w:t>«</w:t>
        </w:r>
        <w:r w:rsidR="00374929" w:rsidRPr="004A602D">
          <w:rPr>
            <w:rStyle w:val="a5"/>
            <w:color w:val="auto"/>
            <w:sz w:val="28"/>
            <w:szCs w:val="28"/>
            <w:u w:val="none"/>
          </w:rPr>
          <w:t>О порядке рассмотрения обращений граждан Российской Федерации</w:t>
        </w:r>
        <w:r w:rsidR="00833858">
          <w:rPr>
            <w:rStyle w:val="a5"/>
            <w:color w:val="auto"/>
            <w:sz w:val="28"/>
            <w:szCs w:val="28"/>
            <w:u w:val="none"/>
          </w:rPr>
          <w:t>»</w:t>
        </w:r>
      </w:hyperlink>
      <w:r w:rsidR="00374929" w:rsidRPr="004A602D">
        <w:rPr>
          <w:sz w:val="28"/>
          <w:szCs w:val="28"/>
        </w:rPr>
        <w:t>.</w:t>
      </w:r>
    </w:p>
    <w:p w:rsidR="007A7D9A" w:rsidRDefault="00EF4918" w:rsidP="00337E56">
      <w:pPr>
        <w:pStyle w:val="formattext"/>
        <w:spacing w:before="0" w:beforeAutospacing="0" w:after="0" w:afterAutospacing="0"/>
        <w:ind w:firstLine="709"/>
        <w:jc w:val="both"/>
        <w:textAlignment w:val="baseline"/>
        <w:rPr>
          <w:sz w:val="28"/>
          <w:szCs w:val="28"/>
        </w:rPr>
      </w:pPr>
      <w:r w:rsidRPr="004A602D">
        <w:rPr>
          <w:sz w:val="28"/>
          <w:szCs w:val="28"/>
        </w:rPr>
        <w:t>Председатель Комитета</w:t>
      </w:r>
      <w:r w:rsidR="00374929" w:rsidRPr="004A602D">
        <w:rPr>
          <w:sz w:val="28"/>
          <w:szCs w:val="28"/>
        </w:rPr>
        <w:t xml:space="preserve"> по результатам рассмотрения жалобы заинтересованного лица принимает решение об удовлетворении </w:t>
      </w:r>
      <w:r w:rsidR="00A16FDD">
        <w:rPr>
          <w:sz w:val="28"/>
          <w:szCs w:val="28"/>
        </w:rPr>
        <w:br/>
      </w:r>
      <w:r w:rsidR="00374929" w:rsidRPr="004A602D">
        <w:rPr>
          <w:sz w:val="28"/>
          <w:szCs w:val="28"/>
        </w:rPr>
        <w:t xml:space="preserve">его </w:t>
      </w:r>
      <w:r w:rsidR="00833858">
        <w:rPr>
          <w:sz w:val="28"/>
          <w:szCs w:val="28"/>
        </w:rPr>
        <w:t xml:space="preserve">требований или </w:t>
      </w:r>
      <w:r w:rsidR="00374929" w:rsidRPr="004A602D">
        <w:rPr>
          <w:sz w:val="28"/>
          <w:szCs w:val="28"/>
        </w:rPr>
        <w:t xml:space="preserve">об </w:t>
      </w:r>
      <w:r w:rsidR="00833858">
        <w:rPr>
          <w:sz w:val="28"/>
          <w:szCs w:val="28"/>
        </w:rPr>
        <w:t xml:space="preserve">отказе в удовлетворении требований об </w:t>
      </w:r>
      <w:r w:rsidR="00374929" w:rsidRPr="004A602D">
        <w:rPr>
          <w:sz w:val="28"/>
          <w:szCs w:val="28"/>
        </w:rPr>
        <w:t>исключении сведений из Реестра в следующих случаях:</w:t>
      </w:r>
    </w:p>
    <w:p w:rsidR="007A7D9A"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1) признания неправомерным включения сведений в Реестр;</w:t>
      </w:r>
    </w:p>
    <w:p w:rsidR="007A7D9A"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 xml:space="preserve">2) предоставления заинтересованным лицом письменных доказательств того, что заключение договора на размещение НТО или надлежащее исполнение обязательств по договору на размещение НТО оказалось невозможным вследствие непреодолимой силы, то есть чрезвычайных </w:t>
      </w:r>
      <w:r w:rsidR="007A7D9A">
        <w:rPr>
          <w:sz w:val="28"/>
          <w:szCs w:val="28"/>
        </w:rPr>
        <w:br/>
      </w:r>
      <w:r w:rsidRPr="004A602D">
        <w:rPr>
          <w:sz w:val="28"/>
          <w:szCs w:val="28"/>
        </w:rPr>
        <w:t>и непредотвратимых при данных условиях обстоятельств. К таким обстоятельствам не относятся нарушение обязанностей со стороны контрагентов субъекта</w:t>
      </w:r>
      <w:r w:rsidR="00C524F3">
        <w:rPr>
          <w:sz w:val="28"/>
          <w:szCs w:val="28"/>
        </w:rPr>
        <w:t xml:space="preserve"> предпринимательства</w:t>
      </w:r>
      <w:r w:rsidRPr="004A602D">
        <w:rPr>
          <w:sz w:val="28"/>
          <w:szCs w:val="28"/>
        </w:rPr>
        <w:t>, отсутствие у субъекта</w:t>
      </w:r>
      <w:r w:rsidR="00C524F3">
        <w:rPr>
          <w:sz w:val="28"/>
          <w:szCs w:val="28"/>
        </w:rPr>
        <w:t xml:space="preserve"> предпринимательства</w:t>
      </w:r>
      <w:r w:rsidRPr="004A602D">
        <w:rPr>
          <w:sz w:val="28"/>
          <w:szCs w:val="28"/>
        </w:rPr>
        <w:t xml:space="preserve"> необходимых денежных средств.</w:t>
      </w:r>
    </w:p>
    <w:p w:rsidR="007A7D9A" w:rsidRDefault="00EF4918" w:rsidP="00337E56">
      <w:pPr>
        <w:pStyle w:val="formattext"/>
        <w:spacing w:before="0" w:beforeAutospacing="0" w:after="0" w:afterAutospacing="0"/>
        <w:ind w:firstLine="709"/>
        <w:jc w:val="both"/>
        <w:textAlignment w:val="baseline"/>
        <w:rPr>
          <w:sz w:val="28"/>
          <w:szCs w:val="28"/>
        </w:rPr>
      </w:pPr>
      <w:r w:rsidRPr="004A602D">
        <w:rPr>
          <w:sz w:val="28"/>
          <w:szCs w:val="28"/>
        </w:rPr>
        <w:t>Председатель Комитета</w:t>
      </w:r>
      <w:r w:rsidR="00374929" w:rsidRPr="004A602D">
        <w:rPr>
          <w:sz w:val="28"/>
          <w:szCs w:val="28"/>
        </w:rPr>
        <w:t xml:space="preserve"> по результатам рассмотрения жалобы заинтересованного лица принимает решение об удовлетворении </w:t>
      </w:r>
      <w:r w:rsidR="00ED14C8">
        <w:rPr>
          <w:sz w:val="28"/>
          <w:szCs w:val="28"/>
        </w:rPr>
        <w:br/>
      </w:r>
      <w:r w:rsidR="00374929" w:rsidRPr="004A602D">
        <w:rPr>
          <w:sz w:val="28"/>
          <w:szCs w:val="28"/>
        </w:rPr>
        <w:t>его требований об изменении содержания сведений в Реестре в случае выявления ошибок в сведениях, включенных в Реестр.</w:t>
      </w:r>
    </w:p>
    <w:p w:rsidR="00EF4918" w:rsidRPr="004A602D"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 xml:space="preserve">Решение </w:t>
      </w:r>
      <w:r w:rsidR="00EF4918" w:rsidRPr="004A602D">
        <w:rPr>
          <w:sz w:val="28"/>
          <w:szCs w:val="28"/>
        </w:rPr>
        <w:t>председателя Комитета</w:t>
      </w:r>
      <w:r w:rsidRPr="004A602D">
        <w:rPr>
          <w:sz w:val="28"/>
          <w:szCs w:val="28"/>
        </w:rPr>
        <w:t>, принятое по жалобе, может быть обжаловано в судебном порядке.</w:t>
      </w:r>
    </w:p>
    <w:p w:rsidR="007A7D9A" w:rsidRDefault="00EF4918" w:rsidP="00337E56">
      <w:pPr>
        <w:pStyle w:val="formattext"/>
        <w:spacing w:before="0" w:beforeAutospacing="0" w:after="0" w:afterAutospacing="0"/>
        <w:ind w:firstLine="709"/>
        <w:jc w:val="both"/>
        <w:textAlignment w:val="baseline"/>
        <w:rPr>
          <w:sz w:val="28"/>
          <w:szCs w:val="28"/>
        </w:rPr>
      </w:pPr>
      <w:r w:rsidRPr="004A602D">
        <w:rPr>
          <w:sz w:val="28"/>
          <w:szCs w:val="28"/>
        </w:rPr>
        <w:t>3.12</w:t>
      </w:r>
      <w:r w:rsidR="00374929" w:rsidRPr="004A602D">
        <w:rPr>
          <w:sz w:val="28"/>
          <w:szCs w:val="28"/>
        </w:rPr>
        <w:t>.</w:t>
      </w:r>
      <w:r w:rsidR="00411F37">
        <w:rPr>
          <w:sz w:val="28"/>
          <w:szCs w:val="28"/>
        </w:rPr>
        <w:t xml:space="preserve"> </w:t>
      </w:r>
      <w:r w:rsidR="00374929" w:rsidRPr="004A602D">
        <w:rPr>
          <w:sz w:val="28"/>
          <w:szCs w:val="28"/>
        </w:rPr>
        <w:t xml:space="preserve">Основанием для исключения сведений из Реестра до срока, установленного в пункте </w:t>
      </w:r>
      <w:r w:rsidRPr="004A602D">
        <w:rPr>
          <w:sz w:val="28"/>
          <w:szCs w:val="28"/>
        </w:rPr>
        <w:t>3.9</w:t>
      </w:r>
      <w:r w:rsidR="004E57A1">
        <w:rPr>
          <w:sz w:val="28"/>
          <w:szCs w:val="28"/>
        </w:rPr>
        <w:t xml:space="preserve"> настоящих правил</w:t>
      </w:r>
      <w:r w:rsidR="00374929" w:rsidRPr="004A602D">
        <w:rPr>
          <w:sz w:val="28"/>
          <w:szCs w:val="28"/>
        </w:rPr>
        <w:t>, или изменения содержания сведений в Реестре является:</w:t>
      </w:r>
    </w:p>
    <w:p w:rsidR="007A7D9A"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1) соответствующее решение суда, вступившее в законную силу;</w:t>
      </w:r>
    </w:p>
    <w:p w:rsidR="007A7D9A"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 xml:space="preserve">2) решение </w:t>
      </w:r>
      <w:r w:rsidR="00EF4918" w:rsidRPr="004A602D">
        <w:rPr>
          <w:sz w:val="28"/>
          <w:szCs w:val="28"/>
        </w:rPr>
        <w:t>председателя Комитета</w:t>
      </w:r>
      <w:r w:rsidRPr="004A602D">
        <w:rPr>
          <w:sz w:val="28"/>
          <w:szCs w:val="28"/>
        </w:rPr>
        <w:t xml:space="preserve"> по результатам рассмотрения жалобы заинтересованного лица об удовлетворении его требований </w:t>
      </w:r>
      <w:r w:rsidR="007A7D9A">
        <w:rPr>
          <w:sz w:val="28"/>
          <w:szCs w:val="28"/>
        </w:rPr>
        <w:br/>
      </w:r>
      <w:r w:rsidRPr="004A602D">
        <w:rPr>
          <w:sz w:val="28"/>
          <w:szCs w:val="28"/>
        </w:rPr>
        <w:t>об исключении сведений из Реестра (или об изменении</w:t>
      </w:r>
      <w:r w:rsidR="007A7D9A">
        <w:rPr>
          <w:sz w:val="28"/>
          <w:szCs w:val="28"/>
        </w:rPr>
        <w:t xml:space="preserve"> содержания сведений </w:t>
      </w:r>
      <w:r w:rsidR="006864E3">
        <w:rPr>
          <w:sz w:val="28"/>
          <w:szCs w:val="28"/>
        </w:rPr>
        <w:br/>
      </w:r>
      <w:r w:rsidR="007A7D9A">
        <w:rPr>
          <w:sz w:val="28"/>
          <w:szCs w:val="28"/>
        </w:rPr>
        <w:t>в Реестре)</w:t>
      </w:r>
      <w:r w:rsidR="00A17F93">
        <w:rPr>
          <w:sz w:val="28"/>
          <w:szCs w:val="28"/>
        </w:rPr>
        <w:t>;</w:t>
      </w:r>
    </w:p>
    <w:p w:rsidR="007A7D9A"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 xml:space="preserve">3) решение </w:t>
      </w:r>
      <w:r w:rsidR="00EF4918" w:rsidRPr="004A602D">
        <w:rPr>
          <w:sz w:val="28"/>
          <w:szCs w:val="28"/>
        </w:rPr>
        <w:t xml:space="preserve">председателя Комитета </w:t>
      </w:r>
      <w:r w:rsidRPr="004A602D">
        <w:rPr>
          <w:sz w:val="28"/>
          <w:szCs w:val="28"/>
        </w:rPr>
        <w:t>об исключении из Реестра сведений</w:t>
      </w:r>
      <w:r w:rsidR="00E841C5">
        <w:rPr>
          <w:sz w:val="28"/>
          <w:szCs w:val="28"/>
        </w:rPr>
        <w:t xml:space="preserve"> о</w:t>
      </w:r>
      <w:r w:rsidRPr="004A602D">
        <w:rPr>
          <w:sz w:val="28"/>
          <w:szCs w:val="28"/>
        </w:rPr>
        <w:t xml:space="preserve"> субъекте</w:t>
      </w:r>
      <w:r w:rsidR="004E57A1">
        <w:rPr>
          <w:sz w:val="28"/>
          <w:szCs w:val="28"/>
        </w:rPr>
        <w:t xml:space="preserve"> предпринимательства</w:t>
      </w:r>
      <w:r w:rsidRPr="004A602D">
        <w:rPr>
          <w:sz w:val="28"/>
          <w:szCs w:val="28"/>
        </w:rPr>
        <w:t>, недобросовестно исполнявшем</w:t>
      </w:r>
      <w:r w:rsidR="00357B87">
        <w:rPr>
          <w:sz w:val="28"/>
          <w:szCs w:val="28"/>
        </w:rPr>
        <w:t xml:space="preserve"> </w:t>
      </w:r>
      <w:r w:rsidRPr="004A602D">
        <w:rPr>
          <w:sz w:val="28"/>
          <w:szCs w:val="28"/>
        </w:rPr>
        <w:t xml:space="preserve">обязательства по договору на размещение НТО, которое принимается </w:t>
      </w:r>
      <w:r w:rsidR="00E841C5">
        <w:rPr>
          <w:sz w:val="28"/>
          <w:szCs w:val="28"/>
        </w:rPr>
        <w:br/>
      </w:r>
      <w:r w:rsidRPr="004A602D">
        <w:rPr>
          <w:sz w:val="28"/>
          <w:szCs w:val="28"/>
        </w:rPr>
        <w:t>по заявлению субъекта</w:t>
      </w:r>
      <w:r w:rsidR="00C524F3">
        <w:rPr>
          <w:sz w:val="28"/>
          <w:szCs w:val="28"/>
        </w:rPr>
        <w:t xml:space="preserve"> предпринимательства</w:t>
      </w:r>
      <w:r w:rsidRPr="004A602D">
        <w:rPr>
          <w:sz w:val="28"/>
          <w:szCs w:val="28"/>
        </w:rPr>
        <w:t xml:space="preserve"> в случае погашения субъектом</w:t>
      </w:r>
      <w:r w:rsidR="00C524F3">
        <w:rPr>
          <w:sz w:val="28"/>
          <w:szCs w:val="28"/>
        </w:rPr>
        <w:t xml:space="preserve"> предприниматель</w:t>
      </w:r>
      <w:r w:rsidR="00E841C5">
        <w:rPr>
          <w:sz w:val="28"/>
          <w:szCs w:val="28"/>
        </w:rPr>
        <w:t>с</w:t>
      </w:r>
      <w:r w:rsidR="00C524F3">
        <w:rPr>
          <w:sz w:val="28"/>
          <w:szCs w:val="28"/>
        </w:rPr>
        <w:t>тва</w:t>
      </w:r>
      <w:r w:rsidRPr="004A602D">
        <w:rPr>
          <w:sz w:val="28"/>
          <w:szCs w:val="28"/>
        </w:rPr>
        <w:t xml:space="preserve"> задолженности, в том числе по неустойке (штрафу, пене), по договору на размещение НТО, расторгнутому в связи с просрочкой исполнения субъектом</w:t>
      </w:r>
      <w:r w:rsidR="00C524F3">
        <w:rPr>
          <w:sz w:val="28"/>
          <w:szCs w:val="28"/>
        </w:rPr>
        <w:t xml:space="preserve"> предпринимательства</w:t>
      </w:r>
      <w:r w:rsidRPr="004A602D">
        <w:rPr>
          <w:sz w:val="28"/>
          <w:szCs w:val="28"/>
        </w:rPr>
        <w:t xml:space="preserve"> обязательств по оплате очередных платежей по такому договору.</w:t>
      </w:r>
    </w:p>
    <w:p w:rsidR="007A7D9A" w:rsidRDefault="004A602D" w:rsidP="00337E56">
      <w:pPr>
        <w:pStyle w:val="formattext"/>
        <w:spacing w:before="0" w:beforeAutospacing="0" w:after="0" w:afterAutospacing="0"/>
        <w:ind w:firstLine="709"/>
        <w:jc w:val="both"/>
        <w:textAlignment w:val="baseline"/>
        <w:rPr>
          <w:sz w:val="28"/>
          <w:szCs w:val="28"/>
        </w:rPr>
      </w:pPr>
      <w:r w:rsidRPr="004A602D">
        <w:rPr>
          <w:sz w:val="28"/>
          <w:szCs w:val="28"/>
        </w:rPr>
        <w:t>3.13</w:t>
      </w:r>
      <w:r w:rsidR="00374929" w:rsidRPr="004A602D">
        <w:rPr>
          <w:sz w:val="28"/>
          <w:szCs w:val="28"/>
        </w:rPr>
        <w:t xml:space="preserve">. </w:t>
      </w:r>
      <w:r w:rsidRPr="004A602D">
        <w:rPr>
          <w:sz w:val="28"/>
          <w:szCs w:val="28"/>
        </w:rPr>
        <w:t xml:space="preserve">Комитет </w:t>
      </w:r>
      <w:r w:rsidR="00374929" w:rsidRPr="004A602D">
        <w:rPr>
          <w:sz w:val="28"/>
          <w:szCs w:val="28"/>
        </w:rPr>
        <w:t xml:space="preserve">исключает из Реестра сведения, указанные в пункте </w:t>
      </w:r>
      <w:r w:rsidRPr="004A602D">
        <w:rPr>
          <w:sz w:val="28"/>
          <w:szCs w:val="28"/>
        </w:rPr>
        <w:t>3.5</w:t>
      </w:r>
      <w:r w:rsidR="004E57A1">
        <w:rPr>
          <w:sz w:val="28"/>
          <w:szCs w:val="28"/>
        </w:rPr>
        <w:t xml:space="preserve"> настоящих правил,</w:t>
      </w:r>
      <w:r w:rsidR="00C524F3">
        <w:rPr>
          <w:sz w:val="28"/>
          <w:szCs w:val="28"/>
        </w:rPr>
        <w:t xml:space="preserve"> </w:t>
      </w:r>
      <w:r w:rsidR="00374929" w:rsidRPr="004A602D">
        <w:rPr>
          <w:sz w:val="28"/>
          <w:szCs w:val="28"/>
        </w:rPr>
        <w:t xml:space="preserve">или вносит изменения в содержание таких сведений </w:t>
      </w:r>
      <w:r w:rsidR="006864E3">
        <w:rPr>
          <w:sz w:val="28"/>
          <w:szCs w:val="28"/>
        </w:rPr>
        <w:br/>
      </w:r>
      <w:r w:rsidR="00374929" w:rsidRPr="004A602D">
        <w:rPr>
          <w:sz w:val="28"/>
          <w:szCs w:val="28"/>
        </w:rPr>
        <w:t xml:space="preserve">не позднее </w:t>
      </w:r>
      <w:r w:rsidR="00E841C5">
        <w:rPr>
          <w:sz w:val="28"/>
          <w:szCs w:val="28"/>
        </w:rPr>
        <w:t>3</w:t>
      </w:r>
      <w:r w:rsidR="00374929" w:rsidRPr="004A602D">
        <w:rPr>
          <w:sz w:val="28"/>
          <w:szCs w:val="28"/>
        </w:rPr>
        <w:t xml:space="preserve"> рабочих дней, следующих за днем:</w:t>
      </w:r>
    </w:p>
    <w:p w:rsidR="007A7D9A"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 xml:space="preserve">1) получения соответствующего решения суда, вступившего </w:t>
      </w:r>
      <w:r w:rsidR="007A7D9A">
        <w:rPr>
          <w:sz w:val="28"/>
          <w:szCs w:val="28"/>
        </w:rPr>
        <w:br/>
      </w:r>
      <w:r w:rsidRPr="004A602D">
        <w:rPr>
          <w:sz w:val="28"/>
          <w:szCs w:val="28"/>
        </w:rPr>
        <w:t>в законную силу;</w:t>
      </w:r>
    </w:p>
    <w:p w:rsidR="004E57A1"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lastRenderedPageBreak/>
        <w:t xml:space="preserve">2) принятия </w:t>
      </w:r>
      <w:r w:rsidR="004A602D" w:rsidRPr="004A602D">
        <w:rPr>
          <w:sz w:val="28"/>
          <w:szCs w:val="28"/>
        </w:rPr>
        <w:t>председателем Комитета</w:t>
      </w:r>
      <w:r w:rsidRPr="004A602D">
        <w:rPr>
          <w:sz w:val="28"/>
          <w:szCs w:val="28"/>
        </w:rPr>
        <w:t xml:space="preserve"> решения по результатам рассмотрения жалобы заинтересованного лица об удовлетворении </w:t>
      </w:r>
      <w:r w:rsidR="00E841C5">
        <w:rPr>
          <w:sz w:val="28"/>
          <w:szCs w:val="28"/>
        </w:rPr>
        <w:br/>
      </w:r>
      <w:r w:rsidRPr="004A602D">
        <w:rPr>
          <w:sz w:val="28"/>
          <w:szCs w:val="28"/>
        </w:rPr>
        <w:t>его требований об исключении сведений из Реестра (или об изменении содержания сведений в Реестре)</w:t>
      </w:r>
      <w:r w:rsidR="004E57A1">
        <w:rPr>
          <w:sz w:val="28"/>
          <w:szCs w:val="28"/>
        </w:rPr>
        <w:t>;</w:t>
      </w:r>
    </w:p>
    <w:p w:rsidR="004E57A1" w:rsidRDefault="00374929" w:rsidP="00337E56">
      <w:pPr>
        <w:pStyle w:val="formattext"/>
        <w:spacing w:before="0" w:beforeAutospacing="0" w:after="0" w:afterAutospacing="0"/>
        <w:ind w:firstLine="709"/>
        <w:jc w:val="both"/>
        <w:textAlignment w:val="baseline"/>
        <w:rPr>
          <w:sz w:val="28"/>
          <w:szCs w:val="28"/>
        </w:rPr>
      </w:pPr>
      <w:r w:rsidRPr="004A602D">
        <w:rPr>
          <w:sz w:val="28"/>
          <w:szCs w:val="28"/>
        </w:rPr>
        <w:t xml:space="preserve">3) принятия </w:t>
      </w:r>
      <w:r w:rsidR="004A602D" w:rsidRPr="004A602D">
        <w:rPr>
          <w:sz w:val="28"/>
          <w:szCs w:val="28"/>
        </w:rPr>
        <w:t>председателем Комитета</w:t>
      </w:r>
      <w:r w:rsidRPr="004A602D">
        <w:rPr>
          <w:sz w:val="28"/>
          <w:szCs w:val="28"/>
        </w:rPr>
        <w:t xml:space="preserve"> решения об исключении </w:t>
      </w:r>
      <w:r w:rsidR="007A7D9A">
        <w:rPr>
          <w:sz w:val="28"/>
          <w:szCs w:val="28"/>
        </w:rPr>
        <w:br/>
      </w:r>
      <w:r w:rsidRPr="004A602D">
        <w:rPr>
          <w:sz w:val="28"/>
          <w:szCs w:val="28"/>
        </w:rPr>
        <w:t>из Реестра сведений о субъекте</w:t>
      </w:r>
      <w:r w:rsidR="004E57A1">
        <w:rPr>
          <w:sz w:val="28"/>
          <w:szCs w:val="28"/>
        </w:rPr>
        <w:t xml:space="preserve"> предпринимательства, </w:t>
      </w:r>
      <w:r w:rsidRPr="004A602D">
        <w:rPr>
          <w:sz w:val="28"/>
          <w:szCs w:val="28"/>
        </w:rPr>
        <w:t>недобросовестно исполнявшем обязательства по договору на размещение НТО</w:t>
      </w:r>
      <w:r w:rsidR="004E57A1">
        <w:rPr>
          <w:sz w:val="28"/>
          <w:szCs w:val="28"/>
        </w:rPr>
        <w:t>.</w:t>
      </w:r>
    </w:p>
    <w:p w:rsidR="00A30A73" w:rsidRDefault="00A30A73" w:rsidP="00337E56">
      <w:pPr>
        <w:pStyle w:val="formattext"/>
        <w:spacing w:before="0" w:beforeAutospacing="0" w:after="0" w:afterAutospacing="0"/>
        <w:ind w:firstLine="709"/>
        <w:jc w:val="both"/>
        <w:textAlignment w:val="baseline"/>
        <w:rPr>
          <w:sz w:val="28"/>
          <w:szCs w:val="28"/>
        </w:rPr>
      </w:pPr>
      <w:r>
        <w:rPr>
          <w:sz w:val="28"/>
          <w:szCs w:val="28"/>
        </w:rPr>
        <w:t xml:space="preserve">3.14. </w:t>
      </w:r>
      <w:r w:rsidR="00411F37">
        <w:rPr>
          <w:sz w:val="28"/>
          <w:szCs w:val="28"/>
        </w:rPr>
        <w:t xml:space="preserve"> </w:t>
      </w:r>
      <w:r>
        <w:rPr>
          <w:sz w:val="28"/>
          <w:szCs w:val="28"/>
        </w:rPr>
        <w:t xml:space="preserve">Форма Реестра утверждается распоряжением </w:t>
      </w:r>
      <w:r w:rsidR="008C52D9">
        <w:rPr>
          <w:sz w:val="28"/>
          <w:szCs w:val="28"/>
        </w:rPr>
        <w:t>Комитета.</w:t>
      </w:r>
    </w:p>
    <w:p w:rsidR="006864E3" w:rsidRPr="004A602D" w:rsidRDefault="006864E3" w:rsidP="00337E56">
      <w:pPr>
        <w:pStyle w:val="formattext"/>
        <w:spacing w:before="0" w:beforeAutospacing="0" w:after="0" w:afterAutospacing="0"/>
        <w:ind w:firstLine="709"/>
        <w:jc w:val="both"/>
        <w:textAlignment w:val="baseline"/>
      </w:pPr>
    </w:p>
    <w:p w:rsidR="00DA4E14" w:rsidRPr="008E7F18" w:rsidRDefault="00374929" w:rsidP="00337E56">
      <w:pPr>
        <w:ind w:firstLine="709"/>
        <w:jc w:val="center"/>
        <w:outlineLvl w:val="1"/>
        <w:rPr>
          <w:color w:val="auto"/>
        </w:rPr>
      </w:pPr>
      <w:r>
        <w:rPr>
          <w:color w:val="auto"/>
        </w:rPr>
        <w:t>4</w:t>
      </w:r>
      <w:r w:rsidR="00DA4E14" w:rsidRPr="008E7F18">
        <w:rPr>
          <w:color w:val="auto"/>
        </w:rPr>
        <w:t>. Аукционная комиссия</w:t>
      </w:r>
    </w:p>
    <w:p w:rsidR="00DA4E14" w:rsidRPr="008E7F18" w:rsidRDefault="00DA4E14" w:rsidP="00337E56">
      <w:pPr>
        <w:ind w:firstLine="709"/>
        <w:jc w:val="both"/>
        <w:rPr>
          <w:color w:val="auto"/>
        </w:rPr>
      </w:pPr>
    </w:p>
    <w:p w:rsidR="00DA4E14" w:rsidRPr="008E7F18" w:rsidRDefault="004A602D" w:rsidP="00337E56">
      <w:pPr>
        <w:ind w:firstLine="709"/>
        <w:jc w:val="both"/>
        <w:rPr>
          <w:color w:val="auto"/>
        </w:rPr>
      </w:pPr>
      <w:r>
        <w:rPr>
          <w:color w:val="auto"/>
        </w:rPr>
        <w:t>4</w:t>
      </w:r>
      <w:r w:rsidR="00DA4E14" w:rsidRPr="008E7F18">
        <w:rPr>
          <w:color w:val="auto"/>
        </w:rPr>
        <w:t xml:space="preserve">.1. Проведение аукциона в соответствии с настоящими правилами </w:t>
      </w:r>
      <w:r w:rsidR="004E57A1">
        <w:rPr>
          <w:color w:val="auto"/>
        </w:rPr>
        <w:br/>
      </w:r>
      <w:r w:rsidR="00DA4E14" w:rsidRPr="008E7F18">
        <w:rPr>
          <w:color w:val="auto"/>
        </w:rPr>
        <w:t>и выявление победителей осуществляет аукционная комиссия.</w:t>
      </w:r>
    </w:p>
    <w:p w:rsidR="00DA4E14" w:rsidRPr="008E7F18" w:rsidRDefault="004A602D" w:rsidP="00337E56">
      <w:pPr>
        <w:ind w:firstLine="709"/>
        <w:jc w:val="both"/>
        <w:rPr>
          <w:color w:val="auto"/>
        </w:rPr>
      </w:pPr>
      <w:r>
        <w:rPr>
          <w:color w:val="auto"/>
        </w:rPr>
        <w:t>4</w:t>
      </w:r>
      <w:r w:rsidR="00DA4E14" w:rsidRPr="008E7F18">
        <w:rPr>
          <w:color w:val="auto"/>
        </w:rPr>
        <w:t xml:space="preserve">.2. </w:t>
      </w:r>
      <w:r w:rsidR="00411F37">
        <w:rPr>
          <w:color w:val="auto"/>
        </w:rPr>
        <w:t xml:space="preserve"> </w:t>
      </w:r>
      <w:r w:rsidR="00DA4E14" w:rsidRPr="008E7F18">
        <w:rPr>
          <w:color w:val="auto"/>
        </w:rPr>
        <w:t xml:space="preserve">Состав аукционной комиссии утверждается приказом </w:t>
      </w:r>
      <w:r w:rsidR="008C52D9">
        <w:rPr>
          <w:color w:val="auto"/>
        </w:rPr>
        <w:t>К</w:t>
      </w:r>
      <w:r w:rsidR="00DA4E14" w:rsidRPr="008E7F18">
        <w:rPr>
          <w:color w:val="auto"/>
        </w:rPr>
        <w:t>омитета.</w:t>
      </w:r>
    </w:p>
    <w:p w:rsidR="00DA4E14" w:rsidRPr="008E7F18" w:rsidRDefault="004A602D" w:rsidP="00337E56">
      <w:pPr>
        <w:ind w:firstLine="709"/>
        <w:jc w:val="both"/>
        <w:rPr>
          <w:color w:val="auto"/>
        </w:rPr>
      </w:pPr>
      <w:r>
        <w:rPr>
          <w:color w:val="auto"/>
        </w:rPr>
        <w:t>4</w:t>
      </w:r>
      <w:r w:rsidR="00DA4E14" w:rsidRPr="008E7F18">
        <w:rPr>
          <w:color w:val="auto"/>
        </w:rPr>
        <w:t xml:space="preserve">.3. </w:t>
      </w:r>
      <w:r w:rsidR="00411F37">
        <w:rPr>
          <w:color w:val="auto"/>
        </w:rPr>
        <w:t xml:space="preserve"> </w:t>
      </w:r>
      <w:r w:rsidR="00DA4E14" w:rsidRPr="008E7F18">
        <w:rPr>
          <w:color w:val="auto"/>
        </w:rPr>
        <w:t>Аукционная комиссия осуществляет следующие функции:</w:t>
      </w:r>
    </w:p>
    <w:p w:rsidR="00DA4E14" w:rsidRPr="008E7F18" w:rsidRDefault="00DA4E14" w:rsidP="00337E56">
      <w:pPr>
        <w:ind w:firstLine="709"/>
        <w:jc w:val="both"/>
        <w:rPr>
          <w:color w:val="auto"/>
        </w:rPr>
      </w:pPr>
      <w:r w:rsidRPr="008E7F18">
        <w:rPr>
          <w:color w:val="auto"/>
        </w:rPr>
        <w:t xml:space="preserve">определяет время даты начала и окончания приема заявок, место </w:t>
      </w:r>
      <w:r w:rsidR="00DE1196" w:rsidRPr="008E7F18">
        <w:rPr>
          <w:color w:val="auto"/>
        </w:rPr>
        <w:br/>
      </w:r>
      <w:r w:rsidRPr="008E7F18">
        <w:rPr>
          <w:color w:val="auto"/>
        </w:rPr>
        <w:t>и срок подведения итогов аукциона;</w:t>
      </w:r>
    </w:p>
    <w:p w:rsidR="00DA4E14" w:rsidRPr="008E7F18" w:rsidRDefault="00DA4E14" w:rsidP="00337E56">
      <w:pPr>
        <w:ind w:firstLine="709"/>
        <w:jc w:val="both"/>
        <w:rPr>
          <w:color w:val="auto"/>
        </w:rPr>
      </w:pPr>
      <w:r w:rsidRPr="008E7F18">
        <w:rPr>
          <w:color w:val="auto"/>
        </w:rPr>
        <w:t>назначает аукциониста для проведения аукциона;</w:t>
      </w:r>
    </w:p>
    <w:p w:rsidR="00DA4E14" w:rsidRPr="008E7F18" w:rsidRDefault="00DA4E14" w:rsidP="00337E56">
      <w:pPr>
        <w:ind w:firstLine="709"/>
        <w:jc w:val="both"/>
        <w:rPr>
          <w:color w:val="auto"/>
        </w:rPr>
      </w:pPr>
      <w:r w:rsidRPr="008E7F18">
        <w:rPr>
          <w:color w:val="auto"/>
        </w:rPr>
        <w:t>ведет протокол рассмотрения заявок и определения победителей аукциона;</w:t>
      </w:r>
    </w:p>
    <w:p w:rsidR="00DA4E14" w:rsidRPr="008E7F18" w:rsidRDefault="00DA4E14" w:rsidP="00337E56">
      <w:pPr>
        <w:ind w:firstLine="709"/>
        <w:jc w:val="both"/>
        <w:rPr>
          <w:color w:val="auto"/>
        </w:rPr>
      </w:pPr>
      <w:r w:rsidRPr="008E7F18">
        <w:rPr>
          <w:color w:val="auto"/>
        </w:rPr>
        <w:t xml:space="preserve">в назначенный день рассматривает заявки претендентов и проверяет правильность оформления представленных претендентами документов, </w:t>
      </w:r>
      <w:r w:rsidR="00DE1196" w:rsidRPr="008E7F18">
        <w:rPr>
          <w:color w:val="auto"/>
        </w:rPr>
        <w:br/>
      </w:r>
      <w:r w:rsidRPr="008E7F18">
        <w:rPr>
          <w:color w:val="auto"/>
        </w:rPr>
        <w:t xml:space="preserve">их соответствие требованиям законодательства Российской Федерации </w:t>
      </w:r>
      <w:r w:rsidR="00DE1196" w:rsidRPr="008E7F18">
        <w:rPr>
          <w:color w:val="auto"/>
        </w:rPr>
        <w:br/>
      </w:r>
      <w:r w:rsidRPr="008E7F18">
        <w:rPr>
          <w:color w:val="auto"/>
        </w:rPr>
        <w:t xml:space="preserve">и перечню, опубликованному в </w:t>
      </w:r>
      <w:r w:rsidR="004E57A1">
        <w:rPr>
          <w:color w:val="auto"/>
        </w:rPr>
        <w:t>извещении</w:t>
      </w:r>
      <w:r w:rsidRPr="008E7F18">
        <w:rPr>
          <w:color w:val="auto"/>
        </w:rPr>
        <w:t xml:space="preserve"> о проведении аукциона;</w:t>
      </w:r>
    </w:p>
    <w:p w:rsidR="00DA4E14" w:rsidRPr="008E7F18" w:rsidRDefault="00DA4E14" w:rsidP="00337E56">
      <w:pPr>
        <w:ind w:firstLine="709"/>
        <w:jc w:val="both"/>
        <w:rPr>
          <w:color w:val="auto"/>
        </w:rPr>
      </w:pPr>
      <w:r w:rsidRPr="008E7F18">
        <w:rPr>
          <w:color w:val="auto"/>
        </w:rPr>
        <w:t xml:space="preserve">по результатам рассмотрения заявок принимает решение </w:t>
      </w:r>
      <w:r w:rsidR="00DE1196" w:rsidRPr="008E7F18">
        <w:rPr>
          <w:color w:val="auto"/>
        </w:rPr>
        <w:br/>
      </w:r>
      <w:r w:rsidRPr="008E7F18">
        <w:rPr>
          <w:color w:val="auto"/>
        </w:rPr>
        <w:t>и подписывает соответствующий протокол о признании претендентов участниками аукциона либо об отказе в допуске к участию в аукционе;</w:t>
      </w:r>
    </w:p>
    <w:p w:rsidR="009C3BBC" w:rsidRPr="008E7F18" w:rsidRDefault="00DA4E14" w:rsidP="00337E56">
      <w:pPr>
        <w:ind w:firstLine="709"/>
        <w:jc w:val="both"/>
        <w:rPr>
          <w:color w:val="auto"/>
        </w:rPr>
      </w:pPr>
      <w:r w:rsidRPr="008E7F18">
        <w:rPr>
          <w:color w:val="auto"/>
        </w:rPr>
        <w:t>по результатам проведения аукциона определяет победителя аукциона</w:t>
      </w:r>
      <w:r w:rsidR="006864E3">
        <w:rPr>
          <w:color w:val="auto"/>
        </w:rPr>
        <w:br/>
      </w:r>
      <w:r w:rsidRPr="008E7F18">
        <w:rPr>
          <w:color w:val="auto"/>
        </w:rPr>
        <w:t xml:space="preserve"> и в течение 3</w:t>
      </w:r>
      <w:r w:rsidR="00C524F3">
        <w:rPr>
          <w:color w:val="auto"/>
        </w:rPr>
        <w:t xml:space="preserve"> </w:t>
      </w:r>
      <w:r w:rsidRPr="008E7F18">
        <w:rPr>
          <w:color w:val="auto"/>
        </w:rPr>
        <w:t xml:space="preserve">рабочих дней </w:t>
      </w:r>
      <w:r w:rsidR="004E57A1">
        <w:rPr>
          <w:color w:val="auto"/>
        </w:rPr>
        <w:t xml:space="preserve">после проведения аукциона </w:t>
      </w:r>
      <w:r w:rsidRPr="008E7F18">
        <w:rPr>
          <w:color w:val="auto"/>
        </w:rPr>
        <w:t>подписывает протокол аукциона;</w:t>
      </w:r>
    </w:p>
    <w:p w:rsidR="00DA4E14" w:rsidRPr="008E7F18" w:rsidRDefault="00DA4E14" w:rsidP="00337E56">
      <w:pPr>
        <w:ind w:firstLine="709"/>
        <w:jc w:val="both"/>
        <w:rPr>
          <w:color w:val="auto"/>
        </w:rPr>
      </w:pPr>
      <w:r w:rsidRPr="008E7F18">
        <w:rPr>
          <w:color w:val="auto"/>
        </w:rPr>
        <w:t>размещает в течение 3</w:t>
      </w:r>
      <w:r w:rsidR="00411F37">
        <w:rPr>
          <w:color w:val="auto"/>
        </w:rPr>
        <w:t xml:space="preserve"> </w:t>
      </w:r>
      <w:r w:rsidRPr="008E7F18">
        <w:rPr>
          <w:color w:val="auto"/>
        </w:rPr>
        <w:t>рабочих дней после проведения аукциона протокол аукциона на официальном Интернет-портале города Оренбурга;</w:t>
      </w:r>
    </w:p>
    <w:p w:rsidR="00DA4E14" w:rsidRPr="008E7F18" w:rsidRDefault="00DA4E14" w:rsidP="00337E56">
      <w:pPr>
        <w:ind w:firstLine="709"/>
        <w:jc w:val="both"/>
        <w:rPr>
          <w:color w:val="auto"/>
        </w:rPr>
      </w:pPr>
      <w:r w:rsidRPr="008E7F18">
        <w:rPr>
          <w:color w:val="auto"/>
        </w:rPr>
        <w:t xml:space="preserve">принимает решение и подписывает протокол о признании аукциона несостоявшимся в случае, если на участие в аукционе не было подано </w:t>
      </w:r>
      <w:r w:rsidR="00DE1196" w:rsidRPr="008E7F18">
        <w:rPr>
          <w:color w:val="auto"/>
        </w:rPr>
        <w:br/>
      </w:r>
      <w:r w:rsidRPr="008E7F18">
        <w:rPr>
          <w:color w:val="auto"/>
        </w:rPr>
        <w:t>ни одной заявки;</w:t>
      </w:r>
    </w:p>
    <w:p w:rsidR="00E96184" w:rsidRDefault="00DA4E14" w:rsidP="00337E56">
      <w:pPr>
        <w:ind w:firstLine="709"/>
        <w:jc w:val="both"/>
        <w:rPr>
          <w:color w:val="auto"/>
        </w:rPr>
      </w:pPr>
      <w:r w:rsidRPr="008E7F18">
        <w:rPr>
          <w:color w:val="auto"/>
        </w:rPr>
        <w:t>принимает решение и подписывает протокол о признании аукциона несостоявшимся при отказе победителя аукциона и участника, сделавшего предпоследнее предложение по цене лота</w:t>
      </w:r>
      <w:r w:rsidR="00E825ED">
        <w:rPr>
          <w:color w:val="auto"/>
        </w:rPr>
        <w:t>;</w:t>
      </w:r>
    </w:p>
    <w:p w:rsidR="00DA4E14" w:rsidRPr="008E7F18" w:rsidRDefault="00E96184" w:rsidP="00337E56">
      <w:pPr>
        <w:ind w:firstLine="709"/>
        <w:jc w:val="both"/>
        <w:rPr>
          <w:color w:val="auto"/>
        </w:rPr>
      </w:pPr>
      <w:r w:rsidRPr="004B64E8">
        <w:rPr>
          <w:color w:val="auto"/>
        </w:rPr>
        <w:t>принимает решение и подписывает протокол о признании победителя аукциона, уклонившегося от заключения договора, недобросовестным</w:t>
      </w:r>
      <w:r w:rsidR="00DA4E14" w:rsidRPr="004B64E8">
        <w:rPr>
          <w:color w:val="auto"/>
        </w:rPr>
        <w:t>.</w:t>
      </w:r>
    </w:p>
    <w:p w:rsidR="00DA4E14" w:rsidRPr="008E7F18" w:rsidRDefault="004A602D" w:rsidP="00337E56">
      <w:pPr>
        <w:ind w:firstLine="709"/>
        <w:jc w:val="both"/>
        <w:rPr>
          <w:color w:val="auto"/>
        </w:rPr>
      </w:pPr>
      <w:r>
        <w:rPr>
          <w:color w:val="auto"/>
        </w:rPr>
        <w:t>4</w:t>
      </w:r>
      <w:r w:rsidR="005B4681" w:rsidRPr="008E7F18">
        <w:rPr>
          <w:color w:val="auto"/>
        </w:rPr>
        <w:t>.4.</w:t>
      </w:r>
      <w:r w:rsidR="00411F37">
        <w:rPr>
          <w:color w:val="auto"/>
        </w:rPr>
        <w:t xml:space="preserve"> </w:t>
      </w:r>
      <w:r w:rsidR="005B4681" w:rsidRPr="008E7F18">
        <w:rPr>
          <w:color w:val="auto"/>
        </w:rPr>
        <w:t xml:space="preserve"> </w:t>
      </w:r>
      <w:r w:rsidR="00DA4E14" w:rsidRPr="008E7F18">
        <w:rPr>
          <w:color w:val="auto"/>
        </w:rPr>
        <w:t>Аукционная</w:t>
      </w:r>
      <w:r w:rsidR="00C524F3">
        <w:rPr>
          <w:color w:val="auto"/>
        </w:rPr>
        <w:t xml:space="preserve"> </w:t>
      </w:r>
      <w:r w:rsidR="00DA4E14" w:rsidRPr="008E7F18">
        <w:rPr>
          <w:color w:val="auto"/>
        </w:rPr>
        <w:t>комиссия правомочна осуществлять</w:t>
      </w:r>
      <w:r w:rsidR="00C524F3">
        <w:rPr>
          <w:color w:val="auto"/>
        </w:rPr>
        <w:t xml:space="preserve"> </w:t>
      </w:r>
      <w:r w:rsidR="00DA4E14" w:rsidRPr="008E7F18">
        <w:rPr>
          <w:color w:val="auto"/>
        </w:rPr>
        <w:t>свои</w:t>
      </w:r>
      <w:r w:rsidR="00C524F3">
        <w:rPr>
          <w:color w:val="auto"/>
        </w:rPr>
        <w:t xml:space="preserve"> </w:t>
      </w:r>
      <w:r w:rsidR="00DA4E14" w:rsidRPr="008E7F18">
        <w:rPr>
          <w:color w:val="auto"/>
        </w:rPr>
        <w:t>функции, если на заседании комиссии присутствует не менее 50 процентов общего числа ее членов. Решения аукционной комиссии принимаются открытым голосованием</w:t>
      </w:r>
      <w:r w:rsidR="00C524F3">
        <w:rPr>
          <w:color w:val="auto"/>
        </w:rPr>
        <w:t xml:space="preserve"> </w:t>
      </w:r>
      <w:r w:rsidR="00DA4E14" w:rsidRPr="008E7F18">
        <w:rPr>
          <w:color w:val="auto"/>
        </w:rPr>
        <w:t xml:space="preserve">простым большинством голосов членов комиссии, </w:t>
      </w:r>
      <w:r w:rsidR="00DA4E14" w:rsidRPr="008E7F18">
        <w:rPr>
          <w:color w:val="auto"/>
        </w:rPr>
        <w:lastRenderedPageBreak/>
        <w:t>присутствующих на заседании. Каждый член аукционной комиссии имеет один голос. В случае</w:t>
      </w:r>
      <w:r w:rsidR="004B483B" w:rsidRPr="008E7F18">
        <w:rPr>
          <w:color w:val="auto"/>
        </w:rPr>
        <w:t xml:space="preserve"> равенства голосов «</w:t>
      </w:r>
      <w:r w:rsidR="00DA4E14" w:rsidRPr="008E7F18">
        <w:rPr>
          <w:color w:val="auto"/>
        </w:rPr>
        <w:t>за</w:t>
      </w:r>
      <w:r w:rsidR="004B483B" w:rsidRPr="008E7F18">
        <w:rPr>
          <w:color w:val="auto"/>
        </w:rPr>
        <w:t>» и «против»</w:t>
      </w:r>
      <w:r w:rsidR="00C524F3">
        <w:rPr>
          <w:color w:val="auto"/>
        </w:rPr>
        <w:t xml:space="preserve"> </w:t>
      </w:r>
      <w:r w:rsidR="00DA4E14" w:rsidRPr="008E7F18">
        <w:rPr>
          <w:color w:val="auto"/>
        </w:rPr>
        <w:t>голос председателя аукционной комиссии является решающим.</w:t>
      </w:r>
    </w:p>
    <w:p w:rsidR="00DA4E14" w:rsidRDefault="00DA4E14" w:rsidP="00337E56">
      <w:pPr>
        <w:ind w:firstLine="709"/>
        <w:jc w:val="both"/>
        <w:rPr>
          <w:color w:val="auto"/>
        </w:rPr>
      </w:pPr>
    </w:p>
    <w:p w:rsidR="00DA4E14" w:rsidRPr="008E7F18" w:rsidRDefault="004A602D" w:rsidP="00337E56">
      <w:pPr>
        <w:ind w:firstLine="709"/>
        <w:jc w:val="center"/>
        <w:outlineLvl w:val="1"/>
        <w:rPr>
          <w:color w:val="auto"/>
        </w:rPr>
      </w:pPr>
      <w:r>
        <w:rPr>
          <w:color w:val="auto"/>
        </w:rPr>
        <w:t>5</w:t>
      </w:r>
      <w:r w:rsidR="00DA4E14" w:rsidRPr="008E7F18">
        <w:rPr>
          <w:color w:val="auto"/>
        </w:rPr>
        <w:t>. Порядок проведения и оформление результатов аукциона</w:t>
      </w:r>
    </w:p>
    <w:p w:rsidR="00DA4E14" w:rsidRPr="008E7F18" w:rsidRDefault="00DA4E14" w:rsidP="00337E56">
      <w:pPr>
        <w:ind w:firstLine="709"/>
        <w:jc w:val="both"/>
        <w:rPr>
          <w:color w:val="auto"/>
        </w:rPr>
      </w:pPr>
    </w:p>
    <w:p w:rsidR="00DA4E14" w:rsidRPr="008E7F18" w:rsidRDefault="004A602D" w:rsidP="00337E56">
      <w:pPr>
        <w:ind w:firstLine="709"/>
        <w:jc w:val="both"/>
        <w:rPr>
          <w:color w:val="auto"/>
        </w:rPr>
      </w:pPr>
      <w:r>
        <w:rPr>
          <w:color w:val="auto"/>
        </w:rPr>
        <w:t>5</w:t>
      </w:r>
      <w:r w:rsidR="00DA4E14" w:rsidRPr="008E7F18">
        <w:rPr>
          <w:color w:val="auto"/>
        </w:rPr>
        <w:t xml:space="preserve">.1. Аукцион проводится в день, время и в месте, которые указаны </w:t>
      </w:r>
      <w:r w:rsidR="00DE1196" w:rsidRPr="008E7F18">
        <w:rPr>
          <w:color w:val="auto"/>
        </w:rPr>
        <w:br/>
      </w:r>
      <w:r w:rsidR="00DA4E14" w:rsidRPr="008E7F18">
        <w:rPr>
          <w:color w:val="auto"/>
        </w:rPr>
        <w:t>в извещении о проведении аукциона.</w:t>
      </w:r>
    </w:p>
    <w:p w:rsidR="00DA4E14" w:rsidRPr="008E7F18" w:rsidRDefault="00DA4E14" w:rsidP="00337E56">
      <w:pPr>
        <w:ind w:firstLine="709"/>
        <w:jc w:val="both"/>
        <w:rPr>
          <w:color w:val="auto"/>
        </w:rPr>
      </w:pPr>
      <w:r w:rsidRPr="008E7F18">
        <w:rPr>
          <w:color w:val="auto"/>
        </w:rPr>
        <w:t xml:space="preserve">Участники аукциона (их представители) в день проведения аукциона </w:t>
      </w:r>
      <w:r w:rsidR="006864E3">
        <w:rPr>
          <w:color w:val="auto"/>
        </w:rPr>
        <w:br/>
      </w:r>
      <w:r w:rsidRPr="008E7F18">
        <w:rPr>
          <w:color w:val="auto"/>
        </w:rPr>
        <w:t>до его начала обязаны пройти регистрацию в комиссии по проведению аукциона по месту, указанному в извещении о проведении аукциона.</w:t>
      </w:r>
    </w:p>
    <w:p w:rsidR="00DA4E14" w:rsidRPr="008E7F18" w:rsidRDefault="00DA4E14" w:rsidP="00337E56">
      <w:pPr>
        <w:ind w:firstLine="709"/>
        <w:jc w:val="both"/>
        <w:rPr>
          <w:color w:val="auto"/>
        </w:rPr>
      </w:pPr>
      <w:r w:rsidRPr="008E7F18">
        <w:rPr>
          <w:color w:val="auto"/>
        </w:rPr>
        <w:t xml:space="preserve">Регистрация начинается в объявленном месте проведения аукциона </w:t>
      </w:r>
      <w:r w:rsidR="00DE1196" w:rsidRPr="008E7F18">
        <w:rPr>
          <w:color w:val="auto"/>
        </w:rPr>
        <w:br/>
      </w:r>
      <w:r w:rsidRPr="008E7F18">
        <w:rPr>
          <w:color w:val="auto"/>
        </w:rPr>
        <w:t xml:space="preserve">за </w:t>
      </w:r>
      <w:r w:rsidR="00E825ED">
        <w:rPr>
          <w:color w:val="auto"/>
        </w:rPr>
        <w:t>3</w:t>
      </w:r>
      <w:r w:rsidRPr="008E7F18">
        <w:rPr>
          <w:color w:val="auto"/>
        </w:rPr>
        <w:t>0 минут до начала проведения аукциона и заканчивается до начала проведения аукциона.</w:t>
      </w:r>
    </w:p>
    <w:p w:rsidR="00DA4E14" w:rsidRPr="008E7F18" w:rsidRDefault="00DA4E14" w:rsidP="00337E56">
      <w:pPr>
        <w:ind w:firstLine="709"/>
        <w:jc w:val="both"/>
        <w:rPr>
          <w:color w:val="auto"/>
        </w:rPr>
      </w:pPr>
      <w:r w:rsidRPr="008E7F18">
        <w:rPr>
          <w:color w:val="auto"/>
        </w:rPr>
        <w:t>Участники аукциона или их представители при регистрации предъявляют документ, удостоверяющий личность, и документ, подтверждающий полномочия представителя на участие в аукционе.</w:t>
      </w:r>
    </w:p>
    <w:p w:rsidR="00DA4E14" w:rsidRPr="008E7F18" w:rsidRDefault="00DA4E14" w:rsidP="00337E56">
      <w:pPr>
        <w:ind w:firstLine="709"/>
        <w:jc w:val="both"/>
        <w:rPr>
          <w:color w:val="auto"/>
        </w:rPr>
      </w:pPr>
      <w:r w:rsidRPr="008E7F18">
        <w:rPr>
          <w:color w:val="auto"/>
        </w:rPr>
        <w:t>Зарегистрированным участникам аукциона (их представителям) выдается карточка с номером участника аукциона, который соответствует регистрационному номеру участника аукциона (аукционная карточка).</w:t>
      </w:r>
    </w:p>
    <w:p w:rsidR="00DA4E14" w:rsidRPr="008E7F18" w:rsidRDefault="00DA4E14" w:rsidP="00337E56">
      <w:pPr>
        <w:ind w:firstLine="709"/>
        <w:jc w:val="both"/>
        <w:rPr>
          <w:color w:val="auto"/>
        </w:rPr>
      </w:pPr>
      <w:r w:rsidRPr="008E7F18">
        <w:rPr>
          <w:color w:val="auto"/>
        </w:rPr>
        <w:t>Участники аукциона, не зарегистрировавшиеся в установленное время,</w:t>
      </w:r>
      <w:r w:rsidR="006864E3">
        <w:rPr>
          <w:color w:val="auto"/>
        </w:rPr>
        <w:br/>
      </w:r>
      <w:r w:rsidRPr="008E7F18">
        <w:rPr>
          <w:color w:val="auto"/>
        </w:rPr>
        <w:t xml:space="preserve"> к участию в аукционе не допускаются.</w:t>
      </w:r>
    </w:p>
    <w:p w:rsidR="00DA4E14" w:rsidRPr="008E7F18" w:rsidRDefault="004A602D" w:rsidP="00337E56">
      <w:pPr>
        <w:ind w:firstLine="709"/>
        <w:jc w:val="both"/>
        <w:rPr>
          <w:color w:val="auto"/>
        </w:rPr>
      </w:pPr>
      <w:r>
        <w:rPr>
          <w:color w:val="auto"/>
        </w:rPr>
        <w:t>5</w:t>
      </w:r>
      <w:r w:rsidR="00DA4E14" w:rsidRPr="008E7F18">
        <w:rPr>
          <w:color w:val="auto"/>
        </w:rPr>
        <w:t xml:space="preserve">.2. Аукцион ведет аукционист в присутствии аукционной комиссии </w:t>
      </w:r>
      <w:r w:rsidR="00DE1196" w:rsidRPr="008E7F18">
        <w:rPr>
          <w:color w:val="auto"/>
        </w:rPr>
        <w:br/>
      </w:r>
      <w:r w:rsidR="00DA4E14" w:rsidRPr="008E7F18">
        <w:rPr>
          <w:color w:val="auto"/>
        </w:rPr>
        <w:t>и обеспечивает порядок при проведении аукциона. Протокол аукциона ведет секретарь.</w:t>
      </w:r>
    </w:p>
    <w:p w:rsidR="00DA4E14" w:rsidRPr="008E7F18" w:rsidRDefault="00DA4E14" w:rsidP="00337E56">
      <w:pPr>
        <w:ind w:firstLine="709"/>
        <w:jc w:val="both"/>
        <w:rPr>
          <w:color w:val="auto"/>
        </w:rPr>
      </w:pPr>
      <w:r w:rsidRPr="008E7F18">
        <w:rPr>
          <w:color w:val="auto"/>
        </w:rPr>
        <w:t>Аукционист и секретарь избираются из числа членов аукционной комиссии путем открытого голосования членов аукционной комиссии простым большинством голосов.</w:t>
      </w:r>
    </w:p>
    <w:p w:rsidR="00DA4E14" w:rsidRPr="008E7F18" w:rsidRDefault="00DA4E14" w:rsidP="00337E56">
      <w:pPr>
        <w:ind w:firstLine="709"/>
        <w:jc w:val="both"/>
        <w:rPr>
          <w:color w:val="auto"/>
        </w:rPr>
      </w:pPr>
      <w:r w:rsidRPr="008E7F18">
        <w:rPr>
          <w:color w:val="auto"/>
        </w:rPr>
        <w:t>Участники аукциона вправе задавать вопросы по процедуре проведения аукциона только до начала аукциона.</w:t>
      </w:r>
    </w:p>
    <w:p w:rsidR="00DA4E14" w:rsidRPr="008E7F18" w:rsidRDefault="004A602D" w:rsidP="00337E56">
      <w:pPr>
        <w:ind w:firstLine="709"/>
        <w:jc w:val="both"/>
        <w:rPr>
          <w:color w:val="auto"/>
        </w:rPr>
      </w:pPr>
      <w:r>
        <w:rPr>
          <w:color w:val="auto"/>
        </w:rPr>
        <w:t>5</w:t>
      </w:r>
      <w:r w:rsidR="00DA4E14" w:rsidRPr="008E7F18">
        <w:rPr>
          <w:color w:val="auto"/>
        </w:rPr>
        <w:t>.3. Аукцион</w:t>
      </w:r>
      <w:r w:rsidR="003F1214">
        <w:rPr>
          <w:color w:val="auto"/>
        </w:rPr>
        <w:t xml:space="preserve"> начинается </w:t>
      </w:r>
      <w:r w:rsidR="00DA4E14" w:rsidRPr="008E7F18">
        <w:rPr>
          <w:color w:val="auto"/>
        </w:rPr>
        <w:t>с объявления</w:t>
      </w:r>
      <w:r w:rsidR="002020BA">
        <w:rPr>
          <w:color w:val="auto"/>
        </w:rPr>
        <w:t xml:space="preserve"> </w:t>
      </w:r>
      <w:r w:rsidR="00DA4E14" w:rsidRPr="008E7F18">
        <w:rPr>
          <w:color w:val="auto"/>
        </w:rPr>
        <w:t>аукционистом</w:t>
      </w:r>
      <w:r w:rsidR="002020BA">
        <w:rPr>
          <w:color w:val="auto"/>
        </w:rPr>
        <w:t xml:space="preserve"> </w:t>
      </w:r>
      <w:r w:rsidR="00DA4E14" w:rsidRPr="008E7F18">
        <w:rPr>
          <w:color w:val="auto"/>
        </w:rPr>
        <w:t>начала проведения аукциона, предмета аукциона, зарегистрировавшихся участников аукциона.</w:t>
      </w:r>
    </w:p>
    <w:p w:rsidR="00DA4E14" w:rsidRPr="008E7F18" w:rsidRDefault="00DA4E14" w:rsidP="00337E56">
      <w:pPr>
        <w:ind w:firstLine="709"/>
        <w:jc w:val="both"/>
        <w:rPr>
          <w:color w:val="auto"/>
        </w:rPr>
      </w:pPr>
      <w:r w:rsidRPr="008E7F18">
        <w:rPr>
          <w:color w:val="auto"/>
        </w:rPr>
        <w:t xml:space="preserve">Информация о предмете аукциона должна содержать краткую характеристику предмета торгов </w:t>
      </w:r>
      <w:r w:rsidR="003A3241" w:rsidRPr="008E7F18">
        <w:rPr>
          <w:color w:val="auto"/>
        </w:rPr>
        <w:t>–</w:t>
      </w:r>
      <w:r w:rsidRPr="008E7F18">
        <w:rPr>
          <w:color w:val="auto"/>
        </w:rPr>
        <w:t xml:space="preserve"> права на размещение </w:t>
      </w:r>
      <w:r w:rsidR="005B4681" w:rsidRPr="008E7F18">
        <w:rPr>
          <w:color w:val="auto"/>
        </w:rPr>
        <w:t>НТО</w:t>
      </w:r>
      <w:r w:rsidR="002020BA">
        <w:rPr>
          <w:color w:val="auto"/>
        </w:rPr>
        <w:t xml:space="preserve"> </w:t>
      </w:r>
      <w:r w:rsidRPr="008E7F18">
        <w:rPr>
          <w:color w:val="auto"/>
        </w:rPr>
        <w:t xml:space="preserve">с описанием местоположения, начальной цены, шага аукциона и срока размещения </w:t>
      </w:r>
      <w:r w:rsidR="005B4681" w:rsidRPr="008E7F18">
        <w:rPr>
          <w:color w:val="auto"/>
        </w:rPr>
        <w:t>НТО</w:t>
      </w:r>
      <w:r w:rsidR="002020BA">
        <w:rPr>
          <w:color w:val="auto"/>
        </w:rPr>
        <w:t xml:space="preserve"> </w:t>
      </w:r>
      <w:r w:rsidR="00E841C5">
        <w:rPr>
          <w:color w:val="auto"/>
        </w:rPr>
        <w:br/>
      </w:r>
      <w:r w:rsidRPr="008E7F18">
        <w:rPr>
          <w:color w:val="auto"/>
        </w:rPr>
        <w:t>с указанием типа и специализации объекта.</w:t>
      </w:r>
    </w:p>
    <w:p w:rsidR="00DA4E14" w:rsidRPr="008E7F18" w:rsidRDefault="00DA4E14" w:rsidP="00337E56">
      <w:pPr>
        <w:ind w:firstLine="709"/>
        <w:jc w:val="both"/>
        <w:rPr>
          <w:color w:val="auto"/>
        </w:rPr>
      </w:pPr>
      <w:r w:rsidRPr="008E7F18">
        <w:rPr>
          <w:color w:val="auto"/>
        </w:rPr>
        <w:t xml:space="preserve">Аукцион проводится по каждому лоту отдельно. </w:t>
      </w:r>
      <w:r w:rsidR="00417AC8" w:rsidRPr="008E7F18">
        <w:rPr>
          <w:color w:val="auto"/>
        </w:rPr>
        <w:t>Л</w:t>
      </w:r>
      <w:r w:rsidR="00273C12" w:rsidRPr="008E7F18">
        <w:rPr>
          <w:color w:val="auto"/>
        </w:rPr>
        <w:t xml:space="preserve">от может содержать один и более </w:t>
      </w:r>
      <w:r w:rsidR="00283DFD" w:rsidRPr="008E7F18">
        <w:rPr>
          <w:color w:val="auto"/>
        </w:rPr>
        <w:t>НТО</w:t>
      </w:r>
      <w:r w:rsidR="00273C12" w:rsidRPr="008E7F18">
        <w:rPr>
          <w:color w:val="auto"/>
        </w:rPr>
        <w:t xml:space="preserve">. </w:t>
      </w:r>
      <w:r w:rsidRPr="008E7F18">
        <w:rPr>
          <w:color w:val="auto"/>
        </w:rPr>
        <w:t xml:space="preserve">После объявления аукционистом номера лота </w:t>
      </w:r>
      <w:r w:rsidR="002020BA">
        <w:rPr>
          <w:color w:val="auto"/>
        </w:rPr>
        <w:br/>
      </w:r>
      <w:r w:rsidRPr="008E7F18">
        <w:rPr>
          <w:color w:val="auto"/>
        </w:rPr>
        <w:t xml:space="preserve">и регистрационных номеров участников, допущенных к аукциону по данному лоту, участникам аукциона объявляется начальная цена лота, шаг аукциона </w:t>
      </w:r>
      <w:r w:rsidR="002020BA">
        <w:rPr>
          <w:color w:val="auto"/>
        </w:rPr>
        <w:br/>
      </w:r>
      <w:r w:rsidRPr="008E7F18">
        <w:rPr>
          <w:color w:val="auto"/>
        </w:rPr>
        <w:t>и цена лота, повышенная в</w:t>
      </w:r>
      <w:r w:rsidR="002020BA">
        <w:rPr>
          <w:color w:val="auto"/>
        </w:rPr>
        <w:t xml:space="preserve"> </w:t>
      </w:r>
      <w:r w:rsidRPr="008E7F18">
        <w:rPr>
          <w:color w:val="auto"/>
        </w:rPr>
        <w:t>соответствии</w:t>
      </w:r>
      <w:r w:rsidR="002020BA">
        <w:rPr>
          <w:color w:val="auto"/>
        </w:rPr>
        <w:t xml:space="preserve"> </w:t>
      </w:r>
      <w:r w:rsidRPr="008E7F18">
        <w:rPr>
          <w:color w:val="auto"/>
        </w:rPr>
        <w:t>с шагом аукциона.</w:t>
      </w:r>
    </w:p>
    <w:p w:rsidR="00D20897" w:rsidRPr="008E7F18" w:rsidRDefault="00DA4E14" w:rsidP="00337E56">
      <w:pPr>
        <w:ind w:firstLine="709"/>
        <w:jc w:val="both"/>
        <w:rPr>
          <w:color w:val="auto"/>
        </w:rPr>
      </w:pPr>
      <w:r w:rsidRPr="008E7F18">
        <w:rPr>
          <w:color w:val="auto"/>
        </w:rPr>
        <w:t xml:space="preserve">Аукционист объявляет номер карточки участника аукциона, который первым поднял карточку после объявления аукционистом цены лота, </w:t>
      </w:r>
      <w:r w:rsidRPr="008E7F18">
        <w:rPr>
          <w:color w:val="auto"/>
        </w:rPr>
        <w:lastRenderedPageBreak/>
        <w:t>повышенной в соответствии с шагом аукциона, и новую цену лота, повышенную в соответствии с шагом аукциона.</w:t>
      </w:r>
    </w:p>
    <w:p w:rsidR="00DA4E14" w:rsidRPr="008E7F18" w:rsidRDefault="004A602D" w:rsidP="00337E56">
      <w:pPr>
        <w:ind w:firstLine="709"/>
        <w:jc w:val="both"/>
        <w:rPr>
          <w:color w:val="auto"/>
        </w:rPr>
      </w:pPr>
      <w:r>
        <w:rPr>
          <w:color w:val="auto"/>
        </w:rPr>
        <w:t>5</w:t>
      </w:r>
      <w:r w:rsidR="00DA4E14" w:rsidRPr="008E7F18">
        <w:rPr>
          <w:color w:val="auto"/>
        </w:rPr>
        <w:t>.4. Аукцион по объявленному лоту считается оконченным, если после троекратного объявления аукционистом цены лота ни один участник аукциона не поднял аукционную карточку.</w:t>
      </w:r>
    </w:p>
    <w:p w:rsidR="00DA4E14" w:rsidRPr="008E7F18" w:rsidRDefault="00DA4E14" w:rsidP="00337E56">
      <w:pPr>
        <w:ind w:firstLine="709"/>
        <w:jc w:val="both"/>
        <w:rPr>
          <w:color w:val="auto"/>
        </w:rPr>
      </w:pPr>
      <w:r w:rsidRPr="008E7F18">
        <w:rPr>
          <w:color w:val="auto"/>
        </w:rPr>
        <w:t>Победителем аукциона по объявленному лоту признается участник аукциона, номер карточки которого и заявленная им цена были названы аукционистом последними.</w:t>
      </w:r>
    </w:p>
    <w:p w:rsidR="00DA4E14" w:rsidRPr="008E7F18" w:rsidRDefault="00DA4E14" w:rsidP="00337E56">
      <w:pPr>
        <w:ind w:firstLine="709"/>
        <w:jc w:val="both"/>
        <w:rPr>
          <w:color w:val="auto"/>
        </w:rPr>
      </w:pPr>
      <w:r w:rsidRPr="008E7F18">
        <w:rPr>
          <w:color w:val="auto"/>
        </w:rPr>
        <w:t>Аукционист объявляет об окончании аукциона по объявленному лоту, последнее и предпоследнее предложения о цене лота и аукционные номера победителя аукциона и участника аукциона, сделавшего предпоследнее предложение о цене лота.</w:t>
      </w:r>
    </w:p>
    <w:p w:rsidR="00DA4E14" w:rsidRPr="008E7F18" w:rsidRDefault="004A602D" w:rsidP="00337E56">
      <w:pPr>
        <w:ind w:firstLine="709"/>
        <w:jc w:val="both"/>
        <w:rPr>
          <w:color w:val="auto"/>
        </w:rPr>
      </w:pPr>
      <w:r>
        <w:rPr>
          <w:color w:val="auto"/>
        </w:rPr>
        <w:t>5</w:t>
      </w:r>
      <w:r w:rsidR="00DA4E14" w:rsidRPr="008E7F18">
        <w:rPr>
          <w:color w:val="auto"/>
        </w:rPr>
        <w:t>.5. В</w:t>
      </w:r>
      <w:r w:rsidR="002020BA">
        <w:rPr>
          <w:color w:val="auto"/>
        </w:rPr>
        <w:t xml:space="preserve"> </w:t>
      </w:r>
      <w:r w:rsidR="00DA4E14" w:rsidRPr="008E7F18">
        <w:rPr>
          <w:color w:val="auto"/>
        </w:rPr>
        <w:t>протокол</w:t>
      </w:r>
      <w:r w:rsidR="002020BA">
        <w:rPr>
          <w:color w:val="auto"/>
        </w:rPr>
        <w:t xml:space="preserve"> </w:t>
      </w:r>
      <w:r w:rsidR="00DA4E14" w:rsidRPr="008E7F18">
        <w:rPr>
          <w:color w:val="auto"/>
        </w:rPr>
        <w:t>аукциона</w:t>
      </w:r>
      <w:r w:rsidR="002020BA">
        <w:rPr>
          <w:color w:val="auto"/>
        </w:rPr>
        <w:t xml:space="preserve"> </w:t>
      </w:r>
      <w:r w:rsidR="00DA4E14" w:rsidRPr="008E7F18">
        <w:rPr>
          <w:color w:val="auto"/>
        </w:rPr>
        <w:t>занос</w:t>
      </w:r>
      <w:r w:rsidR="00DD6165">
        <w:rPr>
          <w:color w:val="auto"/>
        </w:rPr>
        <w:t>и</w:t>
      </w:r>
      <w:r w:rsidR="00DA4E14" w:rsidRPr="008E7F18">
        <w:rPr>
          <w:color w:val="auto"/>
        </w:rPr>
        <w:t>тся</w:t>
      </w:r>
      <w:r w:rsidR="002020BA">
        <w:rPr>
          <w:color w:val="auto"/>
        </w:rPr>
        <w:t xml:space="preserve"> </w:t>
      </w:r>
      <w:r w:rsidR="00DA4E14" w:rsidRPr="008E7F18">
        <w:rPr>
          <w:color w:val="auto"/>
        </w:rPr>
        <w:t>предложени</w:t>
      </w:r>
      <w:r w:rsidR="00DD6165">
        <w:rPr>
          <w:color w:val="auto"/>
        </w:rPr>
        <w:t>е</w:t>
      </w:r>
      <w:r w:rsidR="002020BA">
        <w:rPr>
          <w:color w:val="auto"/>
        </w:rPr>
        <w:t xml:space="preserve"> </w:t>
      </w:r>
      <w:r w:rsidR="00DA4E14" w:rsidRPr="008E7F18">
        <w:rPr>
          <w:color w:val="auto"/>
        </w:rPr>
        <w:t xml:space="preserve">о цене приобретения права на размещение </w:t>
      </w:r>
      <w:r w:rsidR="00283DFD" w:rsidRPr="008E7F18">
        <w:rPr>
          <w:color w:val="auto"/>
        </w:rPr>
        <w:t>НТО</w:t>
      </w:r>
      <w:r w:rsidR="00DA4E14" w:rsidRPr="008E7F18">
        <w:rPr>
          <w:color w:val="auto"/>
        </w:rPr>
        <w:t xml:space="preserve"> с указанием лица, предлагающего цену, результаты аукциона. Протокол составляется и подписывается аукционной комиссией </w:t>
      </w:r>
      <w:r w:rsidR="00BA7BA6">
        <w:rPr>
          <w:color w:val="auto"/>
        </w:rPr>
        <w:br/>
      </w:r>
      <w:r w:rsidR="00DA4E14" w:rsidRPr="008E7F18">
        <w:rPr>
          <w:color w:val="auto"/>
        </w:rPr>
        <w:t>и участником аукциона, признанным победителем,</w:t>
      </w:r>
      <w:r w:rsidR="002020BA">
        <w:rPr>
          <w:color w:val="auto"/>
        </w:rPr>
        <w:t xml:space="preserve"> </w:t>
      </w:r>
      <w:r w:rsidR="00DA4E14" w:rsidRPr="008E7F18">
        <w:rPr>
          <w:color w:val="auto"/>
        </w:rPr>
        <w:t>в течение 3</w:t>
      </w:r>
      <w:r w:rsidR="002020BA">
        <w:rPr>
          <w:color w:val="auto"/>
        </w:rPr>
        <w:t xml:space="preserve"> </w:t>
      </w:r>
      <w:r w:rsidR="00DA4E14" w:rsidRPr="008E7F18">
        <w:rPr>
          <w:color w:val="auto"/>
        </w:rPr>
        <w:t>рабочих дней</w:t>
      </w:r>
      <w:r w:rsidR="00BA7BA6">
        <w:rPr>
          <w:color w:val="auto"/>
        </w:rPr>
        <w:br/>
      </w:r>
      <w:r w:rsidR="004E57A1">
        <w:rPr>
          <w:color w:val="auto"/>
        </w:rPr>
        <w:t>с даты проведения аукциона</w:t>
      </w:r>
      <w:r w:rsidR="00DA4E14" w:rsidRPr="008E7F18">
        <w:rPr>
          <w:color w:val="auto"/>
        </w:rPr>
        <w:t>.</w:t>
      </w:r>
    </w:p>
    <w:p w:rsidR="00DA4E14" w:rsidRPr="008E7F18" w:rsidRDefault="004A602D" w:rsidP="00337E56">
      <w:pPr>
        <w:ind w:firstLine="709"/>
        <w:jc w:val="both"/>
        <w:rPr>
          <w:color w:val="auto"/>
        </w:rPr>
      </w:pPr>
      <w:r>
        <w:rPr>
          <w:color w:val="auto"/>
        </w:rPr>
        <w:t>5</w:t>
      </w:r>
      <w:r w:rsidR="00DA4E14" w:rsidRPr="008E7F18">
        <w:rPr>
          <w:color w:val="auto"/>
        </w:rPr>
        <w:t>.6. В</w:t>
      </w:r>
      <w:r w:rsidR="002020BA">
        <w:rPr>
          <w:color w:val="auto"/>
        </w:rPr>
        <w:t xml:space="preserve"> </w:t>
      </w:r>
      <w:r w:rsidR="00DA4E14" w:rsidRPr="008E7F18">
        <w:rPr>
          <w:color w:val="auto"/>
        </w:rPr>
        <w:t>течение 5</w:t>
      </w:r>
      <w:r w:rsidR="002020BA">
        <w:rPr>
          <w:color w:val="auto"/>
        </w:rPr>
        <w:t xml:space="preserve"> </w:t>
      </w:r>
      <w:r w:rsidR="00DA4E14" w:rsidRPr="008E7F18">
        <w:rPr>
          <w:color w:val="auto"/>
        </w:rPr>
        <w:t>рабочих дней со</w:t>
      </w:r>
      <w:r w:rsidR="002020BA">
        <w:rPr>
          <w:color w:val="auto"/>
        </w:rPr>
        <w:t xml:space="preserve"> </w:t>
      </w:r>
      <w:r w:rsidR="00DA4E14" w:rsidRPr="008E7F18">
        <w:rPr>
          <w:color w:val="auto"/>
        </w:rPr>
        <w:t xml:space="preserve">дня подписания протокола аукциона организатор торгов возвращает задатки участникам аукциона, которые участвовали в аукционе, но не стали победителями, за исключением участников аукциона, которые сделали последнее и предпоследнее предложения о цене лота. Задаток, внесенный предпоследним участником аукциона, который сделал предложение о цене лота, возвращается в течение </w:t>
      </w:r>
      <w:r w:rsidR="00357B87">
        <w:rPr>
          <w:color w:val="auto"/>
        </w:rPr>
        <w:t xml:space="preserve">            </w:t>
      </w:r>
      <w:r w:rsidR="00DA4E14" w:rsidRPr="008E7F18">
        <w:rPr>
          <w:color w:val="auto"/>
        </w:rPr>
        <w:t>5</w:t>
      </w:r>
      <w:r w:rsidR="002020BA">
        <w:rPr>
          <w:color w:val="auto"/>
        </w:rPr>
        <w:t xml:space="preserve"> </w:t>
      </w:r>
      <w:r w:rsidR="00DA4E14" w:rsidRPr="008E7F18">
        <w:rPr>
          <w:color w:val="auto"/>
        </w:rPr>
        <w:t>рабочих дней с даты подписания</w:t>
      </w:r>
      <w:r w:rsidR="002020BA">
        <w:rPr>
          <w:color w:val="auto"/>
        </w:rPr>
        <w:t xml:space="preserve"> </w:t>
      </w:r>
      <w:r w:rsidR="005E422A" w:rsidRPr="008E7F18">
        <w:rPr>
          <w:color w:val="auto"/>
        </w:rPr>
        <w:t>д</w:t>
      </w:r>
      <w:r w:rsidR="00DA4E14" w:rsidRPr="008E7F18">
        <w:rPr>
          <w:color w:val="auto"/>
        </w:rPr>
        <w:t xml:space="preserve">оговора с победителем аукциона, если </w:t>
      </w:r>
      <w:r w:rsidR="00F93854" w:rsidRPr="008E7F18">
        <w:rPr>
          <w:color w:val="auto"/>
        </w:rPr>
        <w:t xml:space="preserve">предпоследний участник </w:t>
      </w:r>
      <w:r w:rsidR="00DA4E14" w:rsidRPr="008E7F18">
        <w:rPr>
          <w:color w:val="auto"/>
        </w:rPr>
        <w:t>им не является.</w:t>
      </w:r>
    </w:p>
    <w:p w:rsidR="00DA4E14" w:rsidRPr="008E7F18" w:rsidRDefault="004A602D" w:rsidP="00337E56">
      <w:pPr>
        <w:ind w:firstLine="709"/>
        <w:jc w:val="both"/>
        <w:rPr>
          <w:color w:val="auto"/>
        </w:rPr>
      </w:pPr>
      <w:r>
        <w:rPr>
          <w:color w:val="auto"/>
        </w:rPr>
        <w:t>5</w:t>
      </w:r>
      <w:r w:rsidR="00DA4E14" w:rsidRPr="008E7F18">
        <w:rPr>
          <w:color w:val="auto"/>
        </w:rPr>
        <w:t>.7. Задаток</w:t>
      </w:r>
      <w:r w:rsidR="002020BA">
        <w:rPr>
          <w:color w:val="auto"/>
        </w:rPr>
        <w:t xml:space="preserve"> </w:t>
      </w:r>
      <w:r w:rsidR="00DA4E14" w:rsidRPr="008E7F18">
        <w:rPr>
          <w:color w:val="auto"/>
        </w:rPr>
        <w:t>не подлежит возврату победителю</w:t>
      </w:r>
      <w:r w:rsidR="002020BA">
        <w:rPr>
          <w:color w:val="auto"/>
        </w:rPr>
        <w:t xml:space="preserve"> </w:t>
      </w:r>
      <w:r w:rsidR="00DA4E14" w:rsidRPr="008E7F18">
        <w:rPr>
          <w:color w:val="auto"/>
        </w:rPr>
        <w:t xml:space="preserve">аукциона, если </w:t>
      </w:r>
      <w:r w:rsidR="00BA7BA6">
        <w:rPr>
          <w:color w:val="auto"/>
        </w:rPr>
        <w:br/>
      </w:r>
      <w:r w:rsidR="00DA4E14" w:rsidRPr="008E7F18">
        <w:rPr>
          <w:color w:val="auto"/>
        </w:rPr>
        <w:t>им</w:t>
      </w:r>
      <w:r w:rsidR="006A3CF3">
        <w:rPr>
          <w:color w:val="auto"/>
        </w:rPr>
        <w:t xml:space="preserve"> </w:t>
      </w:r>
      <w:r w:rsidR="00DA4E14" w:rsidRPr="008E7F18">
        <w:rPr>
          <w:color w:val="auto"/>
        </w:rPr>
        <w:t xml:space="preserve">не подписан </w:t>
      </w:r>
      <w:r w:rsidR="005E422A" w:rsidRPr="008E7F18">
        <w:rPr>
          <w:color w:val="auto"/>
        </w:rPr>
        <w:t>д</w:t>
      </w:r>
      <w:r w:rsidR="00DA4E14" w:rsidRPr="008E7F18">
        <w:rPr>
          <w:color w:val="auto"/>
        </w:rPr>
        <w:t>оговор.</w:t>
      </w:r>
    </w:p>
    <w:p w:rsidR="00DA4E14" w:rsidRPr="008E7F18" w:rsidRDefault="00DA4E14" w:rsidP="00337E56">
      <w:pPr>
        <w:ind w:firstLine="709"/>
        <w:jc w:val="both"/>
        <w:rPr>
          <w:color w:val="auto"/>
        </w:rPr>
      </w:pPr>
      <w:r w:rsidRPr="008E7F18">
        <w:rPr>
          <w:color w:val="auto"/>
        </w:rPr>
        <w:t>Решение о признании его победителем аукциона аннулируется,</w:t>
      </w:r>
      <w:r w:rsidR="00BA01D5" w:rsidRPr="008E7F18">
        <w:rPr>
          <w:color w:val="auto"/>
        </w:rPr>
        <w:br/>
      </w:r>
      <w:r w:rsidRPr="008E7F18">
        <w:rPr>
          <w:color w:val="auto"/>
        </w:rPr>
        <w:t>и победителем признается участник, сделавший предпоследнее предложение.</w:t>
      </w:r>
    </w:p>
    <w:p w:rsidR="00DA4E14" w:rsidRPr="008E7F18" w:rsidRDefault="004A602D" w:rsidP="00337E56">
      <w:pPr>
        <w:ind w:firstLine="709"/>
        <w:jc w:val="both"/>
        <w:rPr>
          <w:color w:val="auto"/>
        </w:rPr>
      </w:pPr>
      <w:r>
        <w:rPr>
          <w:color w:val="auto"/>
        </w:rPr>
        <w:t>5</w:t>
      </w:r>
      <w:r w:rsidR="00DA4E14" w:rsidRPr="008E7F18">
        <w:rPr>
          <w:color w:val="auto"/>
        </w:rPr>
        <w:t>.8. Аукцион признается несостоявшимся в случаях, если:</w:t>
      </w:r>
    </w:p>
    <w:p w:rsidR="00DA4E14" w:rsidRPr="008E7F18" w:rsidRDefault="00DA4E14" w:rsidP="00337E56">
      <w:pPr>
        <w:ind w:firstLine="709"/>
        <w:jc w:val="both"/>
        <w:rPr>
          <w:color w:val="auto"/>
        </w:rPr>
      </w:pPr>
      <w:r w:rsidRPr="008E7F18">
        <w:rPr>
          <w:color w:val="auto"/>
        </w:rPr>
        <w:t>отсутствуют заявки;</w:t>
      </w:r>
    </w:p>
    <w:p w:rsidR="00DA4E14" w:rsidRPr="008E7F18" w:rsidRDefault="00DA4E14" w:rsidP="00337E56">
      <w:pPr>
        <w:ind w:firstLine="709"/>
        <w:jc w:val="both"/>
        <w:rPr>
          <w:color w:val="auto"/>
        </w:rPr>
      </w:pPr>
      <w:r w:rsidRPr="008E7F18">
        <w:rPr>
          <w:color w:val="auto"/>
        </w:rPr>
        <w:t>в аукционе участвовало менее 2-х участников;</w:t>
      </w:r>
    </w:p>
    <w:p w:rsidR="00DA4E14" w:rsidRPr="008E7F18" w:rsidRDefault="00DA4E14" w:rsidP="00337E56">
      <w:pPr>
        <w:ind w:firstLine="709"/>
        <w:jc w:val="both"/>
        <w:rPr>
          <w:color w:val="auto"/>
        </w:rPr>
      </w:pPr>
      <w:r w:rsidRPr="008E7F18">
        <w:rPr>
          <w:color w:val="auto"/>
        </w:rPr>
        <w:t>ни один из участников аукциона после троекратного объявления начальной цены лота, повышенной в соответствии с шагом аукциона,</w:t>
      </w:r>
      <w:r w:rsidR="00BA01D5" w:rsidRPr="008E7F18">
        <w:rPr>
          <w:color w:val="auto"/>
        </w:rPr>
        <w:br/>
      </w:r>
      <w:r w:rsidRPr="008E7F18">
        <w:rPr>
          <w:color w:val="auto"/>
        </w:rPr>
        <w:t>не поднял карточку;</w:t>
      </w:r>
    </w:p>
    <w:p w:rsidR="00DA4E14" w:rsidRPr="008E7F18" w:rsidRDefault="00DA4E14" w:rsidP="00337E56">
      <w:pPr>
        <w:ind w:firstLine="709"/>
        <w:jc w:val="both"/>
        <w:rPr>
          <w:color w:val="auto"/>
        </w:rPr>
      </w:pPr>
      <w:r w:rsidRPr="008E7F18">
        <w:rPr>
          <w:color w:val="auto"/>
        </w:rPr>
        <w:t xml:space="preserve">победитель аукциона или, в случае его отказа, участник, сделавший предпоследнее предложение по цене </w:t>
      </w:r>
      <w:r w:rsidR="0034668A" w:rsidRPr="008E7F18">
        <w:rPr>
          <w:color w:val="auto"/>
        </w:rPr>
        <w:t xml:space="preserve">лота, отказались от подписания </w:t>
      </w:r>
      <w:r w:rsidR="00602269" w:rsidRPr="008E7F18">
        <w:rPr>
          <w:color w:val="auto"/>
        </w:rPr>
        <w:t>д</w:t>
      </w:r>
      <w:r w:rsidRPr="008E7F18">
        <w:rPr>
          <w:color w:val="auto"/>
        </w:rPr>
        <w:t>оговора.</w:t>
      </w:r>
    </w:p>
    <w:p w:rsidR="00DA4E14" w:rsidRPr="008E7F18" w:rsidRDefault="004A602D" w:rsidP="00337E56">
      <w:pPr>
        <w:ind w:firstLine="709"/>
        <w:jc w:val="both"/>
        <w:rPr>
          <w:color w:val="auto"/>
        </w:rPr>
      </w:pPr>
      <w:r>
        <w:rPr>
          <w:color w:val="auto"/>
        </w:rPr>
        <w:t>5</w:t>
      </w:r>
      <w:r w:rsidR="00DA4E14" w:rsidRPr="008E7F18">
        <w:rPr>
          <w:color w:val="auto"/>
        </w:rPr>
        <w:t xml:space="preserve">.9. В случае если аукцион признан несостоявшимся по причине участия одного участника аукциона, </w:t>
      </w:r>
      <w:r w:rsidR="00602269" w:rsidRPr="008E7F18">
        <w:rPr>
          <w:color w:val="auto"/>
        </w:rPr>
        <w:t>д</w:t>
      </w:r>
      <w:r w:rsidR="00DA4E14" w:rsidRPr="008E7F18">
        <w:rPr>
          <w:color w:val="auto"/>
        </w:rPr>
        <w:t>оговор заключается с лицом, которое явилось единственным участником аукциона.</w:t>
      </w:r>
    </w:p>
    <w:p w:rsidR="00DA4E14" w:rsidRDefault="00DA4E14" w:rsidP="00337E56">
      <w:pPr>
        <w:ind w:firstLine="709"/>
        <w:jc w:val="both"/>
        <w:rPr>
          <w:color w:val="auto"/>
        </w:rPr>
      </w:pPr>
    </w:p>
    <w:p w:rsidR="008E5B91" w:rsidRDefault="008E5B91" w:rsidP="00337E56">
      <w:pPr>
        <w:ind w:firstLine="709"/>
        <w:jc w:val="both"/>
        <w:rPr>
          <w:color w:val="auto"/>
        </w:rPr>
      </w:pPr>
    </w:p>
    <w:p w:rsidR="008E5B91" w:rsidRDefault="008E5B91" w:rsidP="00337E56">
      <w:pPr>
        <w:ind w:firstLine="709"/>
        <w:jc w:val="both"/>
        <w:rPr>
          <w:color w:val="auto"/>
        </w:rPr>
      </w:pPr>
    </w:p>
    <w:p w:rsidR="008E5B91" w:rsidRDefault="008E5B91" w:rsidP="00337E56">
      <w:pPr>
        <w:ind w:firstLine="709"/>
        <w:jc w:val="both"/>
        <w:rPr>
          <w:color w:val="auto"/>
        </w:rPr>
      </w:pPr>
    </w:p>
    <w:p w:rsidR="00DA4E14" w:rsidRPr="008E7F18" w:rsidRDefault="004A602D" w:rsidP="00337E56">
      <w:pPr>
        <w:ind w:firstLine="709"/>
        <w:jc w:val="center"/>
        <w:outlineLvl w:val="1"/>
        <w:rPr>
          <w:color w:val="auto"/>
        </w:rPr>
      </w:pPr>
      <w:bookmarkStart w:id="12" w:name="P280"/>
      <w:bookmarkEnd w:id="12"/>
      <w:r>
        <w:rPr>
          <w:color w:val="auto"/>
        </w:rPr>
        <w:lastRenderedPageBreak/>
        <w:t>6</w:t>
      </w:r>
      <w:r w:rsidR="00DA4E14" w:rsidRPr="008E7F18">
        <w:rPr>
          <w:color w:val="auto"/>
        </w:rPr>
        <w:t>. Разрешение споров</w:t>
      </w:r>
    </w:p>
    <w:p w:rsidR="00DA4E14" w:rsidRPr="008E7F18" w:rsidRDefault="00DA4E14" w:rsidP="00337E56">
      <w:pPr>
        <w:ind w:firstLine="709"/>
        <w:jc w:val="both"/>
        <w:rPr>
          <w:color w:val="auto"/>
        </w:rPr>
      </w:pPr>
    </w:p>
    <w:p w:rsidR="00DA4E14" w:rsidRPr="008E7F18" w:rsidRDefault="004A602D" w:rsidP="00337E56">
      <w:pPr>
        <w:ind w:firstLine="709"/>
        <w:jc w:val="both"/>
        <w:rPr>
          <w:color w:val="auto"/>
        </w:rPr>
      </w:pPr>
      <w:r>
        <w:rPr>
          <w:color w:val="auto"/>
        </w:rPr>
        <w:t>6</w:t>
      </w:r>
      <w:r w:rsidR="00DA4E14" w:rsidRPr="008E7F18">
        <w:rPr>
          <w:color w:val="auto"/>
        </w:rPr>
        <w:t>.1. Участники аукциона имеют право обжаловать решения, действия (бездействие) организатора аукциона, аукционной ко</w:t>
      </w:r>
      <w:r w:rsidR="004B483B" w:rsidRPr="008E7F18">
        <w:rPr>
          <w:color w:val="auto"/>
        </w:rPr>
        <w:t>миссии</w:t>
      </w:r>
      <w:r w:rsidR="00411F37">
        <w:rPr>
          <w:color w:val="auto"/>
        </w:rPr>
        <w:t>.</w:t>
      </w:r>
      <w:r w:rsidR="004B483B" w:rsidRPr="008E7F18">
        <w:rPr>
          <w:color w:val="auto"/>
        </w:rPr>
        <w:t xml:space="preserve"> </w:t>
      </w:r>
    </w:p>
    <w:p w:rsidR="006374A9" w:rsidRDefault="004A602D" w:rsidP="00337E56">
      <w:pPr>
        <w:ind w:firstLine="709"/>
        <w:jc w:val="both"/>
        <w:rPr>
          <w:color w:val="auto"/>
        </w:rPr>
      </w:pPr>
      <w:r>
        <w:rPr>
          <w:color w:val="auto"/>
        </w:rPr>
        <w:t>6</w:t>
      </w:r>
      <w:r w:rsidR="00DA4E14" w:rsidRPr="008E7F18">
        <w:rPr>
          <w:color w:val="auto"/>
        </w:rPr>
        <w:t>.2. Споры, связанные</w:t>
      </w:r>
      <w:r w:rsidR="002020BA">
        <w:rPr>
          <w:color w:val="auto"/>
        </w:rPr>
        <w:t xml:space="preserve"> </w:t>
      </w:r>
      <w:r w:rsidR="00DA4E14" w:rsidRPr="008E7F18">
        <w:rPr>
          <w:color w:val="auto"/>
        </w:rPr>
        <w:t>с признанием</w:t>
      </w:r>
      <w:r w:rsidR="002020BA">
        <w:rPr>
          <w:color w:val="auto"/>
        </w:rPr>
        <w:t xml:space="preserve"> </w:t>
      </w:r>
      <w:r w:rsidR="00DA4E14" w:rsidRPr="008E7F18">
        <w:rPr>
          <w:color w:val="auto"/>
        </w:rPr>
        <w:t>результатов аукционов недействительными, а также с исполнением заключенных договоров, рассматриваются в порядке</w:t>
      </w:r>
      <w:r w:rsidR="00AF434C">
        <w:rPr>
          <w:color w:val="auto"/>
        </w:rPr>
        <w:t>, установленном</w:t>
      </w:r>
      <w:r w:rsidR="00DA4E14" w:rsidRPr="008E7F18">
        <w:rPr>
          <w:color w:val="auto"/>
        </w:rPr>
        <w:t xml:space="preserve"> законодательством Российской Федерации.</w:t>
      </w: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E841C5" w:rsidRDefault="00E841C5" w:rsidP="00337E56">
      <w:pPr>
        <w:ind w:firstLine="709"/>
        <w:jc w:val="both"/>
        <w:rPr>
          <w:color w:val="auto"/>
        </w:rPr>
      </w:pPr>
    </w:p>
    <w:p w:rsidR="00DE1196" w:rsidRPr="008E7F18" w:rsidRDefault="00E841C5" w:rsidP="00337E56">
      <w:pPr>
        <w:tabs>
          <w:tab w:val="center" w:pos="5032"/>
        </w:tabs>
        <w:ind w:left="5103"/>
        <w:rPr>
          <w:color w:val="auto"/>
        </w:rPr>
      </w:pPr>
      <w:r>
        <w:rPr>
          <w:color w:val="auto"/>
        </w:rPr>
        <w:lastRenderedPageBreak/>
        <w:t xml:space="preserve">        </w:t>
      </w:r>
      <w:r w:rsidR="00DE1196" w:rsidRPr="008E7F18">
        <w:rPr>
          <w:color w:val="auto"/>
        </w:rPr>
        <w:t xml:space="preserve">Приложение </w:t>
      </w:r>
      <w:r w:rsidR="00135D51">
        <w:rPr>
          <w:color w:val="auto"/>
        </w:rPr>
        <w:t xml:space="preserve">№ </w:t>
      </w:r>
      <w:r w:rsidR="00DE1196" w:rsidRPr="008E7F18">
        <w:rPr>
          <w:color w:val="auto"/>
        </w:rPr>
        <w:t xml:space="preserve">2 </w:t>
      </w:r>
    </w:p>
    <w:p w:rsidR="00DE1196" w:rsidRPr="008E7F18" w:rsidRDefault="00E841C5" w:rsidP="00337E56">
      <w:pPr>
        <w:ind w:left="5103"/>
        <w:rPr>
          <w:color w:val="auto"/>
        </w:rPr>
      </w:pPr>
      <w:r>
        <w:rPr>
          <w:color w:val="auto"/>
        </w:rPr>
        <w:t xml:space="preserve">        </w:t>
      </w:r>
      <w:r w:rsidR="00DE1196" w:rsidRPr="008E7F18">
        <w:rPr>
          <w:color w:val="auto"/>
        </w:rPr>
        <w:t xml:space="preserve">к </w:t>
      </w:r>
      <w:r w:rsidR="004E1A09">
        <w:rPr>
          <w:color w:val="auto"/>
        </w:rPr>
        <w:t>п</w:t>
      </w:r>
      <w:r w:rsidR="00DE1196" w:rsidRPr="008E7F18">
        <w:rPr>
          <w:color w:val="auto"/>
        </w:rPr>
        <w:t xml:space="preserve">оложению о порядке </w:t>
      </w:r>
      <w:r w:rsidR="00DE1196" w:rsidRPr="008E7F18">
        <w:rPr>
          <w:color w:val="auto"/>
        </w:rPr>
        <w:br/>
      </w:r>
      <w:r>
        <w:rPr>
          <w:color w:val="auto"/>
        </w:rPr>
        <w:t xml:space="preserve">        </w:t>
      </w:r>
      <w:r w:rsidR="00DE1196" w:rsidRPr="008E7F18">
        <w:rPr>
          <w:color w:val="auto"/>
        </w:rPr>
        <w:t xml:space="preserve">размещения нестационарных </w:t>
      </w:r>
      <w:r w:rsidR="00DE1196" w:rsidRPr="008E7F18">
        <w:rPr>
          <w:color w:val="auto"/>
        </w:rPr>
        <w:br/>
      </w:r>
      <w:r>
        <w:rPr>
          <w:color w:val="auto"/>
        </w:rPr>
        <w:t xml:space="preserve">        </w:t>
      </w:r>
      <w:r w:rsidR="00DE1196" w:rsidRPr="008E7F18">
        <w:rPr>
          <w:color w:val="auto"/>
        </w:rPr>
        <w:t>торговых объектов</w:t>
      </w:r>
    </w:p>
    <w:p w:rsidR="00DE1196" w:rsidRPr="008E7F18" w:rsidRDefault="00E841C5" w:rsidP="00337E56">
      <w:pPr>
        <w:ind w:left="5103"/>
        <w:rPr>
          <w:color w:val="auto"/>
        </w:rPr>
      </w:pPr>
      <w:r>
        <w:rPr>
          <w:color w:val="auto"/>
        </w:rPr>
        <w:t xml:space="preserve">        </w:t>
      </w:r>
      <w:r w:rsidR="00DE1196" w:rsidRPr="008E7F18">
        <w:rPr>
          <w:color w:val="auto"/>
        </w:rPr>
        <w:t xml:space="preserve">на территории муниципального </w:t>
      </w:r>
    </w:p>
    <w:p w:rsidR="00DE1196" w:rsidRPr="008E7F18" w:rsidRDefault="00E841C5" w:rsidP="00337E56">
      <w:pPr>
        <w:ind w:left="5103"/>
        <w:rPr>
          <w:color w:val="auto"/>
        </w:rPr>
      </w:pPr>
      <w:r>
        <w:rPr>
          <w:color w:val="auto"/>
        </w:rPr>
        <w:t xml:space="preserve">        </w:t>
      </w:r>
      <w:r w:rsidR="00DE1196" w:rsidRPr="008E7F18">
        <w:rPr>
          <w:color w:val="auto"/>
        </w:rPr>
        <w:t>образования «город Оренбург»</w:t>
      </w:r>
    </w:p>
    <w:p w:rsidR="00DE1196" w:rsidRPr="008E7F18" w:rsidRDefault="00DE1196" w:rsidP="00337E56">
      <w:pPr>
        <w:ind w:firstLine="709"/>
        <w:jc w:val="both"/>
        <w:rPr>
          <w:color w:val="auto"/>
        </w:rPr>
      </w:pPr>
    </w:p>
    <w:p w:rsidR="00DE1196" w:rsidRPr="008E7F18" w:rsidRDefault="00DE1196" w:rsidP="00337E56">
      <w:pPr>
        <w:ind w:firstLine="709"/>
        <w:jc w:val="right"/>
        <w:outlineLvl w:val="0"/>
        <w:rPr>
          <w:color w:val="auto"/>
        </w:rPr>
      </w:pPr>
    </w:p>
    <w:p w:rsidR="00DA4E14" w:rsidRPr="0084516C" w:rsidRDefault="00DA4E14" w:rsidP="00337E56">
      <w:pPr>
        <w:ind w:firstLine="709"/>
        <w:jc w:val="center"/>
        <w:rPr>
          <w:color w:val="auto"/>
        </w:rPr>
      </w:pPr>
      <w:bookmarkStart w:id="13" w:name="P298"/>
      <w:bookmarkEnd w:id="13"/>
      <w:r w:rsidRPr="0084516C">
        <w:rPr>
          <w:color w:val="auto"/>
        </w:rPr>
        <w:t>П</w:t>
      </w:r>
      <w:r w:rsidR="00283DFD" w:rsidRPr="0084516C">
        <w:rPr>
          <w:color w:val="auto"/>
        </w:rPr>
        <w:t xml:space="preserve">римерная форма договора </w:t>
      </w:r>
      <w:r w:rsidR="00D76B8F" w:rsidRPr="0084516C">
        <w:rPr>
          <w:color w:val="auto"/>
        </w:rPr>
        <w:t>№</w:t>
      </w:r>
      <w:r w:rsidRPr="0084516C">
        <w:rPr>
          <w:color w:val="auto"/>
        </w:rPr>
        <w:t xml:space="preserve"> _____</w:t>
      </w:r>
    </w:p>
    <w:p w:rsidR="005A2625" w:rsidRPr="0084516C" w:rsidRDefault="005A2625" w:rsidP="00337E56">
      <w:pPr>
        <w:pStyle w:val="1"/>
        <w:suppressAutoHyphens/>
        <w:spacing w:before="0"/>
        <w:jc w:val="center"/>
        <w:rPr>
          <w:rFonts w:ascii="Times New Roman" w:hAnsi="Times New Roman"/>
          <w:b w:val="0"/>
          <w:color w:val="000000"/>
        </w:rPr>
      </w:pPr>
      <w:r w:rsidRPr="0084516C">
        <w:rPr>
          <w:rFonts w:ascii="Times New Roman" w:hAnsi="Times New Roman"/>
          <w:b w:val="0"/>
          <w:color w:val="000000"/>
        </w:rPr>
        <w:t>на размещение нестационарного торгового объекта (общественного питания,</w:t>
      </w:r>
      <w:r w:rsidR="004714D8" w:rsidRPr="0084516C">
        <w:rPr>
          <w:rFonts w:ascii="Times New Roman" w:hAnsi="Times New Roman"/>
          <w:b w:val="0"/>
          <w:color w:val="000000"/>
        </w:rPr>
        <w:t xml:space="preserve"> торговли, бытового обслуживания,</w:t>
      </w:r>
      <w:r w:rsidRPr="0084516C">
        <w:rPr>
          <w:rFonts w:ascii="Times New Roman" w:hAnsi="Times New Roman"/>
          <w:b w:val="0"/>
          <w:color w:val="000000"/>
        </w:rPr>
        <w:t xml:space="preserve"> объекта сезонного характера, вендингового аппарата</w:t>
      </w:r>
      <w:r w:rsidR="0016423F" w:rsidRPr="0084516C">
        <w:rPr>
          <w:rFonts w:ascii="Times New Roman" w:hAnsi="Times New Roman"/>
          <w:b w:val="0"/>
          <w:color w:val="000000"/>
        </w:rPr>
        <w:t>)</w:t>
      </w:r>
    </w:p>
    <w:p w:rsidR="00DA4E14" w:rsidRPr="008E7F18" w:rsidRDefault="00DA4E14" w:rsidP="00337E56">
      <w:pPr>
        <w:ind w:firstLine="709"/>
        <w:jc w:val="both"/>
        <w:rPr>
          <w:b/>
          <w:color w:val="auto"/>
        </w:rPr>
      </w:pPr>
    </w:p>
    <w:p w:rsidR="00DA4E14" w:rsidRPr="008E7F18" w:rsidRDefault="00DA4E14" w:rsidP="00337E56">
      <w:pPr>
        <w:jc w:val="both"/>
        <w:rPr>
          <w:color w:val="auto"/>
        </w:rPr>
      </w:pPr>
      <w:r w:rsidRPr="008E7F18">
        <w:rPr>
          <w:color w:val="auto"/>
        </w:rPr>
        <w:t xml:space="preserve">г. Оренбург   </w:t>
      </w:r>
      <w:r w:rsidR="00411F37">
        <w:rPr>
          <w:color w:val="auto"/>
        </w:rPr>
        <w:t xml:space="preserve">                                                          </w:t>
      </w:r>
      <w:r w:rsidRPr="008E7F18">
        <w:rPr>
          <w:color w:val="auto"/>
        </w:rPr>
        <w:t xml:space="preserve">  </w:t>
      </w:r>
      <w:r w:rsidR="00D76B8F" w:rsidRPr="008E7F18">
        <w:rPr>
          <w:color w:val="auto"/>
        </w:rPr>
        <w:t xml:space="preserve">  «</w:t>
      </w:r>
      <w:r w:rsidRPr="008E7F18">
        <w:rPr>
          <w:color w:val="auto"/>
        </w:rPr>
        <w:t>__</w:t>
      </w:r>
      <w:r w:rsidR="00D76B8F" w:rsidRPr="008E7F18">
        <w:rPr>
          <w:color w:val="auto"/>
        </w:rPr>
        <w:t>»</w:t>
      </w:r>
      <w:r w:rsidRPr="008E7F18">
        <w:rPr>
          <w:color w:val="auto"/>
        </w:rPr>
        <w:t xml:space="preserve"> _____________ 20___ г.</w:t>
      </w:r>
    </w:p>
    <w:p w:rsidR="00A93FD5" w:rsidRPr="008E7F18" w:rsidRDefault="00A93FD5" w:rsidP="00337E56">
      <w:pPr>
        <w:jc w:val="both"/>
        <w:rPr>
          <w:color w:val="auto"/>
        </w:rPr>
      </w:pPr>
    </w:p>
    <w:p w:rsidR="0096006B" w:rsidRDefault="004714D8" w:rsidP="00337E56">
      <w:pPr>
        <w:ind w:firstLine="708"/>
        <w:jc w:val="both"/>
        <w:rPr>
          <w:color w:val="auto"/>
        </w:rPr>
      </w:pPr>
      <w:r>
        <w:rPr>
          <w:color w:val="auto"/>
        </w:rPr>
        <w:t>Комитет</w:t>
      </w:r>
      <w:r w:rsidRPr="008E7F18">
        <w:rPr>
          <w:color w:val="auto"/>
        </w:rPr>
        <w:t xml:space="preserve"> потребительского рынка, услуг и развития предпринимательства администрации города Оренбурга</w:t>
      </w:r>
      <w:r w:rsidR="00E455B7">
        <w:rPr>
          <w:color w:val="auto"/>
        </w:rPr>
        <w:t>,</w:t>
      </w:r>
      <w:r w:rsidR="00DA4E14" w:rsidRPr="008E7F18">
        <w:rPr>
          <w:color w:val="auto"/>
        </w:rPr>
        <w:t xml:space="preserve"> в </w:t>
      </w:r>
      <w:r w:rsidR="00411F37">
        <w:rPr>
          <w:color w:val="auto"/>
        </w:rPr>
        <w:t>л</w:t>
      </w:r>
      <w:r w:rsidR="00DA4E14" w:rsidRPr="008E7F18">
        <w:rPr>
          <w:color w:val="auto"/>
        </w:rPr>
        <w:t>ице</w:t>
      </w:r>
      <w:r w:rsidR="00411F37">
        <w:rPr>
          <w:color w:val="auto"/>
        </w:rPr>
        <w:t xml:space="preserve"> п</w:t>
      </w:r>
      <w:r>
        <w:rPr>
          <w:color w:val="auto"/>
        </w:rPr>
        <w:t>редседателя</w:t>
      </w:r>
      <w:r w:rsidR="0096006B">
        <w:rPr>
          <w:color w:val="auto"/>
        </w:rPr>
        <w:t>_____________________</w:t>
      </w:r>
      <w:r w:rsidR="00DA4E14" w:rsidRPr="008E7F18">
        <w:rPr>
          <w:color w:val="auto"/>
        </w:rPr>
        <w:t>___________________</w:t>
      </w:r>
      <w:r w:rsidR="004E1A09">
        <w:rPr>
          <w:color w:val="auto"/>
        </w:rPr>
        <w:t>_________</w:t>
      </w:r>
      <w:r w:rsidR="00411F37">
        <w:rPr>
          <w:color w:val="auto"/>
        </w:rPr>
        <w:t>_______</w:t>
      </w:r>
      <w:r w:rsidR="00C608C2">
        <w:rPr>
          <w:color w:val="auto"/>
        </w:rPr>
        <w:t>,</w:t>
      </w:r>
      <w:r w:rsidR="00DA4E14" w:rsidRPr="008E7F18">
        <w:rPr>
          <w:color w:val="auto"/>
        </w:rPr>
        <w:t xml:space="preserve"> действующего на основании</w:t>
      </w:r>
      <w:r w:rsidR="00271FAC" w:rsidRPr="008E7F18">
        <w:rPr>
          <w:color w:val="auto"/>
        </w:rPr>
        <w:t xml:space="preserve"> положения о комитете потребительского рынка, услуг и развития предпринимательства администрации города Оренбурга, утвержденного решением Оренбургского городского Совета от </w:t>
      </w:r>
      <w:r w:rsidR="00E455B7">
        <w:rPr>
          <w:color w:val="auto"/>
        </w:rPr>
        <w:t>28.10.2021</w:t>
      </w:r>
      <w:r w:rsidR="00271FAC" w:rsidRPr="008E7F18">
        <w:rPr>
          <w:color w:val="auto"/>
        </w:rPr>
        <w:t xml:space="preserve"> </w:t>
      </w:r>
      <w:r w:rsidR="00C608C2">
        <w:rPr>
          <w:color w:val="auto"/>
        </w:rPr>
        <w:br/>
      </w:r>
      <w:r w:rsidR="00271FAC" w:rsidRPr="008E7F18">
        <w:rPr>
          <w:color w:val="auto"/>
        </w:rPr>
        <w:t xml:space="preserve">№ </w:t>
      </w:r>
      <w:r w:rsidR="00E455B7">
        <w:rPr>
          <w:color w:val="auto"/>
        </w:rPr>
        <w:t>157</w:t>
      </w:r>
      <w:r w:rsidR="00271FAC" w:rsidRPr="008E7F18">
        <w:rPr>
          <w:color w:val="auto"/>
        </w:rPr>
        <w:t>,</w:t>
      </w:r>
      <w:r w:rsidR="00DA4E14" w:rsidRPr="008E7F18">
        <w:rPr>
          <w:color w:val="auto"/>
        </w:rPr>
        <w:t xml:space="preserve"> и</w:t>
      </w:r>
      <w:r w:rsidR="003361F2" w:rsidRPr="008E7F18">
        <w:rPr>
          <w:color w:val="auto"/>
        </w:rPr>
        <w:t>менуем</w:t>
      </w:r>
      <w:r>
        <w:rPr>
          <w:color w:val="auto"/>
        </w:rPr>
        <w:t>ый</w:t>
      </w:r>
      <w:r w:rsidR="0096006B">
        <w:rPr>
          <w:color w:val="auto"/>
        </w:rPr>
        <w:t xml:space="preserve"> </w:t>
      </w:r>
      <w:r w:rsidR="003361F2" w:rsidRPr="008E7F18">
        <w:rPr>
          <w:color w:val="auto"/>
        </w:rPr>
        <w:t>в</w:t>
      </w:r>
      <w:r w:rsidR="002020BA">
        <w:rPr>
          <w:color w:val="auto"/>
        </w:rPr>
        <w:t xml:space="preserve"> </w:t>
      </w:r>
      <w:r w:rsidR="003361F2" w:rsidRPr="008E7F18">
        <w:rPr>
          <w:color w:val="auto"/>
        </w:rPr>
        <w:t>дальнейшем</w:t>
      </w:r>
      <w:r w:rsidR="002020BA">
        <w:rPr>
          <w:color w:val="auto"/>
        </w:rPr>
        <w:t xml:space="preserve"> </w:t>
      </w:r>
      <w:r w:rsidR="003361F2" w:rsidRPr="008E7F18">
        <w:rPr>
          <w:color w:val="auto"/>
        </w:rPr>
        <w:t>«</w:t>
      </w:r>
      <w:r>
        <w:rPr>
          <w:color w:val="auto"/>
        </w:rPr>
        <w:t>Комитет</w:t>
      </w:r>
      <w:r w:rsidR="003361F2" w:rsidRPr="008E7F18">
        <w:rPr>
          <w:color w:val="auto"/>
        </w:rPr>
        <w:t>»</w:t>
      </w:r>
      <w:r w:rsidR="002101DB">
        <w:rPr>
          <w:color w:val="auto"/>
        </w:rPr>
        <w:t>, с одной стороны,</w:t>
      </w:r>
      <w:r w:rsidR="0096006B">
        <w:rPr>
          <w:color w:val="auto"/>
        </w:rPr>
        <w:t xml:space="preserve"> </w:t>
      </w:r>
      <w:r w:rsidR="002101DB">
        <w:rPr>
          <w:color w:val="auto"/>
        </w:rPr>
        <w:t>и_______</w:t>
      </w:r>
      <w:r w:rsidR="00BA01D5" w:rsidRPr="008E7F18">
        <w:rPr>
          <w:color w:val="auto"/>
        </w:rPr>
        <w:t>_______________</w:t>
      </w:r>
      <w:r w:rsidR="0096006B">
        <w:rPr>
          <w:color w:val="auto"/>
        </w:rPr>
        <w:t>____</w:t>
      </w:r>
      <w:r>
        <w:rPr>
          <w:color w:val="auto"/>
        </w:rPr>
        <w:t>__</w:t>
      </w:r>
      <w:r w:rsidR="002020BA">
        <w:rPr>
          <w:color w:val="auto"/>
        </w:rPr>
        <w:t>___</w:t>
      </w:r>
      <w:r w:rsidR="0096006B">
        <w:rPr>
          <w:color w:val="auto"/>
        </w:rPr>
        <w:t>_</w:t>
      </w:r>
      <w:r w:rsidR="00C608C2">
        <w:rPr>
          <w:color w:val="auto"/>
        </w:rPr>
        <w:t>__________________________________</w:t>
      </w:r>
      <w:r w:rsidR="0096006B">
        <w:rPr>
          <w:color w:val="auto"/>
        </w:rPr>
        <w:t>в</w:t>
      </w:r>
      <w:r w:rsidR="002020BA">
        <w:rPr>
          <w:color w:val="auto"/>
        </w:rPr>
        <w:t xml:space="preserve"> </w:t>
      </w:r>
      <w:r w:rsidR="00BA01D5" w:rsidRPr="008E7F18">
        <w:rPr>
          <w:color w:val="auto"/>
        </w:rPr>
        <w:t>лице</w:t>
      </w:r>
      <w:r w:rsidR="0096006B">
        <w:rPr>
          <w:color w:val="auto"/>
        </w:rPr>
        <w:t>____________________________</w:t>
      </w:r>
      <w:r w:rsidR="00C608C2">
        <w:rPr>
          <w:color w:val="auto"/>
        </w:rPr>
        <w:t>___________________</w:t>
      </w:r>
      <w:r w:rsidR="002020BA" w:rsidRPr="00C608C2">
        <w:rPr>
          <w:color w:val="auto"/>
        </w:rPr>
        <w:t>,</w:t>
      </w:r>
      <w:r w:rsidR="002020BA">
        <w:rPr>
          <w:color w:val="auto"/>
        </w:rPr>
        <w:t xml:space="preserve"> </w:t>
      </w:r>
      <w:r w:rsidR="00DA4E14" w:rsidRPr="008E7F18">
        <w:rPr>
          <w:color w:val="auto"/>
        </w:rPr>
        <w:t>действующего</w:t>
      </w:r>
      <w:r w:rsidR="0096006B">
        <w:rPr>
          <w:color w:val="auto"/>
        </w:rPr>
        <w:t xml:space="preserve"> н</w:t>
      </w:r>
      <w:r w:rsidR="00C608C2">
        <w:rPr>
          <w:color w:val="auto"/>
        </w:rPr>
        <w:t xml:space="preserve">а </w:t>
      </w:r>
      <w:r w:rsidR="0096006B">
        <w:rPr>
          <w:color w:val="auto"/>
        </w:rPr>
        <w:t>основании_________________________________________</w:t>
      </w:r>
      <w:r w:rsidR="00C608C2">
        <w:rPr>
          <w:color w:val="auto"/>
        </w:rPr>
        <w:t>______________</w:t>
      </w:r>
      <w:r w:rsidR="0096006B">
        <w:rPr>
          <w:color w:val="auto"/>
        </w:rPr>
        <w:t>,</w:t>
      </w:r>
    </w:p>
    <w:p w:rsidR="00606833" w:rsidRDefault="00C608C2" w:rsidP="00337E56">
      <w:pPr>
        <w:ind w:firstLine="708"/>
        <w:jc w:val="both"/>
        <w:rPr>
          <w:color w:val="auto"/>
        </w:rPr>
      </w:pPr>
      <w:r>
        <w:rPr>
          <w:color w:val="auto"/>
        </w:rPr>
        <w:t xml:space="preserve">             </w:t>
      </w:r>
      <w:r w:rsidR="002020BA" w:rsidRPr="00C608C2">
        <w:rPr>
          <w:color w:val="auto"/>
        </w:rPr>
        <w:t>(</w:t>
      </w:r>
      <w:r w:rsidR="00DA4E14" w:rsidRPr="00C608C2">
        <w:rPr>
          <w:color w:val="auto"/>
          <w:sz w:val="24"/>
          <w:szCs w:val="24"/>
        </w:rPr>
        <w:t xml:space="preserve">для юридического лица), </w:t>
      </w:r>
      <w:r w:rsidR="009117CB" w:rsidRPr="00C608C2">
        <w:rPr>
          <w:color w:val="auto"/>
          <w:sz w:val="24"/>
          <w:szCs w:val="24"/>
        </w:rPr>
        <w:t>(</w:t>
      </w:r>
      <w:r w:rsidR="004714D8" w:rsidRPr="00C608C2">
        <w:rPr>
          <w:color w:val="auto"/>
          <w:sz w:val="24"/>
          <w:szCs w:val="24"/>
        </w:rPr>
        <w:t>Ф.И.О.,</w:t>
      </w:r>
      <w:r w:rsidR="004E1A09" w:rsidRPr="00C608C2">
        <w:rPr>
          <w:color w:val="auto"/>
          <w:sz w:val="24"/>
          <w:szCs w:val="24"/>
        </w:rPr>
        <w:t xml:space="preserve"> ИНН,</w:t>
      </w:r>
      <w:r w:rsidR="00DA4E14" w:rsidRPr="00C608C2">
        <w:rPr>
          <w:color w:val="auto"/>
          <w:sz w:val="24"/>
          <w:szCs w:val="24"/>
        </w:rPr>
        <w:t xml:space="preserve"> ОГРН</w:t>
      </w:r>
      <w:r w:rsidRPr="00C608C2">
        <w:rPr>
          <w:color w:val="auto"/>
          <w:sz w:val="24"/>
          <w:szCs w:val="24"/>
        </w:rPr>
        <w:t>)</w:t>
      </w:r>
      <w:r w:rsidR="00DA4E14" w:rsidRPr="00C608C2">
        <w:rPr>
          <w:color w:val="auto"/>
        </w:rPr>
        <w:t xml:space="preserve"> </w:t>
      </w:r>
      <w:r w:rsidRPr="00C608C2">
        <w:rPr>
          <w:color w:val="auto"/>
        </w:rPr>
        <w:br/>
      </w:r>
      <w:r w:rsidR="00DA4E14" w:rsidRPr="008E7F18">
        <w:rPr>
          <w:color w:val="auto"/>
        </w:rPr>
        <w:t>зарегистрированный</w:t>
      </w:r>
      <w:r w:rsidR="00606833">
        <w:rPr>
          <w:color w:val="auto"/>
        </w:rPr>
        <w:t xml:space="preserve"> </w:t>
      </w:r>
      <w:r w:rsidR="00DA4E14" w:rsidRPr="008E7F18">
        <w:rPr>
          <w:color w:val="auto"/>
        </w:rPr>
        <w:t>по</w:t>
      </w:r>
      <w:r>
        <w:rPr>
          <w:color w:val="auto"/>
        </w:rPr>
        <w:t xml:space="preserve"> </w:t>
      </w:r>
      <w:r w:rsidR="00606833">
        <w:rPr>
          <w:color w:val="auto"/>
        </w:rPr>
        <w:t>а</w:t>
      </w:r>
      <w:r w:rsidR="00DA4E14" w:rsidRPr="008E7F18">
        <w:rPr>
          <w:color w:val="auto"/>
        </w:rPr>
        <w:t>дресу</w:t>
      </w:r>
      <w:r w:rsidR="00F3187B">
        <w:rPr>
          <w:color w:val="auto"/>
        </w:rPr>
        <w:t>:</w:t>
      </w:r>
      <w:r w:rsidR="002020BA">
        <w:rPr>
          <w:color w:val="auto"/>
        </w:rPr>
        <w:t>________________________</w:t>
      </w:r>
      <w:r w:rsidR="00606833">
        <w:rPr>
          <w:color w:val="auto"/>
        </w:rPr>
        <w:t>_____________</w:t>
      </w:r>
      <w:r w:rsidR="0096006B">
        <w:rPr>
          <w:color w:val="auto"/>
        </w:rPr>
        <w:t>___,</w:t>
      </w:r>
    </w:p>
    <w:p w:rsidR="00DA4E14" w:rsidRPr="008E7F18" w:rsidRDefault="0096006B" w:rsidP="00337E56">
      <w:pPr>
        <w:ind w:firstLine="708"/>
        <w:jc w:val="both"/>
        <w:rPr>
          <w:color w:val="auto"/>
        </w:rPr>
      </w:pPr>
      <w:r>
        <w:rPr>
          <w:i/>
          <w:color w:val="auto"/>
          <w:sz w:val="24"/>
          <w:szCs w:val="24"/>
        </w:rPr>
        <w:t xml:space="preserve">                  </w:t>
      </w:r>
      <w:r w:rsidR="00C608C2">
        <w:rPr>
          <w:i/>
          <w:color w:val="auto"/>
          <w:sz w:val="24"/>
          <w:szCs w:val="24"/>
        </w:rPr>
        <w:t xml:space="preserve">                                </w:t>
      </w:r>
      <w:r>
        <w:rPr>
          <w:i/>
          <w:color w:val="auto"/>
          <w:sz w:val="24"/>
          <w:szCs w:val="24"/>
        </w:rPr>
        <w:t xml:space="preserve"> </w:t>
      </w:r>
      <w:r w:rsidR="00DA4E14" w:rsidRPr="00C608C2">
        <w:rPr>
          <w:color w:val="auto"/>
          <w:sz w:val="24"/>
          <w:szCs w:val="24"/>
        </w:rPr>
        <w:t>(для</w:t>
      </w:r>
      <w:r w:rsidR="00606833" w:rsidRPr="00C608C2">
        <w:rPr>
          <w:color w:val="auto"/>
          <w:sz w:val="24"/>
          <w:szCs w:val="24"/>
        </w:rPr>
        <w:t xml:space="preserve"> </w:t>
      </w:r>
      <w:r w:rsidR="00DA4E14" w:rsidRPr="00C608C2">
        <w:rPr>
          <w:color w:val="auto"/>
          <w:sz w:val="24"/>
          <w:szCs w:val="24"/>
        </w:rPr>
        <w:t>индивидуальных предпринимателей)</w:t>
      </w:r>
      <w:r w:rsidR="00DA4E14" w:rsidRPr="008E7F18">
        <w:rPr>
          <w:color w:val="auto"/>
        </w:rPr>
        <w:t xml:space="preserve"> именуемый в дальнейшем </w:t>
      </w:r>
      <w:r w:rsidR="00AB7ECD" w:rsidRPr="008E7F18">
        <w:rPr>
          <w:color w:val="auto"/>
        </w:rPr>
        <w:t>«</w:t>
      </w:r>
      <w:r w:rsidR="00A11650" w:rsidRPr="008E7F18">
        <w:rPr>
          <w:color w:val="auto"/>
        </w:rPr>
        <w:t>субъект</w:t>
      </w:r>
      <w:r w:rsidR="007E6D1A">
        <w:rPr>
          <w:color w:val="auto"/>
        </w:rPr>
        <w:t xml:space="preserve"> предпринимательства</w:t>
      </w:r>
      <w:r w:rsidR="00AB7ECD" w:rsidRPr="008E7F18">
        <w:rPr>
          <w:color w:val="auto"/>
        </w:rPr>
        <w:t>»</w:t>
      </w:r>
      <w:r w:rsidR="00DA4E14" w:rsidRPr="008E7F18">
        <w:rPr>
          <w:color w:val="auto"/>
        </w:rPr>
        <w:t>,</w:t>
      </w:r>
      <w:r w:rsidR="00606833">
        <w:rPr>
          <w:color w:val="auto"/>
        </w:rPr>
        <w:t xml:space="preserve"> </w:t>
      </w:r>
      <w:r w:rsidR="00DA4E14" w:rsidRPr="008E7F18">
        <w:rPr>
          <w:color w:val="auto"/>
        </w:rPr>
        <w:t>с другой стороны,</w:t>
      </w:r>
      <w:r w:rsidR="00606833">
        <w:rPr>
          <w:color w:val="auto"/>
        </w:rPr>
        <w:t xml:space="preserve"> </w:t>
      </w:r>
      <w:r w:rsidR="00DA4E14" w:rsidRPr="008E7F18">
        <w:rPr>
          <w:color w:val="auto"/>
        </w:rPr>
        <w:t xml:space="preserve">вместе именуемые </w:t>
      </w:r>
      <w:r w:rsidR="00AB7ECD" w:rsidRPr="008E7F18">
        <w:rPr>
          <w:color w:val="auto"/>
        </w:rPr>
        <w:t>«</w:t>
      </w:r>
      <w:r w:rsidR="00B33EA6">
        <w:rPr>
          <w:color w:val="auto"/>
        </w:rPr>
        <w:t>С</w:t>
      </w:r>
      <w:r w:rsidR="00DA4E14" w:rsidRPr="008E7F18">
        <w:rPr>
          <w:color w:val="auto"/>
        </w:rPr>
        <w:t>тороны</w:t>
      </w:r>
      <w:r w:rsidR="00AB7ECD" w:rsidRPr="008E7F18">
        <w:rPr>
          <w:color w:val="auto"/>
        </w:rPr>
        <w:t>»</w:t>
      </w:r>
      <w:r w:rsidR="00DA4E14" w:rsidRPr="008E7F18">
        <w:rPr>
          <w:color w:val="auto"/>
        </w:rPr>
        <w:t>, заключили настоящий</w:t>
      </w:r>
      <w:r w:rsidR="00606833">
        <w:rPr>
          <w:color w:val="auto"/>
        </w:rPr>
        <w:t xml:space="preserve"> </w:t>
      </w:r>
      <w:r w:rsidR="00DA4E14" w:rsidRPr="008E7F18">
        <w:rPr>
          <w:color w:val="auto"/>
        </w:rPr>
        <w:t xml:space="preserve">договор </w:t>
      </w:r>
      <w:r w:rsidR="00584EC4" w:rsidRPr="008E7F18">
        <w:rPr>
          <w:color w:val="auto"/>
        </w:rPr>
        <w:t xml:space="preserve">на размещение нестационарного торгового объекта </w:t>
      </w:r>
      <w:r w:rsidR="00DA4E14" w:rsidRPr="008E7F18">
        <w:rPr>
          <w:color w:val="auto"/>
        </w:rPr>
        <w:t>(далее</w:t>
      </w:r>
      <w:r w:rsidR="00C608C2">
        <w:rPr>
          <w:color w:val="auto"/>
        </w:rPr>
        <w:t xml:space="preserve"> – </w:t>
      </w:r>
      <w:r w:rsidR="00602269" w:rsidRPr="008E7F18">
        <w:rPr>
          <w:color w:val="auto"/>
        </w:rPr>
        <w:t>д</w:t>
      </w:r>
      <w:r w:rsidR="00DA4E14" w:rsidRPr="008E7F18">
        <w:rPr>
          <w:color w:val="auto"/>
        </w:rPr>
        <w:t>оговор) о нижеследующем:</w:t>
      </w:r>
    </w:p>
    <w:p w:rsidR="00DA4E14" w:rsidRPr="008E7F18" w:rsidRDefault="00DA4E14" w:rsidP="00337E56">
      <w:pPr>
        <w:ind w:firstLine="709"/>
        <w:jc w:val="both"/>
        <w:rPr>
          <w:color w:val="auto"/>
        </w:rPr>
      </w:pPr>
    </w:p>
    <w:p w:rsidR="00DA4E14" w:rsidRPr="008E7F18" w:rsidRDefault="00DA4E14" w:rsidP="00337E56">
      <w:pPr>
        <w:ind w:firstLine="709"/>
        <w:jc w:val="center"/>
        <w:rPr>
          <w:color w:val="auto"/>
        </w:rPr>
      </w:pPr>
      <w:r w:rsidRPr="008E7F18">
        <w:rPr>
          <w:color w:val="auto"/>
        </w:rPr>
        <w:t>1. П</w:t>
      </w:r>
      <w:r w:rsidR="0027551A" w:rsidRPr="008E7F18">
        <w:rPr>
          <w:color w:val="auto"/>
        </w:rPr>
        <w:t>редмет и условия договора</w:t>
      </w:r>
    </w:p>
    <w:p w:rsidR="00A93FD5" w:rsidRPr="008E7F18" w:rsidRDefault="00A93FD5" w:rsidP="00337E56">
      <w:pPr>
        <w:jc w:val="both"/>
        <w:rPr>
          <w:color w:val="auto"/>
        </w:rPr>
      </w:pPr>
      <w:bookmarkStart w:id="14" w:name="P316"/>
      <w:bookmarkEnd w:id="14"/>
    </w:p>
    <w:p w:rsidR="00DA4E14" w:rsidRPr="008E7F18" w:rsidRDefault="00DA4E14" w:rsidP="00337E56">
      <w:pPr>
        <w:ind w:firstLine="708"/>
        <w:jc w:val="both"/>
        <w:rPr>
          <w:color w:val="auto"/>
        </w:rPr>
      </w:pPr>
      <w:r w:rsidRPr="008E7F18">
        <w:rPr>
          <w:color w:val="auto"/>
        </w:rPr>
        <w:t xml:space="preserve">1.1.  </w:t>
      </w:r>
      <w:r w:rsidR="004714D8">
        <w:rPr>
          <w:color w:val="auto"/>
        </w:rPr>
        <w:t>Комитет</w:t>
      </w:r>
      <w:r w:rsidRPr="008E7F18">
        <w:rPr>
          <w:color w:val="auto"/>
        </w:rPr>
        <w:t xml:space="preserve">  предоставляет  </w:t>
      </w:r>
      <w:r w:rsidR="00A11650" w:rsidRPr="008E7F18">
        <w:rPr>
          <w:color w:val="auto"/>
        </w:rPr>
        <w:t>субъекту</w:t>
      </w:r>
      <w:r w:rsidR="005A2625">
        <w:rPr>
          <w:color w:val="auto"/>
        </w:rPr>
        <w:t xml:space="preserve"> предпринимательства</w:t>
      </w:r>
      <w:r w:rsidRPr="008E7F18">
        <w:rPr>
          <w:color w:val="auto"/>
        </w:rPr>
        <w:t xml:space="preserve"> право</w:t>
      </w:r>
      <w:r w:rsidR="004E1A09">
        <w:rPr>
          <w:color w:val="auto"/>
        </w:rPr>
        <w:br/>
      </w:r>
      <w:r w:rsidRPr="008E7F18">
        <w:rPr>
          <w:color w:val="auto"/>
        </w:rPr>
        <w:t xml:space="preserve"> на размещение</w:t>
      </w:r>
      <w:r w:rsidR="00606833">
        <w:rPr>
          <w:color w:val="auto"/>
        </w:rPr>
        <w:t xml:space="preserve"> </w:t>
      </w:r>
      <w:r w:rsidRPr="008E7F18">
        <w:rPr>
          <w:color w:val="auto"/>
        </w:rPr>
        <w:t>нестационарного   торгового   объекта</w:t>
      </w:r>
      <w:r w:rsidR="00606833">
        <w:rPr>
          <w:color w:val="auto"/>
        </w:rPr>
        <w:t xml:space="preserve"> </w:t>
      </w:r>
      <w:r w:rsidR="00C8043D" w:rsidRPr="008E7F18">
        <w:rPr>
          <w:color w:val="auto"/>
        </w:rPr>
        <w:t>(далее – НТО)</w:t>
      </w:r>
      <w:r w:rsidR="00AC0722">
        <w:rPr>
          <w:color w:val="auto"/>
        </w:rPr>
        <w:t xml:space="preserve"> </w:t>
      </w:r>
      <w:r w:rsidR="00FB244C" w:rsidRPr="008E7F18">
        <w:rPr>
          <w:color w:val="auto"/>
        </w:rPr>
        <w:t>площадью ___ кв.м</w:t>
      </w:r>
      <w:r w:rsidR="00606833">
        <w:rPr>
          <w:color w:val="auto"/>
        </w:rPr>
        <w:t xml:space="preserve"> </w:t>
      </w:r>
      <w:r w:rsidRPr="008E7F18">
        <w:rPr>
          <w:color w:val="auto"/>
        </w:rPr>
        <w:t>на   земельном   участке</w:t>
      </w:r>
      <w:r w:rsidR="00271FAC" w:rsidRPr="008E7F18">
        <w:rPr>
          <w:color w:val="auto"/>
        </w:rPr>
        <w:t>,</w:t>
      </w:r>
      <w:r w:rsidRPr="008E7F18">
        <w:rPr>
          <w:color w:val="auto"/>
        </w:rPr>
        <w:t xml:space="preserve">   расположенном</w:t>
      </w:r>
      <w:r w:rsidR="00AC0722">
        <w:rPr>
          <w:color w:val="auto"/>
        </w:rPr>
        <w:t xml:space="preserve"> относительно ориентира</w:t>
      </w:r>
      <w:r w:rsidRPr="008E7F18">
        <w:rPr>
          <w:color w:val="auto"/>
        </w:rPr>
        <w:t xml:space="preserve"> по адресу</w:t>
      </w:r>
      <w:r w:rsidR="00156EE3">
        <w:rPr>
          <w:color w:val="auto"/>
        </w:rPr>
        <w:t>: ____</w:t>
      </w:r>
      <w:r w:rsidR="009117CB" w:rsidRPr="008E7F18">
        <w:rPr>
          <w:color w:val="auto"/>
        </w:rPr>
        <w:t>_</w:t>
      </w:r>
      <w:r w:rsidRPr="008E7F18">
        <w:rPr>
          <w:color w:val="auto"/>
        </w:rPr>
        <w:t>_________________</w:t>
      </w:r>
      <w:r w:rsidR="000A2EEC" w:rsidRPr="008E7F18">
        <w:rPr>
          <w:color w:val="auto"/>
        </w:rPr>
        <w:t>_______________</w:t>
      </w:r>
      <w:r w:rsidRPr="008E7F18">
        <w:rPr>
          <w:color w:val="auto"/>
        </w:rPr>
        <w:t xml:space="preserve">__, </w:t>
      </w:r>
      <w:r w:rsidR="004A3A04">
        <w:rPr>
          <w:color w:val="auto"/>
        </w:rPr>
        <w:br/>
      </w:r>
      <w:r w:rsidRPr="008E7F18">
        <w:rPr>
          <w:color w:val="auto"/>
        </w:rPr>
        <w:t>в</w:t>
      </w:r>
      <w:r w:rsidR="004A3A04">
        <w:rPr>
          <w:color w:val="auto"/>
        </w:rPr>
        <w:t xml:space="preserve"> </w:t>
      </w:r>
      <w:r w:rsidRPr="008E7F18">
        <w:rPr>
          <w:color w:val="auto"/>
        </w:rPr>
        <w:t>кадастровом квартале ____</w:t>
      </w:r>
      <w:r w:rsidR="00156EE3">
        <w:rPr>
          <w:color w:val="auto"/>
        </w:rPr>
        <w:t>______</w:t>
      </w:r>
      <w:r w:rsidR="00AC0722">
        <w:rPr>
          <w:color w:val="auto"/>
        </w:rPr>
        <w:t>______</w:t>
      </w:r>
      <w:r w:rsidRPr="008E7F18">
        <w:rPr>
          <w:color w:val="auto"/>
        </w:rPr>
        <w:t>_,</w:t>
      </w:r>
      <w:r w:rsidR="004A3A04">
        <w:rPr>
          <w:color w:val="auto"/>
        </w:rPr>
        <w:t xml:space="preserve"> </w:t>
      </w:r>
      <w:r w:rsidR="00B33EA6">
        <w:rPr>
          <w:color w:val="auto"/>
        </w:rPr>
        <w:t>в соответствии со</w:t>
      </w:r>
      <w:r w:rsidR="00606833">
        <w:rPr>
          <w:color w:val="auto"/>
        </w:rPr>
        <w:t xml:space="preserve"> </w:t>
      </w:r>
      <w:r w:rsidR="00602269" w:rsidRPr="008E7F18">
        <w:rPr>
          <w:color w:val="auto"/>
        </w:rPr>
        <w:t>с</w:t>
      </w:r>
      <w:r w:rsidRPr="008E7F18">
        <w:rPr>
          <w:color w:val="auto"/>
        </w:rPr>
        <w:t>хем</w:t>
      </w:r>
      <w:r w:rsidR="00B33EA6">
        <w:rPr>
          <w:color w:val="auto"/>
        </w:rPr>
        <w:t>ой</w:t>
      </w:r>
      <w:r w:rsidRPr="008E7F18">
        <w:rPr>
          <w:color w:val="auto"/>
        </w:rPr>
        <w:t xml:space="preserve">   размещения</w:t>
      </w:r>
      <w:r w:rsidR="00C8043D" w:rsidRPr="008E7F18">
        <w:rPr>
          <w:color w:val="auto"/>
        </w:rPr>
        <w:t xml:space="preserve"> НТО</w:t>
      </w:r>
      <w:r w:rsidRPr="008E7F18">
        <w:rPr>
          <w:color w:val="auto"/>
        </w:rPr>
        <w:t xml:space="preserve">, утвержденной постановлением </w:t>
      </w:r>
      <w:r w:rsidR="00283DFD" w:rsidRPr="008E7F18">
        <w:rPr>
          <w:color w:val="auto"/>
        </w:rPr>
        <w:t>А</w:t>
      </w:r>
      <w:r w:rsidRPr="008E7F18">
        <w:rPr>
          <w:color w:val="auto"/>
        </w:rPr>
        <w:t>дминистрации</w:t>
      </w:r>
      <w:r w:rsidR="00606833">
        <w:rPr>
          <w:color w:val="auto"/>
        </w:rPr>
        <w:t xml:space="preserve"> </w:t>
      </w:r>
      <w:r w:rsidRPr="008E7F18">
        <w:rPr>
          <w:color w:val="auto"/>
        </w:rPr>
        <w:t xml:space="preserve">города   Оренбурга от _____________  </w:t>
      </w:r>
      <w:r w:rsidR="00AB7ECD" w:rsidRPr="008E7F18">
        <w:rPr>
          <w:color w:val="auto"/>
        </w:rPr>
        <w:t>№</w:t>
      </w:r>
      <w:r w:rsidR="004A3A04">
        <w:rPr>
          <w:color w:val="auto"/>
        </w:rPr>
        <w:t xml:space="preserve"> </w:t>
      </w:r>
      <w:r w:rsidRPr="008E7F18">
        <w:rPr>
          <w:color w:val="auto"/>
        </w:rPr>
        <w:t>_</w:t>
      </w:r>
      <w:r w:rsidR="00AB7ECD" w:rsidRPr="008E7F18">
        <w:rPr>
          <w:color w:val="auto"/>
        </w:rPr>
        <w:t>__</w:t>
      </w:r>
      <w:r w:rsidRPr="008E7F18">
        <w:rPr>
          <w:color w:val="auto"/>
        </w:rPr>
        <w:t>_,</w:t>
      </w:r>
      <w:r w:rsidR="00606833">
        <w:rPr>
          <w:color w:val="auto"/>
        </w:rPr>
        <w:t xml:space="preserve"> </w:t>
      </w:r>
      <w:r w:rsidRPr="008E7F18">
        <w:rPr>
          <w:color w:val="auto"/>
        </w:rPr>
        <w:t xml:space="preserve">а </w:t>
      </w:r>
      <w:r w:rsidR="00A11650" w:rsidRPr="008E7F18">
        <w:rPr>
          <w:color w:val="auto"/>
        </w:rPr>
        <w:t>субъект</w:t>
      </w:r>
      <w:r w:rsidR="005A2625">
        <w:rPr>
          <w:color w:val="auto"/>
        </w:rPr>
        <w:t xml:space="preserve"> предпринимательства</w:t>
      </w:r>
      <w:r w:rsidR="00606833">
        <w:rPr>
          <w:color w:val="auto"/>
        </w:rPr>
        <w:t xml:space="preserve"> </w:t>
      </w:r>
      <w:r w:rsidRPr="008E7F18">
        <w:rPr>
          <w:color w:val="auto"/>
        </w:rPr>
        <w:t>обязуется разместить</w:t>
      </w:r>
      <w:r w:rsidR="00606833">
        <w:rPr>
          <w:color w:val="auto"/>
        </w:rPr>
        <w:t xml:space="preserve"> и в</w:t>
      </w:r>
      <w:r w:rsidRPr="008E7F18">
        <w:rPr>
          <w:color w:val="auto"/>
        </w:rPr>
        <w:t xml:space="preserve"> течение всего срока действия настоящего</w:t>
      </w:r>
      <w:r w:rsidR="00606833">
        <w:rPr>
          <w:color w:val="auto"/>
        </w:rPr>
        <w:t xml:space="preserve"> </w:t>
      </w:r>
      <w:r w:rsidR="00602269" w:rsidRPr="008E7F18">
        <w:rPr>
          <w:color w:val="auto"/>
        </w:rPr>
        <w:t>д</w:t>
      </w:r>
      <w:r w:rsidRPr="008E7F18">
        <w:rPr>
          <w:color w:val="auto"/>
        </w:rPr>
        <w:t xml:space="preserve">оговора функционирование </w:t>
      </w:r>
      <w:r w:rsidR="00C8043D" w:rsidRPr="008E7F18">
        <w:rPr>
          <w:color w:val="auto"/>
        </w:rPr>
        <w:t xml:space="preserve">НТО </w:t>
      </w:r>
      <w:r w:rsidRPr="008E7F18">
        <w:rPr>
          <w:color w:val="auto"/>
        </w:rPr>
        <w:t>на условиях и в порядке, предусмотренных</w:t>
      </w:r>
      <w:r w:rsidR="00606833">
        <w:rPr>
          <w:color w:val="auto"/>
        </w:rPr>
        <w:t xml:space="preserve"> </w:t>
      </w:r>
      <w:r w:rsidR="00AB7ECD" w:rsidRPr="008E7F18">
        <w:rPr>
          <w:color w:val="auto"/>
        </w:rPr>
        <w:t xml:space="preserve">настоящим </w:t>
      </w:r>
      <w:r w:rsidR="00602269" w:rsidRPr="008E7F18">
        <w:rPr>
          <w:color w:val="auto"/>
        </w:rPr>
        <w:t>д</w:t>
      </w:r>
      <w:r w:rsidRPr="008E7F18">
        <w:rPr>
          <w:color w:val="auto"/>
        </w:rPr>
        <w:t>оговором</w:t>
      </w:r>
      <w:r w:rsidR="00606833">
        <w:rPr>
          <w:color w:val="auto"/>
        </w:rPr>
        <w:t xml:space="preserve"> </w:t>
      </w:r>
      <w:r w:rsidRPr="008E7F18">
        <w:rPr>
          <w:color w:val="auto"/>
        </w:rPr>
        <w:t>и требованиями законодательства</w:t>
      </w:r>
      <w:r w:rsidR="00512B50" w:rsidRPr="008E7F18">
        <w:rPr>
          <w:color w:val="auto"/>
        </w:rPr>
        <w:t xml:space="preserve"> Российской </w:t>
      </w:r>
      <w:r w:rsidR="00512B50" w:rsidRPr="008E7F18">
        <w:rPr>
          <w:color w:val="auto"/>
        </w:rPr>
        <w:lastRenderedPageBreak/>
        <w:t>Федерации, Оренбургской области, муниципальными правовыми актами</w:t>
      </w:r>
      <w:r w:rsidR="00B33EA6">
        <w:rPr>
          <w:color w:val="auto"/>
        </w:rPr>
        <w:t xml:space="preserve"> города Оренбурга</w:t>
      </w:r>
      <w:r w:rsidRPr="008E7F18">
        <w:rPr>
          <w:color w:val="auto"/>
        </w:rPr>
        <w:t>.</w:t>
      </w:r>
    </w:p>
    <w:p w:rsidR="00DA4E14" w:rsidRPr="008E7F18" w:rsidRDefault="00DA4E14" w:rsidP="00337E56">
      <w:pPr>
        <w:ind w:firstLine="708"/>
        <w:jc w:val="both"/>
        <w:rPr>
          <w:color w:val="auto"/>
        </w:rPr>
      </w:pPr>
      <w:bookmarkStart w:id="15" w:name="P327"/>
      <w:bookmarkEnd w:id="15"/>
      <w:r w:rsidRPr="008E7F18">
        <w:rPr>
          <w:color w:val="auto"/>
        </w:rPr>
        <w:t xml:space="preserve">1.2. Тип и наименование объекта </w:t>
      </w:r>
      <w:r w:rsidR="00B879B3" w:rsidRPr="008E7F18">
        <w:rPr>
          <w:color w:val="auto"/>
        </w:rPr>
        <w:t>–</w:t>
      </w:r>
      <w:r w:rsidR="004A3A04">
        <w:rPr>
          <w:color w:val="auto"/>
        </w:rPr>
        <w:t xml:space="preserve"> </w:t>
      </w:r>
      <w:r w:rsidRPr="008E7F18">
        <w:rPr>
          <w:color w:val="auto"/>
        </w:rPr>
        <w:t>_________________________</w:t>
      </w:r>
      <w:r w:rsidR="00584EC4" w:rsidRPr="008E7F18">
        <w:rPr>
          <w:color w:val="auto"/>
        </w:rPr>
        <w:t>____</w:t>
      </w:r>
      <w:r w:rsidRPr="008E7F18">
        <w:rPr>
          <w:color w:val="auto"/>
        </w:rPr>
        <w:t>__.</w:t>
      </w:r>
    </w:p>
    <w:p w:rsidR="00DA4E14" w:rsidRPr="008E7F18" w:rsidRDefault="00DA4E14" w:rsidP="00337E56">
      <w:pPr>
        <w:ind w:firstLine="708"/>
        <w:jc w:val="both"/>
        <w:rPr>
          <w:color w:val="auto"/>
        </w:rPr>
      </w:pPr>
      <w:bookmarkStart w:id="16" w:name="P328"/>
      <w:bookmarkEnd w:id="16"/>
      <w:r w:rsidRPr="008E7F18">
        <w:rPr>
          <w:color w:val="auto"/>
        </w:rPr>
        <w:t xml:space="preserve">1.3. Специализация объекта </w:t>
      </w:r>
      <w:r w:rsidR="00B879B3" w:rsidRPr="008E7F18">
        <w:rPr>
          <w:color w:val="auto"/>
        </w:rPr>
        <w:t>–</w:t>
      </w:r>
      <w:r w:rsidRPr="008E7F18">
        <w:rPr>
          <w:color w:val="auto"/>
        </w:rPr>
        <w:t xml:space="preserve"> _________________________</w:t>
      </w:r>
      <w:r w:rsidR="00584EC4" w:rsidRPr="008E7F18">
        <w:rPr>
          <w:color w:val="auto"/>
        </w:rPr>
        <w:t>_________</w:t>
      </w:r>
      <w:r w:rsidRPr="008E7F18">
        <w:rPr>
          <w:color w:val="auto"/>
        </w:rPr>
        <w:t>_.</w:t>
      </w:r>
    </w:p>
    <w:p w:rsidR="00283DFD" w:rsidRPr="008E7F18" w:rsidRDefault="00DA4E14" w:rsidP="00337E56">
      <w:pPr>
        <w:ind w:firstLine="709"/>
        <w:jc w:val="both"/>
        <w:rPr>
          <w:color w:val="auto"/>
        </w:rPr>
      </w:pPr>
      <w:bookmarkStart w:id="17" w:name="P329"/>
      <w:bookmarkEnd w:id="17"/>
      <w:r w:rsidRPr="008E7F18">
        <w:rPr>
          <w:color w:val="auto"/>
        </w:rPr>
        <w:t>1.4.</w:t>
      </w:r>
      <w:r w:rsidR="004A3A04">
        <w:rPr>
          <w:color w:val="auto"/>
        </w:rPr>
        <w:t xml:space="preserve"> </w:t>
      </w:r>
      <w:r w:rsidR="00F053D3" w:rsidRPr="008E7F18">
        <w:rPr>
          <w:color w:val="auto"/>
        </w:rPr>
        <w:t>Ассортиментный п</w:t>
      </w:r>
      <w:r w:rsidRPr="008E7F18">
        <w:rPr>
          <w:color w:val="auto"/>
        </w:rPr>
        <w:t>еречень реализуемого</w:t>
      </w:r>
      <w:r w:rsidR="00543AA5">
        <w:rPr>
          <w:color w:val="auto"/>
        </w:rPr>
        <w:t xml:space="preserve"> </w:t>
      </w:r>
      <w:r w:rsidRPr="008E7F18">
        <w:rPr>
          <w:color w:val="auto"/>
        </w:rPr>
        <w:t>товара</w:t>
      </w:r>
      <w:r w:rsidR="004A3A04">
        <w:rPr>
          <w:color w:val="auto"/>
        </w:rPr>
        <w:t xml:space="preserve"> </w:t>
      </w:r>
      <w:r w:rsidR="002B2743" w:rsidRPr="008E7F18">
        <w:rPr>
          <w:color w:val="auto"/>
        </w:rPr>
        <w:t>(оказываемых услуг)</w:t>
      </w:r>
      <w:r w:rsidR="004A3A04">
        <w:rPr>
          <w:color w:val="auto"/>
        </w:rPr>
        <w:t xml:space="preserve"> – </w:t>
      </w:r>
      <w:r w:rsidR="00D76B8F" w:rsidRPr="008E7F18">
        <w:rPr>
          <w:color w:val="auto"/>
        </w:rPr>
        <w:t>_________________________________________</w:t>
      </w:r>
      <w:r w:rsidR="00584EC4" w:rsidRPr="008E7F18">
        <w:rPr>
          <w:color w:val="auto"/>
        </w:rPr>
        <w:t>__</w:t>
      </w:r>
      <w:r w:rsidR="00D76B8F" w:rsidRPr="008E7F18">
        <w:rPr>
          <w:color w:val="auto"/>
        </w:rPr>
        <w:t>_____</w:t>
      </w:r>
      <w:r w:rsidR="00606833">
        <w:rPr>
          <w:color w:val="auto"/>
        </w:rPr>
        <w:t>___________</w:t>
      </w:r>
      <w:r w:rsidR="00283DFD" w:rsidRPr="008E7F18">
        <w:rPr>
          <w:color w:val="auto"/>
        </w:rPr>
        <w:t>.</w:t>
      </w:r>
    </w:p>
    <w:p w:rsidR="00DA4E14" w:rsidRPr="008E7F18" w:rsidRDefault="00DA4E14" w:rsidP="00337E56">
      <w:pPr>
        <w:ind w:firstLine="709"/>
        <w:jc w:val="both"/>
        <w:rPr>
          <w:color w:val="auto"/>
        </w:rPr>
      </w:pPr>
      <w:r w:rsidRPr="008E7F18">
        <w:rPr>
          <w:color w:val="auto"/>
        </w:rPr>
        <w:t xml:space="preserve">1.5. Права и </w:t>
      </w:r>
      <w:r w:rsidR="00962D2F">
        <w:rPr>
          <w:color w:val="auto"/>
        </w:rPr>
        <w:t xml:space="preserve">обязанности </w:t>
      </w:r>
      <w:r w:rsidRPr="008E7F18">
        <w:rPr>
          <w:color w:val="auto"/>
        </w:rPr>
        <w:t xml:space="preserve">по </w:t>
      </w:r>
      <w:r w:rsidR="00602269" w:rsidRPr="008E7F18">
        <w:rPr>
          <w:color w:val="auto"/>
        </w:rPr>
        <w:t>д</w:t>
      </w:r>
      <w:r w:rsidRPr="008E7F18">
        <w:rPr>
          <w:color w:val="auto"/>
        </w:rPr>
        <w:t>оговору</w:t>
      </w:r>
      <w:r w:rsidR="00606833">
        <w:rPr>
          <w:color w:val="auto"/>
        </w:rPr>
        <w:t xml:space="preserve"> </w:t>
      </w:r>
      <w:r w:rsidRPr="008E7F18">
        <w:rPr>
          <w:color w:val="auto"/>
        </w:rPr>
        <w:t>могут быть переданы другим</w:t>
      </w:r>
      <w:r w:rsidR="00606833">
        <w:rPr>
          <w:color w:val="auto"/>
        </w:rPr>
        <w:t xml:space="preserve"> </w:t>
      </w:r>
      <w:r w:rsidRPr="008E7F18">
        <w:rPr>
          <w:color w:val="auto"/>
        </w:rPr>
        <w:t xml:space="preserve">юридическим лицам и (или) индивидуальным предпринимателям </w:t>
      </w:r>
      <w:r w:rsidR="00A11650" w:rsidRPr="008E7F18">
        <w:rPr>
          <w:color w:val="auto"/>
        </w:rPr>
        <w:br/>
      </w:r>
      <w:r w:rsidR="00AF434C">
        <w:rPr>
          <w:color w:val="auto"/>
        </w:rPr>
        <w:t>с согласия</w:t>
      </w:r>
      <w:r w:rsidR="00606833">
        <w:rPr>
          <w:color w:val="auto"/>
        </w:rPr>
        <w:t xml:space="preserve"> </w:t>
      </w:r>
      <w:r w:rsidR="00557A1D">
        <w:rPr>
          <w:color w:val="auto"/>
        </w:rPr>
        <w:t>Комитета</w:t>
      </w:r>
      <w:r w:rsidR="00606833">
        <w:rPr>
          <w:color w:val="auto"/>
        </w:rPr>
        <w:t xml:space="preserve"> </w:t>
      </w:r>
      <w:r w:rsidR="00AC0722">
        <w:rPr>
          <w:color w:val="auto"/>
        </w:rPr>
        <w:t xml:space="preserve">в соответствии со статьями </w:t>
      </w:r>
      <w:r w:rsidR="0084516C">
        <w:rPr>
          <w:color w:val="auto"/>
        </w:rPr>
        <w:t xml:space="preserve">391, </w:t>
      </w:r>
      <w:r w:rsidR="004A3A04">
        <w:rPr>
          <w:color w:val="auto"/>
        </w:rPr>
        <w:t xml:space="preserve">392.3 </w:t>
      </w:r>
      <w:r w:rsidR="00AC0722">
        <w:rPr>
          <w:color w:val="auto"/>
        </w:rPr>
        <w:t xml:space="preserve">ГК РФ </w:t>
      </w:r>
      <w:r w:rsidR="00557A1D">
        <w:rPr>
          <w:color w:val="auto"/>
        </w:rPr>
        <w:br/>
      </w:r>
      <w:r w:rsidRPr="008E7F18">
        <w:rPr>
          <w:color w:val="auto"/>
        </w:rPr>
        <w:t>и оформлени</w:t>
      </w:r>
      <w:r w:rsidR="00F053D3" w:rsidRPr="008E7F18">
        <w:rPr>
          <w:color w:val="auto"/>
        </w:rPr>
        <w:t>я</w:t>
      </w:r>
      <w:r w:rsidRPr="008E7F18">
        <w:rPr>
          <w:color w:val="auto"/>
        </w:rPr>
        <w:t xml:space="preserve"> дополнительного </w:t>
      </w:r>
      <w:r w:rsidR="006B5CF3">
        <w:rPr>
          <w:color w:val="auto"/>
        </w:rPr>
        <w:t>С</w:t>
      </w:r>
      <w:r w:rsidRPr="008E7F18">
        <w:rPr>
          <w:color w:val="auto"/>
        </w:rPr>
        <w:t>оглашения к</w:t>
      </w:r>
      <w:r w:rsidR="00606833">
        <w:rPr>
          <w:color w:val="auto"/>
        </w:rPr>
        <w:t xml:space="preserve"> </w:t>
      </w:r>
      <w:r w:rsidR="00602269" w:rsidRPr="008E7F18">
        <w:rPr>
          <w:color w:val="auto"/>
        </w:rPr>
        <w:t>д</w:t>
      </w:r>
      <w:r w:rsidRPr="008E7F18">
        <w:rPr>
          <w:color w:val="auto"/>
        </w:rPr>
        <w:t>оговору.</w:t>
      </w:r>
    </w:p>
    <w:p w:rsidR="00DA4E14" w:rsidRPr="008E7F18" w:rsidRDefault="006B5CF3" w:rsidP="00337E56">
      <w:pPr>
        <w:ind w:firstLine="709"/>
        <w:jc w:val="both"/>
        <w:rPr>
          <w:color w:val="auto"/>
        </w:rPr>
      </w:pPr>
      <w:r>
        <w:rPr>
          <w:color w:val="auto"/>
        </w:rPr>
        <w:t xml:space="preserve">1.6. </w:t>
      </w:r>
      <w:r w:rsidR="00AF434C">
        <w:rPr>
          <w:color w:val="auto"/>
        </w:rPr>
        <w:t xml:space="preserve">Иные </w:t>
      </w:r>
      <w:r>
        <w:rPr>
          <w:color w:val="auto"/>
        </w:rPr>
        <w:t>условия:</w:t>
      </w:r>
      <w:r w:rsidR="00DA4E14" w:rsidRPr="008E7F18">
        <w:rPr>
          <w:color w:val="auto"/>
        </w:rPr>
        <w:t>_________________</w:t>
      </w:r>
      <w:r w:rsidR="004B093F" w:rsidRPr="008E7F18">
        <w:rPr>
          <w:color w:val="auto"/>
        </w:rPr>
        <w:t>__</w:t>
      </w:r>
      <w:r w:rsidR="00584EC4" w:rsidRPr="008E7F18">
        <w:rPr>
          <w:color w:val="auto"/>
        </w:rPr>
        <w:t>____</w:t>
      </w:r>
      <w:r w:rsidR="004B093F" w:rsidRPr="008E7F18">
        <w:rPr>
          <w:color w:val="auto"/>
        </w:rPr>
        <w:t>________</w:t>
      </w:r>
      <w:r w:rsidR="00F053D3" w:rsidRPr="008E7F18">
        <w:rPr>
          <w:color w:val="auto"/>
        </w:rPr>
        <w:t>_____________</w:t>
      </w:r>
    </w:p>
    <w:p w:rsidR="00F053D3" w:rsidRPr="008E7F18" w:rsidRDefault="004B093F" w:rsidP="00337E56">
      <w:pPr>
        <w:jc w:val="both"/>
        <w:rPr>
          <w:color w:val="auto"/>
        </w:rPr>
      </w:pPr>
      <w:r w:rsidRPr="008E7F18">
        <w:rPr>
          <w:color w:val="auto"/>
        </w:rPr>
        <w:t>______</w:t>
      </w:r>
      <w:r w:rsidR="0027551A" w:rsidRPr="008E7F18">
        <w:rPr>
          <w:color w:val="auto"/>
        </w:rPr>
        <w:t>___</w:t>
      </w:r>
      <w:r w:rsidRPr="008E7F18">
        <w:rPr>
          <w:color w:val="auto"/>
        </w:rPr>
        <w:t>__________________________</w:t>
      </w:r>
      <w:r w:rsidR="00F053D3" w:rsidRPr="008E7F18">
        <w:rPr>
          <w:color w:val="auto"/>
        </w:rPr>
        <w:t>_____________</w:t>
      </w:r>
      <w:r w:rsidR="00584EC4" w:rsidRPr="008E7F18">
        <w:rPr>
          <w:color w:val="auto"/>
        </w:rPr>
        <w:t>_</w:t>
      </w:r>
      <w:r w:rsidR="0027551A" w:rsidRPr="008E7F18">
        <w:rPr>
          <w:color w:val="auto"/>
        </w:rPr>
        <w:t>________________.</w:t>
      </w:r>
    </w:p>
    <w:p w:rsidR="00DA4E14" w:rsidRPr="008E7F18" w:rsidRDefault="004B093F" w:rsidP="00337E56">
      <w:pPr>
        <w:ind w:firstLine="709"/>
        <w:jc w:val="both"/>
        <w:rPr>
          <w:color w:val="auto"/>
        </w:rPr>
      </w:pPr>
      <w:r w:rsidRPr="008E7F18">
        <w:rPr>
          <w:color w:val="auto"/>
        </w:rPr>
        <w:t>1.7. Настоящий</w:t>
      </w:r>
      <w:r w:rsidR="00606833">
        <w:rPr>
          <w:color w:val="auto"/>
        </w:rPr>
        <w:t xml:space="preserve"> </w:t>
      </w:r>
      <w:r w:rsidR="00602269" w:rsidRPr="008E7F18">
        <w:rPr>
          <w:color w:val="auto"/>
        </w:rPr>
        <w:t>д</w:t>
      </w:r>
      <w:r w:rsidR="00DA4E14" w:rsidRPr="008E7F18">
        <w:rPr>
          <w:color w:val="auto"/>
        </w:rPr>
        <w:t>оговор является подтверждением права</w:t>
      </w:r>
      <w:r w:rsidR="00A11650" w:rsidRPr="008E7F18">
        <w:rPr>
          <w:color w:val="auto"/>
        </w:rPr>
        <w:t xml:space="preserve"> субъекта</w:t>
      </w:r>
      <w:r w:rsidR="00B33EA6">
        <w:rPr>
          <w:color w:val="auto"/>
        </w:rPr>
        <w:t xml:space="preserve"> предпринимательства</w:t>
      </w:r>
      <w:r w:rsidR="00606833">
        <w:rPr>
          <w:color w:val="auto"/>
        </w:rPr>
        <w:t xml:space="preserve"> </w:t>
      </w:r>
      <w:r w:rsidR="00DA4E14" w:rsidRPr="008E7F18">
        <w:rPr>
          <w:color w:val="auto"/>
        </w:rPr>
        <w:t>на</w:t>
      </w:r>
      <w:r w:rsidR="00606833">
        <w:rPr>
          <w:color w:val="auto"/>
        </w:rPr>
        <w:t xml:space="preserve"> </w:t>
      </w:r>
      <w:r w:rsidR="00DA4E14" w:rsidRPr="008E7F18">
        <w:rPr>
          <w:color w:val="auto"/>
        </w:rPr>
        <w:t>осуществление деятельности в сфере торговли, общественного питания и услуг</w:t>
      </w:r>
      <w:r w:rsidR="00606833">
        <w:rPr>
          <w:color w:val="auto"/>
        </w:rPr>
        <w:t xml:space="preserve"> </w:t>
      </w:r>
      <w:r w:rsidR="00DA4E14" w:rsidRPr="008E7F18">
        <w:rPr>
          <w:color w:val="auto"/>
        </w:rPr>
        <w:t xml:space="preserve">в месте, установленном </w:t>
      </w:r>
      <w:r w:rsidR="00602269" w:rsidRPr="008E7F18">
        <w:rPr>
          <w:color w:val="auto"/>
        </w:rPr>
        <w:t>с</w:t>
      </w:r>
      <w:r w:rsidR="00DA4E14" w:rsidRPr="008E7F18">
        <w:rPr>
          <w:color w:val="auto"/>
        </w:rPr>
        <w:t>хемой размещения</w:t>
      </w:r>
      <w:r w:rsidR="00C8043D" w:rsidRPr="008E7F18">
        <w:rPr>
          <w:color w:val="auto"/>
        </w:rPr>
        <w:t xml:space="preserve"> НТО</w:t>
      </w:r>
      <w:r w:rsidR="00DA4E14" w:rsidRPr="008E7F18">
        <w:rPr>
          <w:color w:val="auto"/>
        </w:rPr>
        <w:t>.</w:t>
      </w:r>
    </w:p>
    <w:p w:rsidR="00AF434C" w:rsidRDefault="00AF434C" w:rsidP="00337E56">
      <w:pPr>
        <w:ind w:firstLine="709"/>
        <w:jc w:val="center"/>
        <w:outlineLvl w:val="1"/>
        <w:rPr>
          <w:color w:val="auto"/>
        </w:rPr>
      </w:pPr>
    </w:p>
    <w:p w:rsidR="00DA4E14" w:rsidRPr="008E7F18" w:rsidRDefault="00DA4E14" w:rsidP="00337E56">
      <w:pPr>
        <w:ind w:firstLine="709"/>
        <w:jc w:val="center"/>
        <w:outlineLvl w:val="1"/>
        <w:rPr>
          <w:color w:val="auto"/>
        </w:rPr>
      </w:pPr>
      <w:r w:rsidRPr="008E7F18">
        <w:rPr>
          <w:color w:val="auto"/>
        </w:rPr>
        <w:t>2. С</w:t>
      </w:r>
      <w:r w:rsidR="000D4CD2" w:rsidRPr="008E7F18">
        <w:rPr>
          <w:color w:val="auto"/>
        </w:rPr>
        <w:t>рок действия договора и плата</w:t>
      </w:r>
    </w:p>
    <w:p w:rsidR="00DA4E14" w:rsidRPr="008E7F18" w:rsidRDefault="00DA4E14" w:rsidP="00337E56">
      <w:pPr>
        <w:ind w:firstLine="709"/>
        <w:jc w:val="both"/>
        <w:rPr>
          <w:color w:val="auto"/>
        </w:rPr>
      </w:pPr>
    </w:p>
    <w:p w:rsidR="00DA4E14" w:rsidRPr="008E7F18" w:rsidRDefault="00DA4E14" w:rsidP="00337E56">
      <w:pPr>
        <w:ind w:firstLine="709"/>
        <w:jc w:val="both"/>
        <w:rPr>
          <w:color w:val="auto"/>
        </w:rPr>
      </w:pPr>
      <w:r w:rsidRPr="008E7F18">
        <w:rPr>
          <w:color w:val="auto"/>
        </w:rPr>
        <w:t>2.1. Период размещ</w:t>
      </w:r>
      <w:r w:rsidR="004B093F" w:rsidRPr="008E7F18">
        <w:rPr>
          <w:color w:val="auto"/>
        </w:rPr>
        <w:t xml:space="preserve">ения </w:t>
      </w:r>
      <w:r w:rsidR="00C8043D" w:rsidRPr="008E7F18">
        <w:rPr>
          <w:color w:val="auto"/>
        </w:rPr>
        <w:t>НТО</w:t>
      </w:r>
      <w:r w:rsidR="004B093F" w:rsidRPr="008E7F18">
        <w:rPr>
          <w:color w:val="auto"/>
        </w:rPr>
        <w:t xml:space="preserve"> устанавливается</w:t>
      </w:r>
      <w:r w:rsidR="00D26D67">
        <w:rPr>
          <w:color w:val="auto"/>
        </w:rPr>
        <w:t xml:space="preserve"> </w:t>
      </w:r>
      <w:r w:rsidR="004B093F" w:rsidRPr="008E7F18">
        <w:rPr>
          <w:color w:val="auto"/>
        </w:rPr>
        <w:t xml:space="preserve">с «___» </w:t>
      </w:r>
      <w:r w:rsidR="00AC0722">
        <w:rPr>
          <w:color w:val="auto"/>
        </w:rPr>
        <w:t>_</w:t>
      </w:r>
      <w:r w:rsidR="00CF6F66">
        <w:rPr>
          <w:color w:val="auto"/>
        </w:rPr>
        <w:t>______</w:t>
      </w:r>
      <w:r w:rsidR="002D3D80" w:rsidRPr="008E7F18">
        <w:rPr>
          <w:color w:val="auto"/>
        </w:rPr>
        <w:t>20</w:t>
      </w:r>
      <w:r w:rsidR="004B093F" w:rsidRPr="008E7F18">
        <w:rPr>
          <w:color w:val="auto"/>
        </w:rPr>
        <w:t>_____ по «</w:t>
      </w:r>
      <w:r w:rsidRPr="008E7F18">
        <w:rPr>
          <w:color w:val="auto"/>
        </w:rPr>
        <w:t>_</w:t>
      </w:r>
      <w:r w:rsidR="004B093F" w:rsidRPr="008E7F18">
        <w:rPr>
          <w:color w:val="auto"/>
        </w:rPr>
        <w:t>__</w:t>
      </w:r>
      <w:r w:rsidRPr="008E7F18">
        <w:rPr>
          <w:color w:val="auto"/>
        </w:rPr>
        <w:t>__</w:t>
      </w:r>
      <w:r w:rsidR="004B093F" w:rsidRPr="008E7F18">
        <w:rPr>
          <w:color w:val="auto"/>
        </w:rPr>
        <w:t>»</w:t>
      </w:r>
      <w:r w:rsidRPr="008E7F18">
        <w:rPr>
          <w:color w:val="auto"/>
        </w:rPr>
        <w:t>_________</w:t>
      </w:r>
      <w:r w:rsidR="001779EE" w:rsidRPr="008E7F18">
        <w:rPr>
          <w:color w:val="auto"/>
        </w:rPr>
        <w:t>20__</w:t>
      </w:r>
      <w:r w:rsidR="002D3D80" w:rsidRPr="008E7F18">
        <w:rPr>
          <w:color w:val="auto"/>
        </w:rPr>
        <w:t>__</w:t>
      </w:r>
      <w:r w:rsidR="001779EE" w:rsidRPr="008E7F18">
        <w:rPr>
          <w:color w:val="auto"/>
        </w:rPr>
        <w:t>_.</w:t>
      </w:r>
    </w:p>
    <w:p w:rsidR="00D15F35" w:rsidRPr="008E7F18" w:rsidRDefault="00DA4E14" w:rsidP="00337E56">
      <w:pPr>
        <w:autoSpaceDE w:val="0"/>
        <w:autoSpaceDN w:val="0"/>
        <w:adjustRightInd w:val="0"/>
        <w:ind w:firstLine="709"/>
        <w:jc w:val="both"/>
        <w:rPr>
          <w:rFonts w:eastAsiaTheme="minorHAnsi"/>
          <w:bCs w:val="0"/>
          <w:color w:val="auto"/>
          <w:lang w:eastAsia="en-US"/>
        </w:rPr>
      </w:pPr>
      <w:r w:rsidRPr="008E7F18">
        <w:rPr>
          <w:color w:val="auto"/>
        </w:rPr>
        <w:t xml:space="preserve">2.2. </w:t>
      </w:r>
      <w:r w:rsidR="00ED76CE" w:rsidRPr="008E7F18">
        <w:rPr>
          <w:rFonts w:eastAsiaTheme="minorHAnsi"/>
          <w:bCs w:val="0"/>
          <w:color w:val="auto"/>
          <w:lang w:eastAsia="en-US"/>
        </w:rPr>
        <w:t>Плата</w:t>
      </w:r>
      <w:r w:rsidR="00606833">
        <w:rPr>
          <w:rFonts w:eastAsiaTheme="minorHAnsi"/>
          <w:bCs w:val="0"/>
          <w:color w:val="auto"/>
          <w:lang w:eastAsia="en-US"/>
        </w:rPr>
        <w:t xml:space="preserve"> </w:t>
      </w:r>
      <w:r w:rsidR="00ED76CE" w:rsidRPr="008E7F18">
        <w:rPr>
          <w:rFonts w:eastAsiaTheme="minorHAnsi"/>
          <w:bCs w:val="0"/>
          <w:color w:val="auto"/>
          <w:lang w:eastAsia="en-US"/>
        </w:rPr>
        <w:t xml:space="preserve">по </w:t>
      </w:r>
      <w:r w:rsidR="00602269" w:rsidRPr="008E7F18">
        <w:rPr>
          <w:rFonts w:eastAsiaTheme="minorHAnsi"/>
          <w:bCs w:val="0"/>
          <w:color w:val="auto"/>
          <w:lang w:eastAsia="en-US"/>
        </w:rPr>
        <w:t>д</w:t>
      </w:r>
      <w:r w:rsidR="00ED76CE" w:rsidRPr="008E7F18">
        <w:rPr>
          <w:rFonts w:eastAsiaTheme="minorHAnsi"/>
          <w:bCs w:val="0"/>
          <w:color w:val="auto"/>
          <w:lang w:eastAsia="en-US"/>
        </w:rPr>
        <w:t>оговору производится су</w:t>
      </w:r>
      <w:r w:rsidR="00E965DC" w:rsidRPr="008E7F18">
        <w:rPr>
          <w:rFonts w:eastAsiaTheme="minorHAnsi"/>
          <w:bCs w:val="0"/>
          <w:color w:val="auto"/>
          <w:lang w:eastAsia="en-US"/>
        </w:rPr>
        <w:t>бъектом</w:t>
      </w:r>
      <w:r w:rsidR="00B7039B">
        <w:rPr>
          <w:rFonts w:eastAsiaTheme="minorHAnsi"/>
          <w:bCs w:val="0"/>
          <w:color w:val="auto"/>
          <w:lang w:eastAsia="en-US"/>
        </w:rPr>
        <w:t xml:space="preserve"> предпринимательства</w:t>
      </w:r>
      <w:r w:rsidR="00E965DC" w:rsidRPr="008E7F18">
        <w:rPr>
          <w:rFonts w:eastAsiaTheme="minorHAnsi"/>
          <w:bCs w:val="0"/>
          <w:color w:val="auto"/>
          <w:lang w:eastAsia="en-US"/>
        </w:rPr>
        <w:t xml:space="preserve"> ежемесячными платежами </w:t>
      </w:r>
      <w:r w:rsidR="00ED76CE" w:rsidRPr="008E7F18">
        <w:rPr>
          <w:rFonts w:eastAsiaTheme="minorHAnsi"/>
          <w:bCs w:val="0"/>
          <w:color w:val="auto"/>
          <w:lang w:eastAsia="en-US"/>
        </w:rPr>
        <w:t xml:space="preserve">не позднее 15 числа каждого месяца исполнения обязательств по </w:t>
      </w:r>
      <w:r w:rsidR="00602269" w:rsidRPr="008E7F18">
        <w:rPr>
          <w:rFonts w:eastAsiaTheme="minorHAnsi"/>
          <w:bCs w:val="0"/>
          <w:color w:val="auto"/>
          <w:lang w:eastAsia="en-US"/>
        </w:rPr>
        <w:t>д</w:t>
      </w:r>
      <w:r w:rsidR="00ED76CE" w:rsidRPr="008E7F18">
        <w:rPr>
          <w:rFonts w:eastAsiaTheme="minorHAnsi"/>
          <w:bCs w:val="0"/>
          <w:color w:val="auto"/>
          <w:lang w:eastAsia="en-US"/>
        </w:rPr>
        <w:t xml:space="preserve">оговору. </w:t>
      </w:r>
      <w:r w:rsidR="00D15F35" w:rsidRPr="008E7F18">
        <w:rPr>
          <w:rFonts w:eastAsiaTheme="minorHAnsi"/>
          <w:bCs w:val="0"/>
          <w:color w:val="auto"/>
          <w:lang w:eastAsia="en-US"/>
        </w:rPr>
        <w:t xml:space="preserve">В случае заключения </w:t>
      </w:r>
      <w:r w:rsidR="00602269" w:rsidRPr="008E7F18">
        <w:rPr>
          <w:rFonts w:eastAsiaTheme="minorHAnsi"/>
          <w:bCs w:val="0"/>
          <w:color w:val="auto"/>
          <w:lang w:eastAsia="en-US"/>
        </w:rPr>
        <w:t>д</w:t>
      </w:r>
      <w:r w:rsidR="00D15F35" w:rsidRPr="008E7F18">
        <w:rPr>
          <w:rFonts w:eastAsiaTheme="minorHAnsi"/>
          <w:bCs w:val="0"/>
          <w:color w:val="auto"/>
          <w:lang w:eastAsia="en-US"/>
        </w:rPr>
        <w:t>оговора на срок до</w:t>
      </w:r>
      <w:r w:rsidR="00606833">
        <w:rPr>
          <w:rFonts w:eastAsiaTheme="minorHAnsi"/>
          <w:bCs w:val="0"/>
          <w:color w:val="auto"/>
          <w:lang w:eastAsia="en-US"/>
        </w:rPr>
        <w:t xml:space="preserve"> </w:t>
      </w:r>
      <w:r w:rsidR="00D15F35" w:rsidRPr="008E7F18">
        <w:rPr>
          <w:rFonts w:eastAsiaTheme="minorHAnsi"/>
          <w:bCs w:val="0"/>
          <w:color w:val="auto"/>
          <w:lang w:eastAsia="en-US"/>
        </w:rPr>
        <w:t xml:space="preserve">6 месяцев плата вносится единовременно за весь срок действия </w:t>
      </w:r>
      <w:r w:rsidR="00602269" w:rsidRPr="008E7F18">
        <w:rPr>
          <w:rFonts w:eastAsiaTheme="minorHAnsi"/>
          <w:bCs w:val="0"/>
          <w:color w:val="auto"/>
          <w:lang w:eastAsia="en-US"/>
        </w:rPr>
        <w:t>д</w:t>
      </w:r>
      <w:r w:rsidR="00D15F35" w:rsidRPr="008E7F18">
        <w:rPr>
          <w:rFonts w:eastAsiaTheme="minorHAnsi"/>
          <w:bCs w:val="0"/>
          <w:color w:val="auto"/>
          <w:lang w:eastAsia="en-US"/>
        </w:rPr>
        <w:t xml:space="preserve">оговора в течение </w:t>
      </w:r>
      <w:r w:rsidR="00357B87">
        <w:rPr>
          <w:rFonts w:eastAsiaTheme="minorHAnsi"/>
          <w:bCs w:val="0"/>
          <w:color w:val="auto"/>
          <w:lang w:eastAsia="en-US"/>
        </w:rPr>
        <w:t xml:space="preserve">                </w:t>
      </w:r>
      <w:r w:rsidR="00D15F35" w:rsidRPr="008E7F18">
        <w:rPr>
          <w:rFonts w:eastAsiaTheme="minorHAnsi"/>
          <w:bCs w:val="0"/>
          <w:color w:val="auto"/>
          <w:lang w:eastAsia="en-US"/>
        </w:rPr>
        <w:t xml:space="preserve">30 календарных дней с даты заключения </w:t>
      </w:r>
      <w:r w:rsidR="00602269" w:rsidRPr="008E7F18">
        <w:rPr>
          <w:rFonts w:eastAsiaTheme="minorHAnsi"/>
          <w:bCs w:val="0"/>
          <w:color w:val="auto"/>
          <w:lang w:eastAsia="en-US"/>
        </w:rPr>
        <w:t>д</w:t>
      </w:r>
      <w:r w:rsidR="00D15F35" w:rsidRPr="008E7F18">
        <w:rPr>
          <w:rFonts w:eastAsiaTheme="minorHAnsi"/>
          <w:bCs w:val="0"/>
          <w:color w:val="auto"/>
          <w:lang w:eastAsia="en-US"/>
        </w:rPr>
        <w:t>оговора.</w:t>
      </w:r>
    </w:p>
    <w:p w:rsidR="00B7039B" w:rsidRDefault="00DA4E14" w:rsidP="00337E56">
      <w:pPr>
        <w:ind w:firstLine="709"/>
        <w:jc w:val="both"/>
        <w:rPr>
          <w:color w:val="auto"/>
        </w:rPr>
      </w:pPr>
      <w:bookmarkStart w:id="18" w:name="P343"/>
      <w:bookmarkEnd w:id="18"/>
      <w:r w:rsidRPr="008E7F18">
        <w:rPr>
          <w:color w:val="auto"/>
        </w:rPr>
        <w:t>2.3. Размер платы</w:t>
      </w:r>
      <w:r w:rsidR="004B093F" w:rsidRPr="008E7F18">
        <w:rPr>
          <w:color w:val="auto"/>
        </w:rPr>
        <w:t xml:space="preserve"> по </w:t>
      </w:r>
      <w:r w:rsidR="00602269" w:rsidRPr="008E7F18">
        <w:rPr>
          <w:color w:val="auto"/>
        </w:rPr>
        <w:t>д</w:t>
      </w:r>
      <w:r w:rsidR="004B093F" w:rsidRPr="008E7F18">
        <w:rPr>
          <w:color w:val="auto"/>
        </w:rPr>
        <w:t xml:space="preserve">оговору </w:t>
      </w:r>
      <w:r w:rsidRPr="008E7F18">
        <w:rPr>
          <w:color w:val="auto"/>
        </w:rPr>
        <w:t xml:space="preserve">устанавливается в соответствии </w:t>
      </w:r>
      <w:r w:rsidR="00D76B8F" w:rsidRPr="008E7F18">
        <w:rPr>
          <w:color w:val="auto"/>
        </w:rPr>
        <w:br/>
      </w:r>
      <w:r w:rsidRPr="008E7F18">
        <w:rPr>
          <w:color w:val="auto"/>
        </w:rPr>
        <w:t xml:space="preserve">с </w:t>
      </w:r>
      <w:r w:rsidR="00F341F7" w:rsidRPr="008E7F18">
        <w:rPr>
          <w:color w:val="auto"/>
        </w:rPr>
        <w:t xml:space="preserve">решением Оренбургского городского Совета от 06.12.2016 № 261 </w:t>
      </w:r>
      <w:r w:rsidR="00606833">
        <w:rPr>
          <w:color w:val="auto"/>
        </w:rPr>
        <w:br/>
      </w:r>
      <w:r w:rsidR="00F341F7" w:rsidRPr="008E7F18">
        <w:rPr>
          <w:color w:val="auto"/>
        </w:rPr>
        <w:t>«Об утверждении методики расчета размера платы по договору на размещение нестационарного торгового объекта на территории муниципального образования «город Оренбург»</w:t>
      </w:r>
      <w:r w:rsidR="009A1F7E">
        <w:rPr>
          <w:color w:val="auto"/>
        </w:rPr>
        <w:t xml:space="preserve"> (далее – решение ОГС № 261)</w:t>
      </w:r>
      <w:r w:rsidR="00F341F7" w:rsidRPr="008E7F18">
        <w:rPr>
          <w:color w:val="auto"/>
        </w:rPr>
        <w:t xml:space="preserve">, </w:t>
      </w:r>
      <w:hyperlink w:anchor="P0" w:history="1">
        <w:r w:rsidR="00602269" w:rsidRPr="008E7F18">
          <w:rPr>
            <w:color w:val="auto"/>
          </w:rPr>
          <w:t>п</w:t>
        </w:r>
        <w:r w:rsidRPr="008E7F18">
          <w:rPr>
            <w:color w:val="auto"/>
          </w:rPr>
          <w:t>оложением</w:t>
        </w:r>
      </w:hyperlink>
      <w:r w:rsidRPr="008E7F18">
        <w:rPr>
          <w:color w:val="auto"/>
        </w:rPr>
        <w:t xml:space="preserve"> </w:t>
      </w:r>
      <w:r w:rsidR="00606833">
        <w:rPr>
          <w:color w:val="auto"/>
        </w:rPr>
        <w:br/>
      </w:r>
      <w:r w:rsidRPr="008E7F18">
        <w:rPr>
          <w:color w:val="auto"/>
        </w:rPr>
        <w:t>о порядке размещения нестационарных</w:t>
      </w:r>
      <w:r w:rsidR="00606833">
        <w:rPr>
          <w:color w:val="auto"/>
        </w:rPr>
        <w:t xml:space="preserve"> </w:t>
      </w:r>
      <w:r w:rsidRPr="008E7F18">
        <w:rPr>
          <w:color w:val="auto"/>
        </w:rPr>
        <w:t>торговых</w:t>
      </w:r>
      <w:r w:rsidR="00606833">
        <w:rPr>
          <w:color w:val="auto"/>
        </w:rPr>
        <w:t xml:space="preserve"> </w:t>
      </w:r>
      <w:r w:rsidRPr="008E7F18">
        <w:rPr>
          <w:color w:val="auto"/>
        </w:rPr>
        <w:t>объектов</w:t>
      </w:r>
      <w:r w:rsidR="00606833">
        <w:rPr>
          <w:color w:val="auto"/>
        </w:rPr>
        <w:t xml:space="preserve"> </w:t>
      </w:r>
      <w:r w:rsidRPr="008E7F18">
        <w:rPr>
          <w:color w:val="auto"/>
        </w:rPr>
        <w:t>на террито</w:t>
      </w:r>
      <w:r w:rsidR="004B093F" w:rsidRPr="008E7F18">
        <w:rPr>
          <w:color w:val="auto"/>
        </w:rPr>
        <w:t>рии муниципального образования «город Оренбург»</w:t>
      </w:r>
      <w:r w:rsidR="00557A1D">
        <w:rPr>
          <w:color w:val="auto"/>
        </w:rPr>
        <w:t xml:space="preserve">, утвержденным постановлением </w:t>
      </w:r>
      <w:r w:rsidR="004A3A04">
        <w:rPr>
          <w:color w:val="auto"/>
        </w:rPr>
        <w:t>а</w:t>
      </w:r>
      <w:r w:rsidR="00557A1D">
        <w:rPr>
          <w:color w:val="auto"/>
        </w:rPr>
        <w:t>дминистрации города Оренбурга «Об утверждении Положения о</w:t>
      </w:r>
      <w:r w:rsidR="00606833">
        <w:rPr>
          <w:color w:val="auto"/>
        </w:rPr>
        <w:t xml:space="preserve"> </w:t>
      </w:r>
      <w:r w:rsidR="00557A1D">
        <w:rPr>
          <w:color w:val="auto"/>
        </w:rPr>
        <w:t xml:space="preserve">порядке размещения нестационарных торговых объектов </w:t>
      </w:r>
      <w:r w:rsidR="00606833">
        <w:rPr>
          <w:color w:val="auto"/>
        </w:rPr>
        <w:br/>
      </w:r>
      <w:r w:rsidR="00557A1D">
        <w:rPr>
          <w:color w:val="auto"/>
        </w:rPr>
        <w:t>на территории муниципального образования «город Оренбург» от 06.10.20</w:t>
      </w:r>
      <w:r w:rsidR="004E1A09">
        <w:rPr>
          <w:color w:val="auto"/>
        </w:rPr>
        <w:t>16</w:t>
      </w:r>
      <w:r w:rsidR="00557A1D">
        <w:rPr>
          <w:color w:val="auto"/>
        </w:rPr>
        <w:t xml:space="preserve"> </w:t>
      </w:r>
      <w:r w:rsidR="00606833">
        <w:rPr>
          <w:color w:val="auto"/>
        </w:rPr>
        <w:br/>
      </w:r>
      <w:r w:rsidR="00557A1D">
        <w:rPr>
          <w:color w:val="auto"/>
        </w:rPr>
        <w:t>№ 3060-</w:t>
      </w:r>
      <w:r w:rsidR="00B7039B">
        <w:rPr>
          <w:color w:val="auto"/>
        </w:rPr>
        <w:t>п и сост</w:t>
      </w:r>
      <w:r w:rsidRPr="008E7F18">
        <w:rPr>
          <w:color w:val="auto"/>
        </w:rPr>
        <w:t>авляет</w:t>
      </w:r>
      <w:r w:rsidR="00190414">
        <w:rPr>
          <w:color w:val="auto"/>
        </w:rPr>
        <w:t>:</w:t>
      </w:r>
    </w:p>
    <w:p w:rsidR="00B7039B" w:rsidRDefault="00B7039B" w:rsidP="00337E56">
      <w:pPr>
        <w:jc w:val="both"/>
        <w:rPr>
          <w:color w:val="auto"/>
        </w:rPr>
      </w:pPr>
      <w:r>
        <w:rPr>
          <w:color w:val="auto"/>
        </w:rPr>
        <w:t>_________________________________________________________________________</w:t>
      </w:r>
      <w:r w:rsidR="00190414">
        <w:rPr>
          <w:color w:val="auto"/>
        </w:rPr>
        <w:t>________________________________________________</w:t>
      </w:r>
      <w:r w:rsidR="00557A1D">
        <w:rPr>
          <w:color w:val="auto"/>
        </w:rPr>
        <w:t>__</w:t>
      </w:r>
      <w:r>
        <w:rPr>
          <w:color w:val="auto"/>
        </w:rPr>
        <w:t>_________</w:t>
      </w:r>
      <w:r w:rsidR="00543AA5">
        <w:rPr>
          <w:color w:val="auto"/>
        </w:rPr>
        <w:t>__</w:t>
      </w:r>
    </w:p>
    <w:p w:rsidR="001779EE" w:rsidRPr="004A3A04" w:rsidRDefault="00190414" w:rsidP="00337E56">
      <w:pPr>
        <w:ind w:firstLine="709"/>
        <w:jc w:val="center"/>
        <w:rPr>
          <w:color w:val="auto"/>
        </w:rPr>
      </w:pPr>
      <w:r w:rsidRPr="004A3A04">
        <w:rPr>
          <w:color w:val="auto"/>
          <w:sz w:val="24"/>
          <w:szCs w:val="24"/>
        </w:rPr>
        <w:t>(расчет платы)</w:t>
      </w:r>
    </w:p>
    <w:p w:rsidR="00606833" w:rsidRDefault="00DA4E14" w:rsidP="00337E56">
      <w:pPr>
        <w:ind w:firstLine="709"/>
        <w:jc w:val="both"/>
        <w:rPr>
          <w:color w:val="auto"/>
        </w:rPr>
      </w:pPr>
      <w:r w:rsidRPr="008E7F18">
        <w:rPr>
          <w:color w:val="auto"/>
        </w:rPr>
        <w:t xml:space="preserve">При предоставлении права на размещение </w:t>
      </w:r>
      <w:r w:rsidR="00C8043D" w:rsidRPr="008E7F18">
        <w:rPr>
          <w:color w:val="auto"/>
        </w:rPr>
        <w:t xml:space="preserve">НТО </w:t>
      </w:r>
      <w:r w:rsidRPr="008E7F18">
        <w:rPr>
          <w:color w:val="auto"/>
        </w:rPr>
        <w:t xml:space="preserve">по результатам аукциона плата по </w:t>
      </w:r>
      <w:r w:rsidR="00602269" w:rsidRPr="008E7F18">
        <w:rPr>
          <w:color w:val="auto"/>
        </w:rPr>
        <w:t>д</w:t>
      </w:r>
      <w:r w:rsidRPr="008E7F18">
        <w:rPr>
          <w:color w:val="auto"/>
        </w:rPr>
        <w:t>оговору устанавливается в соответствии с протоколом</w:t>
      </w:r>
      <w:r w:rsidR="00606833">
        <w:rPr>
          <w:color w:val="auto"/>
        </w:rPr>
        <w:t xml:space="preserve"> </w:t>
      </w:r>
      <w:r w:rsidR="00557A1D" w:rsidRPr="00557A1D">
        <w:rPr>
          <w:bCs w:val="0"/>
        </w:rPr>
        <w:t>рассмотрения заявок на участие в открытом аукционе</w:t>
      </w:r>
      <w:r w:rsidRPr="008E7F18">
        <w:rPr>
          <w:color w:val="auto"/>
        </w:rPr>
        <w:t xml:space="preserve"> от _______ </w:t>
      </w:r>
      <w:r w:rsidR="00FB244C" w:rsidRPr="008E7F18">
        <w:rPr>
          <w:color w:val="auto"/>
        </w:rPr>
        <w:t>№</w:t>
      </w:r>
      <w:r w:rsidRPr="008E7F18">
        <w:rPr>
          <w:color w:val="auto"/>
        </w:rPr>
        <w:t xml:space="preserve"> _____</w:t>
      </w:r>
      <w:r w:rsidR="00564BFB" w:rsidRPr="008E7F18">
        <w:rPr>
          <w:color w:val="auto"/>
        </w:rPr>
        <w:t>.</w:t>
      </w:r>
      <w:r w:rsidR="00606833">
        <w:rPr>
          <w:color w:val="auto"/>
        </w:rPr>
        <w:br/>
      </w:r>
      <w:r w:rsidR="00A41AC3" w:rsidRPr="008E7F18">
        <w:rPr>
          <w:color w:val="auto"/>
        </w:rPr>
        <w:lastRenderedPageBreak/>
        <w:t>П</w:t>
      </w:r>
      <w:r w:rsidRPr="008E7F18">
        <w:rPr>
          <w:color w:val="auto"/>
        </w:rPr>
        <w:t>лат</w:t>
      </w:r>
      <w:r w:rsidR="00D15F35" w:rsidRPr="008E7F18">
        <w:rPr>
          <w:color w:val="auto"/>
        </w:rPr>
        <w:t xml:space="preserve">а по договору вносится </w:t>
      </w:r>
      <w:r w:rsidR="00190414">
        <w:rPr>
          <w:color w:val="auto"/>
        </w:rPr>
        <w:t>по следующим реквизитам:_</w:t>
      </w:r>
      <w:r w:rsidR="00606833">
        <w:rPr>
          <w:color w:val="auto"/>
        </w:rPr>
        <w:t>_________________________</w:t>
      </w:r>
      <w:r w:rsidR="004A3A04">
        <w:rPr>
          <w:color w:val="auto"/>
        </w:rPr>
        <w:t>______________________________.</w:t>
      </w:r>
    </w:p>
    <w:p w:rsidR="00585D05" w:rsidRPr="00585D05" w:rsidRDefault="00DA4E14" w:rsidP="00337E56">
      <w:pPr>
        <w:ind w:firstLine="709"/>
        <w:jc w:val="both"/>
        <w:rPr>
          <w:color w:val="auto"/>
        </w:rPr>
      </w:pPr>
      <w:r w:rsidRPr="008E7F18">
        <w:rPr>
          <w:color w:val="auto"/>
        </w:rPr>
        <w:t xml:space="preserve">2.4. </w:t>
      </w:r>
      <w:r w:rsidR="00585D05" w:rsidRPr="00585D05">
        <w:rPr>
          <w:color w:val="auto"/>
        </w:rPr>
        <w:t xml:space="preserve">Размер платы ежегодно с 1 января подлежит индексации                           на уровень инфляции, установленный </w:t>
      </w:r>
      <w:r w:rsidR="00B7039B">
        <w:rPr>
          <w:color w:val="auto"/>
        </w:rPr>
        <w:t>ф</w:t>
      </w:r>
      <w:r w:rsidR="00585D05" w:rsidRPr="00585D05">
        <w:rPr>
          <w:color w:val="auto"/>
        </w:rPr>
        <w:t>едеральным законом о федеральном бюджете на очередной финансовый год и плановый период.</w:t>
      </w:r>
    </w:p>
    <w:p w:rsidR="00585D05" w:rsidRDefault="00585D05" w:rsidP="00337E56">
      <w:pPr>
        <w:ind w:firstLine="709"/>
        <w:jc w:val="both"/>
        <w:rPr>
          <w:color w:val="auto"/>
        </w:rPr>
      </w:pPr>
      <w:r w:rsidRPr="00585D05">
        <w:rPr>
          <w:color w:val="auto"/>
        </w:rPr>
        <w:t xml:space="preserve">По указанным основаниям размер платы изменяется </w:t>
      </w:r>
      <w:r w:rsidR="00357B87">
        <w:rPr>
          <w:color w:val="auto"/>
        </w:rPr>
        <w:t xml:space="preserve">                              </w:t>
      </w:r>
      <w:r w:rsidRPr="00585D05">
        <w:rPr>
          <w:color w:val="auto"/>
        </w:rPr>
        <w:t>без дополнительных согласований с субъектом</w:t>
      </w:r>
      <w:r w:rsidR="00190414">
        <w:rPr>
          <w:color w:val="auto"/>
        </w:rPr>
        <w:t xml:space="preserve"> предпринимательства</w:t>
      </w:r>
      <w:r w:rsidRPr="00585D05">
        <w:rPr>
          <w:color w:val="auto"/>
        </w:rPr>
        <w:t xml:space="preserve"> </w:t>
      </w:r>
      <w:r w:rsidR="00357B87">
        <w:rPr>
          <w:color w:val="auto"/>
        </w:rPr>
        <w:t xml:space="preserve">                   </w:t>
      </w:r>
      <w:r w:rsidRPr="00585D05">
        <w:rPr>
          <w:color w:val="auto"/>
        </w:rPr>
        <w:t>и без внесения соответствующих изменений и дополнений в настоящий договор.</w:t>
      </w:r>
    </w:p>
    <w:p w:rsidR="00190414" w:rsidRPr="00190414" w:rsidRDefault="00B7039B" w:rsidP="00337E56">
      <w:pPr>
        <w:ind w:firstLine="709"/>
        <w:jc w:val="both"/>
        <w:rPr>
          <w:color w:val="auto"/>
        </w:rPr>
      </w:pPr>
      <w:r>
        <w:t>Комитет</w:t>
      </w:r>
      <w:r w:rsidR="00190414" w:rsidRPr="00190414">
        <w:t xml:space="preserve"> в письменном виде уведомляет субъект</w:t>
      </w:r>
      <w:r w:rsidR="00190414">
        <w:t xml:space="preserve"> предпринимательства</w:t>
      </w:r>
      <w:r w:rsidR="006864E3">
        <w:br/>
      </w:r>
      <w:r w:rsidR="00190414" w:rsidRPr="00190414">
        <w:t>об индексации и  изменении размера платы</w:t>
      </w:r>
      <w:r w:rsidR="00190414">
        <w:t>.</w:t>
      </w:r>
    </w:p>
    <w:p w:rsidR="00585D05" w:rsidRPr="00585D05" w:rsidRDefault="00585D05" w:rsidP="00337E56">
      <w:pPr>
        <w:ind w:firstLine="709"/>
        <w:jc w:val="both"/>
        <w:rPr>
          <w:color w:val="auto"/>
        </w:rPr>
      </w:pPr>
      <w:r w:rsidRPr="00585D05">
        <w:rPr>
          <w:color w:val="auto"/>
        </w:rPr>
        <w:t>Плата вносится субъектом</w:t>
      </w:r>
      <w:r w:rsidR="00190414">
        <w:rPr>
          <w:color w:val="auto"/>
        </w:rPr>
        <w:t xml:space="preserve"> предпринимательства</w:t>
      </w:r>
      <w:r w:rsidRPr="00585D05">
        <w:rPr>
          <w:color w:val="auto"/>
        </w:rPr>
        <w:t xml:space="preserve"> в соответствии </w:t>
      </w:r>
      <w:r w:rsidR="009F58B3">
        <w:rPr>
          <w:color w:val="auto"/>
        </w:rPr>
        <w:br/>
      </w:r>
      <w:r w:rsidRPr="00585D05">
        <w:rPr>
          <w:color w:val="auto"/>
        </w:rPr>
        <w:t>с расчетом платы, актуальным на расчетный период.</w:t>
      </w:r>
    </w:p>
    <w:p w:rsidR="00585D05" w:rsidRPr="00585D05" w:rsidRDefault="00190414" w:rsidP="00337E56">
      <w:pPr>
        <w:ind w:firstLine="709"/>
        <w:jc w:val="both"/>
        <w:rPr>
          <w:color w:val="auto"/>
        </w:rPr>
      </w:pPr>
      <w:r>
        <w:rPr>
          <w:color w:val="auto"/>
        </w:rPr>
        <w:t>С</w:t>
      </w:r>
      <w:r w:rsidR="00585D05" w:rsidRPr="00585D05">
        <w:rPr>
          <w:color w:val="auto"/>
        </w:rPr>
        <w:t>убъект</w:t>
      </w:r>
      <w:r>
        <w:rPr>
          <w:color w:val="auto"/>
        </w:rPr>
        <w:t xml:space="preserve"> предпринимательства</w:t>
      </w:r>
      <w:r w:rsidR="00585D05" w:rsidRPr="00585D05">
        <w:rPr>
          <w:color w:val="auto"/>
        </w:rPr>
        <w:t xml:space="preserve"> обязан указывать в платежном поручении при оплате по договору назначение платежа, а также номер договора и дату его заключения.</w:t>
      </w:r>
    </w:p>
    <w:p w:rsidR="00585D05" w:rsidRPr="00585D05" w:rsidRDefault="00897F90" w:rsidP="00337E56">
      <w:pPr>
        <w:ind w:firstLine="709"/>
        <w:jc w:val="both"/>
        <w:rPr>
          <w:color w:val="auto"/>
        </w:rPr>
      </w:pPr>
      <w:r>
        <w:rPr>
          <w:color w:val="auto"/>
        </w:rPr>
        <w:t xml:space="preserve">2.5. </w:t>
      </w:r>
      <w:r w:rsidR="00585D05" w:rsidRPr="00585D05">
        <w:rPr>
          <w:color w:val="auto"/>
        </w:rPr>
        <w:t>Плата перечисляется субъектом</w:t>
      </w:r>
      <w:r>
        <w:rPr>
          <w:color w:val="auto"/>
        </w:rPr>
        <w:t xml:space="preserve"> </w:t>
      </w:r>
      <w:r w:rsidR="00190414">
        <w:rPr>
          <w:color w:val="auto"/>
        </w:rPr>
        <w:t>предпринимательства</w:t>
      </w:r>
      <w:r w:rsidR="004E1A09">
        <w:rPr>
          <w:color w:val="auto"/>
        </w:rPr>
        <w:br/>
      </w:r>
      <w:r w:rsidR="00585D05" w:rsidRPr="00585D05">
        <w:rPr>
          <w:color w:val="auto"/>
        </w:rPr>
        <w:t>в безналичной форме на счет, указанный в расчете платы за размещение НТО.</w:t>
      </w:r>
    </w:p>
    <w:p w:rsidR="00585D05" w:rsidRPr="00585D05" w:rsidRDefault="00B7039B" w:rsidP="00337E56">
      <w:pPr>
        <w:ind w:firstLine="709"/>
        <w:jc w:val="both"/>
        <w:rPr>
          <w:color w:val="auto"/>
        </w:rPr>
      </w:pPr>
      <w:r>
        <w:rPr>
          <w:color w:val="auto"/>
        </w:rPr>
        <w:t>Комитет</w:t>
      </w:r>
      <w:r w:rsidR="00585D05" w:rsidRPr="00585D05">
        <w:rPr>
          <w:color w:val="auto"/>
        </w:rPr>
        <w:t xml:space="preserve"> оставляет за собой право на изменение счетов на оплату </w:t>
      </w:r>
      <w:r w:rsidR="00357B87">
        <w:rPr>
          <w:color w:val="auto"/>
        </w:rPr>
        <w:t xml:space="preserve">                   </w:t>
      </w:r>
      <w:r w:rsidR="00585D05" w:rsidRPr="00585D05">
        <w:rPr>
          <w:color w:val="auto"/>
        </w:rPr>
        <w:t>без внесения изменений в настоящий договор.</w:t>
      </w:r>
    </w:p>
    <w:p w:rsidR="00500175" w:rsidRDefault="00585D05" w:rsidP="00337E56">
      <w:pPr>
        <w:ind w:firstLine="709"/>
        <w:jc w:val="both"/>
        <w:rPr>
          <w:color w:val="auto"/>
        </w:rPr>
      </w:pPr>
      <w:r w:rsidRPr="00585D05">
        <w:rPr>
          <w:color w:val="auto"/>
        </w:rPr>
        <w:t xml:space="preserve">2.6. Неиспользование НТО не может служить основанием </w:t>
      </w:r>
      <w:r w:rsidR="004A3A04">
        <w:rPr>
          <w:color w:val="auto"/>
        </w:rPr>
        <w:br/>
      </w:r>
      <w:r w:rsidRPr="00585D05">
        <w:rPr>
          <w:color w:val="auto"/>
        </w:rPr>
        <w:t>для невнесения платы за его размещение.</w:t>
      </w:r>
    </w:p>
    <w:p w:rsidR="003A5770" w:rsidRDefault="00585D05" w:rsidP="00337E56">
      <w:pPr>
        <w:ind w:firstLine="709"/>
        <w:jc w:val="both"/>
        <w:rPr>
          <w:color w:val="auto"/>
        </w:rPr>
      </w:pPr>
      <w:r>
        <w:rPr>
          <w:color w:val="auto"/>
        </w:rPr>
        <w:t xml:space="preserve">2.7. </w:t>
      </w:r>
      <w:r w:rsidR="003A5770" w:rsidRPr="003A5770">
        <w:rPr>
          <w:color w:val="auto"/>
        </w:rPr>
        <w:t xml:space="preserve">В случае внесения изменений в методику расчета размера платы </w:t>
      </w:r>
      <w:r w:rsidR="00606833">
        <w:rPr>
          <w:color w:val="auto"/>
        </w:rPr>
        <w:br/>
      </w:r>
      <w:r w:rsidR="003A5770" w:rsidRPr="003A5770">
        <w:rPr>
          <w:color w:val="auto"/>
        </w:rPr>
        <w:t>по договору на размещение</w:t>
      </w:r>
      <w:r w:rsidR="003A5770">
        <w:rPr>
          <w:color w:val="auto"/>
        </w:rPr>
        <w:t xml:space="preserve"> НТО</w:t>
      </w:r>
      <w:r w:rsidR="003A5770" w:rsidRPr="003A5770">
        <w:rPr>
          <w:color w:val="auto"/>
        </w:rPr>
        <w:t xml:space="preserve">, утвержденную решением </w:t>
      </w:r>
      <w:r w:rsidR="009E2D99">
        <w:rPr>
          <w:color w:val="auto"/>
        </w:rPr>
        <w:t>ОГС</w:t>
      </w:r>
      <w:r w:rsidR="003A5770" w:rsidRPr="003A5770">
        <w:rPr>
          <w:color w:val="auto"/>
        </w:rPr>
        <w:t xml:space="preserve"> </w:t>
      </w:r>
      <w:r w:rsidR="00606833">
        <w:rPr>
          <w:color w:val="auto"/>
        </w:rPr>
        <w:br/>
      </w:r>
      <w:r w:rsidR="003A5770" w:rsidRPr="003A5770">
        <w:rPr>
          <w:color w:val="auto"/>
        </w:rPr>
        <w:t>от 06.12.2016</w:t>
      </w:r>
      <w:r w:rsidR="006A3CF3">
        <w:rPr>
          <w:color w:val="auto"/>
        </w:rPr>
        <w:t xml:space="preserve"> </w:t>
      </w:r>
      <w:r w:rsidR="003A5770" w:rsidRPr="003A5770">
        <w:rPr>
          <w:color w:val="auto"/>
        </w:rPr>
        <w:t>№</w:t>
      </w:r>
      <w:r w:rsidR="006A3CF3">
        <w:rPr>
          <w:color w:val="auto"/>
        </w:rPr>
        <w:t xml:space="preserve"> </w:t>
      </w:r>
      <w:r w:rsidR="003A5770" w:rsidRPr="003A5770">
        <w:rPr>
          <w:color w:val="auto"/>
        </w:rPr>
        <w:t xml:space="preserve">261, размер платы по настоящему </w:t>
      </w:r>
      <w:r w:rsidR="00BB2558">
        <w:rPr>
          <w:color w:val="auto"/>
        </w:rPr>
        <w:t>д</w:t>
      </w:r>
      <w:r w:rsidR="003A5770" w:rsidRPr="003A5770">
        <w:rPr>
          <w:color w:val="auto"/>
        </w:rPr>
        <w:t xml:space="preserve">оговору подлежит пересмотру по инициативе </w:t>
      </w:r>
      <w:r w:rsidR="004E1A09">
        <w:rPr>
          <w:color w:val="auto"/>
        </w:rPr>
        <w:t>Комитета</w:t>
      </w:r>
      <w:r w:rsidR="003A5770" w:rsidRPr="003A5770">
        <w:rPr>
          <w:color w:val="auto"/>
        </w:rPr>
        <w:t>, оформляется дополнительным соглашением</w:t>
      </w:r>
      <w:r w:rsidR="00606833">
        <w:rPr>
          <w:color w:val="auto"/>
        </w:rPr>
        <w:t xml:space="preserve"> </w:t>
      </w:r>
      <w:r w:rsidR="003A5770" w:rsidRPr="003A5770">
        <w:rPr>
          <w:color w:val="auto"/>
        </w:rPr>
        <w:t xml:space="preserve">к настоящему </w:t>
      </w:r>
      <w:r w:rsidR="00BB2558">
        <w:rPr>
          <w:color w:val="auto"/>
        </w:rPr>
        <w:t>д</w:t>
      </w:r>
      <w:r w:rsidR="003A5770" w:rsidRPr="003A5770">
        <w:rPr>
          <w:color w:val="auto"/>
        </w:rPr>
        <w:t xml:space="preserve">оговору и направляется для подписания </w:t>
      </w:r>
      <w:r w:rsidR="00BB2558" w:rsidRPr="00BB2558">
        <w:rPr>
          <w:color w:val="auto"/>
        </w:rPr>
        <w:t>субъект</w:t>
      </w:r>
      <w:r w:rsidR="00BB2558">
        <w:rPr>
          <w:color w:val="auto"/>
        </w:rPr>
        <w:t>у</w:t>
      </w:r>
      <w:r w:rsidR="00190414">
        <w:rPr>
          <w:color w:val="auto"/>
        </w:rPr>
        <w:t xml:space="preserve"> предпринимательства</w:t>
      </w:r>
      <w:r w:rsidR="003A5770" w:rsidRPr="003A5770">
        <w:rPr>
          <w:color w:val="auto"/>
        </w:rPr>
        <w:t>.</w:t>
      </w:r>
    </w:p>
    <w:p w:rsidR="00190414" w:rsidRPr="00442329" w:rsidRDefault="00190414" w:rsidP="00337E56">
      <w:pPr>
        <w:ind w:firstLine="709"/>
        <w:jc w:val="both"/>
        <w:rPr>
          <w:color w:val="auto"/>
        </w:rPr>
      </w:pPr>
      <w:r>
        <w:rPr>
          <w:color w:val="auto"/>
        </w:rPr>
        <w:t xml:space="preserve">2.8. </w:t>
      </w:r>
      <w:r w:rsidRPr="00442329">
        <w:rPr>
          <w:color w:val="auto"/>
        </w:rPr>
        <w:t xml:space="preserve">За нарушение срока внесения суммы за размещение НТО, указанной в </w:t>
      </w:r>
      <w:r w:rsidR="004A3A04">
        <w:rPr>
          <w:color w:val="auto"/>
        </w:rPr>
        <w:t xml:space="preserve">пункте </w:t>
      </w:r>
      <w:r w:rsidRPr="00442329">
        <w:rPr>
          <w:color w:val="auto"/>
        </w:rPr>
        <w:t xml:space="preserve">2.3 договора, начисляется пеня в размере, равном </w:t>
      </w:r>
      <w:r w:rsidR="00606833">
        <w:rPr>
          <w:color w:val="auto"/>
        </w:rPr>
        <w:t>1/300</w:t>
      </w:r>
      <w:r w:rsidRPr="00442329">
        <w:rPr>
          <w:color w:val="auto"/>
        </w:rPr>
        <w:t xml:space="preserve"> ключевой ставки Банка России на день исполнения денежного обязательства или его соответствующей части за каждый день просрочки.</w:t>
      </w:r>
    </w:p>
    <w:p w:rsidR="00DA4E14" w:rsidRPr="008E7F18" w:rsidRDefault="00585D05" w:rsidP="00337E56">
      <w:pPr>
        <w:ind w:firstLine="709"/>
        <w:jc w:val="both"/>
        <w:rPr>
          <w:color w:val="auto"/>
        </w:rPr>
      </w:pPr>
      <w:r>
        <w:rPr>
          <w:color w:val="auto"/>
        </w:rPr>
        <w:t>2.</w:t>
      </w:r>
      <w:r w:rsidR="00190414">
        <w:rPr>
          <w:color w:val="auto"/>
        </w:rPr>
        <w:t>9</w:t>
      </w:r>
      <w:r w:rsidR="00DA4E14" w:rsidRPr="008E7F18">
        <w:rPr>
          <w:color w:val="auto"/>
        </w:rPr>
        <w:t xml:space="preserve">. Настоящий </w:t>
      </w:r>
      <w:r w:rsidR="00602269" w:rsidRPr="008E7F18">
        <w:rPr>
          <w:color w:val="auto"/>
        </w:rPr>
        <w:t>д</w:t>
      </w:r>
      <w:r w:rsidR="00DA4E14" w:rsidRPr="008E7F18">
        <w:rPr>
          <w:color w:val="auto"/>
        </w:rPr>
        <w:t>оговор</w:t>
      </w:r>
      <w:r w:rsidR="00174BEE">
        <w:rPr>
          <w:color w:val="auto"/>
        </w:rPr>
        <w:t xml:space="preserve"> </w:t>
      </w:r>
      <w:r w:rsidR="00DA4E14" w:rsidRPr="008E7F18">
        <w:rPr>
          <w:color w:val="auto"/>
        </w:rPr>
        <w:t xml:space="preserve">действует с </w:t>
      </w:r>
      <w:r w:rsidR="00D76B8F" w:rsidRPr="008E7F18">
        <w:rPr>
          <w:color w:val="auto"/>
        </w:rPr>
        <w:t>«</w:t>
      </w:r>
      <w:r w:rsidR="00DA4E14" w:rsidRPr="008E7F18">
        <w:rPr>
          <w:color w:val="auto"/>
        </w:rPr>
        <w:t>___</w:t>
      </w:r>
      <w:r w:rsidR="00D76B8F" w:rsidRPr="008E7F18">
        <w:rPr>
          <w:color w:val="auto"/>
        </w:rPr>
        <w:t>»</w:t>
      </w:r>
      <w:r w:rsidR="00DA4E14" w:rsidRPr="008E7F18">
        <w:rPr>
          <w:color w:val="auto"/>
        </w:rPr>
        <w:t xml:space="preserve"> _______</w:t>
      </w:r>
      <w:r w:rsidR="00D76B8F" w:rsidRPr="008E7F18">
        <w:rPr>
          <w:color w:val="auto"/>
        </w:rPr>
        <w:t>___</w:t>
      </w:r>
      <w:r w:rsidR="00DA4E14" w:rsidRPr="008E7F18">
        <w:rPr>
          <w:color w:val="auto"/>
        </w:rPr>
        <w:t>_ 20_</w:t>
      </w:r>
      <w:r w:rsidR="00D76B8F" w:rsidRPr="008E7F18">
        <w:rPr>
          <w:color w:val="auto"/>
        </w:rPr>
        <w:t>_____</w:t>
      </w:r>
      <w:r w:rsidR="00DA4E14" w:rsidRPr="008E7F18">
        <w:rPr>
          <w:color w:val="auto"/>
        </w:rPr>
        <w:t xml:space="preserve">_. </w:t>
      </w:r>
      <w:r w:rsidR="00606833">
        <w:rPr>
          <w:color w:val="auto"/>
        </w:rPr>
        <w:br/>
      </w:r>
      <w:r w:rsidR="00DA4E14" w:rsidRPr="008E7F18">
        <w:rPr>
          <w:color w:val="auto"/>
        </w:rPr>
        <w:t>по</w:t>
      </w:r>
      <w:r w:rsidR="00D76B8F" w:rsidRPr="008E7F18">
        <w:rPr>
          <w:color w:val="auto"/>
        </w:rPr>
        <w:t xml:space="preserve"> «</w:t>
      </w:r>
      <w:r w:rsidR="00DA4E14" w:rsidRPr="008E7F18">
        <w:rPr>
          <w:color w:val="auto"/>
        </w:rPr>
        <w:t>___</w:t>
      </w:r>
      <w:r w:rsidR="00D76B8F" w:rsidRPr="008E7F18">
        <w:rPr>
          <w:color w:val="auto"/>
        </w:rPr>
        <w:t>»</w:t>
      </w:r>
      <w:r w:rsidR="00DA4E14" w:rsidRPr="008E7F18">
        <w:rPr>
          <w:color w:val="auto"/>
        </w:rPr>
        <w:t xml:space="preserve"> ___________ 20_</w:t>
      </w:r>
      <w:r w:rsidR="00D76B8F" w:rsidRPr="008E7F18">
        <w:rPr>
          <w:color w:val="auto"/>
        </w:rPr>
        <w:t>_</w:t>
      </w:r>
      <w:r w:rsidR="00A21DF1" w:rsidRPr="008E7F18">
        <w:rPr>
          <w:color w:val="auto"/>
        </w:rPr>
        <w:t>__</w:t>
      </w:r>
      <w:r w:rsidR="00D76B8F" w:rsidRPr="008E7F18">
        <w:rPr>
          <w:color w:val="auto"/>
        </w:rPr>
        <w:t>_</w:t>
      </w:r>
      <w:r w:rsidR="00DA4E14" w:rsidRPr="008E7F18">
        <w:rPr>
          <w:color w:val="auto"/>
        </w:rPr>
        <w:t>_</w:t>
      </w:r>
      <w:r w:rsidR="00D76B8F" w:rsidRPr="008E7F18">
        <w:rPr>
          <w:color w:val="auto"/>
        </w:rPr>
        <w:t>.</w:t>
      </w:r>
    </w:p>
    <w:p w:rsidR="00D76B8F" w:rsidRPr="008E7F18" w:rsidRDefault="00D76B8F" w:rsidP="00337E56">
      <w:pPr>
        <w:ind w:firstLine="709"/>
        <w:jc w:val="both"/>
        <w:rPr>
          <w:color w:val="auto"/>
        </w:rPr>
      </w:pPr>
    </w:p>
    <w:p w:rsidR="00DA4E14" w:rsidRPr="008E7F18" w:rsidRDefault="00DA4E14" w:rsidP="00337E56">
      <w:pPr>
        <w:ind w:firstLine="709"/>
        <w:jc w:val="center"/>
        <w:outlineLvl w:val="1"/>
        <w:rPr>
          <w:color w:val="auto"/>
        </w:rPr>
      </w:pPr>
      <w:r w:rsidRPr="008E7F18">
        <w:rPr>
          <w:color w:val="auto"/>
        </w:rPr>
        <w:t>3. П</w:t>
      </w:r>
      <w:r w:rsidR="00A21DF1" w:rsidRPr="008E7F18">
        <w:rPr>
          <w:color w:val="auto"/>
        </w:rPr>
        <w:t xml:space="preserve">рава и обязанности </w:t>
      </w:r>
      <w:r w:rsidR="00E455B7">
        <w:rPr>
          <w:color w:val="auto"/>
        </w:rPr>
        <w:t>Комитета</w:t>
      </w:r>
    </w:p>
    <w:p w:rsidR="00DA4E14" w:rsidRPr="008E7F18" w:rsidRDefault="00DA4E14" w:rsidP="00337E56">
      <w:pPr>
        <w:ind w:firstLine="709"/>
        <w:jc w:val="both"/>
        <w:rPr>
          <w:color w:val="auto"/>
        </w:rPr>
      </w:pPr>
    </w:p>
    <w:p w:rsidR="00DA4E14" w:rsidRPr="008E7F18" w:rsidRDefault="00DA4E14" w:rsidP="00337E56">
      <w:pPr>
        <w:ind w:firstLine="709"/>
        <w:jc w:val="both"/>
        <w:rPr>
          <w:color w:val="auto"/>
        </w:rPr>
      </w:pPr>
      <w:r w:rsidRPr="008E7F18">
        <w:rPr>
          <w:color w:val="auto"/>
        </w:rPr>
        <w:t xml:space="preserve">3.1. </w:t>
      </w:r>
      <w:r w:rsidR="00B7039B">
        <w:rPr>
          <w:color w:val="auto"/>
        </w:rPr>
        <w:t>Комитет</w:t>
      </w:r>
      <w:r w:rsidRPr="008E7F18">
        <w:rPr>
          <w:color w:val="auto"/>
        </w:rPr>
        <w:t xml:space="preserve"> имеет право:</w:t>
      </w:r>
    </w:p>
    <w:p w:rsidR="00DA4E14" w:rsidRPr="008E7F18" w:rsidRDefault="00962D2F" w:rsidP="00337E56">
      <w:pPr>
        <w:ind w:firstLine="709"/>
        <w:jc w:val="both"/>
        <w:rPr>
          <w:color w:val="auto"/>
        </w:rPr>
      </w:pPr>
      <w:r>
        <w:rPr>
          <w:color w:val="auto"/>
        </w:rPr>
        <w:t>3.1.1. Осуществлять</w:t>
      </w:r>
      <w:r w:rsidR="00606833">
        <w:rPr>
          <w:color w:val="auto"/>
        </w:rPr>
        <w:t xml:space="preserve"> </w:t>
      </w:r>
      <w:r w:rsidR="00DA4E14" w:rsidRPr="008E7F18">
        <w:rPr>
          <w:color w:val="auto"/>
        </w:rPr>
        <w:t>контроль</w:t>
      </w:r>
      <w:r w:rsidR="00606833">
        <w:rPr>
          <w:color w:val="auto"/>
        </w:rPr>
        <w:t xml:space="preserve"> </w:t>
      </w:r>
      <w:r w:rsidR="00DA4E14" w:rsidRPr="008E7F18">
        <w:rPr>
          <w:color w:val="auto"/>
        </w:rPr>
        <w:t>за</w:t>
      </w:r>
      <w:r w:rsidR="00606833">
        <w:rPr>
          <w:color w:val="auto"/>
        </w:rPr>
        <w:t xml:space="preserve"> </w:t>
      </w:r>
      <w:r w:rsidR="00DA4E14" w:rsidRPr="008E7F18">
        <w:rPr>
          <w:color w:val="auto"/>
        </w:rPr>
        <w:t>деятельностью</w:t>
      </w:r>
      <w:r w:rsidR="00606833">
        <w:rPr>
          <w:color w:val="auto"/>
        </w:rPr>
        <w:t xml:space="preserve"> </w:t>
      </w:r>
      <w:r w:rsidR="002B2743" w:rsidRPr="008E7F18">
        <w:rPr>
          <w:color w:val="auto"/>
        </w:rPr>
        <w:t>субъекта</w:t>
      </w:r>
      <w:r w:rsidR="00190414">
        <w:rPr>
          <w:color w:val="auto"/>
        </w:rPr>
        <w:t xml:space="preserve"> предпринимательства</w:t>
      </w:r>
      <w:r w:rsidR="00606833">
        <w:rPr>
          <w:color w:val="auto"/>
        </w:rPr>
        <w:t xml:space="preserve"> </w:t>
      </w:r>
      <w:r w:rsidR="00DA4E14" w:rsidRPr="008E7F18">
        <w:rPr>
          <w:color w:val="auto"/>
        </w:rPr>
        <w:t xml:space="preserve">в пределах полномочий в соответствии </w:t>
      </w:r>
      <w:r w:rsidR="009F58B3">
        <w:rPr>
          <w:color w:val="auto"/>
        </w:rPr>
        <w:br/>
      </w:r>
      <w:r w:rsidR="00DA4E14" w:rsidRPr="008E7F18">
        <w:rPr>
          <w:color w:val="auto"/>
        </w:rPr>
        <w:t xml:space="preserve">с </w:t>
      </w:r>
      <w:r w:rsidR="00106605" w:rsidRPr="008E7F18">
        <w:rPr>
          <w:color w:val="auto"/>
        </w:rPr>
        <w:t>законодательством Российской Федерации, Оренбургской области, муниципальными</w:t>
      </w:r>
      <w:r w:rsidR="00DA4E14" w:rsidRPr="008E7F18">
        <w:rPr>
          <w:color w:val="auto"/>
        </w:rPr>
        <w:t xml:space="preserve"> правовым</w:t>
      </w:r>
      <w:r w:rsidR="00106605" w:rsidRPr="008E7F18">
        <w:rPr>
          <w:color w:val="auto"/>
        </w:rPr>
        <w:t>и акта</w:t>
      </w:r>
      <w:r w:rsidR="00DA4E14" w:rsidRPr="008E7F18">
        <w:rPr>
          <w:color w:val="auto"/>
        </w:rPr>
        <w:t>м</w:t>
      </w:r>
      <w:r w:rsidR="00106605" w:rsidRPr="008E7F18">
        <w:rPr>
          <w:color w:val="auto"/>
        </w:rPr>
        <w:t>и</w:t>
      </w:r>
      <w:r w:rsidR="00190414">
        <w:rPr>
          <w:color w:val="auto"/>
        </w:rPr>
        <w:t xml:space="preserve"> города Оренбурга</w:t>
      </w:r>
      <w:r w:rsidR="00A94167" w:rsidRPr="008E7F18">
        <w:rPr>
          <w:color w:val="auto"/>
        </w:rPr>
        <w:t xml:space="preserve">, </w:t>
      </w:r>
      <w:r w:rsidR="00DA4E14" w:rsidRPr="008E7F18">
        <w:rPr>
          <w:color w:val="auto"/>
        </w:rPr>
        <w:t xml:space="preserve">а также </w:t>
      </w:r>
      <w:r w:rsidR="009F58B3">
        <w:rPr>
          <w:color w:val="auto"/>
        </w:rPr>
        <w:br/>
      </w:r>
      <w:r w:rsidR="00DA4E14" w:rsidRPr="008E7F18">
        <w:rPr>
          <w:color w:val="auto"/>
        </w:rPr>
        <w:t xml:space="preserve">за исполнением условий настоящего </w:t>
      </w:r>
      <w:r w:rsidR="00602269" w:rsidRPr="008E7F18">
        <w:rPr>
          <w:color w:val="auto"/>
        </w:rPr>
        <w:t>д</w:t>
      </w:r>
      <w:r w:rsidR="00DA4E14" w:rsidRPr="008E7F18">
        <w:rPr>
          <w:color w:val="auto"/>
        </w:rPr>
        <w:t>оговора.</w:t>
      </w:r>
      <w:r w:rsidR="00606833">
        <w:rPr>
          <w:color w:val="auto"/>
        </w:rPr>
        <w:t xml:space="preserve"> </w:t>
      </w:r>
      <w:r w:rsidR="00566917">
        <w:t xml:space="preserve">По результатам проверки составлять и направлять (вручать) уведомление о необходимости устранения </w:t>
      </w:r>
      <w:r w:rsidR="00566917">
        <w:lastRenderedPageBreak/>
        <w:t>выявленных нарушений в течение 5 рабочих дней субъекту предпринимательства.</w:t>
      </w:r>
    </w:p>
    <w:p w:rsidR="00DA4E14" w:rsidRPr="008E7F18" w:rsidRDefault="00DA4E14" w:rsidP="00337E56">
      <w:pPr>
        <w:ind w:firstLine="709"/>
        <w:jc w:val="both"/>
        <w:rPr>
          <w:color w:val="auto"/>
        </w:rPr>
      </w:pPr>
      <w:r w:rsidRPr="008E7F18">
        <w:rPr>
          <w:color w:val="auto"/>
        </w:rPr>
        <w:t xml:space="preserve">3.1.2. Требовать от </w:t>
      </w:r>
      <w:r w:rsidR="00190414">
        <w:rPr>
          <w:color w:val="auto"/>
        </w:rPr>
        <w:t xml:space="preserve">субъекта предпринимательства </w:t>
      </w:r>
      <w:r w:rsidR="00A94167" w:rsidRPr="008E7F18">
        <w:rPr>
          <w:color w:val="auto"/>
        </w:rPr>
        <w:t xml:space="preserve">исполнения </w:t>
      </w:r>
      <w:r w:rsidRPr="008E7F18">
        <w:rPr>
          <w:color w:val="auto"/>
        </w:rPr>
        <w:t xml:space="preserve">обязательств по настоящему </w:t>
      </w:r>
      <w:r w:rsidR="00602269" w:rsidRPr="008E7F18">
        <w:rPr>
          <w:color w:val="auto"/>
        </w:rPr>
        <w:t>д</w:t>
      </w:r>
      <w:r w:rsidRPr="008E7F18">
        <w:rPr>
          <w:color w:val="auto"/>
        </w:rPr>
        <w:t>оговору.</w:t>
      </w:r>
    </w:p>
    <w:p w:rsidR="00DA4E14" w:rsidRDefault="00DA4E14" w:rsidP="00337E56">
      <w:pPr>
        <w:ind w:firstLine="709"/>
        <w:jc w:val="both"/>
        <w:rPr>
          <w:color w:val="auto"/>
        </w:rPr>
      </w:pPr>
      <w:r w:rsidRPr="008E7F18">
        <w:rPr>
          <w:color w:val="auto"/>
        </w:rPr>
        <w:t xml:space="preserve">3.1.3. Требовать расторжения </w:t>
      </w:r>
      <w:r w:rsidR="00602269" w:rsidRPr="008E7F18">
        <w:rPr>
          <w:color w:val="auto"/>
        </w:rPr>
        <w:t>д</w:t>
      </w:r>
      <w:r w:rsidRPr="008E7F18">
        <w:rPr>
          <w:color w:val="auto"/>
        </w:rPr>
        <w:t xml:space="preserve">оговора в случае, если </w:t>
      </w:r>
      <w:r w:rsidR="00A11650" w:rsidRPr="008E7F18">
        <w:rPr>
          <w:color w:val="auto"/>
        </w:rPr>
        <w:t>субъект</w:t>
      </w:r>
      <w:r w:rsidR="00190414">
        <w:rPr>
          <w:color w:val="auto"/>
        </w:rPr>
        <w:t xml:space="preserve"> предпринимательства</w:t>
      </w:r>
      <w:r w:rsidRPr="008E7F18">
        <w:rPr>
          <w:color w:val="auto"/>
        </w:rPr>
        <w:t xml:space="preserve"> размещает</w:t>
      </w:r>
      <w:r w:rsidR="00606833">
        <w:rPr>
          <w:color w:val="auto"/>
        </w:rPr>
        <w:t xml:space="preserve"> </w:t>
      </w:r>
      <w:r w:rsidR="009E2D99">
        <w:rPr>
          <w:color w:val="auto"/>
        </w:rPr>
        <w:t>НТО</w:t>
      </w:r>
      <w:r w:rsidR="00190414">
        <w:rPr>
          <w:color w:val="auto"/>
        </w:rPr>
        <w:t xml:space="preserve">, индивидуальный или типовой проект (далее – проект) которого несогласован с департаментом градостроительства </w:t>
      </w:r>
      <w:r w:rsidR="009E2D99">
        <w:rPr>
          <w:color w:val="auto"/>
        </w:rPr>
        <w:br/>
      </w:r>
      <w:r w:rsidR="00190414">
        <w:rPr>
          <w:color w:val="auto"/>
        </w:rPr>
        <w:t xml:space="preserve">и земельных отношений администрации города Оренбурга, не в соответствии </w:t>
      </w:r>
      <w:r w:rsidR="009E2D99">
        <w:rPr>
          <w:color w:val="auto"/>
        </w:rPr>
        <w:br/>
      </w:r>
      <w:r w:rsidR="00190414">
        <w:rPr>
          <w:color w:val="auto"/>
        </w:rPr>
        <w:t xml:space="preserve">с </w:t>
      </w:r>
      <w:r w:rsidRPr="008E7F18">
        <w:rPr>
          <w:color w:val="auto"/>
        </w:rPr>
        <w:t xml:space="preserve">его типом, специализацией, периодом размещения, </w:t>
      </w:r>
      <w:r w:rsidR="00602269" w:rsidRPr="008E7F18">
        <w:rPr>
          <w:color w:val="auto"/>
        </w:rPr>
        <w:t>с</w:t>
      </w:r>
      <w:r w:rsidRPr="008E7F18">
        <w:rPr>
          <w:color w:val="auto"/>
        </w:rPr>
        <w:t>хемой</w:t>
      </w:r>
      <w:r w:rsidR="00CF6F66">
        <w:rPr>
          <w:color w:val="auto"/>
        </w:rPr>
        <w:t xml:space="preserve"> размещения НТО на территории муниципального образования «город Оренбург»</w:t>
      </w:r>
      <w:r w:rsidRPr="008E7F18">
        <w:rPr>
          <w:color w:val="auto"/>
        </w:rPr>
        <w:t xml:space="preserve"> и иными существенными условиями </w:t>
      </w:r>
      <w:r w:rsidR="00602269" w:rsidRPr="008E7F18">
        <w:rPr>
          <w:color w:val="auto"/>
        </w:rPr>
        <w:t>д</w:t>
      </w:r>
      <w:r w:rsidRPr="008E7F18">
        <w:rPr>
          <w:color w:val="auto"/>
        </w:rPr>
        <w:t>оговора.</w:t>
      </w:r>
    </w:p>
    <w:p w:rsidR="00190414" w:rsidRPr="008E7F18" w:rsidRDefault="00190414" w:rsidP="00337E56">
      <w:pPr>
        <w:ind w:firstLine="709"/>
        <w:jc w:val="both"/>
        <w:rPr>
          <w:color w:val="auto"/>
        </w:rPr>
      </w:pPr>
      <w:r>
        <w:rPr>
          <w:color w:val="auto"/>
        </w:rPr>
        <w:t xml:space="preserve">3.1.4. </w:t>
      </w:r>
      <w:r w:rsidRPr="008E7F18">
        <w:rPr>
          <w:color w:val="auto"/>
        </w:rPr>
        <w:t xml:space="preserve">Требовать расторжения договора </w:t>
      </w:r>
      <w:r>
        <w:rPr>
          <w:color w:val="auto"/>
        </w:rPr>
        <w:t>при</w:t>
      </w:r>
      <w:r w:rsidR="00606833">
        <w:rPr>
          <w:color w:val="auto"/>
        </w:rPr>
        <w:t xml:space="preserve"> </w:t>
      </w:r>
      <w:r>
        <w:t xml:space="preserve">выявлении несоответствия </w:t>
      </w:r>
      <w:r w:rsidR="004567CF">
        <w:t>НТО</w:t>
      </w:r>
      <w:r>
        <w:t xml:space="preserve"> проекту в натуре (цветовому решению, изменение внешнего вида, размеров, площади нестационарного объекта в ходе его эксплуатации, возведение пристроек, надстройка дополнительных антресолей </w:t>
      </w:r>
      <w:r w:rsidR="006864E3">
        <w:br/>
      </w:r>
      <w:r>
        <w:t>и этажей), в том числе невыполнение в установленный срок условия</w:t>
      </w:r>
      <w:r w:rsidR="00C21DF2">
        <w:br/>
      </w:r>
      <w:r>
        <w:t xml:space="preserve"> по приведению внешнего вида, размера нестационарного объекта </w:t>
      </w:r>
      <w:r w:rsidR="009F58B3">
        <w:br/>
      </w:r>
      <w:r>
        <w:t>в соответствие с проектом</w:t>
      </w:r>
      <w:r w:rsidR="00606833">
        <w:t>.</w:t>
      </w:r>
    </w:p>
    <w:p w:rsidR="00DA4E14" w:rsidRPr="008E7F18" w:rsidRDefault="00DA4E14" w:rsidP="00337E56">
      <w:pPr>
        <w:ind w:firstLine="709"/>
        <w:jc w:val="both"/>
        <w:rPr>
          <w:color w:val="auto"/>
        </w:rPr>
      </w:pPr>
      <w:r w:rsidRPr="008E7F18">
        <w:rPr>
          <w:color w:val="auto"/>
        </w:rPr>
        <w:t>3.1.</w:t>
      </w:r>
      <w:r w:rsidR="00190414">
        <w:rPr>
          <w:color w:val="auto"/>
        </w:rPr>
        <w:t>5</w:t>
      </w:r>
      <w:r w:rsidRPr="008E7F18">
        <w:rPr>
          <w:color w:val="auto"/>
        </w:rPr>
        <w:t>. Досрочно расторгнуть</w:t>
      </w:r>
      <w:r w:rsidR="00606833">
        <w:rPr>
          <w:color w:val="auto"/>
        </w:rPr>
        <w:t xml:space="preserve"> </w:t>
      </w:r>
      <w:r w:rsidR="00602269" w:rsidRPr="008E7F18">
        <w:rPr>
          <w:color w:val="auto"/>
        </w:rPr>
        <w:t>д</w:t>
      </w:r>
      <w:r w:rsidRPr="008E7F18">
        <w:rPr>
          <w:color w:val="auto"/>
        </w:rPr>
        <w:t>оговор</w:t>
      </w:r>
      <w:r w:rsidR="00606833">
        <w:rPr>
          <w:color w:val="auto"/>
        </w:rPr>
        <w:t xml:space="preserve"> </w:t>
      </w:r>
      <w:r w:rsidRPr="008E7F18">
        <w:rPr>
          <w:color w:val="auto"/>
        </w:rPr>
        <w:t xml:space="preserve">в случаях, предусмотренных </w:t>
      </w:r>
      <w:hyperlink w:anchor="P395" w:history="1">
        <w:r w:rsidRPr="00566917">
          <w:rPr>
            <w:color w:val="auto"/>
          </w:rPr>
          <w:t>пунктами 7.2</w:t>
        </w:r>
      </w:hyperlink>
      <w:r w:rsidRPr="00566917">
        <w:rPr>
          <w:color w:val="auto"/>
        </w:rPr>
        <w:t xml:space="preserve">, </w:t>
      </w:r>
      <w:hyperlink w:anchor="P400" w:history="1">
        <w:r w:rsidRPr="00566917">
          <w:rPr>
            <w:color w:val="auto"/>
          </w:rPr>
          <w:t>7.3</w:t>
        </w:r>
      </w:hyperlink>
      <w:r w:rsidRPr="008E7F18">
        <w:rPr>
          <w:color w:val="auto"/>
        </w:rPr>
        <w:t xml:space="preserve"> настоящего </w:t>
      </w:r>
      <w:r w:rsidR="00602269" w:rsidRPr="008E7F18">
        <w:rPr>
          <w:color w:val="auto"/>
        </w:rPr>
        <w:t>д</w:t>
      </w:r>
      <w:r w:rsidRPr="008E7F18">
        <w:rPr>
          <w:color w:val="auto"/>
        </w:rPr>
        <w:t>оговора.</w:t>
      </w:r>
    </w:p>
    <w:p w:rsidR="00D76B8F" w:rsidRPr="008E7F18" w:rsidRDefault="00DA4E14" w:rsidP="00337E56">
      <w:pPr>
        <w:ind w:firstLine="709"/>
        <w:jc w:val="both"/>
        <w:rPr>
          <w:color w:val="auto"/>
        </w:rPr>
      </w:pPr>
      <w:r w:rsidRPr="008E7F18">
        <w:rPr>
          <w:color w:val="auto"/>
        </w:rPr>
        <w:t>3.1.</w:t>
      </w:r>
      <w:r w:rsidR="00190414">
        <w:rPr>
          <w:color w:val="auto"/>
        </w:rPr>
        <w:t>6</w:t>
      </w:r>
      <w:r w:rsidRPr="008E7F18">
        <w:rPr>
          <w:color w:val="auto"/>
        </w:rPr>
        <w:t xml:space="preserve">. В случае отказа </w:t>
      </w:r>
      <w:r w:rsidR="00A11650" w:rsidRPr="008E7F18">
        <w:rPr>
          <w:color w:val="auto"/>
        </w:rPr>
        <w:t>субъекта</w:t>
      </w:r>
      <w:r w:rsidR="00190414">
        <w:rPr>
          <w:color w:val="auto"/>
        </w:rPr>
        <w:t xml:space="preserve"> предпринимательства</w:t>
      </w:r>
      <w:r w:rsidR="00606833">
        <w:rPr>
          <w:color w:val="auto"/>
        </w:rPr>
        <w:t xml:space="preserve"> </w:t>
      </w:r>
      <w:r w:rsidRPr="008E7F18">
        <w:rPr>
          <w:color w:val="auto"/>
        </w:rPr>
        <w:t>демонтировать</w:t>
      </w:r>
      <w:r w:rsidR="00E455B7">
        <w:rPr>
          <w:color w:val="auto"/>
        </w:rPr>
        <w:br/>
      </w:r>
      <w:r w:rsidRPr="008E7F18">
        <w:rPr>
          <w:color w:val="auto"/>
        </w:rPr>
        <w:t xml:space="preserve">и вывезти объект при прекращении </w:t>
      </w:r>
      <w:r w:rsidR="00455821" w:rsidRPr="008E7F18">
        <w:rPr>
          <w:color w:val="auto"/>
        </w:rPr>
        <w:t>и</w:t>
      </w:r>
      <w:r w:rsidR="00606833">
        <w:rPr>
          <w:color w:val="auto"/>
        </w:rPr>
        <w:t xml:space="preserve"> </w:t>
      </w:r>
      <w:r w:rsidR="00455821" w:rsidRPr="008E7F18">
        <w:rPr>
          <w:color w:val="auto"/>
        </w:rPr>
        <w:t xml:space="preserve">(или) расторжении </w:t>
      </w:r>
      <w:r w:rsidR="00602269" w:rsidRPr="008E7F18">
        <w:rPr>
          <w:color w:val="auto"/>
        </w:rPr>
        <w:t>д</w:t>
      </w:r>
      <w:r w:rsidRPr="008E7F18">
        <w:rPr>
          <w:color w:val="auto"/>
        </w:rPr>
        <w:t>оговора</w:t>
      </w:r>
      <w:r w:rsidR="00606833">
        <w:rPr>
          <w:color w:val="auto"/>
        </w:rPr>
        <w:t xml:space="preserve"> </w:t>
      </w:r>
      <w:r w:rsidRPr="008E7F18">
        <w:rPr>
          <w:color w:val="auto"/>
        </w:rPr>
        <w:t>самостоятельно осуществить указанные действия</w:t>
      </w:r>
      <w:r w:rsidR="00606833">
        <w:rPr>
          <w:color w:val="auto"/>
        </w:rPr>
        <w:t xml:space="preserve"> </w:t>
      </w:r>
      <w:r w:rsidR="00D76B8F" w:rsidRPr="008E7F18">
        <w:rPr>
          <w:color w:val="auto"/>
        </w:rPr>
        <w:t>в порядке, установленном муниципальным правовым актом.</w:t>
      </w:r>
    </w:p>
    <w:p w:rsidR="00DA4E14" w:rsidRPr="008E7F18" w:rsidRDefault="00DA4E14" w:rsidP="00337E56">
      <w:pPr>
        <w:ind w:firstLine="709"/>
        <w:jc w:val="both"/>
        <w:rPr>
          <w:color w:val="auto"/>
        </w:rPr>
      </w:pPr>
      <w:r w:rsidRPr="008E7F18">
        <w:rPr>
          <w:color w:val="auto"/>
        </w:rPr>
        <w:t xml:space="preserve">3.2. </w:t>
      </w:r>
      <w:r w:rsidR="00B7039B">
        <w:rPr>
          <w:color w:val="auto"/>
        </w:rPr>
        <w:t>Комитет</w:t>
      </w:r>
      <w:r w:rsidRPr="008E7F18">
        <w:rPr>
          <w:color w:val="auto"/>
        </w:rPr>
        <w:t xml:space="preserve"> обязуется:</w:t>
      </w:r>
    </w:p>
    <w:p w:rsidR="00DA4E14" w:rsidRPr="008E7F18" w:rsidRDefault="00B677BD" w:rsidP="00337E56">
      <w:pPr>
        <w:ind w:firstLine="709"/>
        <w:jc w:val="both"/>
        <w:rPr>
          <w:color w:val="auto"/>
        </w:rPr>
      </w:pPr>
      <w:r>
        <w:rPr>
          <w:color w:val="auto"/>
        </w:rPr>
        <w:t xml:space="preserve">3.2.1. </w:t>
      </w:r>
      <w:r w:rsidR="00DA4E14" w:rsidRPr="008E7F18">
        <w:rPr>
          <w:color w:val="auto"/>
        </w:rPr>
        <w:t>Предоставить</w:t>
      </w:r>
      <w:r w:rsidR="00606833">
        <w:rPr>
          <w:color w:val="auto"/>
        </w:rPr>
        <w:t xml:space="preserve"> </w:t>
      </w:r>
      <w:r w:rsidR="00A11650" w:rsidRPr="008E7F18">
        <w:rPr>
          <w:color w:val="auto"/>
        </w:rPr>
        <w:t xml:space="preserve">субъекту </w:t>
      </w:r>
      <w:r w:rsidR="00190414">
        <w:rPr>
          <w:color w:val="auto"/>
        </w:rPr>
        <w:t>предпринимательства</w:t>
      </w:r>
      <w:r w:rsidR="00606833">
        <w:rPr>
          <w:color w:val="auto"/>
        </w:rPr>
        <w:t xml:space="preserve"> </w:t>
      </w:r>
      <w:r w:rsidR="00DA4E14" w:rsidRPr="008E7F18">
        <w:rPr>
          <w:color w:val="auto"/>
        </w:rPr>
        <w:t xml:space="preserve">право </w:t>
      </w:r>
      <w:r w:rsidR="005A1624">
        <w:rPr>
          <w:color w:val="auto"/>
        </w:rPr>
        <w:br/>
      </w:r>
      <w:r w:rsidR="00DA4E14" w:rsidRPr="008E7F18">
        <w:rPr>
          <w:color w:val="auto"/>
        </w:rPr>
        <w:t xml:space="preserve">на размещение объекта в соответствии с условиями настоящего </w:t>
      </w:r>
      <w:r w:rsidR="00602269" w:rsidRPr="008E7F18">
        <w:rPr>
          <w:color w:val="auto"/>
        </w:rPr>
        <w:t>д</w:t>
      </w:r>
      <w:r w:rsidR="00DA4E14" w:rsidRPr="008E7F18">
        <w:rPr>
          <w:color w:val="auto"/>
        </w:rPr>
        <w:t>оговора.</w:t>
      </w:r>
    </w:p>
    <w:p w:rsidR="00DA4E14" w:rsidRPr="008E7F18" w:rsidRDefault="00DA4E14" w:rsidP="00337E56">
      <w:pPr>
        <w:ind w:firstLine="709"/>
        <w:jc w:val="both"/>
        <w:rPr>
          <w:color w:val="auto"/>
        </w:rPr>
      </w:pPr>
      <w:r w:rsidRPr="008E7F18">
        <w:rPr>
          <w:color w:val="auto"/>
        </w:rPr>
        <w:t xml:space="preserve">3.2.2. Не вмешиваться в хозяйственную деятельность </w:t>
      </w:r>
      <w:r w:rsidR="00A11650" w:rsidRPr="008E7F18">
        <w:rPr>
          <w:color w:val="auto"/>
        </w:rPr>
        <w:t>субъекта</w:t>
      </w:r>
      <w:r w:rsidR="00566917">
        <w:rPr>
          <w:color w:val="auto"/>
        </w:rPr>
        <w:t xml:space="preserve"> предпринимательства</w:t>
      </w:r>
      <w:r w:rsidR="00A11650" w:rsidRPr="008E7F18">
        <w:rPr>
          <w:color w:val="auto"/>
        </w:rPr>
        <w:t xml:space="preserve">, </w:t>
      </w:r>
      <w:r w:rsidRPr="008E7F18">
        <w:rPr>
          <w:color w:val="auto"/>
        </w:rPr>
        <w:t>если она не противоречит законодательству</w:t>
      </w:r>
      <w:r w:rsidR="00455821" w:rsidRPr="008E7F18">
        <w:rPr>
          <w:color w:val="auto"/>
        </w:rPr>
        <w:t xml:space="preserve"> Российской Федерации, Оренбургской области, муниципальным правовым актам</w:t>
      </w:r>
      <w:r w:rsidR="00606833">
        <w:rPr>
          <w:color w:val="auto"/>
        </w:rPr>
        <w:br/>
      </w:r>
      <w:r w:rsidRPr="008E7F18">
        <w:rPr>
          <w:color w:val="auto"/>
        </w:rPr>
        <w:t xml:space="preserve">и условиям настоящего </w:t>
      </w:r>
      <w:r w:rsidR="00602269" w:rsidRPr="008E7F18">
        <w:rPr>
          <w:color w:val="auto"/>
        </w:rPr>
        <w:t>д</w:t>
      </w:r>
      <w:r w:rsidRPr="008E7F18">
        <w:rPr>
          <w:color w:val="auto"/>
        </w:rPr>
        <w:t>оговора.</w:t>
      </w:r>
    </w:p>
    <w:p w:rsidR="00DA4E14" w:rsidRPr="008E7F18" w:rsidRDefault="00DA4E14" w:rsidP="00337E56">
      <w:pPr>
        <w:ind w:firstLine="709"/>
        <w:jc w:val="both"/>
        <w:rPr>
          <w:b/>
          <w:color w:val="auto"/>
        </w:rPr>
      </w:pPr>
    </w:p>
    <w:p w:rsidR="00DA4E14" w:rsidRPr="008E7F18" w:rsidRDefault="00DA4E14" w:rsidP="00337E56">
      <w:pPr>
        <w:ind w:firstLine="709"/>
        <w:jc w:val="center"/>
        <w:outlineLvl w:val="1"/>
        <w:rPr>
          <w:color w:val="auto"/>
        </w:rPr>
      </w:pPr>
      <w:r w:rsidRPr="008E7F18">
        <w:rPr>
          <w:color w:val="auto"/>
        </w:rPr>
        <w:t>4. П</w:t>
      </w:r>
      <w:r w:rsidR="00A21DF1" w:rsidRPr="008E7F18">
        <w:rPr>
          <w:color w:val="auto"/>
        </w:rPr>
        <w:t>рава и обязанности субъекта</w:t>
      </w:r>
      <w:r w:rsidR="00190414">
        <w:rPr>
          <w:color w:val="auto"/>
        </w:rPr>
        <w:t xml:space="preserve"> предпринимательства</w:t>
      </w:r>
    </w:p>
    <w:p w:rsidR="00DA4E14" w:rsidRPr="008E7F18" w:rsidRDefault="00DA4E14" w:rsidP="00337E56">
      <w:pPr>
        <w:ind w:firstLine="709"/>
        <w:jc w:val="both"/>
        <w:rPr>
          <w:color w:val="auto"/>
        </w:rPr>
      </w:pPr>
    </w:p>
    <w:p w:rsidR="00DA4E14" w:rsidRPr="008E7F18" w:rsidRDefault="00DA4E14" w:rsidP="00337E56">
      <w:pPr>
        <w:ind w:firstLine="709"/>
        <w:jc w:val="both"/>
        <w:rPr>
          <w:color w:val="auto"/>
        </w:rPr>
      </w:pPr>
      <w:r w:rsidRPr="008E7F18">
        <w:rPr>
          <w:color w:val="auto"/>
        </w:rPr>
        <w:t xml:space="preserve">4.1. </w:t>
      </w:r>
      <w:r w:rsidR="00190414">
        <w:rPr>
          <w:color w:val="auto"/>
        </w:rPr>
        <w:t>С</w:t>
      </w:r>
      <w:r w:rsidR="002B2743" w:rsidRPr="008E7F18">
        <w:rPr>
          <w:color w:val="auto"/>
        </w:rPr>
        <w:t>убъект</w:t>
      </w:r>
      <w:r w:rsidR="00190414">
        <w:rPr>
          <w:color w:val="auto"/>
        </w:rPr>
        <w:t xml:space="preserve"> предпринимательства</w:t>
      </w:r>
      <w:r w:rsidRPr="008E7F18">
        <w:rPr>
          <w:color w:val="auto"/>
        </w:rPr>
        <w:t xml:space="preserve"> имеет право:</w:t>
      </w:r>
    </w:p>
    <w:p w:rsidR="00DA4E14" w:rsidRPr="008E7F18" w:rsidRDefault="00DA4E14" w:rsidP="00337E56">
      <w:pPr>
        <w:ind w:firstLine="709"/>
        <w:jc w:val="both"/>
        <w:rPr>
          <w:color w:val="auto"/>
        </w:rPr>
      </w:pPr>
      <w:r w:rsidRPr="008E7F18">
        <w:rPr>
          <w:color w:val="auto"/>
        </w:rPr>
        <w:t>4.1.1. Осуществлять продажу товаров</w:t>
      </w:r>
      <w:r w:rsidR="00606833">
        <w:rPr>
          <w:color w:val="auto"/>
        </w:rPr>
        <w:t xml:space="preserve"> </w:t>
      </w:r>
      <w:r w:rsidR="002B2743" w:rsidRPr="008E7F18">
        <w:rPr>
          <w:color w:val="auto"/>
        </w:rPr>
        <w:t>(оказание услуг)</w:t>
      </w:r>
      <w:r w:rsidRPr="008E7F18">
        <w:rPr>
          <w:color w:val="auto"/>
        </w:rPr>
        <w:t xml:space="preserve"> в размещенном  </w:t>
      </w:r>
      <w:r w:rsidR="00016E86" w:rsidRPr="008E7F18">
        <w:rPr>
          <w:color w:val="auto"/>
        </w:rPr>
        <w:t xml:space="preserve">НТО </w:t>
      </w:r>
      <w:r w:rsidRPr="008E7F18">
        <w:rPr>
          <w:color w:val="auto"/>
        </w:rPr>
        <w:t xml:space="preserve">в соответствии с условиями настоящего </w:t>
      </w:r>
      <w:r w:rsidR="00602269" w:rsidRPr="008E7F18">
        <w:rPr>
          <w:color w:val="auto"/>
        </w:rPr>
        <w:t>д</w:t>
      </w:r>
      <w:r w:rsidRPr="008E7F18">
        <w:rPr>
          <w:color w:val="auto"/>
        </w:rPr>
        <w:t>оговора.</w:t>
      </w:r>
    </w:p>
    <w:p w:rsidR="00566917" w:rsidRPr="00566917" w:rsidRDefault="00566917" w:rsidP="00337E56">
      <w:pPr>
        <w:ind w:firstLine="709"/>
        <w:jc w:val="both"/>
        <w:rPr>
          <w:color w:val="auto"/>
        </w:rPr>
      </w:pPr>
      <w:r w:rsidRPr="00566917">
        <w:rPr>
          <w:color w:val="auto"/>
        </w:rPr>
        <w:t>4.1.</w:t>
      </w:r>
      <w:r>
        <w:rPr>
          <w:color w:val="auto"/>
        </w:rPr>
        <w:t>2.</w:t>
      </w:r>
      <w:r w:rsidR="005A1624">
        <w:rPr>
          <w:color w:val="auto"/>
        </w:rPr>
        <w:t xml:space="preserve"> </w:t>
      </w:r>
      <w:r>
        <w:rPr>
          <w:color w:val="auto"/>
        </w:rPr>
        <w:t>В</w:t>
      </w:r>
      <w:r w:rsidRPr="00566917">
        <w:rPr>
          <w:color w:val="auto"/>
        </w:rPr>
        <w:t xml:space="preserve"> случае изменения типа и (или) площади </w:t>
      </w:r>
      <w:r w:rsidR="003F0F5D">
        <w:rPr>
          <w:color w:val="auto"/>
        </w:rPr>
        <w:t>НТО</w:t>
      </w:r>
      <w:r w:rsidRPr="00566917">
        <w:rPr>
          <w:color w:val="auto"/>
        </w:rPr>
        <w:t xml:space="preserve"> субъект предпринимательства сохраняет право на размещение </w:t>
      </w:r>
      <w:r w:rsidR="00DA653B">
        <w:rPr>
          <w:color w:val="auto"/>
        </w:rPr>
        <w:t xml:space="preserve">НТО </w:t>
      </w:r>
      <w:r w:rsidRPr="00566917">
        <w:rPr>
          <w:color w:val="auto"/>
        </w:rPr>
        <w:t xml:space="preserve">в месте, предусмотренном договором, при условии внесения соответствующих изменений в </w:t>
      </w:r>
      <w:r>
        <w:rPr>
          <w:color w:val="auto"/>
        </w:rPr>
        <w:t>с</w:t>
      </w:r>
      <w:r w:rsidRPr="00566917">
        <w:rPr>
          <w:color w:val="auto"/>
        </w:rPr>
        <w:t xml:space="preserve">хему. В этом случае к действующему договору на размещение </w:t>
      </w:r>
      <w:r w:rsidR="00D23143">
        <w:rPr>
          <w:color w:val="auto"/>
        </w:rPr>
        <w:t>НТО</w:t>
      </w:r>
      <w:r w:rsidRPr="00566917">
        <w:rPr>
          <w:color w:val="auto"/>
        </w:rPr>
        <w:t xml:space="preserve"> оформляется дополнительное соглашение, предусматривающее положения об изменении типа и (или) площади </w:t>
      </w:r>
      <w:r w:rsidR="00D23143">
        <w:rPr>
          <w:color w:val="auto"/>
        </w:rPr>
        <w:t>НТО</w:t>
      </w:r>
      <w:r w:rsidRPr="00566917">
        <w:rPr>
          <w:color w:val="auto"/>
        </w:rPr>
        <w:t xml:space="preserve">, а также размера платы </w:t>
      </w:r>
      <w:r w:rsidR="00D23143">
        <w:rPr>
          <w:color w:val="auto"/>
        </w:rPr>
        <w:br/>
      </w:r>
      <w:r w:rsidRPr="00566917">
        <w:rPr>
          <w:color w:val="auto"/>
        </w:rPr>
        <w:t xml:space="preserve">по договору на размещение </w:t>
      </w:r>
      <w:r w:rsidR="00D23143">
        <w:rPr>
          <w:color w:val="auto"/>
        </w:rPr>
        <w:t>НТО</w:t>
      </w:r>
      <w:r>
        <w:rPr>
          <w:color w:val="auto"/>
        </w:rPr>
        <w:t>.</w:t>
      </w:r>
    </w:p>
    <w:p w:rsidR="00566917" w:rsidRPr="00B7039B" w:rsidRDefault="00566917" w:rsidP="00337E56">
      <w:pPr>
        <w:suppressAutoHyphens/>
        <w:autoSpaceDE w:val="0"/>
        <w:autoSpaceDN w:val="0"/>
        <w:adjustRightInd w:val="0"/>
        <w:ind w:firstLine="708"/>
        <w:jc w:val="both"/>
        <w:rPr>
          <w:color w:val="auto"/>
        </w:rPr>
      </w:pPr>
      <w:r w:rsidRPr="00B7039B">
        <w:rPr>
          <w:color w:val="auto"/>
        </w:rPr>
        <w:lastRenderedPageBreak/>
        <w:t xml:space="preserve">4.1.3. Обратиться в </w:t>
      </w:r>
      <w:r w:rsidR="00B7039B" w:rsidRPr="00B7039B">
        <w:rPr>
          <w:color w:val="auto"/>
        </w:rPr>
        <w:t>К</w:t>
      </w:r>
      <w:r w:rsidRPr="00B7039B">
        <w:rPr>
          <w:color w:val="auto"/>
        </w:rPr>
        <w:t>омитет с заявлением о заключении договора</w:t>
      </w:r>
      <w:r w:rsidR="009F58B3" w:rsidRPr="00B7039B">
        <w:rPr>
          <w:color w:val="auto"/>
        </w:rPr>
        <w:br/>
      </w:r>
      <w:r w:rsidRPr="00B7039B">
        <w:rPr>
          <w:color w:val="auto"/>
        </w:rPr>
        <w:t xml:space="preserve"> на размещение </w:t>
      </w:r>
      <w:r w:rsidR="00044D1D">
        <w:rPr>
          <w:color w:val="auto"/>
        </w:rPr>
        <w:t>НТО</w:t>
      </w:r>
      <w:r w:rsidRPr="00B7039B">
        <w:rPr>
          <w:color w:val="auto"/>
        </w:rPr>
        <w:t xml:space="preserve"> на новый срок не ранее чем за 90 календарных дней,</w:t>
      </w:r>
      <w:r w:rsidR="00044D1D">
        <w:rPr>
          <w:color w:val="auto"/>
        </w:rPr>
        <w:br/>
      </w:r>
      <w:r w:rsidRPr="00B7039B">
        <w:rPr>
          <w:color w:val="auto"/>
        </w:rPr>
        <w:t xml:space="preserve"> но не позднее чем за 30 календарных дней до дня истечения срока действия настоящего договора на размещение </w:t>
      </w:r>
      <w:r w:rsidR="00044D1D">
        <w:rPr>
          <w:color w:val="auto"/>
        </w:rPr>
        <w:t>НТО</w:t>
      </w:r>
      <w:r w:rsidR="00B7039B">
        <w:rPr>
          <w:color w:val="auto"/>
        </w:rPr>
        <w:t xml:space="preserve">, </w:t>
      </w:r>
      <w:r w:rsidRPr="00B7039B">
        <w:rPr>
          <w:color w:val="auto"/>
        </w:rPr>
        <w:t>а также не позднее чем за 60 календарных дней до дня внесения изменений в договор.</w:t>
      </w:r>
    </w:p>
    <w:p w:rsidR="00566917" w:rsidRPr="00566917" w:rsidRDefault="00566917" w:rsidP="00337E56">
      <w:pPr>
        <w:suppressAutoHyphens/>
        <w:autoSpaceDE w:val="0"/>
        <w:autoSpaceDN w:val="0"/>
        <w:adjustRightInd w:val="0"/>
        <w:ind w:firstLine="708"/>
        <w:jc w:val="both"/>
        <w:rPr>
          <w:color w:val="FF0000"/>
        </w:rPr>
      </w:pPr>
      <w:r w:rsidRPr="00566917">
        <w:rPr>
          <w:color w:val="auto"/>
        </w:rPr>
        <w:t>4.1.4. На заключение договора на новый срок, определенный схемой,</w:t>
      </w:r>
      <w:r w:rsidR="00543AA5">
        <w:rPr>
          <w:color w:val="auto"/>
        </w:rPr>
        <w:br/>
      </w:r>
      <w:r w:rsidRPr="00566917">
        <w:rPr>
          <w:color w:val="auto"/>
        </w:rPr>
        <w:t xml:space="preserve"> при соблюдении установленных</w:t>
      </w:r>
      <w:r w:rsidR="005651A6">
        <w:rPr>
          <w:color w:val="auto"/>
        </w:rPr>
        <w:t xml:space="preserve"> </w:t>
      </w:r>
      <w:r w:rsidRPr="009F58B3">
        <w:rPr>
          <w:color w:val="auto"/>
        </w:rPr>
        <w:t>Порядком</w:t>
      </w:r>
      <w:r w:rsidR="00B2040A">
        <w:rPr>
          <w:color w:val="auto"/>
        </w:rPr>
        <w:t xml:space="preserve">, утвержденным постановлением </w:t>
      </w:r>
      <w:r w:rsidR="005A1624">
        <w:rPr>
          <w:color w:val="auto"/>
        </w:rPr>
        <w:t>а</w:t>
      </w:r>
      <w:r w:rsidR="00B2040A">
        <w:rPr>
          <w:color w:val="auto"/>
        </w:rPr>
        <w:t>дминистрации города Оренбурга «Об утверждении Положения о порядке размещения нестационарных торговых объектов на территории муниципального образования «город Оренбург» от 06.10.20</w:t>
      </w:r>
      <w:r w:rsidR="00C21DF2">
        <w:rPr>
          <w:color w:val="auto"/>
        </w:rPr>
        <w:t>16</w:t>
      </w:r>
      <w:r w:rsidR="005651A6">
        <w:rPr>
          <w:color w:val="auto"/>
        </w:rPr>
        <w:t xml:space="preserve"> </w:t>
      </w:r>
      <w:r w:rsidR="00B2040A">
        <w:rPr>
          <w:color w:val="auto"/>
        </w:rPr>
        <w:t xml:space="preserve">№ 3060-п, </w:t>
      </w:r>
      <w:r w:rsidRPr="00566917">
        <w:rPr>
          <w:color w:val="auto"/>
        </w:rPr>
        <w:t>требований и условий договора.</w:t>
      </w:r>
    </w:p>
    <w:p w:rsidR="00566917" w:rsidRDefault="00566917" w:rsidP="00337E56">
      <w:pPr>
        <w:ind w:firstLine="709"/>
        <w:jc w:val="both"/>
        <w:rPr>
          <w:color w:val="auto"/>
        </w:rPr>
      </w:pPr>
      <w:r w:rsidRPr="008E7F18">
        <w:rPr>
          <w:color w:val="auto"/>
        </w:rPr>
        <w:t>4.1.</w:t>
      </w:r>
      <w:r>
        <w:rPr>
          <w:color w:val="auto"/>
        </w:rPr>
        <w:t>5</w:t>
      </w:r>
      <w:r w:rsidRPr="008E7F18">
        <w:rPr>
          <w:color w:val="auto"/>
        </w:rPr>
        <w:t>.  Инициировать расторжение договора по соглашению сторон.</w:t>
      </w:r>
    </w:p>
    <w:p w:rsidR="00DA4E14" w:rsidRPr="008E7F18" w:rsidRDefault="00DA4E14" w:rsidP="00337E56">
      <w:pPr>
        <w:tabs>
          <w:tab w:val="left" w:pos="1560"/>
        </w:tabs>
        <w:autoSpaceDE w:val="0"/>
        <w:autoSpaceDN w:val="0"/>
        <w:adjustRightInd w:val="0"/>
        <w:ind w:firstLine="709"/>
        <w:jc w:val="both"/>
        <w:rPr>
          <w:color w:val="auto"/>
        </w:rPr>
      </w:pPr>
      <w:r w:rsidRPr="008E7F18">
        <w:rPr>
          <w:color w:val="auto"/>
        </w:rPr>
        <w:t xml:space="preserve">4.2. </w:t>
      </w:r>
      <w:r w:rsidR="00B2040A">
        <w:rPr>
          <w:color w:val="auto"/>
        </w:rPr>
        <w:t>С</w:t>
      </w:r>
      <w:r w:rsidR="002B2743" w:rsidRPr="008E7F18">
        <w:rPr>
          <w:color w:val="auto"/>
        </w:rPr>
        <w:t>убъект</w:t>
      </w:r>
      <w:r w:rsidR="00B2040A">
        <w:rPr>
          <w:color w:val="auto"/>
        </w:rPr>
        <w:t xml:space="preserve"> предпринимательства</w:t>
      </w:r>
      <w:r w:rsidRPr="008E7F18">
        <w:rPr>
          <w:color w:val="auto"/>
        </w:rPr>
        <w:t xml:space="preserve"> обязан:</w:t>
      </w:r>
    </w:p>
    <w:p w:rsidR="00A64085" w:rsidRPr="00222761" w:rsidRDefault="00DA4E14" w:rsidP="00337E56">
      <w:pPr>
        <w:ind w:firstLine="709"/>
        <w:jc w:val="both"/>
        <w:rPr>
          <w:color w:val="auto"/>
        </w:rPr>
      </w:pPr>
      <w:r w:rsidRPr="008E7F18">
        <w:rPr>
          <w:color w:val="auto"/>
        </w:rPr>
        <w:t xml:space="preserve">4.2.1. </w:t>
      </w:r>
      <w:r w:rsidR="00190414" w:rsidRPr="008E7F18">
        <w:rPr>
          <w:color w:val="auto"/>
        </w:rPr>
        <w:t xml:space="preserve">Производить оплату за размещение НТО в соответствии </w:t>
      </w:r>
      <w:r w:rsidR="00190414" w:rsidRPr="008E7F18">
        <w:rPr>
          <w:color w:val="auto"/>
        </w:rPr>
        <w:br/>
        <w:t>со сроками и условиями настоящего договора.</w:t>
      </w:r>
    </w:p>
    <w:p w:rsidR="00190414" w:rsidRPr="00190414" w:rsidRDefault="00A64085" w:rsidP="00337E56">
      <w:pPr>
        <w:ind w:firstLine="709"/>
        <w:jc w:val="both"/>
        <w:rPr>
          <w:color w:val="auto"/>
        </w:rPr>
      </w:pPr>
      <w:r w:rsidRPr="008E7F18">
        <w:rPr>
          <w:color w:val="auto"/>
        </w:rPr>
        <w:t>4.2.</w:t>
      </w:r>
      <w:r w:rsidR="00791A7D" w:rsidRPr="008E7F18">
        <w:rPr>
          <w:color w:val="auto"/>
        </w:rPr>
        <w:t>2</w:t>
      </w:r>
      <w:r w:rsidRPr="008E7F18">
        <w:rPr>
          <w:color w:val="auto"/>
        </w:rPr>
        <w:t>.</w:t>
      </w:r>
      <w:r w:rsidR="00543AA5">
        <w:rPr>
          <w:color w:val="auto"/>
        </w:rPr>
        <w:t xml:space="preserve"> </w:t>
      </w:r>
      <w:r w:rsidR="00190414" w:rsidRPr="008E7F18">
        <w:rPr>
          <w:color w:val="auto"/>
        </w:rPr>
        <w:t>Обеспечить размещение НТО и его готовность к использованию</w:t>
      </w:r>
      <w:r w:rsidR="00543AA5">
        <w:rPr>
          <w:color w:val="auto"/>
        </w:rPr>
        <w:br/>
      </w:r>
      <w:r w:rsidR="00190414" w:rsidRPr="008E7F18">
        <w:rPr>
          <w:color w:val="auto"/>
        </w:rPr>
        <w:t xml:space="preserve"> в соответствии с </w:t>
      </w:r>
      <w:r w:rsidR="00190414">
        <w:rPr>
          <w:color w:val="auto"/>
        </w:rPr>
        <w:t xml:space="preserve">индивидуальным или типовым проектом, согласованным </w:t>
      </w:r>
      <w:r w:rsidR="00543AA5">
        <w:rPr>
          <w:color w:val="auto"/>
        </w:rPr>
        <w:br/>
      </w:r>
      <w:r w:rsidR="00190414">
        <w:rPr>
          <w:color w:val="auto"/>
        </w:rPr>
        <w:t>с департаментом градостроительства и земельных отношений администрации города Оренбурга, согласно раздел</w:t>
      </w:r>
      <w:r w:rsidR="00566917">
        <w:rPr>
          <w:color w:val="auto"/>
        </w:rPr>
        <w:t>у</w:t>
      </w:r>
      <w:r w:rsidR="00190414" w:rsidRPr="00190414">
        <w:rPr>
          <w:color w:val="auto"/>
        </w:rPr>
        <w:t xml:space="preserve"> 5</w:t>
      </w:r>
      <w:r w:rsidR="005651A6">
        <w:rPr>
          <w:color w:val="auto"/>
        </w:rPr>
        <w:t xml:space="preserve"> </w:t>
      </w:r>
      <w:r w:rsidR="00190414" w:rsidRPr="008E7F18">
        <w:rPr>
          <w:color w:val="auto"/>
        </w:rPr>
        <w:t>Пр</w:t>
      </w:r>
      <w:r w:rsidR="00427D29">
        <w:rPr>
          <w:color w:val="auto"/>
        </w:rPr>
        <w:t>авил благоустройства.</w:t>
      </w:r>
    </w:p>
    <w:p w:rsidR="00190414" w:rsidRDefault="00190414" w:rsidP="00337E56">
      <w:pPr>
        <w:ind w:firstLine="709"/>
        <w:jc w:val="both"/>
      </w:pPr>
      <w:r w:rsidRPr="00566917">
        <w:rPr>
          <w:color w:val="auto"/>
        </w:rPr>
        <w:t xml:space="preserve">В срок не более 90 календарных дней с даты </w:t>
      </w:r>
      <w:r w:rsidR="00566917">
        <w:rPr>
          <w:color w:val="auto"/>
        </w:rPr>
        <w:t>начала действия</w:t>
      </w:r>
      <w:r w:rsidRPr="00566917">
        <w:rPr>
          <w:color w:val="auto"/>
        </w:rPr>
        <w:t xml:space="preserve"> договора                                разместить НТО</w:t>
      </w:r>
      <w:r w:rsidR="00566917">
        <w:rPr>
          <w:color w:val="auto"/>
        </w:rPr>
        <w:t xml:space="preserve">, </w:t>
      </w:r>
      <w:r w:rsidR="00566917">
        <w:t>предъявить объект для осмотра,</w:t>
      </w:r>
      <w:r w:rsidR="005651A6">
        <w:t xml:space="preserve"> </w:t>
      </w:r>
      <w:r w:rsidR="00566917">
        <w:t xml:space="preserve">для осмотра </w:t>
      </w:r>
      <w:r w:rsidR="00427D29">
        <w:t>НТО</w:t>
      </w:r>
      <w:r w:rsidR="00566917">
        <w:t xml:space="preserve"> направить </w:t>
      </w:r>
      <w:r w:rsidR="00427D29">
        <w:br/>
      </w:r>
      <w:r w:rsidR="00566917">
        <w:t xml:space="preserve">в </w:t>
      </w:r>
      <w:r w:rsidR="00D11AAE">
        <w:t>К</w:t>
      </w:r>
      <w:r w:rsidR="00566917" w:rsidRPr="00566917">
        <w:t>омитет</w:t>
      </w:r>
      <w:r w:rsidR="00566917">
        <w:t xml:space="preserve"> обращение о готовности </w:t>
      </w:r>
      <w:r w:rsidR="005651A6">
        <w:t xml:space="preserve">НТО </w:t>
      </w:r>
      <w:r w:rsidR="00566917">
        <w:t>к осмотру.</w:t>
      </w:r>
    </w:p>
    <w:p w:rsidR="00DA4E14" w:rsidRDefault="00DA4E14" w:rsidP="00337E56">
      <w:pPr>
        <w:ind w:firstLine="709"/>
        <w:jc w:val="both"/>
        <w:rPr>
          <w:color w:val="auto"/>
        </w:rPr>
      </w:pPr>
      <w:r w:rsidRPr="008E7F18">
        <w:rPr>
          <w:color w:val="auto"/>
        </w:rPr>
        <w:t>4.2.</w:t>
      </w:r>
      <w:r w:rsidR="00791A7D" w:rsidRPr="008E7F18">
        <w:rPr>
          <w:color w:val="auto"/>
        </w:rPr>
        <w:t>3</w:t>
      </w:r>
      <w:r w:rsidRPr="008E7F18">
        <w:rPr>
          <w:color w:val="auto"/>
        </w:rPr>
        <w:t xml:space="preserve">. </w:t>
      </w:r>
      <w:r w:rsidR="00190414" w:rsidRPr="008E7F18">
        <w:rPr>
          <w:color w:val="auto"/>
        </w:rPr>
        <w:t xml:space="preserve">Не производить изменение внешнего вида НТО без </w:t>
      </w:r>
      <w:r w:rsidR="00190414">
        <w:rPr>
          <w:color w:val="auto"/>
        </w:rPr>
        <w:t>уведомления</w:t>
      </w:r>
      <w:r w:rsidR="005651A6">
        <w:rPr>
          <w:color w:val="auto"/>
        </w:rPr>
        <w:t xml:space="preserve"> </w:t>
      </w:r>
      <w:r w:rsidR="00B2040A">
        <w:rPr>
          <w:color w:val="auto"/>
        </w:rPr>
        <w:t>Комитета</w:t>
      </w:r>
      <w:r w:rsidR="00190414">
        <w:rPr>
          <w:color w:val="auto"/>
        </w:rPr>
        <w:t xml:space="preserve"> и проекта,</w:t>
      </w:r>
      <w:r w:rsidR="00190414" w:rsidRPr="008E7F18">
        <w:rPr>
          <w:color w:val="auto"/>
        </w:rPr>
        <w:t xml:space="preserve"> согласован</w:t>
      </w:r>
      <w:r w:rsidR="00190414">
        <w:rPr>
          <w:color w:val="auto"/>
        </w:rPr>
        <w:t>ного</w:t>
      </w:r>
      <w:r w:rsidR="00190414" w:rsidRPr="008E7F18">
        <w:rPr>
          <w:color w:val="auto"/>
        </w:rPr>
        <w:t xml:space="preserve"> с </w:t>
      </w:r>
      <w:r w:rsidR="00190414">
        <w:rPr>
          <w:color w:val="auto"/>
        </w:rPr>
        <w:t xml:space="preserve">департаментом градостроительства </w:t>
      </w:r>
      <w:r w:rsidR="00B2040A">
        <w:rPr>
          <w:color w:val="auto"/>
        </w:rPr>
        <w:br/>
      </w:r>
      <w:r w:rsidR="00190414">
        <w:rPr>
          <w:color w:val="auto"/>
        </w:rPr>
        <w:t>и земельных отношений администрации города Оренбурга</w:t>
      </w:r>
      <w:r w:rsidR="00902630">
        <w:rPr>
          <w:color w:val="auto"/>
        </w:rPr>
        <w:t>.</w:t>
      </w:r>
      <w:r w:rsidR="00190414">
        <w:rPr>
          <w:color w:val="auto"/>
        </w:rPr>
        <w:t xml:space="preserve"> </w:t>
      </w:r>
    </w:p>
    <w:p w:rsidR="00190414" w:rsidRDefault="00190414" w:rsidP="00337E56">
      <w:pPr>
        <w:suppressAutoHyphens/>
        <w:ind w:firstLine="720"/>
        <w:jc w:val="both"/>
      </w:pPr>
      <w:r>
        <w:t>4.2.4. Производить отделку, облицовку и окраску конструкций объекта</w:t>
      </w:r>
      <w:r w:rsidR="00C21DF2">
        <w:br/>
      </w:r>
      <w:r>
        <w:t xml:space="preserve"> в соответствии с проектом.</w:t>
      </w:r>
    </w:p>
    <w:p w:rsidR="00190414" w:rsidRDefault="00190414" w:rsidP="00337E56">
      <w:pPr>
        <w:suppressAutoHyphens/>
        <w:ind w:firstLine="720"/>
        <w:jc w:val="both"/>
      </w:pPr>
      <w:r>
        <w:t>4.2.5. Обеспечить постоянный уход за внешним видом и содержанием объекта, по мере необходимости производить текущий ремонт объекта, включающий в себя устранение деформаций, повреждений конструктивных элементов, отмостков, смену поврежденных участков стен (крыши), ремонт</w:t>
      </w:r>
      <w:r w:rsidR="00B2040A">
        <w:br/>
      </w:r>
      <w:r>
        <w:t xml:space="preserve"> и окраску фасадов.    </w:t>
      </w:r>
    </w:p>
    <w:p w:rsidR="00DA4E14" w:rsidRPr="008E7F18" w:rsidRDefault="00DA4E14" w:rsidP="00337E56">
      <w:pPr>
        <w:ind w:firstLine="709"/>
        <w:jc w:val="both"/>
        <w:rPr>
          <w:color w:val="auto"/>
        </w:rPr>
      </w:pPr>
      <w:r w:rsidRPr="008E7F18">
        <w:rPr>
          <w:color w:val="auto"/>
        </w:rPr>
        <w:t>4.2.</w:t>
      </w:r>
      <w:r w:rsidR="00190414">
        <w:rPr>
          <w:color w:val="auto"/>
        </w:rPr>
        <w:t>6</w:t>
      </w:r>
      <w:r w:rsidR="00962D2F">
        <w:rPr>
          <w:color w:val="auto"/>
        </w:rPr>
        <w:t>.</w:t>
      </w:r>
      <w:r w:rsidR="00543AA5">
        <w:rPr>
          <w:color w:val="auto"/>
        </w:rPr>
        <w:t xml:space="preserve"> </w:t>
      </w:r>
      <w:r w:rsidRPr="008E7F18">
        <w:rPr>
          <w:color w:val="auto"/>
        </w:rPr>
        <w:t>Использовать</w:t>
      </w:r>
      <w:r w:rsidR="005651A6">
        <w:rPr>
          <w:color w:val="auto"/>
        </w:rPr>
        <w:t xml:space="preserve"> </w:t>
      </w:r>
      <w:r w:rsidRPr="008E7F18">
        <w:rPr>
          <w:color w:val="auto"/>
        </w:rPr>
        <w:t>место размещения</w:t>
      </w:r>
      <w:r w:rsidR="005651A6">
        <w:rPr>
          <w:color w:val="auto"/>
        </w:rPr>
        <w:t xml:space="preserve"> </w:t>
      </w:r>
      <w:r w:rsidR="00016E86" w:rsidRPr="008E7F18">
        <w:rPr>
          <w:color w:val="auto"/>
        </w:rPr>
        <w:t>НТО</w:t>
      </w:r>
      <w:r w:rsidR="005651A6">
        <w:rPr>
          <w:color w:val="auto"/>
        </w:rPr>
        <w:t xml:space="preserve"> </w:t>
      </w:r>
      <w:r w:rsidRPr="008E7F18">
        <w:rPr>
          <w:color w:val="auto"/>
        </w:rPr>
        <w:t>только для пр</w:t>
      </w:r>
      <w:r w:rsidR="00962D2F">
        <w:rPr>
          <w:color w:val="auto"/>
        </w:rPr>
        <w:t xml:space="preserve">одажи товаров (оказания услуг) </w:t>
      </w:r>
      <w:r w:rsidRPr="008E7F18">
        <w:rPr>
          <w:color w:val="auto"/>
        </w:rPr>
        <w:t xml:space="preserve">в </w:t>
      </w:r>
      <w:r w:rsidR="006B15B3" w:rsidRPr="008E7F18">
        <w:rPr>
          <w:color w:val="auto"/>
        </w:rPr>
        <w:t xml:space="preserve">соответствии с </w:t>
      </w:r>
      <w:hyperlink w:anchor="P327" w:history="1">
        <w:r w:rsidRPr="008E7F18">
          <w:rPr>
            <w:color w:val="auto"/>
          </w:rPr>
          <w:t>пункта</w:t>
        </w:r>
        <w:r w:rsidR="006B15B3" w:rsidRPr="008E7F18">
          <w:rPr>
            <w:color w:val="auto"/>
          </w:rPr>
          <w:t>ми</w:t>
        </w:r>
        <w:r w:rsidRPr="008E7F18">
          <w:rPr>
            <w:color w:val="auto"/>
          </w:rPr>
          <w:t xml:space="preserve"> 1.</w:t>
        </w:r>
        <w:r w:rsidR="00190414">
          <w:rPr>
            <w:color w:val="auto"/>
          </w:rPr>
          <w:t>1</w:t>
        </w:r>
      </w:hyperlink>
      <w:r w:rsidR="00902630">
        <w:rPr>
          <w:color w:val="auto"/>
        </w:rPr>
        <w:t>–</w:t>
      </w:r>
      <w:hyperlink w:anchor="P329" w:history="1">
        <w:r w:rsidRPr="008E7F18">
          <w:rPr>
            <w:color w:val="auto"/>
          </w:rPr>
          <w:t>1.4</w:t>
        </w:r>
      </w:hyperlink>
      <w:r w:rsidRPr="008E7F18">
        <w:rPr>
          <w:color w:val="auto"/>
        </w:rPr>
        <w:t xml:space="preserve"> настоящего </w:t>
      </w:r>
      <w:r w:rsidR="00602269" w:rsidRPr="008E7F18">
        <w:rPr>
          <w:color w:val="auto"/>
        </w:rPr>
        <w:t>д</w:t>
      </w:r>
      <w:r w:rsidRPr="008E7F18">
        <w:rPr>
          <w:color w:val="auto"/>
        </w:rPr>
        <w:t>оговора.</w:t>
      </w:r>
    </w:p>
    <w:p w:rsidR="00F2619A" w:rsidRPr="001456CB" w:rsidRDefault="00DA4E14" w:rsidP="00337E56">
      <w:pPr>
        <w:ind w:firstLine="709"/>
        <w:jc w:val="both"/>
        <w:rPr>
          <w:color w:val="auto"/>
        </w:rPr>
      </w:pPr>
      <w:r w:rsidRPr="001456CB">
        <w:rPr>
          <w:color w:val="auto"/>
        </w:rPr>
        <w:t>4.2.</w:t>
      </w:r>
      <w:r w:rsidR="00190414">
        <w:rPr>
          <w:color w:val="auto"/>
        </w:rPr>
        <w:t>7</w:t>
      </w:r>
      <w:r w:rsidRPr="001456CB">
        <w:rPr>
          <w:color w:val="auto"/>
        </w:rPr>
        <w:t xml:space="preserve">. </w:t>
      </w:r>
      <w:r w:rsidR="00F2619A" w:rsidRPr="001456CB">
        <w:rPr>
          <w:color w:val="auto"/>
        </w:rPr>
        <w:t>Разместить</w:t>
      </w:r>
      <w:r w:rsidR="005651A6">
        <w:rPr>
          <w:color w:val="auto"/>
        </w:rPr>
        <w:t xml:space="preserve"> </w:t>
      </w:r>
      <w:r w:rsidR="00962D2F">
        <w:rPr>
          <w:color w:val="auto"/>
        </w:rPr>
        <w:t>на</w:t>
      </w:r>
      <w:r w:rsidR="005651A6">
        <w:rPr>
          <w:color w:val="auto"/>
        </w:rPr>
        <w:t xml:space="preserve"> </w:t>
      </w:r>
      <w:r w:rsidR="00F2619A" w:rsidRPr="001456CB">
        <w:rPr>
          <w:color w:val="auto"/>
        </w:rPr>
        <w:t>НТО индивидуальный</w:t>
      </w:r>
      <w:r w:rsidR="005651A6">
        <w:rPr>
          <w:color w:val="auto"/>
        </w:rPr>
        <w:t xml:space="preserve"> </w:t>
      </w:r>
      <w:r w:rsidR="00F2619A" w:rsidRPr="001456CB">
        <w:rPr>
          <w:color w:val="auto"/>
        </w:rPr>
        <w:t>номер</w:t>
      </w:r>
      <w:r w:rsidR="005651A6">
        <w:rPr>
          <w:color w:val="auto"/>
        </w:rPr>
        <w:t xml:space="preserve"> </w:t>
      </w:r>
      <w:r w:rsidR="00D61D43" w:rsidRPr="001456CB">
        <w:rPr>
          <w:color w:val="auto"/>
        </w:rPr>
        <w:t>настоящего договора</w:t>
      </w:r>
      <w:r w:rsidR="006864E3">
        <w:rPr>
          <w:color w:val="auto"/>
        </w:rPr>
        <w:br/>
      </w:r>
      <w:r w:rsidR="00190414">
        <w:rPr>
          <w:color w:val="auto"/>
        </w:rPr>
        <w:t>в доступном для обозрения месте.</w:t>
      </w:r>
    </w:p>
    <w:p w:rsidR="00B2040A" w:rsidRDefault="00442329" w:rsidP="00337E56">
      <w:pPr>
        <w:ind w:firstLine="709"/>
        <w:jc w:val="both"/>
        <w:rPr>
          <w:color w:val="auto"/>
        </w:rPr>
      </w:pPr>
      <w:bookmarkStart w:id="19" w:name="P400"/>
      <w:bookmarkEnd w:id="19"/>
      <w:r w:rsidRPr="00442329">
        <w:rPr>
          <w:color w:val="auto"/>
        </w:rPr>
        <w:t>4.2.</w:t>
      </w:r>
      <w:r w:rsidR="00190414">
        <w:rPr>
          <w:color w:val="auto"/>
        </w:rPr>
        <w:t>8</w:t>
      </w:r>
      <w:r w:rsidRPr="00442329">
        <w:rPr>
          <w:color w:val="auto"/>
        </w:rPr>
        <w:t>. Обеспечить уборку места размещения НТО и прилегающей территории (до 25 метров по периметру объекта) от мусора, снега, наледи, коробок, ящиков в соответствии с Правилами благоустройства</w:t>
      </w:r>
      <w:r w:rsidR="00B2040A">
        <w:rPr>
          <w:color w:val="auto"/>
        </w:rPr>
        <w:t>.</w:t>
      </w:r>
    </w:p>
    <w:p w:rsidR="00442329" w:rsidRPr="00442329" w:rsidRDefault="00442329" w:rsidP="00337E56">
      <w:pPr>
        <w:ind w:firstLine="709"/>
        <w:jc w:val="both"/>
        <w:rPr>
          <w:color w:val="auto"/>
        </w:rPr>
      </w:pPr>
      <w:r w:rsidRPr="00442329">
        <w:rPr>
          <w:color w:val="auto"/>
        </w:rPr>
        <w:t>4.2.</w:t>
      </w:r>
      <w:r w:rsidR="00190414">
        <w:rPr>
          <w:color w:val="auto"/>
        </w:rPr>
        <w:t>9</w:t>
      </w:r>
      <w:r w:rsidRPr="00442329">
        <w:rPr>
          <w:color w:val="auto"/>
        </w:rPr>
        <w:t>. Соблюдать ограничения, установленные Федеральным законом</w:t>
      </w:r>
      <w:r w:rsidR="00C21DF2">
        <w:rPr>
          <w:color w:val="auto"/>
        </w:rPr>
        <w:br/>
      </w:r>
      <w:r w:rsidRPr="00442329">
        <w:rPr>
          <w:color w:val="auto"/>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требования законодательства Российской Федерации в области обеспечения </w:t>
      </w:r>
      <w:r w:rsidRPr="00442329">
        <w:rPr>
          <w:color w:val="auto"/>
        </w:rPr>
        <w:lastRenderedPageBreak/>
        <w:t xml:space="preserve">санитарно-эпидемиологического благополучия населения, пожарной безопасности, охраны окружающей среды, обращения с твердыми коммунальными отходами (заключить договор на оказание услуг </w:t>
      </w:r>
      <w:r w:rsidR="00902630">
        <w:rPr>
          <w:color w:val="auto"/>
        </w:rPr>
        <w:br/>
      </w:r>
      <w:r w:rsidRPr="00442329">
        <w:rPr>
          <w:color w:val="auto"/>
        </w:rPr>
        <w:t>по обращению с твердыми</w:t>
      </w:r>
      <w:r w:rsidR="00B2040A">
        <w:rPr>
          <w:color w:val="auto"/>
        </w:rPr>
        <w:t xml:space="preserve"> коммунальными</w:t>
      </w:r>
      <w:r w:rsidRPr="00442329">
        <w:rPr>
          <w:color w:val="auto"/>
        </w:rPr>
        <w:t xml:space="preserve"> отходами, заключить договор </w:t>
      </w:r>
      <w:r w:rsidR="00902630">
        <w:rPr>
          <w:color w:val="auto"/>
        </w:rPr>
        <w:br/>
      </w:r>
      <w:r w:rsidRPr="00442329">
        <w:rPr>
          <w:color w:val="auto"/>
        </w:rPr>
        <w:t xml:space="preserve">с лицензированной организацией на проведение работ по дезинсекции </w:t>
      </w:r>
      <w:r w:rsidR="00902630">
        <w:rPr>
          <w:color w:val="auto"/>
        </w:rPr>
        <w:br/>
      </w:r>
      <w:r w:rsidRPr="00442329">
        <w:rPr>
          <w:color w:val="auto"/>
        </w:rPr>
        <w:t>и дератизации НТО</w:t>
      </w:r>
      <w:r w:rsidR="00190414">
        <w:rPr>
          <w:color w:val="auto"/>
        </w:rPr>
        <w:t>,</w:t>
      </w:r>
      <w:r w:rsidR="005651A6">
        <w:rPr>
          <w:color w:val="auto"/>
        </w:rPr>
        <w:t xml:space="preserve"> </w:t>
      </w:r>
      <w:r w:rsidR="00190414">
        <w:t>заключить договоры с ресурсоснабжающими организациями и обеспечить законное потребление коммунальных услуг (электроэнергии, водоснабжения и водоотведения при необходимости</w:t>
      </w:r>
      <w:r w:rsidRPr="00442329">
        <w:rPr>
          <w:color w:val="auto"/>
        </w:rPr>
        <w:t>), Правилами благоустройства.</w:t>
      </w:r>
    </w:p>
    <w:p w:rsidR="00442329" w:rsidRPr="00442329" w:rsidRDefault="00442329" w:rsidP="00337E56">
      <w:pPr>
        <w:ind w:firstLine="709"/>
        <w:jc w:val="both"/>
        <w:rPr>
          <w:color w:val="auto"/>
        </w:rPr>
      </w:pPr>
      <w:r w:rsidRPr="00442329">
        <w:rPr>
          <w:color w:val="auto"/>
        </w:rPr>
        <w:t>4.2.</w:t>
      </w:r>
      <w:r w:rsidR="00190414">
        <w:rPr>
          <w:color w:val="auto"/>
        </w:rPr>
        <w:t>10</w:t>
      </w:r>
      <w:r w:rsidRPr="00442329">
        <w:rPr>
          <w:color w:val="auto"/>
        </w:rPr>
        <w:t>. Не производить передачу права на использование</w:t>
      </w:r>
      <w:r w:rsidR="00543AA5">
        <w:rPr>
          <w:color w:val="auto"/>
        </w:rPr>
        <w:t xml:space="preserve"> </w:t>
      </w:r>
      <w:r w:rsidRPr="00442329">
        <w:rPr>
          <w:color w:val="auto"/>
        </w:rPr>
        <w:t xml:space="preserve">предоставленного места иным лицам без получения письменного согласия </w:t>
      </w:r>
      <w:r w:rsidR="00CF6F66">
        <w:rPr>
          <w:color w:val="auto"/>
        </w:rPr>
        <w:t>К</w:t>
      </w:r>
      <w:r w:rsidRPr="00442329">
        <w:rPr>
          <w:color w:val="auto"/>
        </w:rPr>
        <w:t>омитета.</w:t>
      </w:r>
    </w:p>
    <w:p w:rsidR="00442329" w:rsidRPr="00442329" w:rsidRDefault="00442329" w:rsidP="00337E56">
      <w:pPr>
        <w:ind w:firstLine="709"/>
        <w:jc w:val="both"/>
        <w:rPr>
          <w:color w:val="auto"/>
        </w:rPr>
      </w:pPr>
      <w:r w:rsidRPr="00442329">
        <w:rPr>
          <w:color w:val="auto"/>
        </w:rPr>
        <w:t>4.2.1</w:t>
      </w:r>
      <w:r w:rsidR="00190414">
        <w:rPr>
          <w:color w:val="auto"/>
        </w:rPr>
        <w:t>1</w:t>
      </w:r>
      <w:r w:rsidRPr="00442329">
        <w:rPr>
          <w:color w:val="auto"/>
        </w:rPr>
        <w:t xml:space="preserve">. Уведомить </w:t>
      </w:r>
      <w:r w:rsidR="00B2040A">
        <w:rPr>
          <w:color w:val="auto"/>
        </w:rPr>
        <w:t>Комитет</w:t>
      </w:r>
      <w:r w:rsidRPr="00442329">
        <w:rPr>
          <w:color w:val="auto"/>
        </w:rPr>
        <w:t xml:space="preserve"> о намерении расторгнуть</w:t>
      </w:r>
      <w:r w:rsidR="005651A6">
        <w:rPr>
          <w:color w:val="auto"/>
        </w:rPr>
        <w:t xml:space="preserve"> </w:t>
      </w:r>
      <w:r w:rsidR="00190414">
        <w:rPr>
          <w:color w:val="auto"/>
        </w:rPr>
        <w:t xml:space="preserve">по соглашению сторон </w:t>
      </w:r>
      <w:r w:rsidRPr="00442329">
        <w:rPr>
          <w:color w:val="auto"/>
        </w:rPr>
        <w:t>договор на размещение НТО за месяц до истечения срока размещения НТО.</w:t>
      </w:r>
    </w:p>
    <w:p w:rsidR="001250EA" w:rsidRDefault="00442329" w:rsidP="00337E56">
      <w:pPr>
        <w:ind w:firstLine="709"/>
        <w:jc w:val="both"/>
        <w:rPr>
          <w:color w:val="auto"/>
        </w:rPr>
      </w:pPr>
      <w:r w:rsidRPr="00442329">
        <w:rPr>
          <w:color w:val="auto"/>
        </w:rPr>
        <w:t>4.2.1</w:t>
      </w:r>
      <w:r w:rsidR="00190414">
        <w:rPr>
          <w:color w:val="auto"/>
        </w:rPr>
        <w:t>2</w:t>
      </w:r>
      <w:r w:rsidRPr="00442329">
        <w:rPr>
          <w:color w:val="auto"/>
        </w:rPr>
        <w:t>. Прекратить осуществление торговой деятельности, освободить занимаемое место и демонтировать НТО</w:t>
      </w:r>
      <w:r w:rsidR="001250EA">
        <w:rPr>
          <w:color w:val="auto"/>
        </w:rPr>
        <w:t>:</w:t>
      </w:r>
    </w:p>
    <w:p w:rsidR="00442329" w:rsidRPr="00442329" w:rsidRDefault="001250EA" w:rsidP="00337E56">
      <w:pPr>
        <w:ind w:firstLine="709"/>
        <w:jc w:val="both"/>
        <w:rPr>
          <w:color w:val="auto"/>
        </w:rPr>
      </w:pPr>
      <w:r>
        <w:rPr>
          <w:color w:val="auto"/>
        </w:rPr>
        <w:t xml:space="preserve">а) </w:t>
      </w:r>
      <w:r w:rsidR="00442329" w:rsidRPr="001250EA">
        <w:rPr>
          <w:color w:val="auto"/>
        </w:rPr>
        <w:t>в течение 5 рабочих</w:t>
      </w:r>
      <w:r w:rsidR="00442329" w:rsidRPr="00442329">
        <w:rPr>
          <w:color w:val="auto"/>
        </w:rPr>
        <w:t xml:space="preserve"> дней за свой счет с момента</w:t>
      </w:r>
      <w:r w:rsidR="005651A6">
        <w:rPr>
          <w:color w:val="auto"/>
        </w:rPr>
        <w:t xml:space="preserve"> </w:t>
      </w:r>
      <w:r w:rsidR="00566917">
        <w:t xml:space="preserve">(за исключением случая, если </w:t>
      </w:r>
      <w:r w:rsidR="00566917" w:rsidRPr="00566917">
        <w:t>субъект предпринимательства</w:t>
      </w:r>
      <w:r w:rsidR="00337E56">
        <w:t xml:space="preserve"> </w:t>
      </w:r>
      <w:r w:rsidR="00566917">
        <w:t>в установленный подпунктом 4.1.3</w:t>
      </w:r>
      <w:r w:rsidR="00B2040A">
        <w:t xml:space="preserve"> настоящего договора</w:t>
      </w:r>
      <w:r w:rsidR="00566917">
        <w:t xml:space="preserve"> срок подал заявление на заключение договора на новый срок)</w:t>
      </w:r>
      <w:r w:rsidR="00442329" w:rsidRPr="00442329">
        <w:rPr>
          <w:color w:val="auto"/>
        </w:rPr>
        <w:t>:</w:t>
      </w:r>
    </w:p>
    <w:p w:rsidR="00442329" w:rsidRPr="00442329" w:rsidRDefault="00442329" w:rsidP="00337E56">
      <w:pPr>
        <w:ind w:firstLine="709"/>
        <w:jc w:val="both"/>
        <w:rPr>
          <w:color w:val="auto"/>
        </w:rPr>
      </w:pPr>
      <w:r w:rsidRPr="00442329">
        <w:rPr>
          <w:color w:val="auto"/>
        </w:rPr>
        <w:t>окончания срока действия настоящего договора;</w:t>
      </w:r>
    </w:p>
    <w:p w:rsidR="00442329" w:rsidRPr="00442329" w:rsidRDefault="00442329" w:rsidP="00337E56">
      <w:pPr>
        <w:ind w:firstLine="709"/>
        <w:jc w:val="both"/>
        <w:rPr>
          <w:color w:val="auto"/>
        </w:rPr>
      </w:pPr>
      <w:r w:rsidRPr="00442329">
        <w:rPr>
          <w:color w:val="auto"/>
        </w:rPr>
        <w:t>расторжения договора по соглашению сторон;</w:t>
      </w:r>
    </w:p>
    <w:p w:rsidR="00442329" w:rsidRDefault="00442329" w:rsidP="00337E56">
      <w:pPr>
        <w:ind w:firstLine="709"/>
        <w:jc w:val="both"/>
        <w:rPr>
          <w:color w:val="auto"/>
        </w:rPr>
      </w:pPr>
      <w:r w:rsidRPr="00442329">
        <w:rPr>
          <w:color w:val="auto"/>
        </w:rPr>
        <w:t xml:space="preserve">получения уведомления о досрочном расторжении договора                            по инициативе </w:t>
      </w:r>
      <w:r w:rsidR="00B2040A">
        <w:rPr>
          <w:color w:val="auto"/>
        </w:rPr>
        <w:t>Комитета</w:t>
      </w:r>
      <w:r w:rsidR="001250EA">
        <w:rPr>
          <w:color w:val="auto"/>
        </w:rPr>
        <w:t>;</w:t>
      </w:r>
    </w:p>
    <w:p w:rsidR="00566917" w:rsidRDefault="001250EA" w:rsidP="00337E56">
      <w:pPr>
        <w:suppressAutoHyphens/>
        <w:autoSpaceDE w:val="0"/>
        <w:autoSpaceDN w:val="0"/>
        <w:adjustRightInd w:val="0"/>
        <w:ind w:firstLine="708"/>
        <w:jc w:val="both"/>
      </w:pPr>
      <w:r>
        <w:t>б)</w:t>
      </w:r>
      <w:r w:rsidR="00566917">
        <w:t xml:space="preserve"> </w:t>
      </w:r>
      <w:r>
        <w:t>в</w:t>
      </w:r>
      <w:r w:rsidR="00566917">
        <w:t xml:space="preserve"> срок не позднее 10 календарных дней со дня направления уведомления </w:t>
      </w:r>
      <w:r w:rsidR="00B2040A">
        <w:t>Комитета</w:t>
      </w:r>
      <w:r w:rsidR="00566917">
        <w:t xml:space="preserve"> об установлени</w:t>
      </w:r>
      <w:r w:rsidR="00B2040A">
        <w:t>и</w:t>
      </w:r>
      <w:r w:rsidR="00566917">
        <w:t xml:space="preserve"> факта эксплуатации </w:t>
      </w:r>
      <w:r w:rsidR="005651A6">
        <w:t>НТО</w:t>
      </w:r>
      <w:r w:rsidR="005651A6">
        <w:br/>
      </w:r>
      <w:r w:rsidR="00566917">
        <w:t>без утвержденного проекта НТО</w:t>
      </w:r>
      <w:r>
        <w:t>;</w:t>
      </w:r>
    </w:p>
    <w:p w:rsidR="00566917" w:rsidRDefault="001250EA" w:rsidP="00337E56">
      <w:pPr>
        <w:suppressAutoHyphens/>
        <w:autoSpaceDE w:val="0"/>
        <w:autoSpaceDN w:val="0"/>
        <w:adjustRightInd w:val="0"/>
        <w:ind w:firstLine="708"/>
        <w:jc w:val="both"/>
      </w:pPr>
      <w:r>
        <w:t>в)</w:t>
      </w:r>
      <w:r w:rsidR="00566917">
        <w:t xml:space="preserve"> </w:t>
      </w:r>
      <w:r>
        <w:t>в</w:t>
      </w:r>
      <w:r w:rsidR="00566917">
        <w:t xml:space="preserve"> течение 4 часов с момента информирования о возникновении аварии и необходимости устранения препятствия в работе аварийных либо иных служб (организаций)</w:t>
      </w:r>
      <w:r>
        <w:t>,</w:t>
      </w:r>
      <w:r w:rsidR="00566917">
        <w:t xml:space="preserve"> вызванного нахождением объекта на месте аварии. </w:t>
      </w:r>
      <w:r>
        <w:br/>
      </w:r>
      <w:r w:rsidR="00566917">
        <w:t xml:space="preserve">В случае отсутствия </w:t>
      </w:r>
      <w:r w:rsidR="00566917" w:rsidRPr="00566917">
        <w:t>субъекта предпринимательства</w:t>
      </w:r>
      <w:r w:rsidR="00566917">
        <w:t xml:space="preserve"> (выезд, временная приостановка торговли и т.п.) </w:t>
      </w:r>
      <w:r w:rsidR="00B2040A">
        <w:t>Комитет</w:t>
      </w:r>
      <w:r w:rsidR="00566917">
        <w:t xml:space="preserve"> для устранения причин аварий вправе организовать работы по демонтажу (вывозу) объекта с привлечением третьих лиц, с последующей установкой объекта на прежнее место и в прежнем состоянии, с возмещением затрат на проведенные </w:t>
      </w:r>
      <w:r w:rsidR="00B2040A">
        <w:t>Комитетом</w:t>
      </w:r>
      <w:r w:rsidR="00566917">
        <w:t xml:space="preserve"> работы </w:t>
      </w:r>
      <w:r w:rsidR="00566917" w:rsidRPr="00566917">
        <w:t>субъектом предпринимательства</w:t>
      </w:r>
      <w:r w:rsidR="00566917">
        <w:t xml:space="preserve">; </w:t>
      </w:r>
    </w:p>
    <w:p w:rsidR="00566917" w:rsidRDefault="001250EA" w:rsidP="00337E56">
      <w:pPr>
        <w:suppressAutoHyphens/>
        <w:autoSpaceDE w:val="0"/>
        <w:autoSpaceDN w:val="0"/>
        <w:adjustRightInd w:val="0"/>
        <w:ind w:firstLine="708"/>
        <w:jc w:val="both"/>
      </w:pPr>
      <w:r>
        <w:t>г)</w:t>
      </w:r>
      <w:r w:rsidR="00566917">
        <w:t xml:space="preserve"> </w:t>
      </w:r>
      <w:r>
        <w:t>в</w:t>
      </w:r>
      <w:r w:rsidR="00566917">
        <w:t xml:space="preserve"> течение 7 календарных дней после получения извещения </w:t>
      </w:r>
      <w:r w:rsidR="009F58B3">
        <w:br/>
      </w:r>
      <w:r w:rsidR="00566917">
        <w:t>о необходимости проведения планового ремонта инженерных сетей, объектов благоустройства на период ремонта</w:t>
      </w:r>
      <w:r>
        <w:t>.</w:t>
      </w:r>
    </w:p>
    <w:p w:rsidR="00566917" w:rsidRPr="00442329" w:rsidRDefault="00566917" w:rsidP="00337E56">
      <w:pPr>
        <w:ind w:firstLine="709"/>
        <w:jc w:val="both"/>
        <w:rPr>
          <w:color w:val="auto"/>
        </w:rPr>
      </w:pPr>
      <w:r>
        <w:t xml:space="preserve">В случае неисполнения в добровольном порядке </w:t>
      </w:r>
      <w:r w:rsidRPr="00566917">
        <w:t>субъектом предпринимательства</w:t>
      </w:r>
      <w:r>
        <w:t xml:space="preserve"> сроков демонтажа </w:t>
      </w:r>
      <w:r w:rsidR="005D040D">
        <w:t xml:space="preserve">НТО </w:t>
      </w:r>
      <w:r>
        <w:t>по истечении срока действия договора или досрочном прекращении договора</w:t>
      </w:r>
      <w:r w:rsidR="005651A6">
        <w:t xml:space="preserve"> </w:t>
      </w:r>
      <w:r w:rsidR="008D071F">
        <w:t>Комитет</w:t>
      </w:r>
      <w:r w:rsidR="005651A6">
        <w:t xml:space="preserve"> </w:t>
      </w:r>
      <w:r>
        <w:t xml:space="preserve">инициирует демонтаж (вывоз) объекта в порядке, установленном решением Оренбургского </w:t>
      </w:r>
      <w:r>
        <w:lastRenderedPageBreak/>
        <w:t xml:space="preserve">городского Совета от 28.02.2018 № 490 «Об утверждении порядка демонтажа незаконно размещенных нестационарных объектов на территории муниципального образования города Оренбурга». При этом </w:t>
      </w:r>
      <w:r w:rsidRPr="00566917">
        <w:t>субъект предпринимательства</w:t>
      </w:r>
      <w:r>
        <w:t xml:space="preserve"> обязуется возместить все необходимые расходы, понесенные в связи с демонтажем (вывозом), хранением объекта</w:t>
      </w:r>
      <w:r w:rsidR="00C21DF2">
        <w:t>.</w:t>
      </w:r>
    </w:p>
    <w:p w:rsidR="00442329" w:rsidRPr="00442329" w:rsidRDefault="00442329" w:rsidP="00337E56">
      <w:pPr>
        <w:ind w:firstLine="709"/>
        <w:jc w:val="both"/>
        <w:rPr>
          <w:color w:val="auto"/>
        </w:rPr>
      </w:pPr>
    </w:p>
    <w:p w:rsidR="00442329" w:rsidRPr="00566917" w:rsidRDefault="00442329" w:rsidP="00337E56">
      <w:pPr>
        <w:ind w:firstLine="709"/>
        <w:jc w:val="center"/>
        <w:rPr>
          <w:color w:val="auto"/>
        </w:rPr>
      </w:pPr>
      <w:r w:rsidRPr="00566917">
        <w:rPr>
          <w:color w:val="auto"/>
        </w:rPr>
        <w:t>5. Ответственность сторон</w:t>
      </w:r>
    </w:p>
    <w:p w:rsidR="00442329" w:rsidRPr="00566917" w:rsidRDefault="00442329" w:rsidP="00337E56">
      <w:pPr>
        <w:ind w:firstLine="709"/>
        <w:jc w:val="both"/>
        <w:rPr>
          <w:color w:val="auto"/>
        </w:rPr>
      </w:pPr>
    </w:p>
    <w:p w:rsidR="00190414" w:rsidRPr="00566917" w:rsidRDefault="00442329" w:rsidP="00337E56">
      <w:pPr>
        <w:ind w:firstLine="709"/>
        <w:jc w:val="both"/>
        <w:rPr>
          <w:color w:val="auto"/>
        </w:rPr>
      </w:pPr>
      <w:r w:rsidRPr="00566917">
        <w:rPr>
          <w:color w:val="auto"/>
        </w:rPr>
        <w:t xml:space="preserve">5.1. </w:t>
      </w:r>
      <w:r w:rsidR="008D071F">
        <w:rPr>
          <w:color w:val="auto"/>
        </w:rPr>
        <w:t>Комитет</w:t>
      </w:r>
      <w:r w:rsidR="00190414" w:rsidRPr="00566917">
        <w:rPr>
          <w:color w:val="auto"/>
        </w:rPr>
        <w:t xml:space="preserve"> не отвечает перед третьими лицами за действия (бездействие) субъекта предпринимательства по оказанию услуг торговли, общественного питания, бытового обслуживания. </w:t>
      </w:r>
    </w:p>
    <w:p w:rsidR="00442329" w:rsidRPr="00566917" w:rsidRDefault="00442329" w:rsidP="00337E56">
      <w:pPr>
        <w:ind w:firstLine="709"/>
        <w:jc w:val="both"/>
        <w:rPr>
          <w:color w:val="auto"/>
        </w:rPr>
      </w:pPr>
      <w:r w:rsidRPr="00566917">
        <w:rPr>
          <w:color w:val="auto"/>
        </w:rPr>
        <w:t>5.2. В случае неисполнения или ненадлежащего исполнения обязательств по настоящему договору стороны несут ответственность</w:t>
      </w:r>
      <w:r w:rsidR="00543AA5">
        <w:rPr>
          <w:color w:val="auto"/>
        </w:rPr>
        <w:t xml:space="preserve"> </w:t>
      </w:r>
      <w:r w:rsidR="001250EA">
        <w:rPr>
          <w:color w:val="auto"/>
        </w:rPr>
        <w:br/>
      </w:r>
      <w:r w:rsidRPr="00566917">
        <w:rPr>
          <w:color w:val="auto"/>
        </w:rPr>
        <w:t>в соответствии</w:t>
      </w:r>
      <w:r w:rsidR="001250EA">
        <w:rPr>
          <w:color w:val="auto"/>
        </w:rPr>
        <w:t xml:space="preserve"> </w:t>
      </w:r>
      <w:r w:rsidRPr="00566917">
        <w:rPr>
          <w:color w:val="auto"/>
        </w:rPr>
        <w:t>с законодательством Российской Федерации.</w:t>
      </w:r>
    </w:p>
    <w:p w:rsidR="00442329" w:rsidRPr="00190414" w:rsidRDefault="00442329" w:rsidP="00337E56">
      <w:pPr>
        <w:ind w:firstLine="709"/>
        <w:jc w:val="both"/>
        <w:rPr>
          <w:color w:val="FF0000"/>
        </w:rPr>
      </w:pPr>
    </w:p>
    <w:p w:rsidR="00442329" w:rsidRPr="00566917" w:rsidRDefault="00442329" w:rsidP="00337E56">
      <w:pPr>
        <w:ind w:firstLine="709"/>
        <w:jc w:val="center"/>
        <w:rPr>
          <w:color w:val="auto"/>
        </w:rPr>
      </w:pPr>
      <w:r w:rsidRPr="00566917">
        <w:rPr>
          <w:color w:val="auto"/>
        </w:rPr>
        <w:t>6. Рассмотрение споров</w:t>
      </w:r>
    </w:p>
    <w:p w:rsidR="00442329" w:rsidRPr="00566917" w:rsidRDefault="00442329" w:rsidP="00337E56">
      <w:pPr>
        <w:ind w:firstLine="709"/>
        <w:jc w:val="both"/>
        <w:rPr>
          <w:color w:val="auto"/>
        </w:rPr>
      </w:pPr>
    </w:p>
    <w:p w:rsidR="00442329" w:rsidRPr="00566917" w:rsidRDefault="00442329" w:rsidP="00337E56">
      <w:pPr>
        <w:ind w:firstLine="709"/>
        <w:jc w:val="both"/>
        <w:rPr>
          <w:color w:val="auto"/>
        </w:rPr>
      </w:pPr>
      <w:r w:rsidRPr="00566917">
        <w:rPr>
          <w:color w:val="auto"/>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направления сторонами претензий                      на основании  законодательства Российской Федерации.</w:t>
      </w:r>
    </w:p>
    <w:p w:rsidR="00442329" w:rsidRPr="00566917" w:rsidRDefault="00442329" w:rsidP="00337E56">
      <w:pPr>
        <w:ind w:firstLine="709"/>
        <w:jc w:val="both"/>
        <w:rPr>
          <w:color w:val="auto"/>
        </w:rPr>
      </w:pPr>
      <w:r w:rsidRPr="00566917">
        <w:rPr>
          <w:color w:val="auto"/>
        </w:rPr>
        <w:t xml:space="preserve">6.2.  Срок ответа на претензии – </w:t>
      </w:r>
      <w:r w:rsidR="00566917" w:rsidRPr="00566917">
        <w:rPr>
          <w:color w:val="auto"/>
        </w:rPr>
        <w:t>5</w:t>
      </w:r>
      <w:r w:rsidRPr="00566917">
        <w:rPr>
          <w:color w:val="auto"/>
        </w:rPr>
        <w:t xml:space="preserve"> рабочих дней с момента получения</w:t>
      </w:r>
      <w:r w:rsidR="00C21DF2">
        <w:rPr>
          <w:color w:val="auto"/>
        </w:rPr>
        <w:br/>
      </w:r>
      <w:r w:rsidRPr="00566917">
        <w:rPr>
          <w:color w:val="auto"/>
        </w:rPr>
        <w:t xml:space="preserve"> их стороной.</w:t>
      </w:r>
    </w:p>
    <w:p w:rsidR="00442329" w:rsidRPr="00566917" w:rsidRDefault="00442329" w:rsidP="00337E56">
      <w:pPr>
        <w:ind w:firstLine="709"/>
        <w:jc w:val="both"/>
        <w:rPr>
          <w:color w:val="auto"/>
        </w:rPr>
      </w:pPr>
      <w:r w:rsidRPr="00566917">
        <w:rPr>
          <w:color w:val="auto"/>
        </w:rPr>
        <w:t xml:space="preserve">Если по истечении срока, установленного указанным пунктом, заинтересованной стороной получен отказ от удовлетворения претензии </w:t>
      </w:r>
      <w:r w:rsidR="001250EA">
        <w:rPr>
          <w:color w:val="auto"/>
        </w:rPr>
        <w:br/>
      </w:r>
      <w:r w:rsidRPr="00566917">
        <w:rPr>
          <w:color w:val="auto"/>
        </w:rPr>
        <w:t xml:space="preserve">или претензия была оставлена без ответа, то такая сторона вправе обратиться </w:t>
      </w:r>
      <w:r w:rsidR="009F58B3">
        <w:rPr>
          <w:color w:val="auto"/>
        </w:rPr>
        <w:br/>
      </w:r>
      <w:r w:rsidRPr="00566917">
        <w:rPr>
          <w:color w:val="auto"/>
        </w:rPr>
        <w:t>в суд в соответствии с законодательством</w:t>
      </w:r>
      <w:r w:rsidR="0033580E" w:rsidRPr="00566917">
        <w:rPr>
          <w:color w:val="auto"/>
        </w:rPr>
        <w:t xml:space="preserve"> Российской Федерации</w:t>
      </w:r>
      <w:r w:rsidRPr="00566917">
        <w:rPr>
          <w:color w:val="auto"/>
        </w:rPr>
        <w:t>.</w:t>
      </w:r>
    </w:p>
    <w:p w:rsidR="00566917" w:rsidRDefault="00566917" w:rsidP="00337E56">
      <w:pPr>
        <w:suppressAutoHyphens/>
        <w:ind w:firstLine="720"/>
        <w:jc w:val="both"/>
      </w:pPr>
      <w:r>
        <w:t xml:space="preserve">6.3. Об изменениях наименования, адреса или реорганизации </w:t>
      </w:r>
      <w:r w:rsidRPr="00566917">
        <w:t>стороны</w:t>
      </w:r>
      <w:r w:rsidR="001250EA">
        <w:t xml:space="preserve"> </w:t>
      </w:r>
      <w:r>
        <w:t>письменно информируют друг друга в течение 10  рабочих дней со дня наступления указанных обстоятельств.</w:t>
      </w:r>
    </w:p>
    <w:p w:rsidR="00442329" w:rsidRPr="00566917" w:rsidRDefault="00442329" w:rsidP="00337E56">
      <w:pPr>
        <w:ind w:firstLine="709"/>
        <w:jc w:val="both"/>
        <w:rPr>
          <w:color w:val="auto"/>
        </w:rPr>
      </w:pPr>
      <w:r w:rsidRPr="00566917">
        <w:rPr>
          <w:color w:val="auto"/>
        </w:rPr>
        <w:t xml:space="preserve">Претензия для юридического лица направляется по адресу, указанному </w:t>
      </w:r>
      <w:r w:rsidR="00C21DF2">
        <w:rPr>
          <w:color w:val="auto"/>
        </w:rPr>
        <w:br/>
      </w:r>
      <w:r w:rsidRPr="00566917">
        <w:rPr>
          <w:color w:val="auto"/>
        </w:rPr>
        <w:t>в Едином государственном реестре юридических ли</w:t>
      </w:r>
      <w:r w:rsidR="008D071F">
        <w:rPr>
          <w:color w:val="auto"/>
        </w:rPr>
        <w:t xml:space="preserve">ц, для индивидуального предпринимателя – </w:t>
      </w:r>
      <w:r w:rsidR="00FF288A">
        <w:rPr>
          <w:color w:val="auto"/>
        </w:rPr>
        <w:t>по регистрации места жительства</w:t>
      </w:r>
      <w:r w:rsidR="00FF288A" w:rsidRPr="00E72AE5">
        <w:rPr>
          <w:color w:val="auto"/>
        </w:rPr>
        <w:t>, указанному в договоре</w:t>
      </w:r>
      <w:r w:rsidR="00FF288A">
        <w:rPr>
          <w:color w:val="auto"/>
        </w:rPr>
        <w:t>.</w:t>
      </w:r>
    </w:p>
    <w:p w:rsidR="00566917" w:rsidRPr="00566917" w:rsidRDefault="00566917" w:rsidP="00337E56">
      <w:pPr>
        <w:suppressAutoHyphens/>
        <w:ind w:firstLine="720"/>
        <w:jc w:val="both"/>
        <w:rPr>
          <w:color w:val="auto"/>
        </w:rPr>
      </w:pPr>
      <w:r w:rsidRPr="00566917">
        <w:rPr>
          <w:color w:val="auto"/>
        </w:rPr>
        <w:t>С</w:t>
      </w:r>
      <w:r w:rsidR="00442329" w:rsidRPr="00566917">
        <w:rPr>
          <w:color w:val="auto"/>
        </w:rPr>
        <w:t>убъект</w:t>
      </w:r>
      <w:r w:rsidRPr="00566917">
        <w:rPr>
          <w:color w:val="auto"/>
        </w:rPr>
        <w:t xml:space="preserve"> предпринимательства</w:t>
      </w:r>
      <w:r w:rsidR="00442329" w:rsidRPr="00566917">
        <w:rPr>
          <w:color w:val="auto"/>
        </w:rPr>
        <w:t xml:space="preserve"> несет риск последствий неполучения претензии, по адресу, указанному </w:t>
      </w:r>
      <w:r w:rsidR="008D071F">
        <w:rPr>
          <w:color w:val="auto"/>
        </w:rPr>
        <w:t xml:space="preserve">в </w:t>
      </w:r>
      <w:r w:rsidR="00442329" w:rsidRPr="00566917">
        <w:rPr>
          <w:color w:val="auto"/>
        </w:rPr>
        <w:t>настояще</w:t>
      </w:r>
      <w:r w:rsidR="008D071F">
        <w:rPr>
          <w:color w:val="auto"/>
        </w:rPr>
        <w:t>м</w:t>
      </w:r>
      <w:r w:rsidR="00442329" w:rsidRPr="00566917">
        <w:rPr>
          <w:color w:val="auto"/>
        </w:rPr>
        <w:t xml:space="preserve"> пункт</w:t>
      </w:r>
      <w:r w:rsidR="008D071F">
        <w:rPr>
          <w:color w:val="auto"/>
        </w:rPr>
        <w:t>е</w:t>
      </w:r>
      <w:r w:rsidR="00442329" w:rsidRPr="00566917">
        <w:rPr>
          <w:color w:val="auto"/>
        </w:rPr>
        <w:t xml:space="preserve">, а также риск отсутствия по указанному адресу своего представителя. Претензия, доставленная по указанному адресу, считается полученной, даже если субъект </w:t>
      </w:r>
      <w:r w:rsidRPr="00566917">
        <w:rPr>
          <w:color w:val="auto"/>
        </w:rPr>
        <w:t xml:space="preserve">предпринимательства </w:t>
      </w:r>
      <w:r w:rsidR="00442329" w:rsidRPr="00566917">
        <w:rPr>
          <w:color w:val="auto"/>
        </w:rPr>
        <w:t>не находится (не проживает) по указанному адресу.</w:t>
      </w:r>
    </w:p>
    <w:p w:rsidR="00566917" w:rsidRDefault="008D071F" w:rsidP="00337E56">
      <w:pPr>
        <w:suppressAutoHyphens/>
        <w:ind w:firstLine="720"/>
        <w:jc w:val="both"/>
      </w:pPr>
      <w:r>
        <w:t>6</w:t>
      </w:r>
      <w:r w:rsidR="00566917">
        <w:t>.4. Все приложения к настоящему договору являются его неотъемлемой частью.</w:t>
      </w:r>
    </w:p>
    <w:p w:rsidR="006864E3" w:rsidRDefault="006864E3" w:rsidP="00337E56">
      <w:pPr>
        <w:suppressAutoHyphens/>
        <w:ind w:firstLine="720"/>
        <w:jc w:val="both"/>
      </w:pPr>
    </w:p>
    <w:p w:rsidR="00337E56" w:rsidRDefault="00337E56" w:rsidP="00337E56">
      <w:pPr>
        <w:ind w:firstLine="709"/>
        <w:jc w:val="center"/>
        <w:rPr>
          <w:color w:val="auto"/>
        </w:rPr>
      </w:pPr>
    </w:p>
    <w:p w:rsidR="008E5B91" w:rsidRDefault="008E5B91" w:rsidP="00337E56">
      <w:pPr>
        <w:ind w:firstLine="709"/>
        <w:jc w:val="center"/>
        <w:rPr>
          <w:color w:val="auto"/>
        </w:rPr>
      </w:pPr>
    </w:p>
    <w:p w:rsidR="008E5B91" w:rsidRDefault="008E5B91" w:rsidP="00337E56">
      <w:pPr>
        <w:ind w:firstLine="709"/>
        <w:jc w:val="center"/>
        <w:rPr>
          <w:color w:val="auto"/>
        </w:rPr>
      </w:pPr>
    </w:p>
    <w:p w:rsidR="00442329" w:rsidRPr="00566917" w:rsidRDefault="00442329" w:rsidP="00337E56">
      <w:pPr>
        <w:ind w:firstLine="709"/>
        <w:jc w:val="center"/>
        <w:rPr>
          <w:color w:val="auto"/>
        </w:rPr>
      </w:pPr>
      <w:r w:rsidRPr="00566917">
        <w:rPr>
          <w:color w:val="auto"/>
        </w:rPr>
        <w:lastRenderedPageBreak/>
        <w:t>7. Изменение и расторжение договора</w:t>
      </w:r>
    </w:p>
    <w:p w:rsidR="00442329" w:rsidRPr="00566917" w:rsidRDefault="00442329" w:rsidP="00337E56">
      <w:pPr>
        <w:ind w:firstLine="709"/>
        <w:jc w:val="both"/>
        <w:rPr>
          <w:color w:val="auto"/>
        </w:rPr>
      </w:pPr>
    </w:p>
    <w:p w:rsidR="00442329" w:rsidRPr="00566917" w:rsidRDefault="00442329" w:rsidP="00337E56">
      <w:pPr>
        <w:ind w:firstLine="709"/>
        <w:jc w:val="both"/>
        <w:rPr>
          <w:color w:val="auto"/>
        </w:rPr>
      </w:pPr>
      <w:r w:rsidRPr="00566917">
        <w:rPr>
          <w:color w:val="auto"/>
        </w:rPr>
        <w:t>7.1. Внесение изменений в договор в части условий или дополнений осуществляется путем заключения дополнительного соглашения в той же форме, что и договор, подписывается сторонами.</w:t>
      </w:r>
    </w:p>
    <w:p w:rsidR="00442329" w:rsidRPr="00566917" w:rsidRDefault="00442329" w:rsidP="00337E56">
      <w:pPr>
        <w:ind w:firstLine="709"/>
        <w:jc w:val="both"/>
        <w:rPr>
          <w:color w:val="auto"/>
        </w:rPr>
      </w:pPr>
      <w:r w:rsidRPr="00566917">
        <w:rPr>
          <w:color w:val="auto"/>
        </w:rPr>
        <w:t xml:space="preserve">7.2. </w:t>
      </w:r>
      <w:r w:rsidR="00543AA5">
        <w:rPr>
          <w:color w:val="auto"/>
        </w:rPr>
        <w:t xml:space="preserve"> </w:t>
      </w:r>
      <w:r w:rsidRPr="00566917">
        <w:rPr>
          <w:color w:val="auto"/>
        </w:rPr>
        <w:t>Настоящий договор расторгается досрочно в случаях:</w:t>
      </w:r>
    </w:p>
    <w:p w:rsidR="00442329" w:rsidRPr="00566917" w:rsidRDefault="00442329" w:rsidP="00337E56">
      <w:pPr>
        <w:ind w:firstLine="709"/>
        <w:jc w:val="both"/>
        <w:rPr>
          <w:color w:val="auto"/>
        </w:rPr>
      </w:pPr>
      <w:r w:rsidRPr="00566917">
        <w:rPr>
          <w:color w:val="auto"/>
        </w:rPr>
        <w:t xml:space="preserve">прекращения субъектом </w:t>
      </w:r>
      <w:r w:rsidR="00C21DF2">
        <w:rPr>
          <w:color w:val="auto"/>
        </w:rPr>
        <w:t>предпринимательства</w:t>
      </w:r>
      <w:r w:rsidRPr="00566917">
        <w:rPr>
          <w:color w:val="auto"/>
        </w:rPr>
        <w:t xml:space="preserve"> в установленном законом порядке торговой деятельности по его инициативе;</w:t>
      </w:r>
    </w:p>
    <w:p w:rsidR="00442329" w:rsidRPr="00566917" w:rsidRDefault="00442329" w:rsidP="00337E56">
      <w:pPr>
        <w:ind w:firstLine="709"/>
        <w:jc w:val="both"/>
        <w:rPr>
          <w:color w:val="auto"/>
        </w:rPr>
      </w:pPr>
      <w:r w:rsidRPr="00566917">
        <w:rPr>
          <w:color w:val="auto"/>
        </w:rPr>
        <w:t>ликвидации юридического лица, являющегося субъектом</w:t>
      </w:r>
      <w:r w:rsidR="00C21DF2">
        <w:rPr>
          <w:color w:val="auto"/>
        </w:rPr>
        <w:t xml:space="preserve"> предпринимательства</w:t>
      </w:r>
      <w:r w:rsidRPr="00566917">
        <w:rPr>
          <w:color w:val="auto"/>
        </w:rPr>
        <w:t>, в соответствии с гражданским законодательством;</w:t>
      </w:r>
    </w:p>
    <w:p w:rsidR="00442329" w:rsidRPr="00566917" w:rsidRDefault="00442329" w:rsidP="00337E56">
      <w:pPr>
        <w:ind w:firstLine="709"/>
        <w:jc w:val="both"/>
        <w:rPr>
          <w:color w:val="auto"/>
        </w:rPr>
      </w:pPr>
      <w:r w:rsidRPr="00566917">
        <w:rPr>
          <w:color w:val="auto"/>
        </w:rPr>
        <w:t>прекращения деятельности физического лица, являющегося субъектом</w:t>
      </w:r>
      <w:r w:rsidR="00C21DF2">
        <w:rPr>
          <w:color w:val="auto"/>
        </w:rPr>
        <w:t xml:space="preserve"> предпринимательства</w:t>
      </w:r>
      <w:r w:rsidRPr="00566917">
        <w:rPr>
          <w:color w:val="auto"/>
        </w:rPr>
        <w:t>, в качестве индивидуального предпринимателя;</w:t>
      </w:r>
    </w:p>
    <w:p w:rsidR="00442329" w:rsidRPr="00566917" w:rsidRDefault="00442329" w:rsidP="00337E56">
      <w:pPr>
        <w:ind w:firstLine="709"/>
        <w:jc w:val="both"/>
        <w:rPr>
          <w:color w:val="auto"/>
        </w:rPr>
      </w:pPr>
      <w:r w:rsidRPr="00566917">
        <w:rPr>
          <w:color w:val="auto"/>
        </w:rPr>
        <w:t>по решению суда;</w:t>
      </w:r>
    </w:p>
    <w:p w:rsidR="00442329" w:rsidRPr="00566917" w:rsidRDefault="00442329" w:rsidP="00337E56">
      <w:pPr>
        <w:ind w:firstLine="709"/>
        <w:jc w:val="both"/>
        <w:rPr>
          <w:color w:val="auto"/>
        </w:rPr>
      </w:pPr>
      <w:r w:rsidRPr="00566917">
        <w:rPr>
          <w:color w:val="auto"/>
        </w:rPr>
        <w:t>по соглашению сторон.</w:t>
      </w:r>
    </w:p>
    <w:p w:rsidR="00DA4E14" w:rsidRPr="00566917" w:rsidRDefault="00E526C1" w:rsidP="00337E56">
      <w:pPr>
        <w:ind w:firstLine="709"/>
        <w:jc w:val="both"/>
        <w:rPr>
          <w:color w:val="auto"/>
        </w:rPr>
      </w:pPr>
      <w:r w:rsidRPr="00566917">
        <w:rPr>
          <w:color w:val="auto"/>
        </w:rPr>
        <w:t xml:space="preserve">7.3. Настоящий </w:t>
      </w:r>
      <w:r w:rsidR="00602269" w:rsidRPr="00566917">
        <w:rPr>
          <w:color w:val="auto"/>
        </w:rPr>
        <w:t>д</w:t>
      </w:r>
      <w:r w:rsidR="00DA4E14" w:rsidRPr="00566917">
        <w:rPr>
          <w:color w:val="auto"/>
        </w:rPr>
        <w:t>оговор расторгается</w:t>
      </w:r>
      <w:r w:rsidR="005651A6">
        <w:rPr>
          <w:color w:val="auto"/>
        </w:rPr>
        <w:t xml:space="preserve"> </w:t>
      </w:r>
      <w:r w:rsidR="00DA4E14" w:rsidRPr="00566917">
        <w:rPr>
          <w:color w:val="auto"/>
        </w:rPr>
        <w:t>досрочно</w:t>
      </w:r>
      <w:r w:rsidR="005651A6">
        <w:rPr>
          <w:color w:val="auto"/>
        </w:rPr>
        <w:t xml:space="preserve"> </w:t>
      </w:r>
      <w:r w:rsidR="00DA4E14" w:rsidRPr="00566917">
        <w:rPr>
          <w:color w:val="auto"/>
        </w:rPr>
        <w:t xml:space="preserve">в одностороннем порядке по инициативе </w:t>
      </w:r>
      <w:r w:rsidR="008D071F">
        <w:rPr>
          <w:color w:val="auto"/>
        </w:rPr>
        <w:t>Комитета</w:t>
      </w:r>
      <w:r w:rsidR="00DA4E14" w:rsidRPr="00566917">
        <w:rPr>
          <w:color w:val="auto"/>
        </w:rPr>
        <w:t xml:space="preserve"> в случаях:</w:t>
      </w:r>
    </w:p>
    <w:p w:rsidR="00550997" w:rsidRPr="00566917" w:rsidRDefault="00550997" w:rsidP="00337E56">
      <w:pPr>
        <w:ind w:firstLine="709"/>
        <w:jc w:val="both"/>
        <w:rPr>
          <w:color w:val="auto"/>
        </w:rPr>
      </w:pPr>
      <w:r w:rsidRPr="00566917">
        <w:rPr>
          <w:color w:val="auto"/>
        </w:rP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rsidR="00550997" w:rsidRPr="00566917" w:rsidRDefault="00550997" w:rsidP="00337E56">
      <w:pPr>
        <w:ind w:firstLine="709"/>
        <w:jc w:val="both"/>
        <w:rPr>
          <w:color w:val="auto"/>
        </w:rPr>
      </w:pPr>
      <w:r w:rsidRPr="00566917">
        <w:rPr>
          <w:color w:val="auto"/>
        </w:rPr>
        <w:t>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rsidR="00550997" w:rsidRPr="00566917" w:rsidRDefault="00550997" w:rsidP="00337E56">
      <w:pPr>
        <w:ind w:firstLine="709"/>
        <w:jc w:val="both"/>
        <w:rPr>
          <w:color w:val="auto"/>
        </w:rPr>
      </w:pPr>
      <w:r w:rsidRPr="00566917">
        <w:rPr>
          <w:color w:val="auto"/>
        </w:rPr>
        <w:t>неисполнения субъектом</w:t>
      </w:r>
      <w:r w:rsidR="008D071F">
        <w:rPr>
          <w:color w:val="auto"/>
        </w:rPr>
        <w:t xml:space="preserve"> предпринимательства</w:t>
      </w:r>
      <w:r w:rsidRPr="00566917">
        <w:rPr>
          <w:color w:val="auto"/>
        </w:rPr>
        <w:t xml:space="preserve"> требования </w:t>
      </w:r>
      <w:r w:rsidR="001250EA">
        <w:rPr>
          <w:color w:val="auto"/>
        </w:rPr>
        <w:t>Комитета</w:t>
      </w:r>
      <w:r w:rsidRPr="00566917">
        <w:rPr>
          <w:color w:val="auto"/>
        </w:rPr>
        <w:t xml:space="preserve"> </w:t>
      </w:r>
      <w:r w:rsidR="001250EA">
        <w:rPr>
          <w:color w:val="auto"/>
        </w:rPr>
        <w:br/>
      </w:r>
      <w:r w:rsidRPr="00566917">
        <w:rPr>
          <w:color w:val="auto"/>
        </w:rPr>
        <w:t xml:space="preserve">об устранении нарушенных обязательств в соответствии с </w:t>
      </w:r>
      <w:r w:rsidR="0033580E" w:rsidRPr="00566917">
        <w:rPr>
          <w:color w:val="auto"/>
        </w:rPr>
        <w:t>д</w:t>
      </w:r>
      <w:r w:rsidRPr="00566917">
        <w:rPr>
          <w:color w:val="auto"/>
        </w:rPr>
        <w:t>оговором в срок, установленный таким требованием;</w:t>
      </w:r>
    </w:p>
    <w:p w:rsidR="00550997" w:rsidRPr="00566917" w:rsidRDefault="002933CB" w:rsidP="00337E56">
      <w:pPr>
        <w:ind w:firstLine="709"/>
        <w:jc w:val="both"/>
        <w:rPr>
          <w:color w:val="auto"/>
        </w:rPr>
      </w:pPr>
      <w:r w:rsidRPr="006878D6">
        <w:rPr>
          <w:color w:val="auto"/>
        </w:rPr>
        <w:t xml:space="preserve">размещения НТО с нарушением архитектурных, градостроительных, строительных и пожарных норм и правил, правил землепользования </w:t>
      </w:r>
      <w:r>
        <w:rPr>
          <w:color w:val="auto"/>
        </w:rPr>
        <w:br/>
      </w:r>
      <w:r w:rsidRPr="006878D6">
        <w:rPr>
          <w:color w:val="auto"/>
        </w:rPr>
        <w:t>и застройки муниципального образования «город Оренбург», Правил благоустройства</w:t>
      </w:r>
      <w:r w:rsidR="00550997" w:rsidRPr="00566917">
        <w:rPr>
          <w:color w:val="auto"/>
        </w:rPr>
        <w:t>;</w:t>
      </w:r>
    </w:p>
    <w:p w:rsidR="00550997" w:rsidRPr="00566917" w:rsidRDefault="00550997" w:rsidP="00337E56">
      <w:pPr>
        <w:ind w:firstLine="709"/>
        <w:jc w:val="both"/>
        <w:rPr>
          <w:color w:val="auto"/>
        </w:rPr>
      </w:pPr>
      <w:r w:rsidRPr="00566917">
        <w:rPr>
          <w:color w:val="auto"/>
        </w:rPr>
        <w:t xml:space="preserve">по мотивированному представлению уполномоченных органов в случае выявления угрозы жизни и здоровью людей и (или) причинения ущерба имуществу всех видов собственности при дальнейшей деятельности </w:t>
      </w:r>
      <w:r w:rsidR="005651A6">
        <w:rPr>
          <w:color w:val="auto"/>
        </w:rPr>
        <w:t>НТО</w:t>
      </w:r>
      <w:r w:rsidRPr="00566917">
        <w:rPr>
          <w:color w:val="auto"/>
        </w:rPr>
        <w:t>;</w:t>
      </w:r>
    </w:p>
    <w:p w:rsidR="0033580E" w:rsidRPr="00566917" w:rsidRDefault="0033580E" w:rsidP="00337E56">
      <w:pPr>
        <w:ind w:firstLine="709"/>
        <w:jc w:val="both"/>
        <w:rPr>
          <w:color w:val="auto"/>
        </w:rPr>
      </w:pPr>
      <w:r w:rsidRPr="00566917">
        <w:rPr>
          <w:color w:val="auto"/>
        </w:rPr>
        <w:t>выявления несоответствия НТО согласованному типовому</w:t>
      </w:r>
      <w:r w:rsidR="00B677BD">
        <w:rPr>
          <w:color w:val="auto"/>
        </w:rPr>
        <w:t xml:space="preserve"> </w:t>
      </w:r>
      <w:r w:rsidR="001250EA">
        <w:rPr>
          <w:color w:val="auto"/>
        </w:rPr>
        <w:br/>
      </w:r>
      <w:r w:rsidRPr="00566917">
        <w:rPr>
          <w:color w:val="auto"/>
        </w:rPr>
        <w:t>или индивидуальному проекту (изменение внешнего вида, размеров, площади, возведения пристроек</w:t>
      </w:r>
      <w:r w:rsidR="00916E2C" w:rsidRPr="00566917">
        <w:rPr>
          <w:color w:val="auto"/>
        </w:rPr>
        <w:t xml:space="preserve">, надстройка дополнительных антресолей), </w:t>
      </w:r>
      <w:r w:rsidR="001250EA">
        <w:rPr>
          <w:color w:val="auto"/>
        </w:rPr>
        <w:br/>
      </w:r>
      <w:r w:rsidR="00916E2C" w:rsidRPr="00566917">
        <w:rPr>
          <w:color w:val="auto"/>
        </w:rPr>
        <w:t>что подтверждено актами проверок</w:t>
      </w:r>
      <w:r w:rsidR="00DA2506">
        <w:rPr>
          <w:color w:val="auto"/>
        </w:rPr>
        <w:t xml:space="preserve"> Комитета и </w:t>
      </w:r>
      <w:r w:rsidR="00C052CC" w:rsidRPr="00E72AE5">
        <w:rPr>
          <w:color w:val="auto"/>
        </w:rPr>
        <w:t xml:space="preserve">администрациями Северного </w:t>
      </w:r>
      <w:r w:rsidR="00C052CC" w:rsidRPr="00E72AE5">
        <w:rPr>
          <w:color w:val="auto"/>
        </w:rPr>
        <w:br/>
        <w:t>и Южного округов города Оренбурга</w:t>
      </w:r>
      <w:r w:rsidR="00916E2C" w:rsidRPr="00E72AE5">
        <w:rPr>
          <w:color w:val="auto"/>
        </w:rPr>
        <w:t>;</w:t>
      </w:r>
    </w:p>
    <w:p w:rsidR="00550997" w:rsidRPr="00566917" w:rsidRDefault="00550997" w:rsidP="00337E56">
      <w:pPr>
        <w:ind w:firstLine="709"/>
        <w:jc w:val="both"/>
        <w:rPr>
          <w:color w:val="auto"/>
        </w:rPr>
      </w:pPr>
      <w:r w:rsidRPr="00566917">
        <w:rPr>
          <w:color w:val="auto"/>
        </w:rPr>
        <w:t>неосуществления деятельности в течение 3 месяцев подряд</w:t>
      </w:r>
      <w:r w:rsidR="008D071F">
        <w:rPr>
          <w:color w:val="auto"/>
        </w:rPr>
        <w:t>;</w:t>
      </w:r>
    </w:p>
    <w:p w:rsidR="00DA4E14" w:rsidRPr="00566917" w:rsidRDefault="00DA4E14" w:rsidP="00337E56">
      <w:pPr>
        <w:ind w:firstLine="709"/>
        <w:jc w:val="both"/>
        <w:rPr>
          <w:color w:val="auto"/>
        </w:rPr>
      </w:pPr>
      <w:r w:rsidRPr="00566917">
        <w:rPr>
          <w:color w:val="auto"/>
        </w:rPr>
        <w:t xml:space="preserve">неоднократного привлечения </w:t>
      </w:r>
      <w:r w:rsidR="00602269" w:rsidRPr="00566917">
        <w:rPr>
          <w:color w:val="auto"/>
        </w:rPr>
        <w:t xml:space="preserve">субъекта </w:t>
      </w:r>
      <w:r w:rsidR="00C21DF2">
        <w:rPr>
          <w:color w:val="auto"/>
        </w:rPr>
        <w:t>предприн</w:t>
      </w:r>
      <w:r w:rsidR="009B276A">
        <w:rPr>
          <w:color w:val="auto"/>
        </w:rPr>
        <w:t>имательства</w:t>
      </w:r>
      <w:r w:rsidR="005651A6">
        <w:rPr>
          <w:color w:val="auto"/>
        </w:rPr>
        <w:t xml:space="preserve"> </w:t>
      </w:r>
      <w:r w:rsidR="005651A6">
        <w:rPr>
          <w:color w:val="auto"/>
        </w:rPr>
        <w:br/>
      </w:r>
      <w:r w:rsidRPr="00566917">
        <w:rPr>
          <w:color w:val="auto"/>
        </w:rPr>
        <w:t xml:space="preserve">к административной ответственности (два и более раза) за нарушение правил торговли, розничной продажи алкогольной продукции, благоустройства </w:t>
      </w:r>
      <w:r w:rsidR="005651A6">
        <w:rPr>
          <w:color w:val="auto"/>
        </w:rPr>
        <w:br/>
      </w:r>
      <w:r w:rsidRPr="00566917">
        <w:rPr>
          <w:color w:val="auto"/>
        </w:rPr>
        <w:t>и санитарного содержания торгового места, установленных  законодательством</w:t>
      </w:r>
      <w:r w:rsidR="00C53F06" w:rsidRPr="00566917">
        <w:rPr>
          <w:color w:val="auto"/>
        </w:rPr>
        <w:t xml:space="preserve"> Российской Федерации, Оренбургской области, муниципальными правовыми актами</w:t>
      </w:r>
      <w:r w:rsidRPr="00566917">
        <w:rPr>
          <w:color w:val="auto"/>
        </w:rPr>
        <w:t>;</w:t>
      </w:r>
    </w:p>
    <w:p w:rsidR="00B30BED" w:rsidRPr="00566917" w:rsidRDefault="00B30BED" w:rsidP="00337E56">
      <w:pPr>
        <w:ind w:firstLine="709"/>
        <w:jc w:val="both"/>
        <w:rPr>
          <w:color w:val="auto"/>
        </w:rPr>
      </w:pPr>
      <w:r w:rsidRPr="00566917">
        <w:rPr>
          <w:color w:val="auto"/>
        </w:rPr>
        <w:lastRenderedPageBreak/>
        <w:t xml:space="preserve">нарушения сроков оплаты по договору в течение срока его действия </w:t>
      </w:r>
      <w:r w:rsidR="005651A6">
        <w:rPr>
          <w:color w:val="auto"/>
        </w:rPr>
        <w:br/>
      </w:r>
      <w:r w:rsidRPr="00566917">
        <w:rPr>
          <w:color w:val="auto"/>
        </w:rPr>
        <w:t>(два и более раза на срок более 7 календарных дней</w:t>
      </w:r>
      <w:r w:rsidR="00261E23" w:rsidRPr="00566917">
        <w:rPr>
          <w:color w:val="auto"/>
        </w:rPr>
        <w:t xml:space="preserve"> каждый</w:t>
      </w:r>
      <w:r w:rsidRPr="00566917">
        <w:rPr>
          <w:color w:val="auto"/>
        </w:rPr>
        <w:t>, просрочка более</w:t>
      </w:r>
      <w:r w:rsidR="005651A6">
        <w:rPr>
          <w:color w:val="auto"/>
        </w:rPr>
        <w:t xml:space="preserve"> </w:t>
      </w:r>
      <w:r w:rsidRPr="00566917">
        <w:rPr>
          <w:color w:val="auto"/>
        </w:rPr>
        <w:t>30 календарных дней);</w:t>
      </w:r>
    </w:p>
    <w:p w:rsidR="00DA4E14" w:rsidRPr="00566917" w:rsidRDefault="00DA4E14" w:rsidP="00337E56">
      <w:pPr>
        <w:ind w:firstLine="709"/>
        <w:jc w:val="both"/>
        <w:rPr>
          <w:color w:val="auto"/>
        </w:rPr>
      </w:pPr>
      <w:r w:rsidRPr="00566917">
        <w:rPr>
          <w:color w:val="auto"/>
        </w:rPr>
        <w:t xml:space="preserve">изменения специализации </w:t>
      </w:r>
      <w:r w:rsidR="00016E86" w:rsidRPr="00566917">
        <w:rPr>
          <w:color w:val="auto"/>
        </w:rPr>
        <w:t>НТО</w:t>
      </w:r>
      <w:r w:rsidRPr="00566917">
        <w:rPr>
          <w:color w:val="auto"/>
        </w:rPr>
        <w:t>;</w:t>
      </w:r>
    </w:p>
    <w:p w:rsidR="00DA4E14" w:rsidRPr="00566917" w:rsidRDefault="00DA4E14" w:rsidP="00337E56">
      <w:pPr>
        <w:ind w:firstLine="709"/>
        <w:jc w:val="both"/>
        <w:rPr>
          <w:color w:val="auto"/>
        </w:rPr>
      </w:pPr>
      <w:r w:rsidRPr="00566917">
        <w:rPr>
          <w:color w:val="auto"/>
        </w:rPr>
        <w:t xml:space="preserve">иных, предусмотренных законодательством </w:t>
      </w:r>
      <w:r w:rsidR="003A1D2B" w:rsidRPr="00566917">
        <w:rPr>
          <w:color w:val="auto"/>
        </w:rPr>
        <w:t>Российской Федерации, Оренбургской области, муниципальными правовыми актами</w:t>
      </w:r>
      <w:r w:rsidR="00C43C52" w:rsidRPr="00566917">
        <w:rPr>
          <w:color w:val="auto"/>
        </w:rPr>
        <w:t>,</w:t>
      </w:r>
      <w:r w:rsidR="00543AA5">
        <w:rPr>
          <w:color w:val="auto"/>
        </w:rPr>
        <w:t xml:space="preserve"> </w:t>
      </w:r>
      <w:r w:rsidRPr="00566917">
        <w:rPr>
          <w:color w:val="auto"/>
        </w:rPr>
        <w:t>случаях.</w:t>
      </w:r>
    </w:p>
    <w:p w:rsidR="00784549" w:rsidRPr="00566917" w:rsidRDefault="00DA4E14" w:rsidP="00337E56">
      <w:pPr>
        <w:ind w:firstLine="709"/>
        <w:jc w:val="both"/>
        <w:rPr>
          <w:rFonts w:eastAsiaTheme="minorHAnsi"/>
          <w:bCs w:val="0"/>
          <w:color w:val="auto"/>
          <w:lang w:eastAsia="en-US"/>
        </w:rPr>
      </w:pPr>
      <w:r w:rsidRPr="00566917">
        <w:rPr>
          <w:color w:val="auto"/>
        </w:rPr>
        <w:t xml:space="preserve">7.4. </w:t>
      </w:r>
      <w:r w:rsidR="00566917" w:rsidRPr="00566917">
        <w:rPr>
          <w:color w:val="auto"/>
        </w:rPr>
        <w:t xml:space="preserve">В случаях внесения изменений в </w:t>
      </w:r>
      <w:r w:rsidR="009F58B3">
        <w:rPr>
          <w:color w:val="auto"/>
        </w:rPr>
        <w:t>С</w:t>
      </w:r>
      <w:r w:rsidR="00566917" w:rsidRPr="00566917">
        <w:rPr>
          <w:color w:val="auto"/>
        </w:rPr>
        <w:t xml:space="preserve">хему, исключающих из нее занимаемое </w:t>
      </w:r>
      <w:r w:rsidR="003D2867">
        <w:rPr>
          <w:color w:val="auto"/>
        </w:rPr>
        <w:t>НТО</w:t>
      </w:r>
      <w:r w:rsidR="00566917" w:rsidRPr="00566917">
        <w:rPr>
          <w:color w:val="auto"/>
        </w:rPr>
        <w:t xml:space="preserve"> место размещения, принять решение о заключении договора на размещение </w:t>
      </w:r>
      <w:r w:rsidR="00BE1CFA">
        <w:rPr>
          <w:color w:val="auto"/>
        </w:rPr>
        <w:t xml:space="preserve">НТО </w:t>
      </w:r>
      <w:r w:rsidR="00566917" w:rsidRPr="00566917">
        <w:rPr>
          <w:color w:val="auto"/>
        </w:rPr>
        <w:t xml:space="preserve">на </w:t>
      </w:r>
      <w:r w:rsidR="009F58B3">
        <w:rPr>
          <w:color w:val="auto"/>
        </w:rPr>
        <w:t>компенсационном</w:t>
      </w:r>
      <w:r w:rsidR="00566917" w:rsidRPr="00566917">
        <w:rPr>
          <w:color w:val="auto"/>
        </w:rPr>
        <w:t xml:space="preserve"> месте, предусмотренном Схемой </w:t>
      </w:r>
      <w:r w:rsidR="00B677BD">
        <w:rPr>
          <w:color w:val="auto"/>
        </w:rPr>
        <w:t xml:space="preserve">    </w:t>
      </w:r>
      <w:r w:rsidR="00566917" w:rsidRPr="00566917">
        <w:rPr>
          <w:color w:val="auto"/>
        </w:rPr>
        <w:t>без проведения аукциона на право заключения договора</w:t>
      </w:r>
      <w:r w:rsidR="009F58B3">
        <w:rPr>
          <w:color w:val="auto"/>
        </w:rPr>
        <w:t xml:space="preserve">. </w:t>
      </w:r>
      <w:r w:rsidR="00784549" w:rsidRPr="00566917">
        <w:rPr>
          <w:rFonts w:eastAsiaTheme="minorHAnsi"/>
          <w:bCs w:val="0"/>
          <w:color w:val="auto"/>
          <w:lang w:eastAsia="en-US"/>
        </w:rPr>
        <w:t xml:space="preserve">В </w:t>
      </w:r>
      <w:r w:rsidR="00602269" w:rsidRPr="00566917">
        <w:rPr>
          <w:rFonts w:eastAsiaTheme="minorHAnsi"/>
          <w:bCs w:val="0"/>
          <w:color w:val="auto"/>
          <w:lang w:eastAsia="en-US"/>
        </w:rPr>
        <w:t>д</w:t>
      </w:r>
      <w:r w:rsidR="00784549" w:rsidRPr="00566917">
        <w:rPr>
          <w:rFonts w:eastAsiaTheme="minorHAnsi"/>
          <w:bCs w:val="0"/>
          <w:color w:val="auto"/>
          <w:lang w:eastAsia="en-US"/>
        </w:rPr>
        <w:t>оговор могут быть внесены изменения</w:t>
      </w:r>
      <w:r w:rsidR="005651A6">
        <w:rPr>
          <w:rFonts w:eastAsiaTheme="minorHAnsi"/>
          <w:bCs w:val="0"/>
          <w:color w:val="auto"/>
          <w:lang w:eastAsia="en-US"/>
        </w:rPr>
        <w:t xml:space="preserve"> </w:t>
      </w:r>
      <w:r w:rsidR="00784549" w:rsidRPr="00566917">
        <w:rPr>
          <w:rFonts w:eastAsiaTheme="minorHAnsi"/>
          <w:bCs w:val="0"/>
          <w:color w:val="auto"/>
          <w:lang w:eastAsia="en-US"/>
        </w:rPr>
        <w:t xml:space="preserve">в случае перемещения </w:t>
      </w:r>
      <w:r w:rsidR="00BE1CFA">
        <w:rPr>
          <w:rFonts w:eastAsiaTheme="minorHAnsi"/>
          <w:bCs w:val="0"/>
          <w:color w:val="auto"/>
          <w:lang w:eastAsia="en-US"/>
        </w:rPr>
        <w:t>НТО</w:t>
      </w:r>
      <w:r w:rsidR="00784549" w:rsidRPr="00566917">
        <w:rPr>
          <w:rFonts w:eastAsiaTheme="minorHAnsi"/>
          <w:bCs w:val="0"/>
          <w:color w:val="auto"/>
          <w:lang w:eastAsia="en-US"/>
        </w:rPr>
        <w:t xml:space="preserve"> с места размещения </w:t>
      </w:r>
      <w:r w:rsidR="00BE1CFA">
        <w:rPr>
          <w:rFonts w:eastAsiaTheme="minorHAnsi"/>
          <w:bCs w:val="0"/>
          <w:color w:val="auto"/>
          <w:lang w:eastAsia="en-US"/>
        </w:rPr>
        <w:br/>
      </w:r>
      <w:r w:rsidR="00784549" w:rsidRPr="00566917">
        <w:rPr>
          <w:rFonts w:eastAsiaTheme="minorHAnsi"/>
          <w:bCs w:val="0"/>
          <w:color w:val="auto"/>
          <w:lang w:eastAsia="en-US"/>
        </w:rPr>
        <w:t>на компенсационное место</w:t>
      </w:r>
      <w:r w:rsidR="005651A6">
        <w:rPr>
          <w:rFonts w:eastAsiaTheme="minorHAnsi"/>
          <w:bCs w:val="0"/>
          <w:color w:val="auto"/>
          <w:lang w:eastAsia="en-US"/>
        </w:rPr>
        <w:t xml:space="preserve"> </w:t>
      </w:r>
      <w:r w:rsidR="00784549" w:rsidRPr="00566917">
        <w:rPr>
          <w:rFonts w:eastAsiaTheme="minorHAnsi"/>
          <w:bCs w:val="0"/>
          <w:color w:val="auto"/>
          <w:lang w:eastAsia="en-US"/>
        </w:rPr>
        <w:t xml:space="preserve">в порядке, установленном </w:t>
      </w:r>
      <w:r w:rsidR="00602269" w:rsidRPr="00566917">
        <w:rPr>
          <w:rFonts w:eastAsiaTheme="minorHAnsi"/>
          <w:bCs w:val="0"/>
          <w:color w:val="auto"/>
          <w:lang w:eastAsia="en-US"/>
        </w:rPr>
        <w:t>п</w:t>
      </w:r>
      <w:r w:rsidR="00784549" w:rsidRPr="00566917">
        <w:rPr>
          <w:rFonts w:eastAsiaTheme="minorHAnsi"/>
          <w:bCs w:val="0"/>
          <w:color w:val="auto"/>
          <w:lang w:eastAsia="en-US"/>
        </w:rPr>
        <w:t>оложением</w:t>
      </w:r>
      <w:r w:rsidR="005651A6">
        <w:rPr>
          <w:rFonts w:eastAsiaTheme="minorHAnsi"/>
          <w:bCs w:val="0"/>
          <w:color w:val="auto"/>
          <w:lang w:eastAsia="en-US"/>
        </w:rPr>
        <w:t xml:space="preserve"> </w:t>
      </w:r>
      <w:r w:rsidR="00F8236D" w:rsidRPr="00566917">
        <w:rPr>
          <w:rFonts w:eastAsiaTheme="minorHAnsi"/>
          <w:bCs w:val="0"/>
          <w:color w:val="auto"/>
          <w:lang w:eastAsia="en-US"/>
        </w:rPr>
        <w:t xml:space="preserve">о </w:t>
      </w:r>
      <w:r w:rsidR="009F58B3">
        <w:rPr>
          <w:rFonts w:eastAsiaTheme="minorHAnsi"/>
          <w:bCs w:val="0"/>
          <w:color w:val="auto"/>
          <w:lang w:eastAsia="en-US"/>
        </w:rPr>
        <w:t>П</w:t>
      </w:r>
      <w:r w:rsidR="00F8236D" w:rsidRPr="00566917">
        <w:rPr>
          <w:rFonts w:eastAsiaTheme="minorHAnsi"/>
          <w:bCs w:val="0"/>
          <w:color w:val="auto"/>
          <w:lang w:eastAsia="en-US"/>
        </w:rPr>
        <w:t xml:space="preserve">орядке размещения </w:t>
      </w:r>
      <w:r w:rsidR="00016E86" w:rsidRPr="00566917">
        <w:rPr>
          <w:rFonts w:eastAsiaTheme="minorHAnsi"/>
          <w:bCs w:val="0"/>
          <w:color w:val="auto"/>
          <w:lang w:eastAsia="en-US"/>
        </w:rPr>
        <w:t>НТО</w:t>
      </w:r>
      <w:r w:rsidR="005651A6">
        <w:rPr>
          <w:rFonts w:eastAsiaTheme="minorHAnsi"/>
          <w:bCs w:val="0"/>
          <w:color w:val="auto"/>
          <w:lang w:eastAsia="en-US"/>
        </w:rPr>
        <w:t xml:space="preserve"> </w:t>
      </w:r>
      <w:r w:rsidR="00F8236D" w:rsidRPr="00566917">
        <w:rPr>
          <w:rFonts w:eastAsiaTheme="minorHAnsi"/>
          <w:bCs w:val="0"/>
          <w:color w:val="auto"/>
          <w:lang w:eastAsia="en-US"/>
        </w:rPr>
        <w:t>на территории муниципального образования «город Оренбург»</w:t>
      </w:r>
      <w:r w:rsidR="00784549" w:rsidRPr="00566917">
        <w:rPr>
          <w:rFonts w:eastAsiaTheme="minorHAnsi"/>
          <w:bCs w:val="0"/>
          <w:color w:val="auto"/>
          <w:lang w:eastAsia="en-US"/>
        </w:rPr>
        <w:t xml:space="preserve">. </w:t>
      </w:r>
    </w:p>
    <w:p w:rsidR="00784549" w:rsidRPr="00190414" w:rsidRDefault="00784549" w:rsidP="00337E56">
      <w:pPr>
        <w:ind w:firstLine="709"/>
        <w:jc w:val="both"/>
        <w:rPr>
          <w:color w:val="FF0000"/>
        </w:rPr>
      </w:pPr>
    </w:p>
    <w:p w:rsidR="00DA4E14" w:rsidRPr="00566917" w:rsidRDefault="00DA4E14" w:rsidP="00337E56">
      <w:pPr>
        <w:ind w:firstLine="709"/>
        <w:jc w:val="center"/>
        <w:outlineLvl w:val="1"/>
        <w:rPr>
          <w:color w:val="auto"/>
        </w:rPr>
      </w:pPr>
      <w:r w:rsidRPr="00566917">
        <w:rPr>
          <w:color w:val="auto"/>
        </w:rPr>
        <w:t>8. П</w:t>
      </w:r>
      <w:r w:rsidR="00C32E67" w:rsidRPr="00566917">
        <w:rPr>
          <w:color w:val="auto"/>
        </w:rPr>
        <w:t>рочие условия</w:t>
      </w:r>
    </w:p>
    <w:p w:rsidR="00DA4E14" w:rsidRPr="00566917" w:rsidRDefault="00DA4E14" w:rsidP="00337E56">
      <w:pPr>
        <w:ind w:firstLine="709"/>
        <w:jc w:val="both"/>
        <w:rPr>
          <w:color w:val="auto"/>
        </w:rPr>
      </w:pPr>
    </w:p>
    <w:p w:rsidR="00DA4E14" w:rsidRPr="00566917" w:rsidRDefault="00DA4E14" w:rsidP="00337E56">
      <w:pPr>
        <w:ind w:firstLine="709"/>
        <w:jc w:val="both"/>
        <w:rPr>
          <w:color w:val="auto"/>
        </w:rPr>
      </w:pPr>
      <w:r w:rsidRPr="00566917">
        <w:rPr>
          <w:color w:val="auto"/>
        </w:rPr>
        <w:t xml:space="preserve">8.1. Настоящий </w:t>
      </w:r>
      <w:r w:rsidR="00602269" w:rsidRPr="00566917">
        <w:rPr>
          <w:color w:val="auto"/>
        </w:rPr>
        <w:t>д</w:t>
      </w:r>
      <w:r w:rsidRPr="00566917">
        <w:rPr>
          <w:color w:val="auto"/>
        </w:rPr>
        <w:t>оговор</w:t>
      </w:r>
      <w:r w:rsidR="006971F7">
        <w:rPr>
          <w:color w:val="auto"/>
        </w:rPr>
        <w:t xml:space="preserve"> </w:t>
      </w:r>
      <w:r w:rsidRPr="00566917">
        <w:rPr>
          <w:color w:val="auto"/>
        </w:rPr>
        <w:t>составлен</w:t>
      </w:r>
      <w:r w:rsidR="006971F7">
        <w:rPr>
          <w:color w:val="auto"/>
        </w:rPr>
        <w:t xml:space="preserve"> </w:t>
      </w:r>
      <w:r w:rsidRPr="00566917">
        <w:rPr>
          <w:color w:val="auto"/>
        </w:rPr>
        <w:t>в двух экземплярах,</w:t>
      </w:r>
      <w:r w:rsidR="006971F7">
        <w:rPr>
          <w:color w:val="auto"/>
        </w:rPr>
        <w:t xml:space="preserve"> </w:t>
      </w:r>
      <w:r w:rsidRPr="00566917">
        <w:rPr>
          <w:color w:val="auto"/>
        </w:rPr>
        <w:t>по</w:t>
      </w:r>
      <w:r w:rsidR="006971F7">
        <w:rPr>
          <w:color w:val="auto"/>
        </w:rPr>
        <w:t xml:space="preserve"> </w:t>
      </w:r>
      <w:r w:rsidRPr="00566917">
        <w:rPr>
          <w:color w:val="auto"/>
        </w:rPr>
        <w:t xml:space="preserve">одному </w:t>
      </w:r>
      <w:r w:rsidR="00337E56">
        <w:rPr>
          <w:color w:val="auto"/>
        </w:rPr>
        <w:br/>
      </w:r>
      <w:r w:rsidRPr="00566917">
        <w:rPr>
          <w:color w:val="auto"/>
        </w:rPr>
        <w:t xml:space="preserve">для каждой из </w:t>
      </w:r>
      <w:r w:rsidR="00F8236D" w:rsidRPr="00566917">
        <w:rPr>
          <w:color w:val="auto"/>
        </w:rPr>
        <w:t>с</w:t>
      </w:r>
      <w:r w:rsidRPr="00566917">
        <w:rPr>
          <w:color w:val="auto"/>
        </w:rPr>
        <w:t>торон.</w:t>
      </w:r>
    </w:p>
    <w:p w:rsidR="00DA4E14" w:rsidRPr="00566917" w:rsidRDefault="00DA4E14" w:rsidP="00337E56">
      <w:pPr>
        <w:ind w:firstLine="709"/>
        <w:jc w:val="both"/>
        <w:rPr>
          <w:color w:val="auto"/>
        </w:rPr>
      </w:pPr>
      <w:r w:rsidRPr="00566917">
        <w:rPr>
          <w:color w:val="auto"/>
        </w:rPr>
        <w:t>8.2. В</w:t>
      </w:r>
      <w:r w:rsidR="006971F7">
        <w:rPr>
          <w:color w:val="auto"/>
        </w:rPr>
        <w:t xml:space="preserve"> </w:t>
      </w:r>
      <w:r w:rsidRPr="00566917">
        <w:rPr>
          <w:color w:val="auto"/>
        </w:rPr>
        <w:t>остальн</w:t>
      </w:r>
      <w:r w:rsidR="00BD7968" w:rsidRPr="00566917">
        <w:rPr>
          <w:color w:val="auto"/>
        </w:rPr>
        <w:t>ых случаях</w:t>
      </w:r>
      <w:r w:rsidRPr="00566917">
        <w:rPr>
          <w:color w:val="auto"/>
        </w:rPr>
        <w:t>, не предусмотренн</w:t>
      </w:r>
      <w:r w:rsidR="00BD7968" w:rsidRPr="00566917">
        <w:rPr>
          <w:color w:val="auto"/>
        </w:rPr>
        <w:t>ых</w:t>
      </w:r>
      <w:r w:rsidRPr="00566917">
        <w:rPr>
          <w:color w:val="auto"/>
        </w:rPr>
        <w:t xml:space="preserve"> настоящим </w:t>
      </w:r>
      <w:r w:rsidR="00F8236D" w:rsidRPr="00566917">
        <w:rPr>
          <w:color w:val="auto"/>
        </w:rPr>
        <w:t>д</w:t>
      </w:r>
      <w:r w:rsidRPr="00566917">
        <w:rPr>
          <w:color w:val="auto"/>
        </w:rPr>
        <w:t xml:space="preserve">оговором, </w:t>
      </w:r>
      <w:r w:rsidR="00F8236D" w:rsidRPr="00566917">
        <w:rPr>
          <w:color w:val="auto"/>
        </w:rPr>
        <w:t>с</w:t>
      </w:r>
      <w:r w:rsidRPr="00566917">
        <w:rPr>
          <w:color w:val="auto"/>
        </w:rPr>
        <w:t>тороны будут руководствоваться законодательством</w:t>
      </w:r>
      <w:r w:rsidR="00B0718F" w:rsidRPr="00566917">
        <w:rPr>
          <w:color w:val="auto"/>
        </w:rPr>
        <w:t xml:space="preserve"> Российской Федерации, Оренбургской области, муниципальными правовыми актами</w:t>
      </w:r>
      <w:r w:rsidRPr="00566917">
        <w:rPr>
          <w:color w:val="auto"/>
        </w:rPr>
        <w:t>.</w:t>
      </w:r>
    </w:p>
    <w:p w:rsidR="00DA4E14" w:rsidRPr="00566917" w:rsidRDefault="00DA4E14" w:rsidP="00337E56">
      <w:pPr>
        <w:ind w:firstLine="709"/>
        <w:jc w:val="both"/>
        <w:rPr>
          <w:color w:val="auto"/>
        </w:rPr>
      </w:pPr>
      <w:r w:rsidRPr="00566917">
        <w:rPr>
          <w:color w:val="auto"/>
        </w:rPr>
        <w:t xml:space="preserve">8.3. Все изменения и дополнения к настоящему </w:t>
      </w:r>
      <w:r w:rsidR="00F8236D" w:rsidRPr="00566917">
        <w:rPr>
          <w:color w:val="auto"/>
        </w:rPr>
        <w:t>д</w:t>
      </w:r>
      <w:r w:rsidRPr="00566917">
        <w:rPr>
          <w:color w:val="auto"/>
        </w:rPr>
        <w:t xml:space="preserve">оговору должны быть составлены в письменной форме и подписаны </w:t>
      </w:r>
      <w:r w:rsidR="00F8236D" w:rsidRPr="00566917">
        <w:rPr>
          <w:color w:val="auto"/>
        </w:rPr>
        <w:t>с</w:t>
      </w:r>
      <w:r w:rsidRPr="00566917">
        <w:rPr>
          <w:color w:val="auto"/>
        </w:rPr>
        <w:t>торонами.</w:t>
      </w:r>
    </w:p>
    <w:p w:rsidR="00DA4E14" w:rsidRPr="00566917" w:rsidRDefault="00DA4E14" w:rsidP="00337E56">
      <w:pPr>
        <w:ind w:firstLine="709"/>
        <w:jc w:val="both"/>
        <w:rPr>
          <w:color w:val="auto"/>
        </w:rPr>
      </w:pPr>
      <w:r w:rsidRPr="00566917">
        <w:rPr>
          <w:color w:val="auto"/>
        </w:rPr>
        <w:t xml:space="preserve">8.4. </w:t>
      </w:r>
      <w:r w:rsidR="00897F90">
        <w:rPr>
          <w:color w:val="auto"/>
        </w:rPr>
        <w:t xml:space="preserve"> </w:t>
      </w:r>
      <w:r w:rsidRPr="00566917">
        <w:rPr>
          <w:color w:val="auto"/>
        </w:rPr>
        <w:t xml:space="preserve">Приложения к </w:t>
      </w:r>
      <w:r w:rsidR="00F8236D" w:rsidRPr="00566917">
        <w:rPr>
          <w:color w:val="auto"/>
        </w:rPr>
        <w:t>д</w:t>
      </w:r>
      <w:r w:rsidRPr="00566917">
        <w:rPr>
          <w:color w:val="auto"/>
        </w:rPr>
        <w:t>оговору составляют его неотъемлемую часть.</w:t>
      </w:r>
    </w:p>
    <w:p w:rsidR="002F0898" w:rsidRPr="00566917" w:rsidRDefault="00214BEC" w:rsidP="00337E56">
      <w:pPr>
        <w:autoSpaceDE w:val="0"/>
        <w:autoSpaceDN w:val="0"/>
        <w:adjustRightInd w:val="0"/>
        <w:ind w:firstLine="708"/>
        <w:jc w:val="both"/>
        <w:rPr>
          <w:rFonts w:eastAsiaTheme="minorHAnsi"/>
          <w:bCs w:val="0"/>
          <w:color w:val="auto"/>
          <w:lang w:eastAsia="en-US"/>
        </w:rPr>
      </w:pPr>
      <w:r>
        <w:rPr>
          <w:rFonts w:eastAsiaTheme="minorHAnsi"/>
          <w:bCs w:val="0"/>
          <w:color w:val="auto"/>
          <w:lang w:eastAsia="en-US"/>
        </w:rPr>
        <w:t>8.5.</w:t>
      </w:r>
      <w:r w:rsidR="00897F90">
        <w:rPr>
          <w:rFonts w:eastAsiaTheme="minorHAnsi"/>
          <w:bCs w:val="0"/>
          <w:color w:val="auto"/>
          <w:lang w:eastAsia="en-US"/>
        </w:rPr>
        <w:t xml:space="preserve"> </w:t>
      </w:r>
      <w:r>
        <w:rPr>
          <w:rFonts w:eastAsiaTheme="minorHAnsi"/>
          <w:bCs w:val="0"/>
          <w:color w:val="auto"/>
          <w:lang w:eastAsia="en-US"/>
        </w:rPr>
        <w:t xml:space="preserve">Заключив </w:t>
      </w:r>
      <w:r w:rsidR="000D4C90" w:rsidRPr="00566917">
        <w:rPr>
          <w:rFonts w:eastAsiaTheme="minorHAnsi"/>
          <w:bCs w:val="0"/>
          <w:color w:val="auto"/>
          <w:lang w:eastAsia="en-US"/>
        </w:rPr>
        <w:t xml:space="preserve">настоящий договор, </w:t>
      </w:r>
      <w:r w:rsidR="002F0898" w:rsidRPr="00566917">
        <w:rPr>
          <w:rFonts w:eastAsiaTheme="minorHAnsi"/>
          <w:bCs w:val="0"/>
          <w:color w:val="auto"/>
          <w:lang w:eastAsia="en-US"/>
        </w:rPr>
        <w:t>субъект</w:t>
      </w:r>
      <w:r w:rsidR="00566917" w:rsidRPr="00566917">
        <w:rPr>
          <w:rFonts w:eastAsiaTheme="minorHAnsi"/>
          <w:bCs w:val="0"/>
          <w:color w:val="auto"/>
          <w:lang w:eastAsia="en-US"/>
        </w:rPr>
        <w:t xml:space="preserve"> предпринимательства</w:t>
      </w:r>
      <w:r w:rsidR="002F0898" w:rsidRPr="00566917">
        <w:rPr>
          <w:rFonts w:eastAsiaTheme="minorHAnsi"/>
          <w:bCs w:val="0"/>
          <w:color w:val="auto"/>
          <w:lang w:eastAsia="en-US"/>
        </w:rPr>
        <w:t xml:space="preserve"> подтверждает,</w:t>
      </w:r>
      <w:r w:rsidR="004C0665">
        <w:rPr>
          <w:rFonts w:eastAsiaTheme="minorHAnsi"/>
          <w:bCs w:val="0"/>
          <w:color w:val="auto"/>
          <w:lang w:eastAsia="en-US"/>
        </w:rPr>
        <w:t xml:space="preserve"> </w:t>
      </w:r>
      <w:r w:rsidR="002F0898" w:rsidRPr="00566917">
        <w:rPr>
          <w:rFonts w:eastAsiaTheme="minorHAnsi"/>
          <w:bCs w:val="0"/>
          <w:color w:val="auto"/>
          <w:lang w:eastAsia="en-US"/>
        </w:rPr>
        <w:t xml:space="preserve">что требования к внешнему </w:t>
      </w:r>
      <w:r w:rsidR="00B30BED" w:rsidRPr="00566917">
        <w:rPr>
          <w:rFonts w:eastAsiaTheme="minorHAnsi"/>
          <w:bCs w:val="0"/>
          <w:color w:val="auto"/>
          <w:lang w:eastAsia="en-US"/>
        </w:rPr>
        <w:t>виду</w:t>
      </w:r>
      <w:r w:rsidR="002F0898" w:rsidRPr="00566917">
        <w:rPr>
          <w:rFonts w:eastAsiaTheme="minorHAnsi"/>
          <w:bCs w:val="0"/>
          <w:color w:val="auto"/>
          <w:lang w:eastAsia="en-US"/>
        </w:rPr>
        <w:t>,</w:t>
      </w:r>
      <w:r w:rsidR="004C0665">
        <w:rPr>
          <w:rFonts w:eastAsiaTheme="minorHAnsi"/>
          <w:bCs w:val="0"/>
          <w:color w:val="auto"/>
          <w:lang w:eastAsia="en-US"/>
        </w:rPr>
        <w:t xml:space="preserve"> </w:t>
      </w:r>
      <w:r w:rsidR="002F0898" w:rsidRPr="00566917">
        <w:rPr>
          <w:rFonts w:eastAsiaTheme="minorHAnsi"/>
          <w:bCs w:val="0"/>
          <w:color w:val="auto"/>
          <w:lang w:eastAsia="en-US"/>
        </w:rPr>
        <w:t xml:space="preserve">содержанию </w:t>
      </w:r>
      <w:r w:rsidR="00016E86" w:rsidRPr="00566917">
        <w:rPr>
          <w:rFonts w:eastAsiaTheme="minorHAnsi"/>
          <w:bCs w:val="0"/>
          <w:color w:val="auto"/>
          <w:lang w:eastAsia="en-US"/>
        </w:rPr>
        <w:t>НТО</w:t>
      </w:r>
      <w:r w:rsidR="002F0898" w:rsidRPr="00566917">
        <w:rPr>
          <w:rFonts w:eastAsiaTheme="minorHAnsi"/>
          <w:bCs w:val="0"/>
          <w:color w:val="auto"/>
          <w:lang w:eastAsia="en-US"/>
        </w:rPr>
        <w:t xml:space="preserve">, а также требования к благоустройству и содержанию территории, прилегающей </w:t>
      </w:r>
      <w:r w:rsidR="00337E56">
        <w:rPr>
          <w:rFonts w:eastAsiaTheme="minorHAnsi"/>
          <w:bCs w:val="0"/>
          <w:color w:val="auto"/>
          <w:lang w:eastAsia="en-US"/>
        </w:rPr>
        <w:br/>
      </w:r>
      <w:r w:rsidR="002F0898" w:rsidRPr="00566917">
        <w:rPr>
          <w:rFonts w:eastAsiaTheme="minorHAnsi"/>
          <w:bCs w:val="0"/>
          <w:color w:val="auto"/>
          <w:lang w:eastAsia="en-US"/>
        </w:rPr>
        <w:t xml:space="preserve">к </w:t>
      </w:r>
      <w:r w:rsidR="00016E86" w:rsidRPr="00566917">
        <w:rPr>
          <w:rFonts w:eastAsiaTheme="minorHAnsi"/>
          <w:bCs w:val="0"/>
          <w:color w:val="auto"/>
          <w:lang w:eastAsia="en-US"/>
        </w:rPr>
        <w:t>НТО</w:t>
      </w:r>
      <w:r w:rsidR="002F0898" w:rsidRPr="00566917">
        <w:rPr>
          <w:rFonts w:eastAsiaTheme="minorHAnsi"/>
          <w:bCs w:val="0"/>
          <w:color w:val="auto"/>
          <w:lang w:eastAsia="en-US"/>
        </w:rPr>
        <w:t>,</w:t>
      </w:r>
      <w:r w:rsidR="00543AA5">
        <w:rPr>
          <w:rFonts w:eastAsiaTheme="minorHAnsi"/>
          <w:bCs w:val="0"/>
          <w:color w:val="auto"/>
          <w:lang w:eastAsia="en-US"/>
        </w:rPr>
        <w:t xml:space="preserve"> </w:t>
      </w:r>
      <w:r w:rsidR="002F0898" w:rsidRPr="00566917">
        <w:rPr>
          <w:rFonts w:eastAsiaTheme="minorHAnsi"/>
          <w:bCs w:val="0"/>
          <w:color w:val="auto"/>
          <w:lang w:eastAsia="en-US"/>
        </w:rPr>
        <w:t>установленные законодательством</w:t>
      </w:r>
      <w:r w:rsidR="004C0665">
        <w:rPr>
          <w:rFonts w:eastAsiaTheme="minorHAnsi"/>
          <w:bCs w:val="0"/>
          <w:color w:val="auto"/>
          <w:lang w:eastAsia="en-US"/>
        </w:rPr>
        <w:t xml:space="preserve"> </w:t>
      </w:r>
      <w:r w:rsidR="000D4C90" w:rsidRPr="00566917">
        <w:rPr>
          <w:color w:val="auto"/>
        </w:rPr>
        <w:t>Российской Федерации, Оренбургской области, муниципальными правовыми актами</w:t>
      </w:r>
      <w:r w:rsidR="002F0898" w:rsidRPr="00566917">
        <w:rPr>
          <w:rFonts w:eastAsiaTheme="minorHAnsi"/>
          <w:bCs w:val="0"/>
          <w:color w:val="auto"/>
          <w:lang w:eastAsia="en-US"/>
        </w:rPr>
        <w:t xml:space="preserve">, ему известны </w:t>
      </w:r>
      <w:r w:rsidR="00337E56">
        <w:rPr>
          <w:rFonts w:eastAsiaTheme="minorHAnsi"/>
          <w:bCs w:val="0"/>
          <w:color w:val="auto"/>
          <w:lang w:eastAsia="en-US"/>
        </w:rPr>
        <w:br/>
      </w:r>
      <w:r w:rsidR="002F0898" w:rsidRPr="00566917">
        <w:rPr>
          <w:rFonts w:eastAsiaTheme="minorHAnsi"/>
          <w:bCs w:val="0"/>
          <w:color w:val="auto"/>
          <w:lang w:eastAsia="en-US"/>
        </w:rPr>
        <w:t>и понятны.</w:t>
      </w:r>
    </w:p>
    <w:p w:rsidR="00F40A28" w:rsidRDefault="00F40A28" w:rsidP="00337E56">
      <w:pPr>
        <w:ind w:firstLine="709"/>
        <w:jc w:val="both"/>
        <w:rPr>
          <w:color w:val="auto"/>
        </w:rPr>
      </w:pPr>
    </w:p>
    <w:p w:rsidR="00DA4E14" w:rsidRPr="00566917" w:rsidRDefault="00DA4E14" w:rsidP="00337E56">
      <w:pPr>
        <w:ind w:firstLine="709"/>
        <w:jc w:val="center"/>
        <w:outlineLvl w:val="1"/>
        <w:rPr>
          <w:color w:val="auto"/>
        </w:rPr>
      </w:pPr>
      <w:r w:rsidRPr="00566917">
        <w:rPr>
          <w:color w:val="auto"/>
        </w:rPr>
        <w:t>9. Р</w:t>
      </w:r>
      <w:r w:rsidR="00C43C52" w:rsidRPr="00566917">
        <w:rPr>
          <w:color w:val="auto"/>
        </w:rPr>
        <w:t xml:space="preserve">еквизиты и подписи сторон </w:t>
      </w:r>
    </w:p>
    <w:p w:rsidR="00DA4E14" w:rsidRPr="00566917" w:rsidRDefault="00DA4E14" w:rsidP="00337E56">
      <w:pPr>
        <w:ind w:firstLine="709"/>
        <w:jc w:val="both"/>
        <w:rPr>
          <w:color w:val="auto"/>
        </w:rPr>
      </w:pPr>
    </w:p>
    <w:tbl>
      <w:tblPr>
        <w:tblStyle w:val="a3"/>
        <w:tblW w:w="0" w:type="auto"/>
        <w:tblLook w:val="04A0" w:firstRow="1" w:lastRow="0" w:firstColumn="1" w:lastColumn="0" w:noHBand="0" w:noVBand="1"/>
      </w:tblPr>
      <w:tblGrid>
        <w:gridCol w:w="4785"/>
        <w:gridCol w:w="4786"/>
      </w:tblGrid>
      <w:tr w:rsidR="008D071F" w:rsidRPr="002E250F" w:rsidTr="002E250F">
        <w:trPr>
          <w:trHeight w:val="1287"/>
        </w:trPr>
        <w:tc>
          <w:tcPr>
            <w:tcW w:w="4785" w:type="dxa"/>
          </w:tcPr>
          <w:p w:rsidR="008D071F" w:rsidRPr="002E250F" w:rsidRDefault="008D071F" w:rsidP="00337E56">
            <w:pPr>
              <w:jc w:val="center"/>
              <w:rPr>
                <w:color w:val="auto"/>
                <w:sz w:val="26"/>
                <w:szCs w:val="26"/>
              </w:rPr>
            </w:pPr>
            <w:r w:rsidRPr="002E250F">
              <w:rPr>
                <w:color w:val="auto"/>
                <w:sz w:val="26"/>
                <w:szCs w:val="26"/>
              </w:rPr>
              <w:t>Комитет потребительского рынка, услуг и развития предприниматель</w:t>
            </w:r>
            <w:r w:rsidR="002E250F" w:rsidRPr="002E250F">
              <w:rPr>
                <w:color w:val="auto"/>
                <w:sz w:val="26"/>
                <w:szCs w:val="26"/>
              </w:rPr>
              <w:t>ства администрации города Оренбурга</w:t>
            </w:r>
          </w:p>
          <w:p w:rsidR="008D071F" w:rsidRPr="002E250F" w:rsidRDefault="008D071F" w:rsidP="00337E56">
            <w:pPr>
              <w:jc w:val="both"/>
              <w:rPr>
                <w:color w:val="auto"/>
                <w:sz w:val="26"/>
                <w:szCs w:val="26"/>
              </w:rPr>
            </w:pPr>
          </w:p>
        </w:tc>
        <w:tc>
          <w:tcPr>
            <w:tcW w:w="4786" w:type="dxa"/>
          </w:tcPr>
          <w:p w:rsidR="008D071F" w:rsidRPr="002E250F" w:rsidRDefault="008D071F" w:rsidP="00337E56">
            <w:pPr>
              <w:jc w:val="center"/>
              <w:rPr>
                <w:color w:val="auto"/>
                <w:sz w:val="26"/>
                <w:szCs w:val="26"/>
              </w:rPr>
            </w:pPr>
            <w:r w:rsidRPr="002E250F">
              <w:rPr>
                <w:color w:val="auto"/>
                <w:sz w:val="26"/>
                <w:szCs w:val="26"/>
              </w:rPr>
              <w:t>Субъект предпринимательства</w:t>
            </w:r>
          </w:p>
        </w:tc>
      </w:tr>
      <w:tr w:rsidR="002E250F" w:rsidRPr="002E250F" w:rsidTr="002E250F">
        <w:trPr>
          <w:trHeight w:val="1287"/>
        </w:trPr>
        <w:tc>
          <w:tcPr>
            <w:tcW w:w="4785" w:type="dxa"/>
          </w:tcPr>
          <w:p w:rsidR="002E250F" w:rsidRDefault="002E250F" w:rsidP="00337E56">
            <w:pPr>
              <w:pBdr>
                <w:bottom w:val="single" w:sz="12" w:space="1" w:color="auto"/>
              </w:pBdr>
              <w:jc w:val="center"/>
              <w:rPr>
                <w:color w:val="auto"/>
              </w:rPr>
            </w:pPr>
          </w:p>
          <w:p w:rsidR="002E250F" w:rsidRPr="00566917" w:rsidRDefault="002E250F" w:rsidP="00337E56">
            <w:pPr>
              <w:jc w:val="center"/>
              <w:rPr>
                <w:color w:val="auto"/>
              </w:rPr>
            </w:pPr>
            <w:r w:rsidRPr="00566917">
              <w:rPr>
                <w:color w:val="auto"/>
              </w:rPr>
              <w:t>____________________</w:t>
            </w:r>
            <w:r>
              <w:rPr>
                <w:color w:val="auto"/>
              </w:rPr>
              <w:t>___</w:t>
            </w:r>
          </w:p>
          <w:p w:rsidR="002E250F" w:rsidRPr="002E250F" w:rsidRDefault="002E250F" w:rsidP="00337E56">
            <w:pPr>
              <w:ind w:firstLine="709"/>
              <w:jc w:val="center"/>
              <w:rPr>
                <w:color w:val="auto"/>
                <w:sz w:val="26"/>
                <w:szCs w:val="26"/>
              </w:rPr>
            </w:pPr>
            <w:r w:rsidRPr="002E250F">
              <w:rPr>
                <w:color w:val="auto"/>
                <w:sz w:val="26"/>
                <w:szCs w:val="26"/>
              </w:rPr>
              <w:t>Подпись</w:t>
            </w:r>
          </w:p>
          <w:p w:rsidR="002E250F" w:rsidRPr="002E250F" w:rsidRDefault="002E250F" w:rsidP="00337E56">
            <w:pPr>
              <w:ind w:firstLine="709"/>
              <w:jc w:val="center"/>
              <w:rPr>
                <w:color w:val="auto"/>
                <w:sz w:val="26"/>
                <w:szCs w:val="26"/>
              </w:rPr>
            </w:pPr>
            <w:r w:rsidRPr="002E250F">
              <w:rPr>
                <w:color w:val="auto"/>
                <w:sz w:val="26"/>
                <w:szCs w:val="26"/>
              </w:rPr>
              <w:t>М.П.</w:t>
            </w:r>
          </w:p>
          <w:p w:rsidR="002E250F" w:rsidRPr="002E250F" w:rsidRDefault="002E250F" w:rsidP="00337E56">
            <w:pPr>
              <w:jc w:val="center"/>
              <w:rPr>
                <w:color w:val="auto"/>
                <w:sz w:val="26"/>
                <w:szCs w:val="26"/>
              </w:rPr>
            </w:pPr>
          </w:p>
        </w:tc>
        <w:tc>
          <w:tcPr>
            <w:tcW w:w="4786" w:type="dxa"/>
          </w:tcPr>
          <w:p w:rsidR="002E250F" w:rsidRDefault="002E250F" w:rsidP="00337E56">
            <w:pPr>
              <w:pBdr>
                <w:bottom w:val="single" w:sz="12" w:space="1" w:color="auto"/>
              </w:pBdr>
              <w:jc w:val="center"/>
              <w:rPr>
                <w:color w:val="auto"/>
              </w:rPr>
            </w:pPr>
          </w:p>
          <w:p w:rsidR="002E250F" w:rsidRPr="00566917" w:rsidRDefault="002E250F" w:rsidP="00337E56">
            <w:pPr>
              <w:jc w:val="center"/>
              <w:rPr>
                <w:color w:val="auto"/>
              </w:rPr>
            </w:pPr>
            <w:r w:rsidRPr="00566917">
              <w:rPr>
                <w:color w:val="auto"/>
              </w:rPr>
              <w:t>____________________</w:t>
            </w:r>
            <w:r>
              <w:rPr>
                <w:color w:val="auto"/>
              </w:rPr>
              <w:t>___</w:t>
            </w:r>
          </w:p>
          <w:p w:rsidR="002E250F" w:rsidRPr="002E250F" w:rsidRDefault="002E250F" w:rsidP="00337E56">
            <w:pPr>
              <w:ind w:firstLine="709"/>
              <w:jc w:val="center"/>
              <w:rPr>
                <w:color w:val="auto"/>
                <w:sz w:val="26"/>
                <w:szCs w:val="26"/>
              </w:rPr>
            </w:pPr>
            <w:r w:rsidRPr="002E250F">
              <w:rPr>
                <w:color w:val="auto"/>
                <w:sz w:val="26"/>
                <w:szCs w:val="26"/>
              </w:rPr>
              <w:t>Подпись</w:t>
            </w:r>
          </w:p>
          <w:p w:rsidR="002E250F" w:rsidRPr="002E250F" w:rsidRDefault="002E250F" w:rsidP="00337E56">
            <w:pPr>
              <w:ind w:firstLine="709"/>
              <w:jc w:val="center"/>
              <w:rPr>
                <w:color w:val="auto"/>
                <w:sz w:val="26"/>
                <w:szCs w:val="26"/>
              </w:rPr>
            </w:pPr>
            <w:r w:rsidRPr="002E250F">
              <w:rPr>
                <w:color w:val="auto"/>
                <w:sz w:val="26"/>
                <w:szCs w:val="26"/>
              </w:rPr>
              <w:t>М.П.</w:t>
            </w:r>
          </w:p>
          <w:p w:rsidR="002E250F" w:rsidRPr="002E250F" w:rsidRDefault="002E250F" w:rsidP="00337E56">
            <w:pPr>
              <w:jc w:val="center"/>
              <w:rPr>
                <w:color w:val="auto"/>
                <w:sz w:val="26"/>
                <w:szCs w:val="26"/>
              </w:rPr>
            </w:pPr>
          </w:p>
        </w:tc>
      </w:tr>
    </w:tbl>
    <w:p w:rsidR="00E435AD" w:rsidRPr="00566917" w:rsidRDefault="00E435AD" w:rsidP="00337E56">
      <w:pPr>
        <w:jc w:val="both"/>
        <w:rPr>
          <w:color w:val="auto"/>
        </w:rPr>
      </w:pPr>
    </w:p>
    <w:sectPr w:rsidR="00E435AD" w:rsidRPr="00566917" w:rsidSect="00E375FB">
      <w:headerReference w:type="default" r:id="rId22"/>
      <w:pgSz w:w="11906" w:h="16838"/>
      <w:pgMar w:top="567" w:right="70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D1" w:rsidRDefault="00372ED1" w:rsidP="00E21D8F">
      <w:r>
        <w:separator/>
      </w:r>
    </w:p>
  </w:endnote>
  <w:endnote w:type="continuationSeparator" w:id="0">
    <w:p w:rsidR="00372ED1" w:rsidRDefault="00372ED1" w:rsidP="00E2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D1" w:rsidRDefault="00372ED1" w:rsidP="00E21D8F">
      <w:r>
        <w:separator/>
      </w:r>
    </w:p>
  </w:footnote>
  <w:footnote w:type="continuationSeparator" w:id="0">
    <w:p w:rsidR="00372ED1" w:rsidRDefault="00372ED1" w:rsidP="00E21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081926"/>
      <w:docPartObj>
        <w:docPartGallery w:val="Page Numbers (Top of Page)"/>
        <w:docPartUnique/>
      </w:docPartObj>
    </w:sdtPr>
    <w:sdtEndPr/>
    <w:sdtContent>
      <w:p w:rsidR="00F24AE2" w:rsidRDefault="00F24AE2">
        <w:pPr>
          <w:pStyle w:val="a8"/>
          <w:jc w:val="center"/>
        </w:pPr>
        <w:r w:rsidRPr="00EB7118">
          <w:rPr>
            <w:sz w:val="24"/>
            <w:szCs w:val="24"/>
          </w:rPr>
          <w:fldChar w:fldCharType="begin"/>
        </w:r>
        <w:r w:rsidRPr="00EB7118">
          <w:rPr>
            <w:sz w:val="24"/>
            <w:szCs w:val="24"/>
          </w:rPr>
          <w:instrText>PAGE   \* MERGEFORMAT</w:instrText>
        </w:r>
        <w:r w:rsidRPr="00EB7118">
          <w:rPr>
            <w:sz w:val="24"/>
            <w:szCs w:val="24"/>
          </w:rPr>
          <w:fldChar w:fldCharType="separate"/>
        </w:r>
        <w:r w:rsidR="00A75FCA">
          <w:rPr>
            <w:noProof/>
            <w:sz w:val="24"/>
            <w:szCs w:val="24"/>
          </w:rPr>
          <w:t>4</w:t>
        </w:r>
        <w:r w:rsidRPr="00EB7118">
          <w:rPr>
            <w:sz w:val="24"/>
            <w:szCs w:val="24"/>
          </w:rPr>
          <w:fldChar w:fldCharType="end"/>
        </w:r>
      </w:p>
    </w:sdtContent>
  </w:sdt>
  <w:p w:rsidR="00F24AE2" w:rsidRDefault="00F24A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8A7"/>
    <w:multiLevelType w:val="hybridMultilevel"/>
    <w:tmpl w:val="71EAB030"/>
    <w:lvl w:ilvl="0" w:tplc="05085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35E80"/>
    <w:multiLevelType w:val="hybridMultilevel"/>
    <w:tmpl w:val="6462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B92958"/>
    <w:multiLevelType w:val="multilevel"/>
    <w:tmpl w:val="966C2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DE1524D"/>
    <w:multiLevelType w:val="hybridMultilevel"/>
    <w:tmpl w:val="0C902B60"/>
    <w:lvl w:ilvl="0" w:tplc="BA9C6C0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F5145DD"/>
    <w:multiLevelType w:val="hybridMultilevel"/>
    <w:tmpl w:val="00C02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823D4"/>
    <w:multiLevelType w:val="hybridMultilevel"/>
    <w:tmpl w:val="513C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28C"/>
    <w:rsid w:val="00002547"/>
    <w:rsid w:val="00005B5F"/>
    <w:rsid w:val="00005DBE"/>
    <w:rsid w:val="00007710"/>
    <w:rsid w:val="00007B11"/>
    <w:rsid w:val="00011579"/>
    <w:rsid w:val="00016E86"/>
    <w:rsid w:val="0002027D"/>
    <w:rsid w:val="00023B17"/>
    <w:rsid w:val="000242FE"/>
    <w:rsid w:val="00026251"/>
    <w:rsid w:val="00027358"/>
    <w:rsid w:val="00031769"/>
    <w:rsid w:val="00032394"/>
    <w:rsid w:val="000344C8"/>
    <w:rsid w:val="000348F7"/>
    <w:rsid w:val="00034B27"/>
    <w:rsid w:val="000354CE"/>
    <w:rsid w:val="000356B9"/>
    <w:rsid w:val="0003630F"/>
    <w:rsid w:val="00041DA5"/>
    <w:rsid w:val="00043330"/>
    <w:rsid w:val="00044D1D"/>
    <w:rsid w:val="0004528C"/>
    <w:rsid w:val="00047DBD"/>
    <w:rsid w:val="00052796"/>
    <w:rsid w:val="00052917"/>
    <w:rsid w:val="00053BA7"/>
    <w:rsid w:val="000557D0"/>
    <w:rsid w:val="00055857"/>
    <w:rsid w:val="0005677C"/>
    <w:rsid w:val="00057715"/>
    <w:rsid w:val="00060110"/>
    <w:rsid w:val="000613F9"/>
    <w:rsid w:val="00071470"/>
    <w:rsid w:val="0007313A"/>
    <w:rsid w:val="000733D5"/>
    <w:rsid w:val="00077E6A"/>
    <w:rsid w:val="00081222"/>
    <w:rsid w:val="000814DF"/>
    <w:rsid w:val="00081B03"/>
    <w:rsid w:val="000860B9"/>
    <w:rsid w:val="000873B0"/>
    <w:rsid w:val="00092F88"/>
    <w:rsid w:val="000935C3"/>
    <w:rsid w:val="00097913"/>
    <w:rsid w:val="000A2EEC"/>
    <w:rsid w:val="000A4298"/>
    <w:rsid w:val="000A5587"/>
    <w:rsid w:val="000B118B"/>
    <w:rsid w:val="000B7482"/>
    <w:rsid w:val="000B76AC"/>
    <w:rsid w:val="000B79E7"/>
    <w:rsid w:val="000C209F"/>
    <w:rsid w:val="000C267C"/>
    <w:rsid w:val="000C45EC"/>
    <w:rsid w:val="000C5678"/>
    <w:rsid w:val="000C5C6B"/>
    <w:rsid w:val="000C63D2"/>
    <w:rsid w:val="000D004B"/>
    <w:rsid w:val="000D3EF0"/>
    <w:rsid w:val="000D4C90"/>
    <w:rsid w:val="000D4CD2"/>
    <w:rsid w:val="000D6B8B"/>
    <w:rsid w:val="000E0692"/>
    <w:rsid w:val="000E1BF1"/>
    <w:rsid w:val="000E58F8"/>
    <w:rsid w:val="000F4D91"/>
    <w:rsid w:val="0010212D"/>
    <w:rsid w:val="00102880"/>
    <w:rsid w:val="00106605"/>
    <w:rsid w:val="0010676E"/>
    <w:rsid w:val="001067B0"/>
    <w:rsid w:val="001069FD"/>
    <w:rsid w:val="00110DD0"/>
    <w:rsid w:val="0011121D"/>
    <w:rsid w:val="00112E82"/>
    <w:rsid w:val="00113689"/>
    <w:rsid w:val="00113827"/>
    <w:rsid w:val="00114549"/>
    <w:rsid w:val="0011499B"/>
    <w:rsid w:val="00117889"/>
    <w:rsid w:val="00121C08"/>
    <w:rsid w:val="001225FC"/>
    <w:rsid w:val="00122C58"/>
    <w:rsid w:val="00122C98"/>
    <w:rsid w:val="001250EA"/>
    <w:rsid w:val="0013315C"/>
    <w:rsid w:val="00133A4E"/>
    <w:rsid w:val="00134673"/>
    <w:rsid w:val="00134769"/>
    <w:rsid w:val="00135D51"/>
    <w:rsid w:val="00136034"/>
    <w:rsid w:val="00140EF0"/>
    <w:rsid w:val="00143912"/>
    <w:rsid w:val="001456CB"/>
    <w:rsid w:val="001470F2"/>
    <w:rsid w:val="001479FF"/>
    <w:rsid w:val="00151EC5"/>
    <w:rsid w:val="00155DBA"/>
    <w:rsid w:val="00156EE3"/>
    <w:rsid w:val="00160055"/>
    <w:rsid w:val="001608BA"/>
    <w:rsid w:val="00161956"/>
    <w:rsid w:val="00162E9B"/>
    <w:rsid w:val="0016423F"/>
    <w:rsid w:val="001678E8"/>
    <w:rsid w:val="00167BA0"/>
    <w:rsid w:val="00174B16"/>
    <w:rsid w:val="00174BEE"/>
    <w:rsid w:val="00176562"/>
    <w:rsid w:val="001779EE"/>
    <w:rsid w:val="00181901"/>
    <w:rsid w:val="001825D7"/>
    <w:rsid w:val="001836C9"/>
    <w:rsid w:val="00184FF8"/>
    <w:rsid w:val="00186658"/>
    <w:rsid w:val="0018712E"/>
    <w:rsid w:val="00187215"/>
    <w:rsid w:val="00190414"/>
    <w:rsid w:val="00192666"/>
    <w:rsid w:val="00193B85"/>
    <w:rsid w:val="00194E9C"/>
    <w:rsid w:val="00195A62"/>
    <w:rsid w:val="00196A96"/>
    <w:rsid w:val="001A0ADD"/>
    <w:rsid w:val="001A1F37"/>
    <w:rsid w:val="001A2B46"/>
    <w:rsid w:val="001A62FF"/>
    <w:rsid w:val="001B0465"/>
    <w:rsid w:val="001B08A2"/>
    <w:rsid w:val="001B1B64"/>
    <w:rsid w:val="001B204D"/>
    <w:rsid w:val="001B41C9"/>
    <w:rsid w:val="001B4A7A"/>
    <w:rsid w:val="001B67F0"/>
    <w:rsid w:val="001B6815"/>
    <w:rsid w:val="001C24D1"/>
    <w:rsid w:val="001C3CE1"/>
    <w:rsid w:val="001C6951"/>
    <w:rsid w:val="001D479D"/>
    <w:rsid w:val="001D4E58"/>
    <w:rsid w:val="001D7996"/>
    <w:rsid w:val="001E2D75"/>
    <w:rsid w:val="001E60C0"/>
    <w:rsid w:val="001E62E7"/>
    <w:rsid w:val="001F0C69"/>
    <w:rsid w:val="001F306E"/>
    <w:rsid w:val="001F43A8"/>
    <w:rsid w:val="001F6979"/>
    <w:rsid w:val="001F7B36"/>
    <w:rsid w:val="00201F61"/>
    <w:rsid w:val="002020BA"/>
    <w:rsid w:val="002040C3"/>
    <w:rsid w:val="00205EF7"/>
    <w:rsid w:val="00207B51"/>
    <w:rsid w:val="002101DB"/>
    <w:rsid w:val="00213C4C"/>
    <w:rsid w:val="002141DC"/>
    <w:rsid w:val="0021458A"/>
    <w:rsid w:val="002145D3"/>
    <w:rsid w:val="00214BEC"/>
    <w:rsid w:val="0021606F"/>
    <w:rsid w:val="00221936"/>
    <w:rsid w:val="00221B91"/>
    <w:rsid w:val="00222761"/>
    <w:rsid w:val="00226B84"/>
    <w:rsid w:val="00227564"/>
    <w:rsid w:val="002277DA"/>
    <w:rsid w:val="00227F56"/>
    <w:rsid w:val="0023114A"/>
    <w:rsid w:val="00232526"/>
    <w:rsid w:val="00233B3F"/>
    <w:rsid w:val="00240B14"/>
    <w:rsid w:val="00241A39"/>
    <w:rsid w:val="00242788"/>
    <w:rsid w:val="00245D9D"/>
    <w:rsid w:val="00251D32"/>
    <w:rsid w:val="002544B5"/>
    <w:rsid w:val="00254A4C"/>
    <w:rsid w:val="00255E60"/>
    <w:rsid w:val="00256CEA"/>
    <w:rsid w:val="002601A4"/>
    <w:rsid w:val="0026025B"/>
    <w:rsid w:val="00261E23"/>
    <w:rsid w:val="00262F47"/>
    <w:rsid w:val="00263550"/>
    <w:rsid w:val="002636C5"/>
    <w:rsid w:val="00263857"/>
    <w:rsid w:val="00266DEB"/>
    <w:rsid w:val="00270D37"/>
    <w:rsid w:val="00271FAC"/>
    <w:rsid w:val="00273C12"/>
    <w:rsid w:val="00274504"/>
    <w:rsid w:val="0027551A"/>
    <w:rsid w:val="00276F42"/>
    <w:rsid w:val="00277791"/>
    <w:rsid w:val="00280587"/>
    <w:rsid w:val="002809FB"/>
    <w:rsid w:val="00283DFD"/>
    <w:rsid w:val="00285BB5"/>
    <w:rsid w:val="00286277"/>
    <w:rsid w:val="002907C3"/>
    <w:rsid w:val="00290D51"/>
    <w:rsid w:val="002911B2"/>
    <w:rsid w:val="002927DB"/>
    <w:rsid w:val="002933CB"/>
    <w:rsid w:val="00297031"/>
    <w:rsid w:val="00297033"/>
    <w:rsid w:val="00297827"/>
    <w:rsid w:val="002A0548"/>
    <w:rsid w:val="002A0FB8"/>
    <w:rsid w:val="002A48CD"/>
    <w:rsid w:val="002A4A72"/>
    <w:rsid w:val="002A6299"/>
    <w:rsid w:val="002B0D0A"/>
    <w:rsid w:val="002B1B45"/>
    <w:rsid w:val="002B26B9"/>
    <w:rsid w:val="002B2743"/>
    <w:rsid w:val="002B2AD2"/>
    <w:rsid w:val="002B31DA"/>
    <w:rsid w:val="002B4CEA"/>
    <w:rsid w:val="002B61E6"/>
    <w:rsid w:val="002C112D"/>
    <w:rsid w:val="002C22EA"/>
    <w:rsid w:val="002C2601"/>
    <w:rsid w:val="002C3223"/>
    <w:rsid w:val="002D232D"/>
    <w:rsid w:val="002D3D80"/>
    <w:rsid w:val="002D4144"/>
    <w:rsid w:val="002D7B18"/>
    <w:rsid w:val="002E250F"/>
    <w:rsid w:val="002E76E3"/>
    <w:rsid w:val="002E78FE"/>
    <w:rsid w:val="002F0362"/>
    <w:rsid w:val="002F0898"/>
    <w:rsid w:val="002F15D5"/>
    <w:rsid w:val="002F183E"/>
    <w:rsid w:val="002F3CF5"/>
    <w:rsid w:val="00300A31"/>
    <w:rsid w:val="00300BAD"/>
    <w:rsid w:val="00302B85"/>
    <w:rsid w:val="00306DEE"/>
    <w:rsid w:val="00307202"/>
    <w:rsid w:val="00310174"/>
    <w:rsid w:val="00313A02"/>
    <w:rsid w:val="00313C8E"/>
    <w:rsid w:val="00313F27"/>
    <w:rsid w:val="00314FB3"/>
    <w:rsid w:val="00316E9B"/>
    <w:rsid w:val="00321FAB"/>
    <w:rsid w:val="00322E6D"/>
    <w:rsid w:val="003249F4"/>
    <w:rsid w:val="00325814"/>
    <w:rsid w:val="00327064"/>
    <w:rsid w:val="00327543"/>
    <w:rsid w:val="00333743"/>
    <w:rsid w:val="00334056"/>
    <w:rsid w:val="0033410D"/>
    <w:rsid w:val="00334AF9"/>
    <w:rsid w:val="0033580E"/>
    <w:rsid w:val="0033607A"/>
    <w:rsid w:val="003361A1"/>
    <w:rsid w:val="003361F2"/>
    <w:rsid w:val="00337009"/>
    <w:rsid w:val="003374EB"/>
    <w:rsid w:val="00337E56"/>
    <w:rsid w:val="00340B2B"/>
    <w:rsid w:val="00342F14"/>
    <w:rsid w:val="0034553F"/>
    <w:rsid w:val="00345656"/>
    <w:rsid w:val="00345893"/>
    <w:rsid w:val="003458A7"/>
    <w:rsid w:val="00345D41"/>
    <w:rsid w:val="0034668A"/>
    <w:rsid w:val="0034727A"/>
    <w:rsid w:val="00347820"/>
    <w:rsid w:val="00347C7A"/>
    <w:rsid w:val="00350124"/>
    <w:rsid w:val="00350586"/>
    <w:rsid w:val="003510E9"/>
    <w:rsid w:val="003526FB"/>
    <w:rsid w:val="003556E1"/>
    <w:rsid w:val="003556FB"/>
    <w:rsid w:val="003577A2"/>
    <w:rsid w:val="00357A57"/>
    <w:rsid w:val="00357B87"/>
    <w:rsid w:val="003603EC"/>
    <w:rsid w:val="00361BF3"/>
    <w:rsid w:val="00362581"/>
    <w:rsid w:val="003637AF"/>
    <w:rsid w:val="00365C13"/>
    <w:rsid w:val="00370C62"/>
    <w:rsid w:val="00372ED1"/>
    <w:rsid w:val="00374929"/>
    <w:rsid w:val="00374BC6"/>
    <w:rsid w:val="00375E84"/>
    <w:rsid w:val="00377F6F"/>
    <w:rsid w:val="0038196A"/>
    <w:rsid w:val="00381E06"/>
    <w:rsid w:val="00392C0F"/>
    <w:rsid w:val="00393D0D"/>
    <w:rsid w:val="003946CE"/>
    <w:rsid w:val="00394C02"/>
    <w:rsid w:val="003A1D2B"/>
    <w:rsid w:val="003A3241"/>
    <w:rsid w:val="003A56FF"/>
    <w:rsid w:val="003A5770"/>
    <w:rsid w:val="003A7771"/>
    <w:rsid w:val="003B08EF"/>
    <w:rsid w:val="003B1D1F"/>
    <w:rsid w:val="003B1DCE"/>
    <w:rsid w:val="003B3F0D"/>
    <w:rsid w:val="003C1552"/>
    <w:rsid w:val="003C3A04"/>
    <w:rsid w:val="003C4A02"/>
    <w:rsid w:val="003C6322"/>
    <w:rsid w:val="003D1CC2"/>
    <w:rsid w:val="003D247F"/>
    <w:rsid w:val="003D2867"/>
    <w:rsid w:val="003D49CF"/>
    <w:rsid w:val="003D5A61"/>
    <w:rsid w:val="003E2A7B"/>
    <w:rsid w:val="003E2B52"/>
    <w:rsid w:val="003E3C96"/>
    <w:rsid w:val="003E4655"/>
    <w:rsid w:val="003E46E2"/>
    <w:rsid w:val="003E484E"/>
    <w:rsid w:val="003E6ED2"/>
    <w:rsid w:val="003E7181"/>
    <w:rsid w:val="003F04D7"/>
    <w:rsid w:val="003F0F5D"/>
    <w:rsid w:val="003F1214"/>
    <w:rsid w:val="003F14B5"/>
    <w:rsid w:val="003F366A"/>
    <w:rsid w:val="003F4DA2"/>
    <w:rsid w:val="003F5418"/>
    <w:rsid w:val="003F554E"/>
    <w:rsid w:val="003F686B"/>
    <w:rsid w:val="003F6978"/>
    <w:rsid w:val="00402640"/>
    <w:rsid w:val="00402C33"/>
    <w:rsid w:val="00402E2D"/>
    <w:rsid w:val="004065B6"/>
    <w:rsid w:val="00407DB1"/>
    <w:rsid w:val="004101D0"/>
    <w:rsid w:val="00410AC5"/>
    <w:rsid w:val="004110A9"/>
    <w:rsid w:val="00411158"/>
    <w:rsid w:val="00411B9D"/>
    <w:rsid w:val="00411F37"/>
    <w:rsid w:val="00412B0D"/>
    <w:rsid w:val="00413A81"/>
    <w:rsid w:val="0041703E"/>
    <w:rsid w:val="00417AC8"/>
    <w:rsid w:val="0042213F"/>
    <w:rsid w:val="00423AA8"/>
    <w:rsid w:val="00423EEC"/>
    <w:rsid w:val="0042494F"/>
    <w:rsid w:val="0042637C"/>
    <w:rsid w:val="0042697D"/>
    <w:rsid w:val="00427D29"/>
    <w:rsid w:val="00432363"/>
    <w:rsid w:val="0043569A"/>
    <w:rsid w:val="00441A0B"/>
    <w:rsid w:val="00442329"/>
    <w:rsid w:val="004444B5"/>
    <w:rsid w:val="00444608"/>
    <w:rsid w:val="0044789A"/>
    <w:rsid w:val="0045035C"/>
    <w:rsid w:val="004520BD"/>
    <w:rsid w:val="00454EDE"/>
    <w:rsid w:val="00455821"/>
    <w:rsid w:val="00455CF4"/>
    <w:rsid w:val="004567CF"/>
    <w:rsid w:val="004600CC"/>
    <w:rsid w:val="004613A0"/>
    <w:rsid w:val="004639EF"/>
    <w:rsid w:val="0046443B"/>
    <w:rsid w:val="004645D4"/>
    <w:rsid w:val="0046486E"/>
    <w:rsid w:val="00465E20"/>
    <w:rsid w:val="00466686"/>
    <w:rsid w:val="0047066F"/>
    <w:rsid w:val="00470ED3"/>
    <w:rsid w:val="004714D8"/>
    <w:rsid w:val="00471C66"/>
    <w:rsid w:val="00473544"/>
    <w:rsid w:val="0047421D"/>
    <w:rsid w:val="0047424A"/>
    <w:rsid w:val="004830B1"/>
    <w:rsid w:val="004853C9"/>
    <w:rsid w:val="00487469"/>
    <w:rsid w:val="0049090F"/>
    <w:rsid w:val="00494CA3"/>
    <w:rsid w:val="00495497"/>
    <w:rsid w:val="00495AF9"/>
    <w:rsid w:val="00496445"/>
    <w:rsid w:val="004A05AE"/>
    <w:rsid w:val="004A3A04"/>
    <w:rsid w:val="004A3FFD"/>
    <w:rsid w:val="004A4B78"/>
    <w:rsid w:val="004A5E39"/>
    <w:rsid w:val="004A602D"/>
    <w:rsid w:val="004B093F"/>
    <w:rsid w:val="004B18DF"/>
    <w:rsid w:val="004B4290"/>
    <w:rsid w:val="004B483B"/>
    <w:rsid w:val="004B64E8"/>
    <w:rsid w:val="004C0665"/>
    <w:rsid w:val="004C1632"/>
    <w:rsid w:val="004C1989"/>
    <w:rsid w:val="004C1B0D"/>
    <w:rsid w:val="004C44DC"/>
    <w:rsid w:val="004C591E"/>
    <w:rsid w:val="004C5E80"/>
    <w:rsid w:val="004D0444"/>
    <w:rsid w:val="004D0CCE"/>
    <w:rsid w:val="004D23CC"/>
    <w:rsid w:val="004D5200"/>
    <w:rsid w:val="004D7FA6"/>
    <w:rsid w:val="004E1A09"/>
    <w:rsid w:val="004E1B19"/>
    <w:rsid w:val="004E1E9E"/>
    <w:rsid w:val="004E4798"/>
    <w:rsid w:val="004E57A1"/>
    <w:rsid w:val="004F3CD2"/>
    <w:rsid w:val="004F3FB7"/>
    <w:rsid w:val="004F69CB"/>
    <w:rsid w:val="004F7F6E"/>
    <w:rsid w:val="00500175"/>
    <w:rsid w:val="00500675"/>
    <w:rsid w:val="00502497"/>
    <w:rsid w:val="00503291"/>
    <w:rsid w:val="00503B69"/>
    <w:rsid w:val="00504427"/>
    <w:rsid w:val="00504DDC"/>
    <w:rsid w:val="00510DE9"/>
    <w:rsid w:val="0051124B"/>
    <w:rsid w:val="00512B50"/>
    <w:rsid w:val="005203D4"/>
    <w:rsid w:val="00521EF1"/>
    <w:rsid w:val="00521FC1"/>
    <w:rsid w:val="0052296E"/>
    <w:rsid w:val="005271C2"/>
    <w:rsid w:val="0052741A"/>
    <w:rsid w:val="005320B2"/>
    <w:rsid w:val="005327FB"/>
    <w:rsid w:val="00532CFE"/>
    <w:rsid w:val="005348AD"/>
    <w:rsid w:val="005351CB"/>
    <w:rsid w:val="00536132"/>
    <w:rsid w:val="00537A8A"/>
    <w:rsid w:val="00541586"/>
    <w:rsid w:val="00542763"/>
    <w:rsid w:val="005430D0"/>
    <w:rsid w:val="00543AA5"/>
    <w:rsid w:val="00550997"/>
    <w:rsid w:val="00553688"/>
    <w:rsid w:val="00554456"/>
    <w:rsid w:val="005546D0"/>
    <w:rsid w:val="00554A9E"/>
    <w:rsid w:val="00555584"/>
    <w:rsid w:val="00556377"/>
    <w:rsid w:val="00556F6A"/>
    <w:rsid w:val="00557A1D"/>
    <w:rsid w:val="005611B6"/>
    <w:rsid w:val="00561416"/>
    <w:rsid w:val="00561CB6"/>
    <w:rsid w:val="005630FD"/>
    <w:rsid w:val="005639F1"/>
    <w:rsid w:val="0056497A"/>
    <w:rsid w:val="00564BFB"/>
    <w:rsid w:val="005651A6"/>
    <w:rsid w:val="00566070"/>
    <w:rsid w:val="00566917"/>
    <w:rsid w:val="00567D40"/>
    <w:rsid w:val="00572399"/>
    <w:rsid w:val="00574670"/>
    <w:rsid w:val="00580A18"/>
    <w:rsid w:val="00584966"/>
    <w:rsid w:val="00584EC4"/>
    <w:rsid w:val="00585403"/>
    <w:rsid w:val="00585D05"/>
    <w:rsid w:val="00585E68"/>
    <w:rsid w:val="00586DA5"/>
    <w:rsid w:val="0059178C"/>
    <w:rsid w:val="005926CD"/>
    <w:rsid w:val="0059451D"/>
    <w:rsid w:val="0059483F"/>
    <w:rsid w:val="00596055"/>
    <w:rsid w:val="005A069C"/>
    <w:rsid w:val="005A1624"/>
    <w:rsid w:val="005A2625"/>
    <w:rsid w:val="005A3612"/>
    <w:rsid w:val="005A63C9"/>
    <w:rsid w:val="005B3E8B"/>
    <w:rsid w:val="005B4681"/>
    <w:rsid w:val="005B5124"/>
    <w:rsid w:val="005B57B1"/>
    <w:rsid w:val="005B5AAD"/>
    <w:rsid w:val="005B63B1"/>
    <w:rsid w:val="005C507A"/>
    <w:rsid w:val="005C5151"/>
    <w:rsid w:val="005C6C88"/>
    <w:rsid w:val="005C7692"/>
    <w:rsid w:val="005D040D"/>
    <w:rsid w:val="005D0E69"/>
    <w:rsid w:val="005D228D"/>
    <w:rsid w:val="005D37A5"/>
    <w:rsid w:val="005D399F"/>
    <w:rsid w:val="005D73C7"/>
    <w:rsid w:val="005E422A"/>
    <w:rsid w:val="005F00DB"/>
    <w:rsid w:val="005F02A1"/>
    <w:rsid w:val="005F081D"/>
    <w:rsid w:val="005F3171"/>
    <w:rsid w:val="005F3C50"/>
    <w:rsid w:val="005F414C"/>
    <w:rsid w:val="005F53D0"/>
    <w:rsid w:val="005F78BD"/>
    <w:rsid w:val="00601BAE"/>
    <w:rsid w:val="00602165"/>
    <w:rsid w:val="00602269"/>
    <w:rsid w:val="00602EE5"/>
    <w:rsid w:val="006061A9"/>
    <w:rsid w:val="00606833"/>
    <w:rsid w:val="006068FD"/>
    <w:rsid w:val="00607F29"/>
    <w:rsid w:val="006131A7"/>
    <w:rsid w:val="006145EB"/>
    <w:rsid w:val="00615908"/>
    <w:rsid w:val="00616A0E"/>
    <w:rsid w:val="00616E5B"/>
    <w:rsid w:val="00617F06"/>
    <w:rsid w:val="00621AFE"/>
    <w:rsid w:val="00621C6A"/>
    <w:rsid w:val="0062243E"/>
    <w:rsid w:val="00623034"/>
    <w:rsid w:val="00624452"/>
    <w:rsid w:val="00624608"/>
    <w:rsid w:val="0062596D"/>
    <w:rsid w:val="006269B0"/>
    <w:rsid w:val="00627976"/>
    <w:rsid w:val="00630A2D"/>
    <w:rsid w:val="00632D7F"/>
    <w:rsid w:val="0063508E"/>
    <w:rsid w:val="006374A9"/>
    <w:rsid w:val="00642053"/>
    <w:rsid w:val="00642D28"/>
    <w:rsid w:val="006436A5"/>
    <w:rsid w:val="006438A9"/>
    <w:rsid w:val="00644690"/>
    <w:rsid w:val="006475D3"/>
    <w:rsid w:val="00651A9E"/>
    <w:rsid w:val="00652E47"/>
    <w:rsid w:val="00653611"/>
    <w:rsid w:val="00654767"/>
    <w:rsid w:val="00660AD4"/>
    <w:rsid w:val="006625DA"/>
    <w:rsid w:val="00665A5B"/>
    <w:rsid w:val="00673F2D"/>
    <w:rsid w:val="0067414B"/>
    <w:rsid w:val="00675F65"/>
    <w:rsid w:val="006818EC"/>
    <w:rsid w:val="006864E3"/>
    <w:rsid w:val="0068690A"/>
    <w:rsid w:val="00686E01"/>
    <w:rsid w:val="006878D6"/>
    <w:rsid w:val="00692815"/>
    <w:rsid w:val="00692EAC"/>
    <w:rsid w:val="00693F88"/>
    <w:rsid w:val="006951C1"/>
    <w:rsid w:val="00695352"/>
    <w:rsid w:val="00695BD6"/>
    <w:rsid w:val="0069655C"/>
    <w:rsid w:val="006971F7"/>
    <w:rsid w:val="006A0000"/>
    <w:rsid w:val="006A3CF3"/>
    <w:rsid w:val="006A4B21"/>
    <w:rsid w:val="006B0E20"/>
    <w:rsid w:val="006B15B3"/>
    <w:rsid w:val="006B26C1"/>
    <w:rsid w:val="006B3531"/>
    <w:rsid w:val="006B40C5"/>
    <w:rsid w:val="006B411D"/>
    <w:rsid w:val="006B5428"/>
    <w:rsid w:val="006B554C"/>
    <w:rsid w:val="006B5CF3"/>
    <w:rsid w:val="006B675B"/>
    <w:rsid w:val="006C54E8"/>
    <w:rsid w:val="006C6A23"/>
    <w:rsid w:val="006D14B6"/>
    <w:rsid w:val="006D1949"/>
    <w:rsid w:val="006D20FA"/>
    <w:rsid w:val="006D41AF"/>
    <w:rsid w:val="006D4D2E"/>
    <w:rsid w:val="006D7C16"/>
    <w:rsid w:val="006E1AB4"/>
    <w:rsid w:val="006E25BB"/>
    <w:rsid w:val="006E3FCB"/>
    <w:rsid w:val="006E41FC"/>
    <w:rsid w:val="006E67ED"/>
    <w:rsid w:val="006F1D35"/>
    <w:rsid w:val="006F2B01"/>
    <w:rsid w:val="006F54A9"/>
    <w:rsid w:val="006F65F5"/>
    <w:rsid w:val="00700061"/>
    <w:rsid w:val="00700A35"/>
    <w:rsid w:val="00700E34"/>
    <w:rsid w:val="0070155D"/>
    <w:rsid w:val="00702A0E"/>
    <w:rsid w:val="0070302E"/>
    <w:rsid w:val="00705699"/>
    <w:rsid w:val="007059FB"/>
    <w:rsid w:val="007102B4"/>
    <w:rsid w:val="00711D3F"/>
    <w:rsid w:val="007121EA"/>
    <w:rsid w:val="00717333"/>
    <w:rsid w:val="00717547"/>
    <w:rsid w:val="00717B64"/>
    <w:rsid w:val="00717E8A"/>
    <w:rsid w:val="0072204F"/>
    <w:rsid w:val="00724091"/>
    <w:rsid w:val="007240F1"/>
    <w:rsid w:val="00726ACC"/>
    <w:rsid w:val="00726D1A"/>
    <w:rsid w:val="00727694"/>
    <w:rsid w:val="00730E92"/>
    <w:rsid w:val="00731B14"/>
    <w:rsid w:val="00736737"/>
    <w:rsid w:val="00737C20"/>
    <w:rsid w:val="00740806"/>
    <w:rsid w:val="00740D3E"/>
    <w:rsid w:val="007422BA"/>
    <w:rsid w:val="007438E5"/>
    <w:rsid w:val="00743F13"/>
    <w:rsid w:val="00744896"/>
    <w:rsid w:val="007468B1"/>
    <w:rsid w:val="007503B1"/>
    <w:rsid w:val="00750D01"/>
    <w:rsid w:val="0075475F"/>
    <w:rsid w:val="0075652C"/>
    <w:rsid w:val="007567FF"/>
    <w:rsid w:val="0076021C"/>
    <w:rsid w:val="00760274"/>
    <w:rsid w:val="0076043F"/>
    <w:rsid w:val="0076265A"/>
    <w:rsid w:val="00763CEB"/>
    <w:rsid w:val="00765541"/>
    <w:rsid w:val="0077051B"/>
    <w:rsid w:val="007710F4"/>
    <w:rsid w:val="0077206F"/>
    <w:rsid w:val="00772259"/>
    <w:rsid w:val="007742E7"/>
    <w:rsid w:val="00775DBF"/>
    <w:rsid w:val="0077710E"/>
    <w:rsid w:val="007776F7"/>
    <w:rsid w:val="007805F3"/>
    <w:rsid w:val="00780866"/>
    <w:rsid w:val="00781915"/>
    <w:rsid w:val="00782A0E"/>
    <w:rsid w:val="00782EDF"/>
    <w:rsid w:val="007840DE"/>
    <w:rsid w:val="00784549"/>
    <w:rsid w:val="00784B14"/>
    <w:rsid w:val="007857C1"/>
    <w:rsid w:val="00786965"/>
    <w:rsid w:val="0078727A"/>
    <w:rsid w:val="00791A7D"/>
    <w:rsid w:val="00795547"/>
    <w:rsid w:val="00797E41"/>
    <w:rsid w:val="007A11E8"/>
    <w:rsid w:val="007A228F"/>
    <w:rsid w:val="007A33B3"/>
    <w:rsid w:val="007A3895"/>
    <w:rsid w:val="007A46C3"/>
    <w:rsid w:val="007A7D9A"/>
    <w:rsid w:val="007B118A"/>
    <w:rsid w:val="007B1B63"/>
    <w:rsid w:val="007B408C"/>
    <w:rsid w:val="007B6C76"/>
    <w:rsid w:val="007C2132"/>
    <w:rsid w:val="007C2946"/>
    <w:rsid w:val="007C458C"/>
    <w:rsid w:val="007C4BF4"/>
    <w:rsid w:val="007C58A2"/>
    <w:rsid w:val="007C5955"/>
    <w:rsid w:val="007C5A7C"/>
    <w:rsid w:val="007C5E34"/>
    <w:rsid w:val="007C6581"/>
    <w:rsid w:val="007D08AC"/>
    <w:rsid w:val="007D2ABA"/>
    <w:rsid w:val="007D426B"/>
    <w:rsid w:val="007D6E9E"/>
    <w:rsid w:val="007D76A4"/>
    <w:rsid w:val="007D7764"/>
    <w:rsid w:val="007E10BF"/>
    <w:rsid w:val="007E24D6"/>
    <w:rsid w:val="007E2A5E"/>
    <w:rsid w:val="007E3BAF"/>
    <w:rsid w:val="007E6D1A"/>
    <w:rsid w:val="007E7574"/>
    <w:rsid w:val="007F21E3"/>
    <w:rsid w:val="007F260D"/>
    <w:rsid w:val="007F44A9"/>
    <w:rsid w:val="007F4608"/>
    <w:rsid w:val="007F6527"/>
    <w:rsid w:val="007F6872"/>
    <w:rsid w:val="007F6EFE"/>
    <w:rsid w:val="007F722F"/>
    <w:rsid w:val="007F728D"/>
    <w:rsid w:val="008023D0"/>
    <w:rsid w:val="008030EF"/>
    <w:rsid w:val="0080547E"/>
    <w:rsid w:val="0081367E"/>
    <w:rsid w:val="0081423B"/>
    <w:rsid w:val="008152C6"/>
    <w:rsid w:val="00815956"/>
    <w:rsid w:val="00820A09"/>
    <w:rsid w:val="00822E9A"/>
    <w:rsid w:val="008247B3"/>
    <w:rsid w:val="0083013E"/>
    <w:rsid w:val="00830B67"/>
    <w:rsid w:val="00830F62"/>
    <w:rsid w:val="00833858"/>
    <w:rsid w:val="00834EC2"/>
    <w:rsid w:val="008354E4"/>
    <w:rsid w:val="00836986"/>
    <w:rsid w:val="00836C2D"/>
    <w:rsid w:val="00837B49"/>
    <w:rsid w:val="00842230"/>
    <w:rsid w:val="008427F7"/>
    <w:rsid w:val="00843816"/>
    <w:rsid w:val="00844B9A"/>
    <w:rsid w:val="0084516C"/>
    <w:rsid w:val="008520A0"/>
    <w:rsid w:val="0085393A"/>
    <w:rsid w:val="00853991"/>
    <w:rsid w:val="008625BD"/>
    <w:rsid w:val="00862906"/>
    <w:rsid w:val="00863EE6"/>
    <w:rsid w:val="00864EF2"/>
    <w:rsid w:val="00864FF4"/>
    <w:rsid w:val="00870B9F"/>
    <w:rsid w:val="00870E3B"/>
    <w:rsid w:val="00882210"/>
    <w:rsid w:val="00886467"/>
    <w:rsid w:val="008867E2"/>
    <w:rsid w:val="00886E21"/>
    <w:rsid w:val="00887FB0"/>
    <w:rsid w:val="00890286"/>
    <w:rsid w:val="00890C91"/>
    <w:rsid w:val="00890E13"/>
    <w:rsid w:val="00892D6D"/>
    <w:rsid w:val="00893A1F"/>
    <w:rsid w:val="0089551A"/>
    <w:rsid w:val="00897317"/>
    <w:rsid w:val="0089740C"/>
    <w:rsid w:val="00897CC8"/>
    <w:rsid w:val="00897F90"/>
    <w:rsid w:val="008A0AA5"/>
    <w:rsid w:val="008A1502"/>
    <w:rsid w:val="008A2987"/>
    <w:rsid w:val="008A2AE4"/>
    <w:rsid w:val="008A38E0"/>
    <w:rsid w:val="008A48AC"/>
    <w:rsid w:val="008B1D21"/>
    <w:rsid w:val="008B5377"/>
    <w:rsid w:val="008B7047"/>
    <w:rsid w:val="008C0DDE"/>
    <w:rsid w:val="008C52D9"/>
    <w:rsid w:val="008D02F9"/>
    <w:rsid w:val="008D071F"/>
    <w:rsid w:val="008D0A17"/>
    <w:rsid w:val="008D2B4B"/>
    <w:rsid w:val="008D3801"/>
    <w:rsid w:val="008E2D57"/>
    <w:rsid w:val="008E5B91"/>
    <w:rsid w:val="008E7F18"/>
    <w:rsid w:val="008F0130"/>
    <w:rsid w:val="008F324F"/>
    <w:rsid w:val="008F35A8"/>
    <w:rsid w:val="00902630"/>
    <w:rsid w:val="00906629"/>
    <w:rsid w:val="00907D55"/>
    <w:rsid w:val="00910265"/>
    <w:rsid w:val="009108CF"/>
    <w:rsid w:val="009117CB"/>
    <w:rsid w:val="0091205C"/>
    <w:rsid w:val="00912666"/>
    <w:rsid w:val="00912D9D"/>
    <w:rsid w:val="0091421F"/>
    <w:rsid w:val="0091614E"/>
    <w:rsid w:val="00916E2C"/>
    <w:rsid w:val="009170BF"/>
    <w:rsid w:val="00921249"/>
    <w:rsid w:val="00924115"/>
    <w:rsid w:val="0092660A"/>
    <w:rsid w:val="00930251"/>
    <w:rsid w:val="00932408"/>
    <w:rsid w:val="00937DF4"/>
    <w:rsid w:val="009434AC"/>
    <w:rsid w:val="00943A88"/>
    <w:rsid w:val="00945714"/>
    <w:rsid w:val="00945DDC"/>
    <w:rsid w:val="009464BA"/>
    <w:rsid w:val="009517C0"/>
    <w:rsid w:val="00952236"/>
    <w:rsid w:val="00952599"/>
    <w:rsid w:val="00955751"/>
    <w:rsid w:val="00960037"/>
    <w:rsid w:val="0096006B"/>
    <w:rsid w:val="0096163F"/>
    <w:rsid w:val="00961A67"/>
    <w:rsid w:val="00962D2F"/>
    <w:rsid w:val="00962E85"/>
    <w:rsid w:val="009639CB"/>
    <w:rsid w:val="00963CC9"/>
    <w:rsid w:val="009655A9"/>
    <w:rsid w:val="009661EB"/>
    <w:rsid w:val="00972132"/>
    <w:rsid w:val="00976756"/>
    <w:rsid w:val="00976B14"/>
    <w:rsid w:val="00980C61"/>
    <w:rsid w:val="00981E67"/>
    <w:rsid w:val="009823EB"/>
    <w:rsid w:val="009857E6"/>
    <w:rsid w:val="00986BAE"/>
    <w:rsid w:val="0098747D"/>
    <w:rsid w:val="00990AE5"/>
    <w:rsid w:val="009921A9"/>
    <w:rsid w:val="009930E3"/>
    <w:rsid w:val="009948FF"/>
    <w:rsid w:val="00996A65"/>
    <w:rsid w:val="00997B92"/>
    <w:rsid w:val="009A1805"/>
    <w:rsid w:val="009A1F7E"/>
    <w:rsid w:val="009A2A1B"/>
    <w:rsid w:val="009A3C33"/>
    <w:rsid w:val="009A58D0"/>
    <w:rsid w:val="009B033B"/>
    <w:rsid w:val="009B07BE"/>
    <w:rsid w:val="009B1F42"/>
    <w:rsid w:val="009B276A"/>
    <w:rsid w:val="009B377E"/>
    <w:rsid w:val="009B54F8"/>
    <w:rsid w:val="009B60DB"/>
    <w:rsid w:val="009B73C0"/>
    <w:rsid w:val="009B775A"/>
    <w:rsid w:val="009C197F"/>
    <w:rsid w:val="009C2347"/>
    <w:rsid w:val="009C32B8"/>
    <w:rsid w:val="009C3BBC"/>
    <w:rsid w:val="009C799E"/>
    <w:rsid w:val="009D1395"/>
    <w:rsid w:val="009D15A9"/>
    <w:rsid w:val="009D3586"/>
    <w:rsid w:val="009D3980"/>
    <w:rsid w:val="009D39A7"/>
    <w:rsid w:val="009D565F"/>
    <w:rsid w:val="009D65F3"/>
    <w:rsid w:val="009E0A2D"/>
    <w:rsid w:val="009E10F8"/>
    <w:rsid w:val="009E2D99"/>
    <w:rsid w:val="009E3561"/>
    <w:rsid w:val="009E49CC"/>
    <w:rsid w:val="009E7C7B"/>
    <w:rsid w:val="009F47C6"/>
    <w:rsid w:val="009F4E20"/>
    <w:rsid w:val="009F54DF"/>
    <w:rsid w:val="009F58B3"/>
    <w:rsid w:val="009F6C9B"/>
    <w:rsid w:val="009F7081"/>
    <w:rsid w:val="009F73D1"/>
    <w:rsid w:val="009F7506"/>
    <w:rsid w:val="00A00DA7"/>
    <w:rsid w:val="00A03168"/>
    <w:rsid w:val="00A064B9"/>
    <w:rsid w:val="00A07E2C"/>
    <w:rsid w:val="00A11650"/>
    <w:rsid w:val="00A12175"/>
    <w:rsid w:val="00A14DAA"/>
    <w:rsid w:val="00A16FDD"/>
    <w:rsid w:val="00A17CC3"/>
    <w:rsid w:val="00A17F93"/>
    <w:rsid w:val="00A20B40"/>
    <w:rsid w:val="00A21DF1"/>
    <w:rsid w:val="00A22588"/>
    <w:rsid w:val="00A2281D"/>
    <w:rsid w:val="00A22C68"/>
    <w:rsid w:val="00A30A73"/>
    <w:rsid w:val="00A30BF0"/>
    <w:rsid w:val="00A311B8"/>
    <w:rsid w:val="00A330C8"/>
    <w:rsid w:val="00A373EE"/>
    <w:rsid w:val="00A3777F"/>
    <w:rsid w:val="00A41AC3"/>
    <w:rsid w:val="00A4534C"/>
    <w:rsid w:val="00A465B3"/>
    <w:rsid w:val="00A466FA"/>
    <w:rsid w:val="00A47329"/>
    <w:rsid w:val="00A47E47"/>
    <w:rsid w:val="00A5296C"/>
    <w:rsid w:val="00A549BB"/>
    <w:rsid w:val="00A5504F"/>
    <w:rsid w:val="00A5608D"/>
    <w:rsid w:val="00A57CB9"/>
    <w:rsid w:val="00A6072A"/>
    <w:rsid w:val="00A617E4"/>
    <w:rsid w:val="00A63117"/>
    <w:rsid w:val="00A63890"/>
    <w:rsid w:val="00A64085"/>
    <w:rsid w:val="00A67C9C"/>
    <w:rsid w:val="00A71561"/>
    <w:rsid w:val="00A724CA"/>
    <w:rsid w:val="00A75596"/>
    <w:rsid w:val="00A75FCA"/>
    <w:rsid w:val="00A779FC"/>
    <w:rsid w:val="00A80A5A"/>
    <w:rsid w:val="00A81731"/>
    <w:rsid w:val="00A840BC"/>
    <w:rsid w:val="00A93FD5"/>
    <w:rsid w:val="00A94167"/>
    <w:rsid w:val="00A97FF0"/>
    <w:rsid w:val="00AA218F"/>
    <w:rsid w:val="00AA2218"/>
    <w:rsid w:val="00AA3FB4"/>
    <w:rsid w:val="00AB059B"/>
    <w:rsid w:val="00AB12E4"/>
    <w:rsid w:val="00AB400A"/>
    <w:rsid w:val="00AB4921"/>
    <w:rsid w:val="00AB55BE"/>
    <w:rsid w:val="00AB5972"/>
    <w:rsid w:val="00AB6AD0"/>
    <w:rsid w:val="00AB7ECD"/>
    <w:rsid w:val="00AC0722"/>
    <w:rsid w:val="00AC37FF"/>
    <w:rsid w:val="00AC4678"/>
    <w:rsid w:val="00AC5F9F"/>
    <w:rsid w:val="00AC7639"/>
    <w:rsid w:val="00AD2047"/>
    <w:rsid w:val="00AD221D"/>
    <w:rsid w:val="00AD2A77"/>
    <w:rsid w:val="00AD5279"/>
    <w:rsid w:val="00AD6CA1"/>
    <w:rsid w:val="00AD79D6"/>
    <w:rsid w:val="00AE0745"/>
    <w:rsid w:val="00AE16EB"/>
    <w:rsid w:val="00AE3275"/>
    <w:rsid w:val="00AE4DBE"/>
    <w:rsid w:val="00AE6911"/>
    <w:rsid w:val="00AE7B1E"/>
    <w:rsid w:val="00AF1D43"/>
    <w:rsid w:val="00AF434C"/>
    <w:rsid w:val="00AF4E19"/>
    <w:rsid w:val="00AF55AF"/>
    <w:rsid w:val="00AF6896"/>
    <w:rsid w:val="00B00AC5"/>
    <w:rsid w:val="00B0428C"/>
    <w:rsid w:val="00B0442D"/>
    <w:rsid w:val="00B044BD"/>
    <w:rsid w:val="00B06C66"/>
    <w:rsid w:val="00B0718F"/>
    <w:rsid w:val="00B07486"/>
    <w:rsid w:val="00B10BF2"/>
    <w:rsid w:val="00B1225A"/>
    <w:rsid w:val="00B13972"/>
    <w:rsid w:val="00B17C64"/>
    <w:rsid w:val="00B2040A"/>
    <w:rsid w:val="00B20C19"/>
    <w:rsid w:val="00B23577"/>
    <w:rsid w:val="00B23E65"/>
    <w:rsid w:val="00B24808"/>
    <w:rsid w:val="00B26A91"/>
    <w:rsid w:val="00B2738D"/>
    <w:rsid w:val="00B273DC"/>
    <w:rsid w:val="00B2751A"/>
    <w:rsid w:val="00B27751"/>
    <w:rsid w:val="00B30BED"/>
    <w:rsid w:val="00B31DA2"/>
    <w:rsid w:val="00B33EA6"/>
    <w:rsid w:val="00B34CB3"/>
    <w:rsid w:val="00B37F3E"/>
    <w:rsid w:val="00B40A18"/>
    <w:rsid w:val="00B40C00"/>
    <w:rsid w:val="00B41103"/>
    <w:rsid w:val="00B43CEB"/>
    <w:rsid w:val="00B4500A"/>
    <w:rsid w:val="00B50EAF"/>
    <w:rsid w:val="00B5293D"/>
    <w:rsid w:val="00B543DA"/>
    <w:rsid w:val="00B55BA1"/>
    <w:rsid w:val="00B5605A"/>
    <w:rsid w:val="00B56820"/>
    <w:rsid w:val="00B56A21"/>
    <w:rsid w:val="00B56AB3"/>
    <w:rsid w:val="00B677BD"/>
    <w:rsid w:val="00B7039B"/>
    <w:rsid w:val="00B7201D"/>
    <w:rsid w:val="00B73835"/>
    <w:rsid w:val="00B7414A"/>
    <w:rsid w:val="00B74D0B"/>
    <w:rsid w:val="00B7630E"/>
    <w:rsid w:val="00B77F8F"/>
    <w:rsid w:val="00B822CA"/>
    <w:rsid w:val="00B845A9"/>
    <w:rsid w:val="00B8493B"/>
    <w:rsid w:val="00B879B3"/>
    <w:rsid w:val="00B95765"/>
    <w:rsid w:val="00B96324"/>
    <w:rsid w:val="00BA01D5"/>
    <w:rsid w:val="00BA1702"/>
    <w:rsid w:val="00BA2339"/>
    <w:rsid w:val="00BA2B42"/>
    <w:rsid w:val="00BA3092"/>
    <w:rsid w:val="00BA530A"/>
    <w:rsid w:val="00BA7BA6"/>
    <w:rsid w:val="00BA7C97"/>
    <w:rsid w:val="00BB1D27"/>
    <w:rsid w:val="00BB2064"/>
    <w:rsid w:val="00BB21B3"/>
    <w:rsid w:val="00BB2558"/>
    <w:rsid w:val="00BB2855"/>
    <w:rsid w:val="00BB3DA8"/>
    <w:rsid w:val="00BB5E89"/>
    <w:rsid w:val="00BB7412"/>
    <w:rsid w:val="00BC1236"/>
    <w:rsid w:val="00BC17BE"/>
    <w:rsid w:val="00BC254F"/>
    <w:rsid w:val="00BC3B8F"/>
    <w:rsid w:val="00BC3BB6"/>
    <w:rsid w:val="00BC4453"/>
    <w:rsid w:val="00BC5B80"/>
    <w:rsid w:val="00BC6888"/>
    <w:rsid w:val="00BC7DF1"/>
    <w:rsid w:val="00BD0F60"/>
    <w:rsid w:val="00BD22A1"/>
    <w:rsid w:val="00BD3035"/>
    <w:rsid w:val="00BD34F1"/>
    <w:rsid w:val="00BD3906"/>
    <w:rsid w:val="00BD45E0"/>
    <w:rsid w:val="00BD72F5"/>
    <w:rsid w:val="00BD7968"/>
    <w:rsid w:val="00BE1CFA"/>
    <w:rsid w:val="00BE35FD"/>
    <w:rsid w:val="00BE3608"/>
    <w:rsid w:val="00BE39CE"/>
    <w:rsid w:val="00BF2839"/>
    <w:rsid w:val="00BF2B8C"/>
    <w:rsid w:val="00BF371B"/>
    <w:rsid w:val="00BF46B0"/>
    <w:rsid w:val="00C00F96"/>
    <w:rsid w:val="00C052CC"/>
    <w:rsid w:val="00C05C5B"/>
    <w:rsid w:val="00C064EF"/>
    <w:rsid w:val="00C10126"/>
    <w:rsid w:val="00C10260"/>
    <w:rsid w:val="00C11205"/>
    <w:rsid w:val="00C1168D"/>
    <w:rsid w:val="00C12C3F"/>
    <w:rsid w:val="00C1336E"/>
    <w:rsid w:val="00C13F16"/>
    <w:rsid w:val="00C15AE5"/>
    <w:rsid w:val="00C20827"/>
    <w:rsid w:val="00C21DF2"/>
    <w:rsid w:val="00C31194"/>
    <w:rsid w:val="00C3193F"/>
    <w:rsid w:val="00C32E67"/>
    <w:rsid w:val="00C32F11"/>
    <w:rsid w:val="00C3381A"/>
    <w:rsid w:val="00C33C98"/>
    <w:rsid w:val="00C37EC6"/>
    <w:rsid w:val="00C43C52"/>
    <w:rsid w:val="00C43DCD"/>
    <w:rsid w:val="00C43EBC"/>
    <w:rsid w:val="00C4417D"/>
    <w:rsid w:val="00C50C4A"/>
    <w:rsid w:val="00C513D3"/>
    <w:rsid w:val="00C524F3"/>
    <w:rsid w:val="00C53ADE"/>
    <w:rsid w:val="00C53F06"/>
    <w:rsid w:val="00C559E1"/>
    <w:rsid w:val="00C56849"/>
    <w:rsid w:val="00C57055"/>
    <w:rsid w:val="00C608C2"/>
    <w:rsid w:val="00C660A1"/>
    <w:rsid w:val="00C66C34"/>
    <w:rsid w:val="00C67145"/>
    <w:rsid w:val="00C67C3A"/>
    <w:rsid w:val="00C70803"/>
    <w:rsid w:val="00C717A5"/>
    <w:rsid w:val="00C750F5"/>
    <w:rsid w:val="00C75C37"/>
    <w:rsid w:val="00C75E6C"/>
    <w:rsid w:val="00C76980"/>
    <w:rsid w:val="00C8043D"/>
    <w:rsid w:val="00C8358F"/>
    <w:rsid w:val="00C8497C"/>
    <w:rsid w:val="00C84D63"/>
    <w:rsid w:val="00C901D3"/>
    <w:rsid w:val="00C90DE9"/>
    <w:rsid w:val="00C9666E"/>
    <w:rsid w:val="00C96B1A"/>
    <w:rsid w:val="00C97501"/>
    <w:rsid w:val="00CA18FD"/>
    <w:rsid w:val="00CA44A9"/>
    <w:rsid w:val="00CB0D21"/>
    <w:rsid w:val="00CB1CA4"/>
    <w:rsid w:val="00CB26CC"/>
    <w:rsid w:val="00CB494A"/>
    <w:rsid w:val="00CB6158"/>
    <w:rsid w:val="00CB6FE8"/>
    <w:rsid w:val="00CB79AC"/>
    <w:rsid w:val="00CB7E09"/>
    <w:rsid w:val="00CB7FBB"/>
    <w:rsid w:val="00CC1347"/>
    <w:rsid w:val="00CC22DB"/>
    <w:rsid w:val="00CC29D9"/>
    <w:rsid w:val="00CC48FD"/>
    <w:rsid w:val="00CC550B"/>
    <w:rsid w:val="00CC626D"/>
    <w:rsid w:val="00CC6C10"/>
    <w:rsid w:val="00CC730B"/>
    <w:rsid w:val="00CD0C4C"/>
    <w:rsid w:val="00CD0F9D"/>
    <w:rsid w:val="00CD24C7"/>
    <w:rsid w:val="00CD27F8"/>
    <w:rsid w:val="00CD4B49"/>
    <w:rsid w:val="00CD4E38"/>
    <w:rsid w:val="00CD57AC"/>
    <w:rsid w:val="00CD76BD"/>
    <w:rsid w:val="00CD7BA7"/>
    <w:rsid w:val="00CE225F"/>
    <w:rsid w:val="00CE5EAC"/>
    <w:rsid w:val="00CF1B90"/>
    <w:rsid w:val="00CF281B"/>
    <w:rsid w:val="00CF5448"/>
    <w:rsid w:val="00CF6123"/>
    <w:rsid w:val="00CF6580"/>
    <w:rsid w:val="00CF6F66"/>
    <w:rsid w:val="00CF7832"/>
    <w:rsid w:val="00D0000E"/>
    <w:rsid w:val="00D0242D"/>
    <w:rsid w:val="00D06EAD"/>
    <w:rsid w:val="00D0710C"/>
    <w:rsid w:val="00D0710E"/>
    <w:rsid w:val="00D10A1B"/>
    <w:rsid w:val="00D11246"/>
    <w:rsid w:val="00D11AAE"/>
    <w:rsid w:val="00D12800"/>
    <w:rsid w:val="00D15F35"/>
    <w:rsid w:val="00D2034F"/>
    <w:rsid w:val="00D20897"/>
    <w:rsid w:val="00D2139B"/>
    <w:rsid w:val="00D22C20"/>
    <w:rsid w:val="00D2312A"/>
    <w:rsid w:val="00D23143"/>
    <w:rsid w:val="00D24BD8"/>
    <w:rsid w:val="00D26D67"/>
    <w:rsid w:val="00D26D86"/>
    <w:rsid w:val="00D308CF"/>
    <w:rsid w:val="00D33C3C"/>
    <w:rsid w:val="00D349CE"/>
    <w:rsid w:val="00D376F9"/>
    <w:rsid w:val="00D418D9"/>
    <w:rsid w:val="00D4191B"/>
    <w:rsid w:val="00D423D0"/>
    <w:rsid w:val="00D446F4"/>
    <w:rsid w:val="00D47C2F"/>
    <w:rsid w:val="00D52FD2"/>
    <w:rsid w:val="00D55BAB"/>
    <w:rsid w:val="00D61D43"/>
    <w:rsid w:val="00D62331"/>
    <w:rsid w:val="00D62BAC"/>
    <w:rsid w:val="00D62E6B"/>
    <w:rsid w:val="00D640CC"/>
    <w:rsid w:val="00D645A1"/>
    <w:rsid w:val="00D66300"/>
    <w:rsid w:val="00D72E61"/>
    <w:rsid w:val="00D73BBA"/>
    <w:rsid w:val="00D76B8F"/>
    <w:rsid w:val="00D76E16"/>
    <w:rsid w:val="00D77D02"/>
    <w:rsid w:val="00D77F1E"/>
    <w:rsid w:val="00D81389"/>
    <w:rsid w:val="00D8600F"/>
    <w:rsid w:val="00D9036D"/>
    <w:rsid w:val="00D907B3"/>
    <w:rsid w:val="00D90E51"/>
    <w:rsid w:val="00D91866"/>
    <w:rsid w:val="00D91F13"/>
    <w:rsid w:val="00D930DD"/>
    <w:rsid w:val="00D9374B"/>
    <w:rsid w:val="00D9469F"/>
    <w:rsid w:val="00D95C98"/>
    <w:rsid w:val="00D96604"/>
    <w:rsid w:val="00D96B59"/>
    <w:rsid w:val="00D978C8"/>
    <w:rsid w:val="00DA2506"/>
    <w:rsid w:val="00DA41E4"/>
    <w:rsid w:val="00DA47EA"/>
    <w:rsid w:val="00DA4E14"/>
    <w:rsid w:val="00DA653B"/>
    <w:rsid w:val="00DB14F9"/>
    <w:rsid w:val="00DB1828"/>
    <w:rsid w:val="00DB1D0C"/>
    <w:rsid w:val="00DB3DB6"/>
    <w:rsid w:val="00DB4144"/>
    <w:rsid w:val="00DC0EEA"/>
    <w:rsid w:val="00DC6608"/>
    <w:rsid w:val="00DC7A4B"/>
    <w:rsid w:val="00DD1AE6"/>
    <w:rsid w:val="00DD5CCA"/>
    <w:rsid w:val="00DD6165"/>
    <w:rsid w:val="00DE1196"/>
    <w:rsid w:val="00DE38C8"/>
    <w:rsid w:val="00DE4C79"/>
    <w:rsid w:val="00DE594E"/>
    <w:rsid w:val="00DE74A8"/>
    <w:rsid w:val="00DF0902"/>
    <w:rsid w:val="00DF16F9"/>
    <w:rsid w:val="00DF1C93"/>
    <w:rsid w:val="00DF423B"/>
    <w:rsid w:val="00DF4FA3"/>
    <w:rsid w:val="00DF57EC"/>
    <w:rsid w:val="00E00370"/>
    <w:rsid w:val="00E00818"/>
    <w:rsid w:val="00E02D06"/>
    <w:rsid w:val="00E03C14"/>
    <w:rsid w:val="00E041B5"/>
    <w:rsid w:val="00E068F6"/>
    <w:rsid w:val="00E07987"/>
    <w:rsid w:val="00E07B84"/>
    <w:rsid w:val="00E10B6C"/>
    <w:rsid w:val="00E11237"/>
    <w:rsid w:val="00E132DE"/>
    <w:rsid w:val="00E1438C"/>
    <w:rsid w:val="00E14C6D"/>
    <w:rsid w:val="00E157BB"/>
    <w:rsid w:val="00E1738C"/>
    <w:rsid w:val="00E21D8F"/>
    <w:rsid w:val="00E27A8A"/>
    <w:rsid w:val="00E27D34"/>
    <w:rsid w:val="00E307F6"/>
    <w:rsid w:val="00E34342"/>
    <w:rsid w:val="00E375FB"/>
    <w:rsid w:val="00E4047E"/>
    <w:rsid w:val="00E42023"/>
    <w:rsid w:val="00E4214D"/>
    <w:rsid w:val="00E435AD"/>
    <w:rsid w:val="00E44822"/>
    <w:rsid w:val="00E44C38"/>
    <w:rsid w:val="00E455B7"/>
    <w:rsid w:val="00E46D4D"/>
    <w:rsid w:val="00E47E8B"/>
    <w:rsid w:val="00E51F82"/>
    <w:rsid w:val="00E526C1"/>
    <w:rsid w:val="00E52D16"/>
    <w:rsid w:val="00E54A8B"/>
    <w:rsid w:val="00E55FE4"/>
    <w:rsid w:val="00E56B5F"/>
    <w:rsid w:val="00E56EE0"/>
    <w:rsid w:val="00E573C8"/>
    <w:rsid w:val="00E65724"/>
    <w:rsid w:val="00E666CD"/>
    <w:rsid w:val="00E66E04"/>
    <w:rsid w:val="00E711A3"/>
    <w:rsid w:val="00E712F9"/>
    <w:rsid w:val="00E714C6"/>
    <w:rsid w:val="00E7151D"/>
    <w:rsid w:val="00E72AE5"/>
    <w:rsid w:val="00E75DE5"/>
    <w:rsid w:val="00E762A2"/>
    <w:rsid w:val="00E771D5"/>
    <w:rsid w:val="00E825ED"/>
    <w:rsid w:val="00E831B5"/>
    <w:rsid w:val="00E841C5"/>
    <w:rsid w:val="00E85A1B"/>
    <w:rsid w:val="00E936C8"/>
    <w:rsid w:val="00E943D7"/>
    <w:rsid w:val="00E96184"/>
    <w:rsid w:val="00E965DC"/>
    <w:rsid w:val="00E9686B"/>
    <w:rsid w:val="00E97FD7"/>
    <w:rsid w:val="00EA08B5"/>
    <w:rsid w:val="00EA241F"/>
    <w:rsid w:val="00EA3D53"/>
    <w:rsid w:val="00EA6460"/>
    <w:rsid w:val="00EA6894"/>
    <w:rsid w:val="00EB01AA"/>
    <w:rsid w:val="00EB6FA1"/>
    <w:rsid w:val="00EB7118"/>
    <w:rsid w:val="00EC4FBC"/>
    <w:rsid w:val="00EC5AC5"/>
    <w:rsid w:val="00EC708D"/>
    <w:rsid w:val="00EC721A"/>
    <w:rsid w:val="00ED12DE"/>
    <w:rsid w:val="00ED14C8"/>
    <w:rsid w:val="00ED1724"/>
    <w:rsid w:val="00ED2CC9"/>
    <w:rsid w:val="00ED2EED"/>
    <w:rsid w:val="00ED3C1F"/>
    <w:rsid w:val="00ED643F"/>
    <w:rsid w:val="00ED76CE"/>
    <w:rsid w:val="00EE0BB1"/>
    <w:rsid w:val="00EE0E8E"/>
    <w:rsid w:val="00EE22F6"/>
    <w:rsid w:val="00EE27DC"/>
    <w:rsid w:val="00EE4DA7"/>
    <w:rsid w:val="00EE5166"/>
    <w:rsid w:val="00EE6AD8"/>
    <w:rsid w:val="00EE7010"/>
    <w:rsid w:val="00EF1F12"/>
    <w:rsid w:val="00EF232D"/>
    <w:rsid w:val="00EF365F"/>
    <w:rsid w:val="00EF3C3D"/>
    <w:rsid w:val="00EF4918"/>
    <w:rsid w:val="00F00D6C"/>
    <w:rsid w:val="00F037FC"/>
    <w:rsid w:val="00F053D3"/>
    <w:rsid w:val="00F100FB"/>
    <w:rsid w:val="00F12FA5"/>
    <w:rsid w:val="00F13865"/>
    <w:rsid w:val="00F13BD8"/>
    <w:rsid w:val="00F16731"/>
    <w:rsid w:val="00F168FE"/>
    <w:rsid w:val="00F175AB"/>
    <w:rsid w:val="00F176FC"/>
    <w:rsid w:val="00F2055A"/>
    <w:rsid w:val="00F21BBD"/>
    <w:rsid w:val="00F24AAF"/>
    <w:rsid w:val="00F24AE2"/>
    <w:rsid w:val="00F2597F"/>
    <w:rsid w:val="00F25FA9"/>
    <w:rsid w:val="00F2619A"/>
    <w:rsid w:val="00F2637B"/>
    <w:rsid w:val="00F27FEA"/>
    <w:rsid w:val="00F3187B"/>
    <w:rsid w:val="00F337DD"/>
    <w:rsid w:val="00F338CA"/>
    <w:rsid w:val="00F341F7"/>
    <w:rsid w:val="00F40A28"/>
    <w:rsid w:val="00F42549"/>
    <w:rsid w:val="00F43B06"/>
    <w:rsid w:val="00F4415D"/>
    <w:rsid w:val="00F4425F"/>
    <w:rsid w:val="00F44D72"/>
    <w:rsid w:val="00F45668"/>
    <w:rsid w:val="00F46946"/>
    <w:rsid w:val="00F51876"/>
    <w:rsid w:val="00F5551F"/>
    <w:rsid w:val="00F57036"/>
    <w:rsid w:val="00F57075"/>
    <w:rsid w:val="00F57175"/>
    <w:rsid w:val="00F57B80"/>
    <w:rsid w:val="00F6023D"/>
    <w:rsid w:val="00F61A66"/>
    <w:rsid w:val="00F620D8"/>
    <w:rsid w:val="00F735A6"/>
    <w:rsid w:val="00F750C9"/>
    <w:rsid w:val="00F7776E"/>
    <w:rsid w:val="00F77CA6"/>
    <w:rsid w:val="00F813F6"/>
    <w:rsid w:val="00F81AAD"/>
    <w:rsid w:val="00F81CFC"/>
    <w:rsid w:val="00F8236D"/>
    <w:rsid w:val="00F84B7A"/>
    <w:rsid w:val="00F84F69"/>
    <w:rsid w:val="00F876E3"/>
    <w:rsid w:val="00F932E8"/>
    <w:rsid w:val="00F935A4"/>
    <w:rsid w:val="00F93854"/>
    <w:rsid w:val="00F96279"/>
    <w:rsid w:val="00F9770B"/>
    <w:rsid w:val="00FA1300"/>
    <w:rsid w:val="00FA1330"/>
    <w:rsid w:val="00FA7F9E"/>
    <w:rsid w:val="00FB244C"/>
    <w:rsid w:val="00FB34A7"/>
    <w:rsid w:val="00FB4B5F"/>
    <w:rsid w:val="00FB5477"/>
    <w:rsid w:val="00FB67C9"/>
    <w:rsid w:val="00FB7EA0"/>
    <w:rsid w:val="00FC1652"/>
    <w:rsid w:val="00FC1687"/>
    <w:rsid w:val="00FC1B14"/>
    <w:rsid w:val="00FC1C70"/>
    <w:rsid w:val="00FC1E8D"/>
    <w:rsid w:val="00FC68E2"/>
    <w:rsid w:val="00FC76F1"/>
    <w:rsid w:val="00FD01F4"/>
    <w:rsid w:val="00FD2EB0"/>
    <w:rsid w:val="00FD597B"/>
    <w:rsid w:val="00FD6114"/>
    <w:rsid w:val="00FD6458"/>
    <w:rsid w:val="00FD729B"/>
    <w:rsid w:val="00FD7D0B"/>
    <w:rsid w:val="00FE0225"/>
    <w:rsid w:val="00FE1F0F"/>
    <w:rsid w:val="00FE7A94"/>
    <w:rsid w:val="00FF0B9C"/>
    <w:rsid w:val="00FF1639"/>
    <w:rsid w:val="00FF288A"/>
    <w:rsid w:val="00FF376A"/>
    <w:rsid w:val="00FF43BA"/>
    <w:rsid w:val="00FF48D1"/>
    <w:rsid w:val="00FF6456"/>
    <w:rsid w:val="00FF7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26540-CD07-45D4-9B02-C7025D2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14E"/>
    <w:pPr>
      <w:spacing w:after="0" w:line="240" w:lineRule="auto"/>
    </w:pPr>
    <w:rPr>
      <w:rFonts w:ascii="Times New Roman" w:eastAsia="Times New Roman" w:hAnsi="Times New Roman" w:cs="Times New Roman"/>
      <w:bCs/>
      <w:color w:val="000000"/>
      <w:sz w:val="28"/>
      <w:szCs w:val="28"/>
      <w:lang w:eastAsia="ru-RU"/>
    </w:rPr>
  </w:style>
  <w:style w:type="paragraph" w:styleId="1">
    <w:name w:val="heading 1"/>
    <w:basedOn w:val="a"/>
    <w:next w:val="a"/>
    <w:link w:val="10"/>
    <w:uiPriority w:val="9"/>
    <w:qFormat/>
    <w:rsid w:val="00AE6911"/>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2">
    <w:name w:val="heading 2"/>
    <w:basedOn w:val="a"/>
    <w:next w:val="a"/>
    <w:link w:val="20"/>
    <w:uiPriority w:val="9"/>
    <w:qFormat/>
    <w:rsid w:val="00653611"/>
    <w:pPr>
      <w:keepNext/>
      <w:jc w:val="center"/>
      <w:outlineLvl w:val="1"/>
    </w:pPr>
    <w:rPr>
      <w:b/>
      <w:color w:val="auto"/>
      <w:spacing w:val="50"/>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056"/>
    <w:pPr>
      <w:spacing w:after="200" w:line="276" w:lineRule="auto"/>
      <w:ind w:left="720"/>
      <w:contextualSpacing/>
    </w:pPr>
    <w:rPr>
      <w:rFonts w:asciiTheme="minorHAnsi" w:eastAsiaTheme="minorHAnsi" w:hAnsiTheme="minorHAnsi" w:cstheme="minorBidi"/>
      <w:bCs w:val="0"/>
      <w:color w:val="auto"/>
      <w:sz w:val="22"/>
      <w:szCs w:val="22"/>
      <w:lang w:eastAsia="en-US"/>
    </w:rPr>
  </w:style>
  <w:style w:type="character" w:styleId="a5">
    <w:name w:val="Hyperlink"/>
    <w:basedOn w:val="a0"/>
    <w:uiPriority w:val="99"/>
    <w:unhideWhenUsed/>
    <w:rsid w:val="00B34CB3"/>
    <w:rPr>
      <w:color w:val="0000FF"/>
      <w:u w:val="single"/>
    </w:rPr>
  </w:style>
  <w:style w:type="character" w:customStyle="1" w:styleId="20">
    <w:name w:val="Заголовок 2 Знак"/>
    <w:basedOn w:val="a0"/>
    <w:link w:val="2"/>
    <w:uiPriority w:val="9"/>
    <w:rsid w:val="00653611"/>
    <w:rPr>
      <w:rFonts w:ascii="Times New Roman" w:eastAsia="Times New Roman" w:hAnsi="Times New Roman" w:cs="Times New Roman"/>
      <w:b/>
      <w:bCs/>
      <w:spacing w:val="50"/>
      <w:sz w:val="31"/>
      <w:szCs w:val="24"/>
      <w:lang w:eastAsia="ru-RU"/>
    </w:rPr>
  </w:style>
  <w:style w:type="paragraph" w:styleId="a6">
    <w:name w:val="Balloon Text"/>
    <w:basedOn w:val="a"/>
    <w:link w:val="a7"/>
    <w:uiPriority w:val="99"/>
    <w:semiHidden/>
    <w:unhideWhenUsed/>
    <w:rsid w:val="00653611"/>
    <w:rPr>
      <w:rFonts w:ascii="Tahoma" w:hAnsi="Tahoma" w:cs="Tahoma"/>
      <w:sz w:val="16"/>
      <w:szCs w:val="16"/>
    </w:rPr>
  </w:style>
  <w:style w:type="character" w:customStyle="1" w:styleId="a7">
    <w:name w:val="Текст выноски Знак"/>
    <w:basedOn w:val="a0"/>
    <w:link w:val="a6"/>
    <w:uiPriority w:val="99"/>
    <w:semiHidden/>
    <w:rsid w:val="00653611"/>
    <w:rPr>
      <w:rFonts w:ascii="Tahoma" w:eastAsia="Times New Roman" w:hAnsi="Tahoma" w:cs="Tahoma"/>
      <w:bCs/>
      <w:color w:val="000000"/>
      <w:sz w:val="16"/>
      <w:szCs w:val="16"/>
      <w:lang w:eastAsia="ru-RU"/>
    </w:rPr>
  </w:style>
  <w:style w:type="paragraph" w:styleId="a8">
    <w:name w:val="header"/>
    <w:basedOn w:val="a"/>
    <w:link w:val="a9"/>
    <w:uiPriority w:val="99"/>
    <w:unhideWhenUsed/>
    <w:rsid w:val="00E21D8F"/>
    <w:pPr>
      <w:tabs>
        <w:tab w:val="center" w:pos="4677"/>
        <w:tab w:val="right" w:pos="9355"/>
      </w:tabs>
    </w:pPr>
  </w:style>
  <w:style w:type="character" w:customStyle="1" w:styleId="a9">
    <w:name w:val="Верхний колонтитул Знак"/>
    <w:basedOn w:val="a0"/>
    <w:link w:val="a8"/>
    <w:uiPriority w:val="99"/>
    <w:rsid w:val="00E21D8F"/>
    <w:rPr>
      <w:rFonts w:ascii="Times New Roman" w:eastAsia="Times New Roman" w:hAnsi="Times New Roman" w:cs="Times New Roman"/>
      <w:bCs/>
      <w:color w:val="000000"/>
      <w:sz w:val="28"/>
      <w:szCs w:val="28"/>
      <w:lang w:eastAsia="ru-RU"/>
    </w:rPr>
  </w:style>
  <w:style w:type="paragraph" w:styleId="aa">
    <w:name w:val="footer"/>
    <w:basedOn w:val="a"/>
    <w:link w:val="ab"/>
    <w:uiPriority w:val="99"/>
    <w:unhideWhenUsed/>
    <w:rsid w:val="00E21D8F"/>
    <w:pPr>
      <w:tabs>
        <w:tab w:val="center" w:pos="4677"/>
        <w:tab w:val="right" w:pos="9355"/>
      </w:tabs>
    </w:pPr>
  </w:style>
  <w:style w:type="character" w:customStyle="1" w:styleId="ab">
    <w:name w:val="Нижний колонтитул Знак"/>
    <w:basedOn w:val="a0"/>
    <w:link w:val="aa"/>
    <w:uiPriority w:val="99"/>
    <w:rsid w:val="00E21D8F"/>
    <w:rPr>
      <w:rFonts w:ascii="Times New Roman" w:eastAsia="Times New Roman" w:hAnsi="Times New Roman" w:cs="Times New Roman"/>
      <w:bCs/>
      <w:color w:val="000000"/>
      <w:sz w:val="28"/>
      <w:szCs w:val="28"/>
      <w:lang w:eastAsia="ru-RU"/>
    </w:rPr>
  </w:style>
  <w:style w:type="character" w:customStyle="1" w:styleId="10">
    <w:name w:val="Заголовок 1 Знак"/>
    <w:basedOn w:val="a0"/>
    <w:link w:val="1"/>
    <w:uiPriority w:val="9"/>
    <w:rsid w:val="00AE6911"/>
    <w:rPr>
      <w:rFonts w:asciiTheme="majorHAnsi" w:eastAsiaTheme="majorEastAsia" w:hAnsiTheme="majorHAnsi" w:cstheme="majorBidi"/>
      <w:b/>
      <w:color w:val="365F91" w:themeColor="accent1" w:themeShade="BF"/>
      <w:sz w:val="28"/>
      <w:szCs w:val="28"/>
      <w:lang w:eastAsia="ru-RU"/>
    </w:rPr>
  </w:style>
  <w:style w:type="paragraph" w:styleId="ac">
    <w:name w:val="Body Text"/>
    <w:basedOn w:val="a"/>
    <w:link w:val="ad"/>
    <w:uiPriority w:val="99"/>
    <w:rsid w:val="00CC48FD"/>
    <w:pPr>
      <w:spacing w:after="120" w:line="288" w:lineRule="auto"/>
      <w:jc w:val="both"/>
    </w:pPr>
    <w:rPr>
      <w:bCs w:val="0"/>
      <w:color w:val="auto"/>
      <w:spacing w:val="16"/>
      <w:sz w:val="25"/>
      <w:szCs w:val="20"/>
    </w:rPr>
  </w:style>
  <w:style w:type="character" w:customStyle="1" w:styleId="ad">
    <w:name w:val="Основной текст Знак"/>
    <w:basedOn w:val="a0"/>
    <w:link w:val="ac"/>
    <w:uiPriority w:val="99"/>
    <w:rsid w:val="00CC48FD"/>
    <w:rPr>
      <w:rFonts w:ascii="Times New Roman" w:eastAsia="Times New Roman" w:hAnsi="Times New Roman" w:cs="Times New Roman"/>
      <w:spacing w:val="16"/>
      <w:sz w:val="25"/>
      <w:szCs w:val="20"/>
      <w:lang w:eastAsia="ru-RU"/>
    </w:rPr>
  </w:style>
  <w:style w:type="paragraph" w:customStyle="1" w:styleId="ConsPlusNormal">
    <w:name w:val="ConsPlusNormal"/>
    <w:rsid w:val="00822E9A"/>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basedOn w:val="a"/>
    <w:rsid w:val="00374929"/>
    <w:pPr>
      <w:spacing w:before="100" w:beforeAutospacing="1" w:after="100" w:afterAutospacing="1"/>
    </w:pPr>
    <w:rPr>
      <w:bCs w:val="0"/>
      <w:color w:val="auto"/>
      <w:sz w:val="24"/>
      <w:szCs w:val="24"/>
    </w:rPr>
  </w:style>
  <w:style w:type="paragraph" w:customStyle="1" w:styleId="formattext">
    <w:name w:val="formattext"/>
    <w:basedOn w:val="a"/>
    <w:rsid w:val="00374929"/>
    <w:pPr>
      <w:spacing w:before="100" w:beforeAutospacing="1" w:after="100" w:afterAutospacing="1"/>
    </w:pPr>
    <w:rPr>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1602">
      <w:bodyDiv w:val="1"/>
      <w:marLeft w:val="0"/>
      <w:marRight w:val="0"/>
      <w:marTop w:val="0"/>
      <w:marBottom w:val="0"/>
      <w:divBdr>
        <w:top w:val="none" w:sz="0" w:space="0" w:color="auto"/>
        <w:left w:val="none" w:sz="0" w:space="0" w:color="auto"/>
        <w:bottom w:val="none" w:sz="0" w:space="0" w:color="auto"/>
        <w:right w:val="none" w:sz="0" w:space="0" w:color="auto"/>
      </w:divBdr>
    </w:div>
    <w:div w:id="445194508">
      <w:bodyDiv w:val="1"/>
      <w:marLeft w:val="0"/>
      <w:marRight w:val="0"/>
      <w:marTop w:val="0"/>
      <w:marBottom w:val="0"/>
      <w:divBdr>
        <w:top w:val="none" w:sz="0" w:space="0" w:color="auto"/>
        <w:left w:val="none" w:sz="0" w:space="0" w:color="auto"/>
        <w:bottom w:val="none" w:sz="0" w:space="0" w:color="auto"/>
        <w:right w:val="none" w:sz="0" w:space="0" w:color="auto"/>
      </w:divBdr>
    </w:div>
    <w:div w:id="568885196">
      <w:bodyDiv w:val="1"/>
      <w:marLeft w:val="0"/>
      <w:marRight w:val="0"/>
      <w:marTop w:val="0"/>
      <w:marBottom w:val="0"/>
      <w:divBdr>
        <w:top w:val="none" w:sz="0" w:space="0" w:color="auto"/>
        <w:left w:val="none" w:sz="0" w:space="0" w:color="auto"/>
        <w:bottom w:val="none" w:sz="0" w:space="0" w:color="auto"/>
        <w:right w:val="none" w:sz="0" w:space="0" w:color="auto"/>
      </w:divBdr>
    </w:div>
    <w:div w:id="586889979">
      <w:bodyDiv w:val="1"/>
      <w:marLeft w:val="0"/>
      <w:marRight w:val="0"/>
      <w:marTop w:val="0"/>
      <w:marBottom w:val="0"/>
      <w:divBdr>
        <w:top w:val="none" w:sz="0" w:space="0" w:color="auto"/>
        <w:left w:val="none" w:sz="0" w:space="0" w:color="auto"/>
        <w:bottom w:val="none" w:sz="0" w:space="0" w:color="auto"/>
        <w:right w:val="none" w:sz="0" w:space="0" w:color="auto"/>
      </w:divBdr>
      <w:divsChild>
        <w:div w:id="1031150261">
          <w:marLeft w:val="0"/>
          <w:marRight w:val="0"/>
          <w:marTop w:val="0"/>
          <w:marBottom w:val="0"/>
          <w:divBdr>
            <w:top w:val="none" w:sz="0" w:space="0" w:color="auto"/>
            <w:left w:val="none" w:sz="0" w:space="0" w:color="auto"/>
            <w:bottom w:val="none" w:sz="0" w:space="0" w:color="auto"/>
            <w:right w:val="none" w:sz="0" w:space="0" w:color="auto"/>
          </w:divBdr>
          <w:divsChild>
            <w:div w:id="498888116">
              <w:marLeft w:val="0"/>
              <w:marRight w:val="0"/>
              <w:marTop w:val="0"/>
              <w:marBottom w:val="0"/>
              <w:divBdr>
                <w:top w:val="none" w:sz="0" w:space="0" w:color="auto"/>
                <w:left w:val="none" w:sz="0" w:space="0" w:color="auto"/>
                <w:bottom w:val="none" w:sz="0" w:space="0" w:color="auto"/>
                <w:right w:val="none" w:sz="0" w:space="0" w:color="auto"/>
              </w:divBdr>
              <w:divsChild>
                <w:div w:id="7665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0180">
          <w:marLeft w:val="0"/>
          <w:marRight w:val="0"/>
          <w:marTop w:val="0"/>
          <w:marBottom w:val="0"/>
          <w:divBdr>
            <w:top w:val="none" w:sz="0" w:space="0" w:color="auto"/>
            <w:left w:val="none" w:sz="0" w:space="0" w:color="auto"/>
            <w:bottom w:val="none" w:sz="0" w:space="0" w:color="auto"/>
            <w:right w:val="none" w:sz="0" w:space="0" w:color="auto"/>
          </w:divBdr>
          <w:divsChild>
            <w:div w:id="2110077170">
              <w:marLeft w:val="0"/>
              <w:marRight w:val="0"/>
              <w:marTop w:val="0"/>
              <w:marBottom w:val="0"/>
              <w:divBdr>
                <w:top w:val="none" w:sz="0" w:space="0" w:color="auto"/>
                <w:left w:val="none" w:sz="0" w:space="0" w:color="auto"/>
                <w:bottom w:val="none" w:sz="0" w:space="0" w:color="auto"/>
                <w:right w:val="none" w:sz="0" w:space="0" w:color="auto"/>
              </w:divBdr>
              <w:divsChild>
                <w:div w:id="8427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8429">
      <w:bodyDiv w:val="1"/>
      <w:marLeft w:val="0"/>
      <w:marRight w:val="0"/>
      <w:marTop w:val="0"/>
      <w:marBottom w:val="0"/>
      <w:divBdr>
        <w:top w:val="none" w:sz="0" w:space="0" w:color="auto"/>
        <w:left w:val="none" w:sz="0" w:space="0" w:color="auto"/>
        <w:bottom w:val="none" w:sz="0" w:space="0" w:color="auto"/>
        <w:right w:val="none" w:sz="0" w:space="0" w:color="auto"/>
      </w:divBdr>
    </w:div>
    <w:div w:id="719987002">
      <w:bodyDiv w:val="1"/>
      <w:marLeft w:val="0"/>
      <w:marRight w:val="0"/>
      <w:marTop w:val="0"/>
      <w:marBottom w:val="0"/>
      <w:divBdr>
        <w:top w:val="none" w:sz="0" w:space="0" w:color="auto"/>
        <w:left w:val="none" w:sz="0" w:space="0" w:color="auto"/>
        <w:bottom w:val="none" w:sz="0" w:space="0" w:color="auto"/>
        <w:right w:val="none" w:sz="0" w:space="0" w:color="auto"/>
      </w:divBdr>
      <w:divsChild>
        <w:div w:id="460459688">
          <w:marLeft w:val="0"/>
          <w:marRight w:val="0"/>
          <w:marTop w:val="0"/>
          <w:marBottom w:val="0"/>
          <w:divBdr>
            <w:top w:val="none" w:sz="0" w:space="0" w:color="auto"/>
            <w:left w:val="none" w:sz="0" w:space="0" w:color="auto"/>
            <w:bottom w:val="none" w:sz="0" w:space="0" w:color="auto"/>
            <w:right w:val="none" w:sz="0" w:space="0" w:color="auto"/>
          </w:divBdr>
          <w:divsChild>
            <w:div w:id="856503470">
              <w:marLeft w:val="0"/>
              <w:marRight w:val="0"/>
              <w:marTop w:val="0"/>
              <w:marBottom w:val="0"/>
              <w:divBdr>
                <w:top w:val="none" w:sz="0" w:space="0" w:color="auto"/>
                <w:left w:val="none" w:sz="0" w:space="0" w:color="auto"/>
                <w:bottom w:val="none" w:sz="0" w:space="0" w:color="auto"/>
                <w:right w:val="none" w:sz="0" w:space="0" w:color="auto"/>
              </w:divBdr>
            </w:div>
            <w:div w:id="127943461">
              <w:marLeft w:val="0"/>
              <w:marRight w:val="0"/>
              <w:marTop w:val="0"/>
              <w:marBottom w:val="0"/>
              <w:divBdr>
                <w:top w:val="none" w:sz="0" w:space="0" w:color="auto"/>
                <w:left w:val="none" w:sz="0" w:space="0" w:color="auto"/>
                <w:bottom w:val="none" w:sz="0" w:space="0" w:color="auto"/>
                <w:right w:val="none" w:sz="0" w:space="0" w:color="auto"/>
              </w:divBdr>
            </w:div>
            <w:div w:id="150873586">
              <w:marLeft w:val="0"/>
              <w:marRight w:val="0"/>
              <w:marTop w:val="0"/>
              <w:marBottom w:val="0"/>
              <w:divBdr>
                <w:top w:val="none" w:sz="0" w:space="0" w:color="auto"/>
                <w:left w:val="none" w:sz="0" w:space="0" w:color="auto"/>
                <w:bottom w:val="none" w:sz="0" w:space="0" w:color="auto"/>
                <w:right w:val="none" w:sz="0" w:space="0" w:color="auto"/>
              </w:divBdr>
            </w:div>
            <w:div w:id="1064792425">
              <w:marLeft w:val="0"/>
              <w:marRight w:val="0"/>
              <w:marTop w:val="0"/>
              <w:marBottom w:val="0"/>
              <w:divBdr>
                <w:top w:val="none" w:sz="0" w:space="0" w:color="auto"/>
                <w:left w:val="none" w:sz="0" w:space="0" w:color="auto"/>
                <w:bottom w:val="none" w:sz="0" w:space="0" w:color="auto"/>
                <w:right w:val="none" w:sz="0" w:space="0" w:color="auto"/>
              </w:divBdr>
            </w:div>
            <w:div w:id="7490777">
              <w:marLeft w:val="0"/>
              <w:marRight w:val="0"/>
              <w:marTop w:val="0"/>
              <w:marBottom w:val="0"/>
              <w:divBdr>
                <w:top w:val="none" w:sz="0" w:space="0" w:color="auto"/>
                <w:left w:val="none" w:sz="0" w:space="0" w:color="auto"/>
                <w:bottom w:val="none" w:sz="0" w:space="0" w:color="auto"/>
                <w:right w:val="none" w:sz="0" w:space="0" w:color="auto"/>
              </w:divBdr>
            </w:div>
            <w:div w:id="1366757255">
              <w:marLeft w:val="0"/>
              <w:marRight w:val="0"/>
              <w:marTop w:val="0"/>
              <w:marBottom w:val="0"/>
              <w:divBdr>
                <w:top w:val="none" w:sz="0" w:space="0" w:color="auto"/>
                <w:left w:val="none" w:sz="0" w:space="0" w:color="auto"/>
                <w:bottom w:val="none" w:sz="0" w:space="0" w:color="auto"/>
                <w:right w:val="none" w:sz="0" w:space="0" w:color="auto"/>
              </w:divBdr>
            </w:div>
            <w:div w:id="999698284">
              <w:marLeft w:val="0"/>
              <w:marRight w:val="0"/>
              <w:marTop w:val="0"/>
              <w:marBottom w:val="0"/>
              <w:divBdr>
                <w:top w:val="none" w:sz="0" w:space="0" w:color="auto"/>
                <w:left w:val="none" w:sz="0" w:space="0" w:color="auto"/>
                <w:bottom w:val="none" w:sz="0" w:space="0" w:color="auto"/>
                <w:right w:val="none" w:sz="0" w:space="0" w:color="auto"/>
              </w:divBdr>
            </w:div>
            <w:div w:id="1356227832">
              <w:marLeft w:val="0"/>
              <w:marRight w:val="0"/>
              <w:marTop w:val="0"/>
              <w:marBottom w:val="0"/>
              <w:divBdr>
                <w:top w:val="none" w:sz="0" w:space="0" w:color="auto"/>
                <w:left w:val="none" w:sz="0" w:space="0" w:color="auto"/>
                <w:bottom w:val="none" w:sz="0" w:space="0" w:color="auto"/>
                <w:right w:val="none" w:sz="0" w:space="0" w:color="auto"/>
              </w:divBdr>
            </w:div>
            <w:div w:id="294650231">
              <w:marLeft w:val="0"/>
              <w:marRight w:val="0"/>
              <w:marTop w:val="0"/>
              <w:marBottom w:val="0"/>
              <w:divBdr>
                <w:top w:val="none" w:sz="0" w:space="0" w:color="auto"/>
                <w:left w:val="none" w:sz="0" w:space="0" w:color="auto"/>
                <w:bottom w:val="none" w:sz="0" w:space="0" w:color="auto"/>
                <w:right w:val="none" w:sz="0" w:space="0" w:color="auto"/>
              </w:divBdr>
            </w:div>
            <w:div w:id="717709491">
              <w:marLeft w:val="0"/>
              <w:marRight w:val="0"/>
              <w:marTop w:val="0"/>
              <w:marBottom w:val="0"/>
              <w:divBdr>
                <w:top w:val="none" w:sz="0" w:space="0" w:color="auto"/>
                <w:left w:val="none" w:sz="0" w:space="0" w:color="auto"/>
                <w:bottom w:val="none" w:sz="0" w:space="0" w:color="auto"/>
                <w:right w:val="none" w:sz="0" w:space="0" w:color="auto"/>
              </w:divBdr>
            </w:div>
            <w:div w:id="1219129255">
              <w:marLeft w:val="0"/>
              <w:marRight w:val="0"/>
              <w:marTop w:val="0"/>
              <w:marBottom w:val="0"/>
              <w:divBdr>
                <w:top w:val="none" w:sz="0" w:space="0" w:color="auto"/>
                <w:left w:val="none" w:sz="0" w:space="0" w:color="auto"/>
                <w:bottom w:val="none" w:sz="0" w:space="0" w:color="auto"/>
                <w:right w:val="none" w:sz="0" w:space="0" w:color="auto"/>
              </w:divBdr>
            </w:div>
            <w:div w:id="47261911">
              <w:marLeft w:val="0"/>
              <w:marRight w:val="0"/>
              <w:marTop w:val="0"/>
              <w:marBottom w:val="0"/>
              <w:divBdr>
                <w:top w:val="none" w:sz="0" w:space="0" w:color="auto"/>
                <w:left w:val="none" w:sz="0" w:space="0" w:color="auto"/>
                <w:bottom w:val="none" w:sz="0" w:space="0" w:color="auto"/>
                <w:right w:val="none" w:sz="0" w:space="0" w:color="auto"/>
              </w:divBdr>
            </w:div>
            <w:div w:id="1633709094">
              <w:marLeft w:val="0"/>
              <w:marRight w:val="0"/>
              <w:marTop w:val="0"/>
              <w:marBottom w:val="0"/>
              <w:divBdr>
                <w:top w:val="none" w:sz="0" w:space="0" w:color="auto"/>
                <w:left w:val="none" w:sz="0" w:space="0" w:color="auto"/>
                <w:bottom w:val="none" w:sz="0" w:space="0" w:color="auto"/>
                <w:right w:val="none" w:sz="0" w:space="0" w:color="auto"/>
              </w:divBdr>
            </w:div>
            <w:div w:id="520900534">
              <w:marLeft w:val="0"/>
              <w:marRight w:val="0"/>
              <w:marTop w:val="0"/>
              <w:marBottom w:val="0"/>
              <w:divBdr>
                <w:top w:val="none" w:sz="0" w:space="0" w:color="auto"/>
                <w:left w:val="none" w:sz="0" w:space="0" w:color="auto"/>
                <w:bottom w:val="none" w:sz="0" w:space="0" w:color="auto"/>
                <w:right w:val="none" w:sz="0" w:space="0" w:color="auto"/>
              </w:divBdr>
            </w:div>
            <w:div w:id="534970739">
              <w:marLeft w:val="0"/>
              <w:marRight w:val="0"/>
              <w:marTop w:val="0"/>
              <w:marBottom w:val="0"/>
              <w:divBdr>
                <w:top w:val="none" w:sz="0" w:space="0" w:color="auto"/>
                <w:left w:val="none" w:sz="0" w:space="0" w:color="auto"/>
                <w:bottom w:val="none" w:sz="0" w:space="0" w:color="auto"/>
                <w:right w:val="none" w:sz="0" w:space="0" w:color="auto"/>
              </w:divBdr>
            </w:div>
            <w:div w:id="296884929">
              <w:marLeft w:val="0"/>
              <w:marRight w:val="0"/>
              <w:marTop w:val="0"/>
              <w:marBottom w:val="0"/>
              <w:divBdr>
                <w:top w:val="none" w:sz="0" w:space="0" w:color="auto"/>
                <w:left w:val="none" w:sz="0" w:space="0" w:color="auto"/>
                <w:bottom w:val="none" w:sz="0" w:space="0" w:color="auto"/>
                <w:right w:val="none" w:sz="0" w:space="0" w:color="auto"/>
              </w:divBdr>
            </w:div>
            <w:div w:id="1565289195">
              <w:marLeft w:val="0"/>
              <w:marRight w:val="0"/>
              <w:marTop w:val="0"/>
              <w:marBottom w:val="0"/>
              <w:divBdr>
                <w:top w:val="none" w:sz="0" w:space="0" w:color="auto"/>
                <w:left w:val="none" w:sz="0" w:space="0" w:color="auto"/>
                <w:bottom w:val="none" w:sz="0" w:space="0" w:color="auto"/>
                <w:right w:val="none" w:sz="0" w:space="0" w:color="auto"/>
              </w:divBdr>
            </w:div>
            <w:div w:id="1393581485">
              <w:marLeft w:val="0"/>
              <w:marRight w:val="0"/>
              <w:marTop w:val="0"/>
              <w:marBottom w:val="0"/>
              <w:divBdr>
                <w:top w:val="none" w:sz="0" w:space="0" w:color="auto"/>
                <w:left w:val="none" w:sz="0" w:space="0" w:color="auto"/>
                <w:bottom w:val="none" w:sz="0" w:space="0" w:color="auto"/>
                <w:right w:val="none" w:sz="0" w:space="0" w:color="auto"/>
              </w:divBdr>
            </w:div>
            <w:div w:id="1494374805">
              <w:marLeft w:val="0"/>
              <w:marRight w:val="0"/>
              <w:marTop w:val="0"/>
              <w:marBottom w:val="0"/>
              <w:divBdr>
                <w:top w:val="none" w:sz="0" w:space="0" w:color="auto"/>
                <w:left w:val="none" w:sz="0" w:space="0" w:color="auto"/>
                <w:bottom w:val="none" w:sz="0" w:space="0" w:color="auto"/>
                <w:right w:val="none" w:sz="0" w:space="0" w:color="auto"/>
              </w:divBdr>
            </w:div>
            <w:div w:id="1453673313">
              <w:marLeft w:val="0"/>
              <w:marRight w:val="0"/>
              <w:marTop w:val="0"/>
              <w:marBottom w:val="0"/>
              <w:divBdr>
                <w:top w:val="none" w:sz="0" w:space="0" w:color="auto"/>
                <w:left w:val="none" w:sz="0" w:space="0" w:color="auto"/>
                <w:bottom w:val="none" w:sz="0" w:space="0" w:color="auto"/>
                <w:right w:val="none" w:sz="0" w:space="0" w:color="auto"/>
              </w:divBdr>
            </w:div>
            <w:div w:id="1775829328">
              <w:marLeft w:val="0"/>
              <w:marRight w:val="0"/>
              <w:marTop w:val="0"/>
              <w:marBottom w:val="0"/>
              <w:divBdr>
                <w:top w:val="none" w:sz="0" w:space="0" w:color="auto"/>
                <w:left w:val="none" w:sz="0" w:space="0" w:color="auto"/>
                <w:bottom w:val="none" w:sz="0" w:space="0" w:color="auto"/>
                <w:right w:val="none" w:sz="0" w:space="0" w:color="auto"/>
              </w:divBdr>
            </w:div>
            <w:div w:id="1689983364">
              <w:marLeft w:val="0"/>
              <w:marRight w:val="0"/>
              <w:marTop w:val="0"/>
              <w:marBottom w:val="0"/>
              <w:divBdr>
                <w:top w:val="none" w:sz="0" w:space="0" w:color="auto"/>
                <w:left w:val="none" w:sz="0" w:space="0" w:color="auto"/>
                <w:bottom w:val="none" w:sz="0" w:space="0" w:color="auto"/>
                <w:right w:val="none" w:sz="0" w:space="0" w:color="auto"/>
              </w:divBdr>
            </w:div>
            <w:div w:id="2121797826">
              <w:marLeft w:val="0"/>
              <w:marRight w:val="0"/>
              <w:marTop w:val="0"/>
              <w:marBottom w:val="0"/>
              <w:divBdr>
                <w:top w:val="none" w:sz="0" w:space="0" w:color="auto"/>
                <w:left w:val="none" w:sz="0" w:space="0" w:color="auto"/>
                <w:bottom w:val="none" w:sz="0" w:space="0" w:color="auto"/>
                <w:right w:val="none" w:sz="0" w:space="0" w:color="auto"/>
              </w:divBdr>
            </w:div>
            <w:div w:id="1942489010">
              <w:marLeft w:val="0"/>
              <w:marRight w:val="0"/>
              <w:marTop w:val="0"/>
              <w:marBottom w:val="0"/>
              <w:divBdr>
                <w:top w:val="none" w:sz="0" w:space="0" w:color="auto"/>
                <w:left w:val="none" w:sz="0" w:space="0" w:color="auto"/>
                <w:bottom w:val="none" w:sz="0" w:space="0" w:color="auto"/>
                <w:right w:val="none" w:sz="0" w:space="0" w:color="auto"/>
              </w:divBdr>
            </w:div>
            <w:div w:id="1192766891">
              <w:marLeft w:val="0"/>
              <w:marRight w:val="0"/>
              <w:marTop w:val="0"/>
              <w:marBottom w:val="0"/>
              <w:divBdr>
                <w:top w:val="none" w:sz="0" w:space="0" w:color="auto"/>
                <w:left w:val="none" w:sz="0" w:space="0" w:color="auto"/>
                <w:bottom w:val="none" w:sz="0" w:space="0" w:color="auto"/>
                <w:right w:val="none" w:sz="0" w:space="0" w:color="auto"/>
              </w:divBdr>
            </w:div>
            <w:div w:id="234782667">
              <w:marLeft w:val="0"/>
              <w:marRight w:val="0"/>
              <w:marTop w:val="0"/>
              <w:marBottom w:val="0"/>
              <w:divBdr>
                <w:top w:val="none" w:sz="0" w:space="0" w:color="auto"/>
                <w:left w:val="none" w:sz="0" w:space="0" w:color="auto"/>
                <w:bottom w:val="none" w:sz="0" w:space="0" w:color="auto"/>
                <w:right w:val="none" w:sz="0" w:space="0" w:color="auto"/>
              </w:divBdr>
            </w:div>
            <w:div w:id="798766625">
              <w:marLeft w:val="0"/>
              <w:marRight w:val="0"/>
              <w:marTop w:val="0"/>
              <w:marBottom w:val="0"/>
              <w:divBdr>
                <w:top w:val="none" w:sz="0" w:space="0" w:color="auto"/>
                <w:left w:val="none" w:sz="0" w:space="0" w:color="auto"/>
                <w:bottom w:val="none" w:sz="0" w:space="0" w:color="auto"/>
                <w:right w:val="none" w:sz="0" w:space="0" w:color="auto"/>
              </w:divBdr>
            </w:div>
            <w:div w:id="438380201">
              <w:marLeft w:val="0"/>
              <w:marRight w:val="0"/>
              <w:marTop w:val="0"/>
              <w:marBottom w:val="0"/>
              <w:divBdr>
                <w:top w:val="none" w:sz="0" w:space="0" w:color="auto"/>
                <w:left w:val="none" w:sz="0" w:space="0" w:color="auto"/>
                <w:bottom w:val="none" w:sz="0" w:space="0" w:color="auto"/>
                <w:right w:val="none" w:sz="0" w:space="0" w:color="auto"/>
              </w:divBdr>
            </w:div>
            <w:div w:id="878316866">
              <w:marLeft w:val="0"/>
              <w:marRight w:val="0"/>
              <w:marTop w:val="0"/>
              <w:marBottom w:val="0"/>
              <w:divBdr>
                <w:top w:val="none" w:sz="0" w:space="0" w:color="auto"/>
                <w:left w:val="none" w:sz="0" w:space="0" w:color="auto"/>
                <w:bottom w:val="none" w:sz="0" w:space="0" w:color="auto"/>
                <w:right w:val="none" w:sz="0" w:space="0" w:color="auto"/>
              </w:divBdr>
            </w:div>
            <w:div w:id="915672768">
              <w:marLeft w:val="0"/>
              <w:marRight w:val="0"/>
              <w:marTop w:val="0"/>
              <w:marBottom w:val="0"/>
              <w:divBdr>
                <w:top w:val="none" w:sz="0" w:space="0" w:color="auto"/>
                <w:left w:val="none" w:sz="0" w:space="0" w:color="auto"/>
                <w:bottom w:val="none" w:sz="0" w:space="0" w:color="auto"/>
                <w:right w:val="none" w:sz="0" w:space="0" w:color="auto"/>
              </w:divBdr>
            </w:div>
            <w:div w:id="1855067126">
              <w:marLeft w:val="0"/>
              <w:marRight w:val="0"/>
              <w:marTop w:val="0"/>
              <w:marBottom w:val="0"/>
              <w:divBdr>
                <w:top w:val="none" w:sz="0" w:space="0" w:color="auto"/>
                <w:left w:val="none" w:sz="0" w:space="0" w:color="auto"/>
                <w:bottom w:val="none" w:sz="0" w:space="0" w:color="auto"/>
                <w:right w:val="none" w:sz="0" w:space="0" w:color="auto"/>
              </w:divBdr>
            </w:div>
            <w:div w:id="1688369642">
              <w:marLeft w:val="0"/>
              <w:marRight w:val="0"/>
              <w:marTop w:val="0"/>
              <w:marBottom w:val="0"/>
              <w:divBdr>
                <w:top w:val="none" w:sz="0" w:space="0" w:color="auto"/>
                <w:left w:val="none" w:sz="0" w:space="0" w:color="auto"/>
                <w:bottom w:val="none" w:sz="0" w:space="0" w:color="auto"/>
                <w:right w:val="none" w:sz="0" w:space="0" w:color="auto"/>
              </w:divBdr>
            </w:div>
            <w:div w:id="779304929">
              <w:marLeft w:val="0"/>
              <w:marRight w:val="0"/>
              <w:marTop w:val="0"/>
              <w:marBottom w:val="0"/>
              <w:divBdr>
                <w:top w:val="none" w:sz="0" w:space="0" w:color="auto"/>
                <w:left w:val="none" w:sz="0" w:space="0" w:color="auto"/>
                <w:bottom w:val="none" w:sz="0" w:space="0" w:color="auto"/>
                <w:right w:val="none" w:sz="0" w:space="0" w:color="auto"/>
              </w:divBdr>
            </w:div>
            <w:div w:id="1130441225">
              <w:marLeft w:val="0"/>
              <w:marRight w:val="0"/>
              <w:marTop w:val="0"/>
              <w:marBottom w:val="0"/>
              <w:divBdr>
                <w:top w:val="none" w:sz="0" w:space="0" w:color="auto"/>
                <w:left w:val="none" w:sz="0" w:space="0" w:color="auto"/>
                <w:bottom w:val="none" w:sz="0" w:space="0" w:color="auto"/>
                <w:right w:val="none" w:sz="0" w:space="0" w:color="auto"/>
              </w:divBdr>
            </w:div>
            <w:div w:id="684139715">
              <w:marLeft w:val="0"/>
              <w:marRight w:val="0"/>
              <w:marTop w:val="0"/>
              <w:marBottom w:val="0"/>
              <w:divBdr>
                <w:top w:val="none" w:sz="0" w:space="0" w:color="auto"/>
                <w:left w:val="none" w:sz="0" w:space="0" w:color="auto"/>
                <w:bottom w:val="none" w:sz="0" w:space="0" w:color="auto"/>
                <w:right w:val="none" w:sz="0" w:space="0" w:color="auto"/>
              </w:divBdr>
            </w:div>
            <w:div w:id="1826776651">
              <w:marLeft w:val="0"/>
              <w:marRight w:val="0"/>
              <w:marTop w:val="0"/>
              <w:marBottom w:val="0"/>
              <w:divBdr>
                <w:top w:val="none" w:sz="0" w:space="0" w:color="auto"/>
                <w:left w:val="none" w:sz="0" w:space="0" w:color="auto"/>
                <w:bottom w:val="none" w:sz="0" w:space="0" w:color="auto"/>
                <w:right w:val="none" w:sz="0" w:space="0" w:color="auto"/>
              </w:divBdr>
            </w:div>
            <w:div w:id="1687246490">
              <w:marLeft w:val="0"/>
              <w:marRight w:val="0"/>
              <w:marTop w:val="0"/>
              <w:marBottom w:val="0"/>
              <w:divBdr>
                <w:top w:val="none" w:sz="0" w:space="0" w:color="auto"/>
                <w:left w:val="none" w:sz="0" w:space="0" w:color="auto"/>
                <w:bottom w:val="none" w:sz="0" w:space="0" w:color="auto"/>
                <w:right w:val="none" w:sz="0" w:space="0" w:color="auto"/>
              </w:divBdr>
            </w:div>
            <w:div w:id="1963612840">
              <w:marLeft w:val="0"/>
              <w:marRight w:val="0"/>
              <w:marTop w:val="0"/>
              <w:marBottom w:val="0"/>
              <w:divBdr>
                <w:top w:val="none" w:sz="0" w:space="0" w:color="auto"/>
                <w:left w:val="none" w:sz="0" w:space="0" w:color="auto"/>
                <w:bottom w:val="none" w:sz="0" w:space="0" w:color="auto"/>
                <w:right w:val="none" w:sz="0" w:space="0" w:color="auto"/>
              </w:divBdr>
            </w:div>
            <w:div w:id="354581189">
              <w:marLeft w:val="0"/>
              <w:marRight w:val="0"/>
              <w:marTop w:val="0"/>
              <w:marBottom w:val="0"/>
              <w:divBdr>
                <w:top w:val="none" w:sz="0" w:space="0" w:color="auto"/>
                <w:left w:val="none" w:sz="0" w:space="0" w:color="auto"/>
                <w:bottom w:val="none" w:sz="0" w:space="0" w:color="auto"/>
                <w:right w:val="none" w:sz="0" w:space="0" w:color="auto"/>
              </w:divBdr>
            </w:div>
            <w:div w:id="334767702">
              <w:marLeft w:val="0"/>
              <w:marRight w:val="0"/>
              <w:marTop w:val="0"/>
              <w:marBottom w:val="0"/>
              <w:divBdr>
                <w:top w:val="none" w:sz="0" w:space="0" w:color="auto"/>
                <w:left w:val="none" w:sz="0" w:space="0" w:color="auto"/>
                <w:bottom w:val="none" w:sz="0" w:space="0" w:color="auto"/>
                <w:right w:val="none" w:sz="0" w:space="0" w:color="auto"/>
              </w:divBdr>
            </w:div>
            <w:div w:id="852257165">
              <w:marLeft w:val="0"/>
              <w:marRight w:val="0"/>
              <w:marTop w:val="0"/>
              <w:marBottom w:val="0"/>
              <w:divBdr>
                <w:top w:val="none" w:sz="0" w:space="0" w:color="auto"/>
                <w:left w:val="none" w:sz="0" w:space="0" w:color="auto"/>
                <w:bottom w:val="none" w:sz="0" w:space="0" w:color="auto"/>
                <w:right w:val="none" w:sz="0" w:space="0" w:color="auto"/>
              </w:divBdr>
            </w:div>
            <w:div w:id="2102875433">
              <w:marLeft w:val="0"/>
              <w:marRight w:val="0"/>
              <w:marTop w:val="0"/>
              <w:marBottom w:val="0"/>
              <w:divBdr>
                <w:top w:val="none" w:sz="0" w:space="0" w:color="auto"/>
                <w:left w:val="none" w:sz="0" w:space="0" w:color="auto"/>
                <w:bottom w:val="none" w:sz="0" w:space="0" w:color="auto"/>
                <w:right w:val="none" w:sz="0" w:space="0" w:color="auto"/>
              </w:divBdr>
            </w:div>
            <w:div w:id="710037740">
              <w:marLeft w:val="0"/>
              <w:marRight w:val="0"/>
              <w:marTop w:val="0"/>
              <w:marBottom w:val="0"/>
              <w:divBdr>
                <w:top w:val="none" w:sz="0" w:space="0" w:color="auto"/>
                <w:left w:val="none" w:sz="0" w:space="0" w:color="auto"/>
                <w:bottom w:val="none" w:sz="0" w:space="0" w:color="auto"/>
                <w:right w:val="none" w:sz="0" w:space="0" w:color="auto"/>
              </w:divBdr>
            </w:div>
            <w:div w:id="199365387">
              <w:marLeft w:val="0"/>
              <w:marRight w:val="0"/>
              <w:marTop w:val="0"/>
              <w:marBottom w:val="0"/>
              <w:divBdr>
                <w:top w:val="none" w:sz="0" w:space="0" w:color="auto"/>
                <w:left w:val="none" w:sz="0" w:space="0" w:color="auto"/>
                <w:bottom w:val="none" w:sz="0" w:space="0" w:color="auto"/>
                <w:right w:val="none" w:sz="0" w:space="0" w:color="auto"/>
              </w:divBdr>
            </w:div>
            <w:div w:id="149830739">
              <w:marLeft w:val="0"/>
              <w:marRight w:val="0"/>
              <w:marTop w:val="0"/>
              <w:marBottom w:val="0"/>
              <w:divBdr>
                <w:top w:val="none" w:sz="0" w:space="0" w:color="auto"/>
                <w:left w:val="none" w:sz="0" w:space="0" w:color="auto"/>
                <w:bottom w:val="none" w:sz="0" w:space="0" w:color="auto"/>
                <w:right w:val="none" w:sz="0" w:space="0" w:color="auto"/>
              </w:divBdr>
            </w:div>
            <w:div w:id="1125201070">
              <w:marLeft w:val="0"/>
              <w:marRight w:val="0"/>
              <w:marTop w:val="0"/>
              <w:marBottom w:val="0"/>
              <w:divBdr>
                <w:top w:val="none" w:sz="0" w:space="0" w:color="auto"/>
                <w:left w:val="none" w:sz="0" w:space="0" w:color="auto"/>
                <w:bottom w:val="none" w:sz="0" w:space="0" w:color="auto"/>
                <w:right w:val="none" w:sz="0" w:space="0" w:color="auto"/>
              </w:divBdr>
            </w:div>
            <w:div w:id="93285036">
              <w:marLeft w:val="0"/>
              <w:marRight w:val="0"/>
              <w:marTop w:val="0"/>
              <w:marBottom w:val="0"/>
              <w:divBdr>
                <w:top w:val="none" w:sz="0" w:space="0" w:color="auto"/>
                <w:left w:val="none" w:sz="0" w:space="0" w:color="auto"/>
                <w:bottom w:val="none" w:sz="0" w:space="0" w:color="auto"/>
                <w:right w:val="none" w:sz="0" w:space="0" w:color="auto"/>
              </w:divBdr>
            </w:div>
            <w:div w:id="2023509233">
              <w:marLeft w:val="0"/>
              <w:marRight w:val="0"/>
              <w:marTop w:val="0"/>
              <w:marBottom w:val="0"/>
              <w:divBdr>
                <w:top w:val="none" w:sz="0" w:space="0" w:color="auto"/>
                <w:left w:val="none" w:sz="0" w:space="0" w:color="auto"/>
                <w:bottom w:val="none" w:sz="0" w:space="0" w:color="auto"/>
                <w:right w:val="none" w:sz="0" w:space="0" w:color="auto"/>
              </w:divBdr>
            </w:div>
            <w:div w:id="1286691009">
              <w:marLeft w:val="0"/>
              <w:marRight w:val="0"/>
              <w:marTop w:val="0"/>
              <w:marBottom w:val="0"/>
              <w:divBdr>
                <w:top w:val="none" w:sz="0" w:space="0" w:color="auto"/>
                <w:left w:val="none" w:sz="0" w:space="0" w:color="auto"/>
                <w:bottom w:val="none" w:sz="0" w:space="0" w:color="auto"/>
                <w:right w:val="none" w:sz="0" w:space="0" w:color="auto"/>
              </w:divBdr>
            </w:div>
            <w:div w:id="1985767900">
              <w:marLeft w:val="0"/>
              <w:marRight w:val="0"/>
              <w:marTop w:val="0"/>
              <w:marBottom w:val="0"/>
              <w:divBdr>
                <w:top w:val="none" w:sz="0" w:space="0" w:color="auto"/>
                <w:left w:val="none" w:sz="0" w:space="0" w:color="auto"/>
                <w:bottom w:val="none" w:sz="0" w:space="0" w:color="auto"/>
                <w:right w:val="none" w:sz="0" w:space="0" w:color="auto"/>
              </w:divBdr>
            </w:div>
            <w:div w:id="1089808883">
              <w:marLeft w:val="0"/>
              <w:marRight w:val="0"/>
              <w:marTop w:val="0"/>
              <w:marBottom w:val="0"/>
              <w:divBdr>
                <w:top w:val="none" w:sz="0" w:space="0" w:color="auto"/>
                <w:left w:val="none" w:sz="0" w:space="0" w:color="auto"/>
                <w:bottom w:val="none" w:sz="0" w:space="0" w:color="auto"/>
                <w:right w:val="none" w:sz="0" w:space="0" w:color="auto"/>
              </w:divBdr>
            </w:div>
            <w:div w:id="1461220050">
              <w:marLeft w:val="0"/>
              <w:marRight w:val="0"/>
              <w:marTop w:val="0"/>
              <w:marBottom w:val="0"/>
              <w:divBdr>
                <w:top w:val="none" w:sz="0" w:space="0" w:color="auto"/>
                <w:left w:val="none" w:sz="0" w:space="0" w:color="auto"/>
                <w:bottom w:val="none" w:sz="0" w:space="0" w:color="auto"/>
                <w:right w:val="none" w:sz="0" w:space="0" w:color="auto"/>
              </w:divBdr>
            </w:div>
            <w:div w:id="143133625">
              <w:marLeft w:val="0"/>
              <w:marRight w:val="0"/>
              <w:marTop w:val="0"/>
              <w:marBottom w:val="0"/>
              <w:divBdr>
                <w:top w:val="none" w:sz="0" w:space="0" w:color="auto"/>
                <w:left w:val="none" w:sz="0" w:space="0" w:color="auto"/>
                <w:bottom w:val="none" w:sz="0" w:space="0" w:color="auto"/>
                <w:right w:val="none" w:sz="0" w:space="0" w:color="auto"/>
              </w:divBdr>
            </w:div>
            <w:div w:id="830489520">
              <w:marLeft w:val="0"/>
              <w:marRight w:val="0"/>
              <w:marTop w:val="0"/>
              <w:marBottom w:val="0"/>
              <w:divBdr>
                <w:top w:val="none" w:sz="0" w:space="0" w:color="auto"/>
                <w:left w:val="none" w:sz="0" w:space="0" w:color="auto"/>
                <w:bottom w:val="none" w:sz="0" w:space="0" w:color="auto"/>
                <w:right w:val="none" w:sz="0" w:space="0" w:color="auto"/>
              </w:divBdr>
            </w:div>
            <w:div w:id="1381054300">
              <w:marLeft w:val="0"/>
              <w:marRight w:val="0"/>
              <w:marTop w:val="0"/>
              <w:marBottom w:val="0"/>
              <w:divBdr>
                <w:top w:val="none" w:sz="0" w:space="0" w:color="auto"/>
                <w:left w:val="none" w:sz="0" w:space="0" w:color="auto"/>
                <w:bottom w:val="none" w:sz="0" w:space="0" w:color="auto"/>
                <w:right w:val="none" w:sz="0" w:space="0" w:color="auto"/>
              </w:divBdr>
            </w:div>
            <w:div w:id="1373265067">
              <w:marLeft w:val="0"/>
              <w:marRight w:val="0"/>
              <w:marTop w:val="0"/>
              <w:marBottom w:val="0"/>
              <w:divBdr>
                <w:top w:val="none" w:sz="0" w:space="0" w:color="auto"/>
                <w:left w:val="none" w:sz="0" w:space="0" w:color="auto"/>
                <w:bottom w:val="none" w:sz="0" w:space="0" w:color="auto"/>
                <w:right w:val="none" w:sz="0" w:space="0" w:color="auto"/>
              </w:divBdr>
            </w:div>
            <w:div w:id="766539054">
              <w:marLeft w:val="0"/>
              <w:marRight w:val="0"/>
              <w:marTop w:val="0"/>
              <w:marBottom w:val="0"/>
              <w:divBdr>
                <w:top w:val="none" w:sz="0" w:space="0" w:color="auto"/>
                <w:left w:val="none" w:sz="0" w:space="0" w:color="auto"/>
                <w:bottom w:val="none" w:sz="0" w:space="0" w:color="auto"/>
                <w:right w:val="none" w:sz="0" w:space="0" w:color="auto"/>
              </w:divBdr>
            </w:div>
            <w:div w:id="517475992">
              <w:marLeft w:val="0"/>
              <w:marRight w:val="0"/>
              <w:marTop w:val="0"/>
              <w:marBottom w:val="0"/>
              <w:divBdr>
                <w:top w:val="none" w:sz="0" w:space="0" w:color="auto"/>
                <w:left w:val="none" w:sz="0" w:space="0" w:color="auto"/>
                <w:bottom w:val="none" w:sz="0" w:space="0" w:color="auto"/>
                <w:right w:val="none" w:sz="0" w:space="0" w:color="auto"/>
              </w:divBdr>
            </w:div>
            <w:div w:id="2004890044">
              <w:marLeft w:val="0"/>
              <w:marRight w:val="0"/>
              <w:marTop w:val="0"/>
              <w:marBottom w:val="0"/>
              <w:divBdr>
                <w:top w:val="none" w:sz="0" w:space="0" w:color="auto"/>
                <w:left w:val="none" w:sz="0" w:space="0" w:color="auto"/>
                <w:bottom w:val="none" w:sz="0" w:space="0" w:color="auto"/>
                <w:right w:val="none" w:sz="0" w:space="0" w:color="auto"/>
              </w:divBdr>
            </w:div>
            <w:div w:id="165098714">
              <w:marLeft w:val="0"/>
              <w:marRight w:val="0"/>
              <w:marTop w:val="0"/>
              <w:marBottom w:val="0"/>
              <w:divBdr>
                <w:top w:val="none" w:sz="0" w:space="0" w:color="auto"/>
                <w:left w:val="none" w:sz="0" w:space="0" w:color="auto"/>
                <w:bottom w:val="none" w:sz="0" w:space="0" w:color="auto"/>
                <w:right w:val="none" w:sz="0" w:space="0" w:color="auto"/>
              </w:divBdr>
            </w:div>
            <w:div w:id="708262600">
              <w:marLeft w:val="0"/>
              <w:marRight w:val="0"/>
              <w:marTop w:val="0"/>
              <w:marBottom w:val="0"/>
              <w:divBdr>
                <w:top w:val="none" w:sz="0" w:space="0" w:color="auto"/>
                <w:left w:val="none" w:sz="0" w:space="0" w:color="auto"/>
                <w:bottom w:val="none" w:sz="0" w:space="0" w:color="auto"/>
                <w:right w:val="none" w:sz="0" w:space="0" w:color="auto"/>
              </w:divBdr>
            </w:div>
            <w:div w:id="305938079">
              <w:marLeft w:val="0"/>
              <w:marRight w:val="0"/>
              <w:marTop w:val="0"/>
              <w:marBottom w:val="0"/>
              <w:divBdr>
                <w:top w:val="none" w:sz="0" w:space="0" w:color="auto"/>
                <w:left w:val="none" w:sz="0" w:space="0" w:color="auto"/>
                <w:bottom w:val="none" w:sz="0" w:space="0" w:color="auto"/>
                <w:right w:val="none" w:sz="0" w:space="0" w:color="auto"/>
              </w:divBdr>
            </w:div>
            <w:div w:id="1766684480">
              <w:marLeft w:val="0"/>
              <w:marRight w:val="0"/>
              <w:marTop w:val="0"/>
              <w:marBottom w:val="0"/>
              <w:divBdr>
                <w:top w:val="none" w:sz="0" w:space="0" w:color="auto"/>
                <w:left w:val="none" w:sz="0" w:space="0" w:color="auto"/>
                <w:bottom w:val="none" w:sz="0" w:space="0" w:color="auto"/>
                <w:right w:val="none" w:sz="0" w:space="0" w:color="auto"/>
              </w:divBdr>
            </w:div>
            <w:div w:id="1889222525">
              <w:marLeft w:val="0"/>
              <w:marRight w:val="0"/>
              <w:marTop w:val="0"/>
              <w:marBottom w:val="0"/>
              <w:divBdr>
                <w:top w:val="none" w:sz="0" w:space="0" w:color="auto"/>
                <w:left w:val="none" w:sz="0" w:space="0" w:color="auto"/>
                <w:bottom w:val="none" w:sz="0" w:space="0" w:color="auto"/>
                <w:right w:val="none" w:sz="0" w:space="0" w:color="auto"/>
              </w:divBdr>
            </w:div>
            <w:div w:id="678198330">
              <w:marLeft w:val="0"/>
              <w:marRight w:val="0"/>
              <w:marTop w:val="0"/>
              <w:marBottom w:val="0"/>
              <w:divBdr>
                <w:top w:val="none" w:sz="0" w:space="0" w:color="auto"/>
                <w:left w:val="none" w:sz="0" w:space="0" w:color="auto"/>
                <w:bottom w:val="none" w:sz="0" w:space="0" w:color="auto"/>
                <w:right w:val="none" w:sz="0" w:space="0" w:color="auto"/>
              </w:divBdr>
            </w:div>
            <w:div w:id="1650479624">
              <w:marLeft w:val="0"/>
              <w:marRight w:val="0"/>
              <w:marTop w:val="0"/>
              <w:marBottom w:val="0"/>
              <w:divBdr>
                <w:top w:val="none" w:sz="0" w:space="0" w:color="auto"/>
                <w:left w:val="none" w:sz="0" w:space="0" w:color="auto"/>
                <w:bottom w:val="none" w:sz="0" w:space="0" w:color="auto"/>
                <w:right w:val="none" w:sz="0" w:space="0" w:color="auto"/>
              </w:divBdr>
            </w:div>
            <w:div w:id="248275855">
              <w:marLeft w:val="0"/>
              <w:marRight w:val="0"/>
              <w:marTop w:val="0"/>
              <w:marBottom w:val="0"/>
              <w:divBdr>
                <w:top w:val="none" w:sz="0" w:space="0" w:color="auto"/>
                <w:left w:val="none" w:sz="0" w:space="0" w:color="auto"/>
                <w:bottom w:val="none" w:sz="0" w:space="0" w:color="auto"/>
                <w:right w:val="none" w:sz="0" w:space="0" w:color="auto"/>
              </w:divBdr>
            </w:div>
            <w:div w:id="153957197">
              <w:marLeft w:val="0"/>
              <w:marRight w:val="0"/>
              <w:marTop w:val="0"/>
              <w:marBottom w:val="0"/>
              <w:divBdr>
                <w:top w:val="none" w:sz="0" w:space="0" w:color="auto"/>
                <w:left w:val="none" w:sz="0" w:space="0" w:color="auto"/>
                <w:bottom w:val="none" w:sz="0" w:space="0" w:color="auto"/>
                <w:right w:val="none" w:sz="0" w:space="0" w:color="auto"/>
              </w:divBdr>
            </w:div>
            <w:div w:id="535508551">
              <w:marLeft w:val="0"/>
              <w:marRight w:val="0"/>
              <w:marTop w:val="0"/>
              <w:marBottom w:val="0"/>
              <w:divBdr>
                <w:top w:val="none" w:sz="0" w:space="0" w:color="auto"/>
                <w:left w:val="none" w:sz="0" w:space="0" w:color="auto"/>
                <w:bottom w:val="none" w:sz="0" w:space="0" w:color="auto"/>
                <w:right w:val="none" w:sz="0" w:space="0" w:color="auto"/>
              </w:divBdr>
            </w:div>
            <w:div w:id="1634289273">
              <w:marLeft w:val="0"/>
              <w:marRight w:val="0"/>
              <w:marTop w:val="0"/>
              <w:marBottom w:val="0"/>
              <w:divBdr>
                <w:top w:val="none" w:sz="0" w:space="0" w:color="auto"/>
                <w:left w:val="none" w:sz="0" w:space="0" w:color="auto"/>
                <w:bottom w:val="none" w:sz="0" w:space="0" w:color="auto"/>
                <w:right w:val="none" w:sz="0" w:space="0" w:color="auto"/>
              </w:divBdr>
            </w:div>
            <w:div w:id="1067268810">
              <w:marLeft w:val="0"/>
              <w:marRight w:val="0"/>
              <w:marTop w:val="0"/>
              <w:marBottom w:val="0"/>
              <w:divBdr>
                <w:top w:val="none" w:sz="0" w:space="0" w:color="auto"/>
                <w:left w:val="none" w:sz="0" w:space="0" w:color="auto"/>
                <w:bottom w:val="none" w:sz="0" w:space="0" w:color="auto"/>
                <w:right w:val="none" w:sz="0" w:space="0" w:color="auto"/>
              </w:divBdr>
            </w:div>
            <w:div w:id="2046245809">
              <w:marLeft w:val="0"/>
              <w:marRight w:val="0"/>
              <w:marTop w:val="0"/>
              <w:marBottom w:val="0"/>
              <w:divBdr>
                <w:top w:val="none" w:sz="0" w:space="0" w:color="auto"/>
                <w:left w:val="none" w:sz="0" w:space="0" w:color="auto"/>
                <w:bottom w:val="none" w:sz="0" w:space="0" w:color="auto"/>
                <w:right w:val="none" w:sz="0" w:space="0" w:color="auto"/>
              </w:divBdr>
            </w:div>
            <w:div w:id="2082827547">
              <w:marLeft w:val="0"/>
              <w:marRight w:val="0"/>
              <w:marTop w:val="0"/>
              <w:marBottom w:val="0"/>
              <w:divBdr>
                <w:top w:val="none" w:sz="0" w:space="0" w:color="auto"/>
                <w:left w:val="none" w:sz="0" w:space="0" w:color="auto"/>
                <w:bottom w:val="none" w:sz="0" w:space="0" w:color="auto"/>
                <w:right w:val="none" w:sz="0" w:space="0" w:color="auto"/>
              </w:divBdr>
            </w:div>
            <w:div w:id="1425027644">
              <w:marLeft w:val="0"/>
              <w:marRight w:val="0"/>
              <w:marTop w:val="0"/>
              <w:marBottom w:val="0"/>
              <w:divBdr>
                <w:top w:val="none" w:sz="0" w:space="0" w:color="auto"/>
                <w:left w:val="none" w:sz="0" w:space="0" w:color="auto"/>
                <w:bottom w:val="none" w:sz="0" w:space="0" w:color="auto"/>
                <w:right w:val="none" w:sz="0" w:space="0" w:color="auto"/>
              </w:divBdr>
            </w:div>
            <w:div w:id="885221709">
              <w:marLeft w:val="0"/>
              <w:marRight w:val="0"/>
              <w:marTop w:val="0"/>
              <w:marBottom w:val="0"/>
              <w:divBdr>
                <w:top w:val="none" w:sz="0" w:space="0" w:color="auto"/>
                <w:left w:val="none" w:sz="0" w:space="0" w:color="auto"/>
                <w:bottom w:val="none" w:sz="0" w:space="0" w:color="auto"/>
                <w:right w:val="none" w:sz="0" w:space="0" w:color="auto"/>
              </w:divBdr>
            </w:div>
            <w:div w:id="1373115005">
              <w:marLeft w:val="0"/>
              <w:marRight w:val="0"/>
              <w:marTop w:val="0"/>
              <w:marBottom w:val="0"/>
              <w:divBdr>
                <w:top w:val="none" w:sz="0" w:space="0" w:color="auto"/>
                <w:left w:val="none" w:sz="0" w:space="0" w:color="auto"/>
                <w:bottom w:val="none" w:sz="0" w:space="0" w:color="auto"/>
                <w:right w:val="none" w:sz="0" w:space="0" w:color="auto"/>
              </w:divBdr>
            </w:div>
            <w:div w:id="1500577967">
              <w:marLeft w:val="0"/>
              <w:marRight w:val="0"/>
              <w:marTop w:val="0"/>
              <w:marBottom w:val="0"/>
              <w:divBdr>
                <w:top w:val="none" w:sz="0" w:space="0" w:color="auto"/>
                <w:left w:val="none" w:sz="0" w:space="0" w:color="auto"/>
                <w:bottom w:val="none" w:sz="0" w:space="0" w:color="auto"/>
                <w:right w:val="none" w:sz="0" w:space="0" w:color="auto"/>
              </w:divBdr>
            </w:div>
            <w:div w:id="834497690">
              <w:marLeft w:val="0"/>
              <w:marRight w:val="0"/>
              <w:marTop w:val="0"/>
              <w:marBottom w:val="0"/>
              <w:divBdr>
                <w:top w:val="none" w:sz="0" w:space="0" w:color="auto"/>
                <w:left w:val="none" w:sz="0" w:space="0" w:color="auto"/>
                <w:bottom w:val="none" w:sz="0" w:space="0" w:color="auto"/>
                <w:right w:val="none" w:sz="0" w:space="0" w:color="auto"/>
              </w:divBdr>
            </w:div>
            <w:div w:id="2025016872">
              <w:marLeft w:val="0"/>
              <w:marRight w:val="0"/>
              <w:marTop w:val="0"/>
              <w:marBottom w:val="0"/>
              <w:divBdr>
                <w:top w:val="none" w:sz="0" w:space="0" w:color="auto"/>
                <w:left w:val="none" w:sz="0" w:space="0" w:color="auto"/>
                <w:bottom w:val="none" w:sz="0" w:space="0" w:color="auto"/>
                <w:right w:val="none" w:sz="0" w:space="0" w:color="auto"/>
              </w:divBdr>
            </w:div>
            <w:div w:id="1721441033">
              <w:marLeft w:val="0"/>
              <w:marRight w:val="0"/>
              <w:marTop w:val="0"/>
              <w:marBottom w:val="0"/>
              <w:divBdr>
                <w:top w:val="none" w:sz="0" w:space="0" w:color="auto"/>
                <w:left w:val="none" w:sz="0" w:space="0" w:color="auto"/>
                <w:bottom w:val="none" w:sz="0" w:space="0" w:color="auto"/>
                <w:right w:val="none" w:sz="0" w:space="0" w:color="auto"/>
              </w:divBdr>
            </w:div>
            <w:div w:id="772433686">
              <w:marLeft w:val="0"/>
              <w:marRight w:val="0"/>
              <w:marTop w:val="0"/>
              <w:marBottom w:val="0"/>
              <w:divBdr>
                <w:top w:val="none" w:sz="0" w:space="0" w:color="auto"/>
                <w:left w:val="none" w:sz="0" w:space="0" w:color="auto"/>
                <w:bottom w:val="none" w:sz="0" w:space="0" w:color="auto"/>
                <w:right w:val="none" w:sz="0" w:space="0" w:color="auto"/>
              </w:divBdr>
            </w:div>
            <w:div w:id="1747995267">
              <w:marLeft w:val="0"/>
              <w:marRight w:val="0"/>
              <w:marTop w:val="0"/>
              <w:marBottom w:val="0"/>
              <w:divBdr>
                <w:top w:val="none" w:sz="0" w:space="0" w:color="auto"/>
                <w:left w:val="none" w:sz="0" w:space="0" w:color="auto"/>
                <w:bottom w:val="none" w:sz="0" w:space="0" w:color="auto"/>
                <w:right w:val="none" w:sz="0" w:space="0" w:color="auto"/>
              </w:divBdr>
            </w:div>
            <w:div w:id="523599161">
              <w:marLeft w:val="0"/>
              <w:marRight w:val="0"/>
              <w:marTop w:val="0"/>
              <w:marBottom w:val="0"/>
              <w:divBdr>
                <w:top w:val="none" w:sz="0" w:space="0" w:color="auto"/>
                <w:left w:val="none" w:sz="0" w:space="0" w:color="auto"/>
                <w:bottom w:val="none" w:sz="0" w:space="0" w:color="auto"/>
                <w:right w:val="none" w:sz="0" w:space="0" w:color="auto"/>
              </w:divBdr>
            </w:div>
            <w:div w:id="587153141">
              <w:marLeft w:val="0"/>
              <w:marRight w:val="0"/>
              <w:marTop w:val="0"/>
              <w:marBottom w:val="0"/>
              <w:divBdr>
                <w:top w:val="none" w:sz="0" w:space="0" w:color="auto"/>
                <w:left w:val="none" w:sz="0" w:space="0" w:color="auto"/>
                <w:bottom w:val="none" w:sz="0" w:space="0" w:color="auto"/>
                <w:right w:val="none" w:sz="0" w:space="0" w:color="auto"/>
              </w:divBdr>
            </w:div>
            <w:div w:id="1711802378">
              <w:marLeft w:val="0"/>
              <w:marRight w:val="0"/>
              <w:marTop w:val="0"/>
              <w:marBottom w:val="0"/>
              <w:divBdr>
                <w:top w:val="none" w:sz="0" w:space="0" w:color="auto"/>
                <w:left w:val="none" w:sz="0" w:space="0" w:color="auto"/>
                <w:bottom w:val="none" w:sz="0" w:space="0" w:color="auto"/>
                <w:right w:val="none" w:sz="0" w:space="0" w:color="auto"/>
              </w:divBdr>
            </w:div>
            <w:div w:id="1641154886">
              <w:marLeft w:val="0"/>
              <w:marRight w:val="0"/>
              <w:marTop w:val="0"/>
              <w:marBottom w:val="0"/>
              <w:divBdr>
                <w:top w:val="none" w:sz="0" w:space="0" w:color="auto"/>
                <w:left w:val="none" w:sz="0" w:space="0" w:color="auto"/>
                <w:bottom w:val="none" w:sz="0" w:space="0" w:color="auto"/>
                <w:right w:val="none" w:sz="0" w:space="0" w:color="auto"/>
              </w:divBdr>
            </w:div>
            <w:div w:id="1391340182">
              <w:marLeft w:val="0"/>
              <w:marRight w:val="0"/>
              <w:marTop w:val="0"/>
              <w:marBottom w:val="0"/>
              <w:divBdr>
                <w:top w:val="none" w:sz="0" w:space="0" w:color="auto"/>
                <w:left w:val="none" w:sz="0" w:space="0" w:color="auto"/>
                <w:bottom w:val="none" w:sz="0" w:space="0" w:color="auto"/>
                <w:right w:val="none" w:sz="0" w:space="0" w:color="auto"/>
              </w:divBdr>
            </w:div>
            <w:div w:id="1425616146">
              <w:marLeft w:val="0"/>
              <w:marRight w:val="0"/>
              <w:marTop w:val="0"/>
              <w:marBottom w:val="0"/>
              <w:divBdr>
                <w:top w:val="none" w:sz="0" w:space="0" w:color="auto"/>
                <w:left w:val="none" w:sz="0" w:space="0" w:color="auto"/>
                <w:bottom w:val="none" w:sz="0" w:space="0" w:color="auto"/>
                <w:right w:val="none" w:sz="0" w:space="0" w:color="auto"/>
              </w:divBdr>
            </w:div>
            <w:div w:id="597906618">
              <w:marLeft w:val="0"/>
              <w:marRight w:val="0"/>
              <w:marTop w:val="0"/>
              <w:marBottom w:val="0"/>
              <w:divBdr>
                <w:top w:val="none" w:sz="0" w:space="0" w:color="auto"/>
                <w:left w:val="none" w:sz="0" w:space="0" w:color="auto"/>
                <w:bottom w:val="none" w:sz="0" w:space="0" w:color="auto"/>
                <w:right w:val="none" w:sz="0" w:space="0" w:color="auto"/>
              </w:divBdr>
            </w:div>
            <w:div w:id="378870254">
              <w:marLeft w:val="0"/>
              <w:marRight w:val="0"/>
              <w:marTop w:val="0"/>
              <w:marBottom w:val="0"/>
              <w:divBdr>
                <w:top w:val="none" w:sz="0" w:space="0" w:color="auto"/>
                <w:left w:val="none" w:sz="0" w:space="0" w:color="auto"/>
                <w:bottom w:val="none" w:sz="0" w:space="0" w:color="auto"/>
                <w:right w:val="none" w:sz="0" w:space="0" w:color="auto"/>
              </w:divBdr>
            </w:div>
            <w:div w:id="1016078364">
              <w:marLeft w:val="0"/>
              <w:marRight w:val="0"/>
              <w:marTop w:val="0"/>
              <w:marBottom w:val="0"/>
              <w:divBdr>
                <w:top w:val="none" w:sz="0" w:space="0" w:color="auto"/>
                <w:left w:val="none" w:sz="0" w:space="0" w:color="auto"/>
                <w:bottom w:val="none" w:sz="0" w:space="0" w:color="auto"/>
                <w:right w:val="none" w:sz="0" w:space="0" w:color="auto"/>
              </w:divBdr>
            </w:div>
            <w:div w:id="1697731888">
              <w:marLeft w:val="0"/>
              <w:marRight w:val="0"/>
              <w:marTop w:val="0"/>
              <w:marBottom w:val="0"/>
              <w:divBdr>
                <w:top w:val="none" w:sz="0" w:space="0" w:color="auto"/>
                <w:left w:val="none" w:sz="0" w:space="0" w:color="auto"/>
                <w:bottom w:val="none" w:sz="0" w:space="0" w:color="auto"/>
                <w:right w:val="none" w:sz="0" w:space="0" w:color="auto"/>
              </w:divBdr>
            </w:div>
            <w:div w:id="1029915473">
              <w:marLeft w:val="0"/>
              <w:marRight w:val="0"/>
              <w:marTop w:val="0"/>
              <w:marBottom w:val="0"/>
              <w:divBdr>
                <w:top w:val="none" w:sz="0" w:space="0" w:color="auto"/>
                <w:left w:val="none" w:sz="0" w:space="0" w:color="auto"/>
                <w:bottom w:val="none" w:sz="0" w:space="0" w:color="auto"/>
                <w:right w:val="none" w:sz="0" w:space="0" w:color="auto"/>
              </w:divBdr>
            </w:div>
            <w:div w:id="411007245">
              <w:marLeft w:val="0"/>
              <w:marRight w:val="0"/>
              <w:marTop w:val="0"/>
              <w:marBottom w:val="0"/>
              <w:divBdr>
                <w:top w:val="none" w:sz="0" w:space="0" w:color="auto"/>
                <w:left w:val="none" w:sz="0" w:space="0" w:color="auto"/>
                <w:bottom w:val="none" w:sz="0" w:space="0" w:color="auto"/>
                <w:right w:val="none" w:sz="0" w:space="0" w:color="auto"/>
              </w:divBdr>
            </w:div>
            <w:div w:id="14309398">
              <w:marLeft w:val="0"/>
              <w:marRight w:val="0"/>
              <w:marTop w:val="0"/>
              <w:marBottom w:val="0"/>
              <w:divBdr>
                <w:top w:val="none" w:sz="0" w:space="0" w:color="auto"/>
                <w:left w:val="none" w:sz="0" w:space="0" w:color="auto"/>
                <w:bottom w:val="none" w:sz="0" w:space="0" w:color="auto"/>
                <w:right w:val="none" w:sz="0" w:space="0" w:color="auto"/>
              </w:divBdr>
            </w:div>
            <w:div w:id="1996645019">
              <w:marLeft w:val="0"/>
              <w:marRight w:val="0"/>
              <w:marTop w:val="0"/>
              <w:marBottom w:val="0"/>
              <w:divBdr>
                <w:top w:val="none" w:sz="0" w:space="0" w:color="auto"/>
                <w:left w:val="none" w:sz="0" w:space="0" w:color="auto"/>
                <w:bottom w:val="none" w:sz="0" w:space="0" w:color="auto"/>
                <w:right w:val="none" w:sz="0" w:space="0" w:color="auto"/>
              </w:divBdr>
            </w:div>
            <w:div w:id="1983853408">
              <w:marLeft w:val="0"/>
              <w:marRight w:val="0"/>
              <w:marTop w:val="0"/>
              <w:marBottom w:val="0"/>
              <w:divBdr>
                <w:top w:val="none" w:sz="0" w:space="0" w:color="auto"/>
                <w:left w:val="none" w:sz="0" w:space="0" w:color="auto"/>
                <w:bottom w:val="none" w:sz="0" w:space="0" w:color="auto"/>
                <w:right w:val="none" w:sz="0" w:space="0" w:color="auto"/>
              </w:divBdr>
            </w:div>
            <w:div w:id="4864750">
              <w:marLeft w:val="0"/>
              <w:marRight w:val="0"/>
              <w:marTop w:val="0"/>
              <w:marBottom w:val="0"/>
              <w:divBdr>
                <w:top w:val="none" w:sz="0" w:space="0" w:color="auto"/>
                <w:left w:val="none" w:sz="0" w:space="0" w:color="auto"/>
                <w:bottom w:val="none" w:sz="0" w:space="0" w:color="auto"/>
                <w:right w:val="none" w:sz="0" w:space="0" w:color="auto"/>
              </w:divBdr>
            </w:div>
            <w:div w:id="1606229208">
              <w:marLeft w:val="0"/>
              <w:marRight w:val="0"/>
              <w:marTop w:val="0"/>
              <w:marBottom w:val="0"/>
              <w:divBdr>
                <w:top w:val="none" w:sz="0" w:space="0" w:color="auto"/>
                <w:left w:val="none" w:sz="0" w:space="0" w:color="auto"/>
                <w:bottom w:val="none" w:sz="0" w:space="0" w:color="auto"/>
                <w:right w:val="none" w:sz="0" w:space="0" w:color="auto"/>
              </w:divBdr>
            </w:div>
          </w:divsChild>
        </w:div>
        <w:div w:id="1592085992">
          <w:marLeft w:val="0"/>
          <w:marRight w:val="0"/>
          <w:marTop w:val="0"/>
          <w:marBottom w:val="0"/>
          <w:divBdr>
            <w:top w:val="none" w:sz="0" w:space="0" w:color="auto"/>
            <w:left w:val="none" w:sz="0" w:space="0" w:color="auto"/>
            <w:bottom w:val="none" w:sz="0" w:space="0" w:color="auto"/>
            <w:right w:val="none" w:sz="0" w:space="0" w:color="auto"/>
          </w:divBdr>
        </w:div>
        <w:div w:id="1753159581">
          <w:marLeft w:val="0"/>
          <w:marRight w:val="0"/>
          <w:marTop w:val="0"/>
          <w:marBottom w:val="0"/>
          <w:divBdr>
            <w:top w:val="none" w:sz="0" w:space="0" w:color="auto"/>
            <w:left w:val="none" w:sz="0" w:space="0" w:color="auto"/>
            <w:bottom w:val="none" w:sz="0" w:space="0" w:color="auto"/>
            <w:right w:val="none" w:sz="0" w:space="0" w:color="auto"/>
          </w:divBdr>
        </w:div>
        <w:div w:id="1902594083">
          <w:marLeft w:val="0"/>
          <w:marRight w:val="0"/>
          <w:marTop w:val="0"/>
          <w:marBottom w:val="0"/>
          <w:divBdr>
            <w:top w:val="none" w:sz="0" w:space="0" w:color="auto"/>
            <w:left w:val="none" w:sz="0" w:space="0" w:color="auto"/>
            <w:bottom w:val="none" w:sz="0" w:space="0" w:color="auto"/>
            <w:right w:val="none" w:sz="0" w:space="0" w:color="auto"/>
          </w:divBdr>
        </w:div>
        <w:div w:id="2096778977">
          <w:marLeft w:val="0"/>
          <w:marRight w:val="0"/>
          <w:marTop w:val="0"/>
          <w:marBottom w:val="0"/>
          <w:divBdr>
            <w:top w:val="none" w:sz="0" w:space="0" w:color="auto"/>
            <w:left w:val="none" w:sz="0" w:space="0" w:color="auto"/>
            <w:bottom w:val="none" w:sz="0" w:space="0" w:color="auto"/>
            <w:right w:val="none" w:sz="0" w:space="0" w:color="auto"/>
          </w:divBdr>
        </w:div>
        <w:div w:id="831145574">
          <w:marLeft w:val="0"/>
          <w:marRight w:val="0"/>
          <w:marTop w:val="0"/>
          <w:marBottom w:val="0"/>
          <w:divBdr>
            <w:top w:val="none" w:sz="0" w:space="0" w:color="auto"/>
            <w:left w:val="none" w:sz="0" w:space="0" w:color="auto"/>
            <w:bottom w:val="none" w:sz="0" w:space="0" w:color="auto"/>
            <w:right w:val="none" w:sz="0" w:space="0" w:color="auto"/>
          </w:divBdr>
        </w:div>
        <w:div w:id="1193497990">
          <w:marLeft w:val="0"/>
          <w:marRight w:val="0"/>
          <w:marTop w:val="0"/>
          <w:marBottom w:val="0"/>
          <w:divBdr>
            <w:top w:val="none" w:sz="0" w:space="0" w:color="auto"/>
            <w:left w:val="none" w:sz="0" w:space="0" w:color="auto"/>
            <w:bottom w:val="none" w:sz="0" w:space="0" w:color="auto"/>
            <w:right w:val="none" w:sz="0" w:space="0" w:color="auto"/>
          </w:divBdr>
        </w:div>
        <w:div w:id="450562831">
          <w:marLeft w:val="0"/>
          <w:marRight w:val="0"/>
          <w:marTop w:val="0"/>
          <w:marBottom w:val="0"/>
          <w:divBdr>
            <w:top w:val="none" w:sz="0" w:space="0" w:color="auto"/>
            <w:left w:val="none" w:sz="0" w:space="0" w:color="auto"/>
            <w:bottom w:val="none" w:sz="0" w:space="0" w:color="auto"/>
            <w:right w:val="none" w:sz="0" w:space="0" w:color="auto"/>
          </w:divBdr>
        </w:div>
        <w:div w:id="1394161613">
          <w:marLeft w:val="0"/>
          <w:marRight w:val="0"/>
          <w:marTop w:val="0"/>
          <w:marBottom w:val="0"/>
          <w:divBdr>
            <w:top w:val="none" w:sz="0" w:space="0" w:color="auto"/>
            <w:left w:val="none" w:sz="0" w:space="0" w:color="auto"/>
            <w:bottom w:val="none" w:sz="0" w:space="0" w:color="auto"/>
            <w:right w:val="none" w:sz="0" w:space="0" w:color="auto"/>
          </w:divBdr>
        </w:div>
        <w:div w:id="1194881335">
          <w:marLeft w:val="0"/>
          <w:marRight w:val="0"/>
          <w:marTop w:val="0"/>
          <w:marBottom w:val="0"/>
          <w:divBdr>
            <w:top w:val="none" w:sz="0" w:space="0" w:color="auto"/>
            <w:left w:val="none" w:sz="0" w:space="0" w:color="auto"/>
            <w:bottom w:val="none" w:sz="0" w:space="0" w:color="auto"/>
            <w:right w:val="none" w:sz="0" w:space="0" w:color="auto"/>
          </w:divBdr>
        </w:div>
        <w:div w:id="1697340854">
          <w:marLeft w:val="0"/>
          <w:marRight w:val="0"/>
          <w:marTop w:val="0"/>
          <w:marBottom w:val="0"/>
          <w:divBdr>
            <w:top w:val="none" w:sz="0" w:space="0" w:color="auto"/>
            <w:left w:val="none" w:sz="0" w:space="0" w:color="auto"/>
            <w:bottom w:val="none" w:sz="0" w:space="0" w:color="auto"/>
            <w:right w:val="none" w:sz="0" w:space="0" w:color="auto"/>
          </w:divBdr>
        </w:div>
        <w:div w:id="621618265">
          <w:marLeft w:val="0"/>
          <w:marRight w:val="0"/>
          <w:marTop w:val="0"/>
          <w:marBottom w:val="0"/>
          <w:divBdr>
            <w:top w:val="none" w:sz="0" w:space="0" w:color="auto"/>
            <w:left w:val="none" w:sz="0" w:space="0" w:color="auto"/>
            <w:bottom w:val="none" w:sz="0" w:space="0" w:color="auto"/>
            <w:right w:val="none" w:sz="0" w:space="0" w:color="auto"/>
          </w:divBdr>
        </w:div>
        <w:div w:id="1820262677">
          <w:marLeft w:val="0"/>
          <w:marRight w:val="0"/>
          <w:marTop w:val="0"/>
          <w:marBottom w:val="0"/>
          <w:divBdr>
            <w:top w:val="none" w:sz="0" w:space="0" w:color="auto"/>
            <w:left w:val="none" w:sz="0" w:space="0" w:color="auto"/>
            <w:bottom w:val="none" w:sz="0" w:space="0" w:color="auto"/>
            <w:right w:val="none" w:sz="0" w:space="0" w:color="auto"/>
          </w:divBdr>
        </w:div>
        <w:div w:id="194924461">
          <w:marLeft w:val="0"/>
          <w:marRight w:val="0"/>
          <w:marTop w:val="0"/>
          <w:marBottom w:val="0"/>
          <w:divBdr>
            <w:top w:val="none" w:sz="0" w:space="0" w:color="auto"/>
            <w:left w:val="none" w:sz="0" w:space="0" w:color="auto"/>
            <w:bottom w:val="none" w:sz="0" w:space="0" w:color="auto"/>
            <w:right w:val="none" w:sz="0" w:space="0" w:color="auto"/>
          </w:divBdr>
        </w:div>
        <w:div w:id="984970961">
          <w:marLeft w:val="0"/>
          <w:marRight w:val="0"/>
          <w:marTop w:val="0"/>
          <w:marBottom w:val="0"/>
          <w:divBdr>
            <w:top w:val="none" w:sz="0" w:space="0" w:color="auto"/>
            <w:left w:val="none" w:sz="0" w:space="0" w:color="auto"/>
            <w:bottom w:val="none" w:sz="0" w:space="0" w:color="auto"/>
            <w:right w:val="none" w:sz="0" w:space="0" w:color="auto"/>
          </w:divBdr>
        </w:div>
        <w:div w:id="1328093223">
          <w:marLeft w:val="0"/>
          <w:marRight w:val="0"/>
          <w:marTop w:val="0"/>
          <w:marBottom w:val="0"/>
          <w:divBdr>
            <w:top w:val="none" w:sz="0" w:space="0" w:color="auto"/>
            <w:left w:val="none" w:sz="0" w:space="0" w:color="auto"/>
            <w:bottom w:val="none" w:sz="0" w:space="0" w:color="auto"/>
            <w:right w:val="none" w:sz="0" w:space="0" w:color="auto"/>
          </w:divBdr>
        </w:div>
        <w:div w:id="820460599">
          <w:marLeft w:val="0"/>
          <w:marRight w:val="0"/>
          <w:marTop w:val="0"/>
          <w:marBottom w:val="0"/>
          <w:divBdr>
            <w:top w:val="none" w:sz="0" w:space="0" w:color="auto"/>
            <w:left w:val="none" w:sz="0" w:space="0" w:color="auto"/>
            <w:bottom w:val="none" w:sz="0" w:space="0" w:color="auto"/>
            <w:right w:val="none" w:sz="0" w:space="0" w:color="auto"/>
          </w:divBdr>
        </w:div>
        <w:div w:id="813527389">
          <w:marLeft w:val="0"/>
          <w:marRight w:val="0"/>
          <w:marTop w:val="0"/>
          <w:marBottom w:val="0"/>
          <w:divBdr>
            <w:top w:val="none" w:sz="0" w:space="0" w:color="auto"/>
            <w:left w:val="none" w:sz="0" w:space="0" w:color="auto"/>
            <w:bottom w:val="none" w:sz="0" w:space="0" w:color="auto"/>
            <w:right w:val="none" w:sz="0" w:space="0" w:color="auto"/>
          </w:divBdr>
        </w:div>
        <w:div w:id="376321139">
          <w:marLeft w:val="0"/>
          <w:marRight w:val="0"/>
          <w:marTop w:val="0"/>
          <w:marBottom w:val="0"/>
          <w:divBdr>
            <w:top w:val="none" w:sz="0" w:space="0" w:color="auto"/>
            <w:left w:val="none" w:sz="0" w:space="0" w:color="auto"/>
            <w:bottom w:val="none" w:sz="0" w:space="0" w:color="auto"/>
            <w:right w:val="none" w:sz="0" w:space="0" w:color="auto"/>
          </w:divBdr>
        </w:div>
        <w:div w:id="943004363">
          <w:marLeft w:val="0"/>
          <w:marRight w:val="0"/>
          <w:marTop w:val="0"/>
          <w:marBottom w:val="0"/>
          <w:divBdr>
            <w:top w:val="none" w:sz="0" w:space="0" w:color="auto"/>
            <w:left w:val="none" w:sz="0" w:space="0" w:color="auto"/>
            <w:bottom w:val="none" w:sz="0" w:space="0" w:color="auto"/>
            <w:right w:val="none" w:sz="0" w:space="0" w:color="auto"/>
          </w:divBdr>
        </w:div>
        <w:div w:id="1659336447">
          <w:marLeft w:val="0"/>
          <w:marRight w:val="0"/>
          <w:marTop w:val="0"/>
          <w:marBottom w:val="0"/>
          <w:divBdr>
            <w:top w:val="none" w:sz="0" w:space="0" w:color="auto"/>
            <w:left w:val="none" w:sz="0" w:space="0" w:color="auto"/>
            <w:bottom w:val="none" w:sz="0" w:space="0" w:color="auto"/>
            <w:right w:val="none" w:sz="0" w:space="0" w:color="auto"/>
          </w:divBdr>
        </w:div>
        <w:div w:id="845555329">
          <w:marLeft w:val="0"/>
          <w:marRight w:val="0"/>
          <w:marTop w:val="0"/>
          <w:marBottom w:val="0"/>
          <w:divBdr>
            <w:top w:val="none" w:sz="0" w:space="0" w:color="auto"/>
            <w:left w:val="none" w:sz="0" w:space="0" w:color="auto"/>
            <w:bottom w:val="none" w:sz="0" w:space="0" w:color="auto"/>
            <w:right w:val="none" w:sz="0" w:space="0" w:color="auto"/>
          </w:divBdr>
        </w:div>
        <w:div w:id="1231385555">
          <w:marLeft w:val="0"/>
          <w:marRight w:val="0"/>
          <w:marTop w:val="0"/>
          <w:marBottom w:val="0"/>
          <w:divBdr>
            <w:top w:val="none" w:sz="0" w:space="0" w:color="auto"/>
            <w:left w:val="none" w:sz="0" w:space="0" w:color="auto"/>
            <w:bottom w:val="none" w:sz="0" w:space="0" w:color="auto"/>
            <w:right w:val="none" w:sz="0" w:space="0" w:color="auto"/>
          </w:divBdr>
        </w:div>
        <w:div w:id="62878167">
          <w:marLeft w:val="0"/>
          <w:marRight w:val="0"/>
          <w:marTop w:val="0"/>
          <w:marBottom w:val="0"/>
          <w:divBdr>
            <w:top w:val="none" w:sz="0" w:space="0" w:color="auto"/>
            <w:left w:val="none" w:sz="0" w:space="0" w:color="auto"/>
            <w:bottom w:val="none" w:sz="0" w:space="0" w:color="auto"/>
            <w:right w:val="none" w:sz="0" w:space="0" w:color="auto"/>
          </w:divBdr>
        </w:div>
        <w:div w:id="2082751646">
          <w:marLeft w:val="0"/>
          <w:marRight w:val="0"/>
          <w:marTop w:val="0"/>
          <w:marBottom w:val="0"/>
          <w:divBdr>
            <w:top w:val="none" w:sz="0" w:space="0" w:color="auto"/>
            <w:left w:val="none" w:sz="0" w:space="0" w:color="auto"/>
            <w:bottom w:val="none" w:sz="0" w:space="0" w:color="auto"/>
            <w:right w:val="none" w:sz="0" w:space="0" w:color="auto"/>
          </w:divBdr>
        </w:div>
        <w:div w:id="2033796733">
          <w:marLeft w:val="0"/>
          <w:marRight w:val="0"/>
          <w:marTop w:val="0"/>
          <w:marBottom w:val="0"/>
          <w:divBdr>
            <w:top w:val="none" w:sz="0" w:space="0" w:color="auto"/>
            <w:left w:val="none" w:sz="0" w:space="0" w:color="auto"/>
            <w:bottom w:val="none" w:sz="0" w:space="0" w:color="auto"/>
            <w:right w:val="none" w:sz="0" w:space="0" w:color="auto"/>
          </w:divBdr>
        </w:div>
        <w:div w:id="1031145331">
          <w:marLeft w:val="0"/>
          <w:marRight w:val="0"/>
          <w:marTop w:val="0"/>
          <w:marBottom w:val="0"/>
          <w:divBdr>
            <w:top w:val="none" w:sz="0" w:space="0" w:color="auto"/>
            <w:left w:val="none" w:sz="0" w:space="0" w:color="auto"/>
            <w:bottom w:val="none" w:sz="0" w:space="0" w:color="auto"/>
            <w:right w:val="none" w:sz="0" w:space="0" w:color="auto"/>
          </w:divBdr>
        </w:div>
        <w:div w:id="1591573922">
          <w:marLeft w:val="0"/>
          <w:marRight w:val="0"/>
          <w:marTop w:val="0"/>
          <w:marBottom w:val="0"/>
          <w:divBdr>
            <w:top w:val="none" w:sz="0" w:space="0" w:color="auto"/>
            <w:left w:val="none" w:sz="0" w:space="0" w:color="auto"/>
            <w:bottom w:val="none" w:sz="0" w:space="0" w:color="auto"/>
            <w:right w:val="none" w:sz="0" w:space="0" w:color="auto"/>
          </w:divBdr>
        </w:div>
        <w:div w:id="1436942390">
          <w:marLeft w:val="0"/>
          <w:marRight w:val="0"/>
          <w:marTop w:val="0"/>
          <w:marBottom w:val="0"/>
          <w:divBdr>
            <w:top w:val="none" w:sz="0" w:space="0" w:color="auto"/>
            <w:left w:val="none" w:sz="0" w:space="0" w:color="auto"/>
            <w:bottom w:val="none" w:sz="0" w:space="0" w:color="auto"/>
            <w:right w:val="none" w:sz="0" w:space="0" w:color="auto"/>
          </w:divBdr>
        </w:div>
        <w:div w:id="552039880">
          <w:marLeft w:val="0"/>
          <w:marRight w:val="0"/>
          <w:marTop w:val="0"/>
          <w:marBottom w:val="0"/>
          <w:divBdr>
            <w:top w:val="none" w:sz="0" w:space="0" w:color="auto"/>
            <w:left w:val="none" w:sz="0" w:space="0" w:color="auto"/>
            <w:bottom w:val="none" w:sz="0" w:space="0" w:color="auto"/>
            <w:right w:val="none" w:sz="0" w:space="0" w:color="auto"/>
          </w:divBdr>
        </w:div>
        <w:div w:id="359165065">
          <w:marLeft w:val="0"/>
          <w:marRight w:val="0"/>
          <w:marTop w:val="0"/>
          <w:marBottom w:val="0"/>
          <w:divBdr>
            <w:top w:val="none" w:sz="0" w:space="0" w:color="auto"/>
            <w:left w:val="none" w:sz="0" w:space="0" w:color="auto"/>
            <w:bottom w:val="none" w:sz="0" w:space="0" w:color="auto"/>
            <w:right w:val="none" w:sz="0" w:space="0" w:color="auto"/>
          </w:divBdr>
        </w:div>
        <w:div w:id="1644386967">
          <w:marLeft w:val="0"/>
          <w:marRight w:val="0"/>
          <w:marTop w:val="0"/>
          <w:marBottom w:val="0"/>
          <w:divBdr>
            <w:top w:val="none" w:sz="0" w:space="0" w:color="auto"/>
            <w:left w:val="none" w:sz="0" w:space="0" w:color="auto"/>
            <w:bottom w:val="none" w:sz="0" w:space="0" w:color="auto"/>
            <w:right w:val="none" w:sz="0" w:space="0" w:color="auto"/>
          </w:divBdr>
        </w:div>
        <w:div w:id="69624502">
          <w:marLeft w:val="0"/>
          <w:marRight w:val="0"/>
          <w:marTop w:val="0"/>
          <w:marBottom w:val="0"/>
          <w:divBdr>
            <w:top w:val="none" w:sz="0" w:space="0" w:color="auto"/>
            <w:left w:val="none" w:sz="0" w:space="0" w:color="auto"/>
            <w:bottom w:val="none" w:sz="0" w:space="0" w:color="auto"/>
            <w:right w:val="none" w:sz="0" w:space="0" w:color="auto"/>
          </w:divBdr>
        </w:div>
        <w:div w:id="174618691">
          <w:marLeft w:val="0"/>
          <w:marRight w:val="0"/>
          <w:marTop w:val="0"/>
          <w:marBottom w:val="0"/>
          <w:divBdr>
            <w:top w:val="none" w:sz="0" w:space="0" w:color="auto"/>
            <w:left w:val="none" w:sz="0" w:space="0" w:color="auto"/>
            <w:bottom w:val="none" w:sz="0" w:space="0" w:color="auto"/>
            <w:right w:val="none" w:sz="0" w:space="0" w:color="auto"/>
          </w:divBdr>
        </w:div>
        <w:div w:id="1477912799">
          <w:marLeft w:val="0"/>
          <w:marRight w:val="0"/>
          <w:marTop w:val="0"/>
          <w:marBottom w:val="0"/>
          <w:divBdr>
            <w:top w:val="none" w:sz="0" w:space="0" w:color="auto"/>
            <w:left w:val="none" w:sz="0" w:space="0" w:color="auto"/>
            <w:bottom w:val="none" w:sz="0" w:space="0" w:color="auto"/>
            <w:right w:val="none" w:sz="0" w:space="0" w:color="auto"/>
          </w:divBdr>
        </w:div>
        <w:div w:id="2038650644">
          <w:marLeft w:val="0"/>
          <w:marRight w:val="0"/>
          <w:marTop w:val="0"/>
          <w:marBottom w:val="0"/>
          <w:divBdr>
            <w:top w:val="none" w:sz="0" w:space="0" w:color="auto"/>
            <w:left w:val="none" w:sz="0" w:space="0" w:color="auto"/>
            <w:bottom w:val="none" w:sz="0" w:space="0" w:color="auto"/>
            <w:right w:val="none" w:sz="0" w:space="0" w:color="auto"/>
          </w:divBdr>
        </w:div>
        <w:div w:id="743182567">
          <w:marLeft w:val="0"/>
          <w:marRight w:val="0"/>
          <w:marTop w:val="0"/>
          <w:marBottom w:val="0"/>
          <w:divBdr>
            <w:top w:val="none" w:sz="0" w:space="0" w:color="auto"/>
            <w:left w:val="none" w:sz="0" w:space="0" w:color="auto"/>
            <w:bottom w:val="none" w:sz="0" w:space="0" w:color="auto"/>
            <w:right w:val="none" w:sz="0" w:space="0" w:color="auto"/>
          </w:divBdr>
        </w:div>
        <w:div w:id="108861664">
          <w:marLeft w:val="0"/>
          <w:marRight w:val="0"/>
          <w:marTop w:val="0"/>
          <w:marBottom w:val="0"/>
          <w:divBdr>
            <w:top w:val="none" w:sz="0" w:space="0" w:color="auto"/>
            <w:left w:val="none" w:sz="0" w:space="0" w:color="auto"/>
            <w:bottom w:val="none" w:sz="0" w:space="0" w:color="auto"/>
            <w:right w:val="none" w:sz="0" w:space="0" w:color="auto"/>
          </w:divBdr>
        </w:div>
        <w:div w:id="1331830663">
          <w:marLeft w:val="0"/>
          <w:marRight w:val="0"/>
          <w:marTop w:val="0"/>
          <w:marBottom w:val="0"/>
          <w:divBdr>
            <w:top w:val="none" w:sz="0" w:space="0" w:color="auto"/>
            <w:left w:val="none" w:sz="0" w:space="0" w:color="auto"/>
            <w:bottom w:val="none" w:sz="0" w:space="0" w:color="auto"/>
            <w:right w:val="none" w:sz="0" w:space="0" w:color="auto"/>
          </w:divBdr>
        </w:div>
        <w:div w:id="115684880">
          <w:marLeft w:val="0"/>
          <w:marRight w:val="0"/>
          <w:marTop w:val="0"/>
          <w:marBottom w:val="0"/>
          <w:divBdr>
            <w:top w:val="none" w:sz="0" w:space="0" w:color="auto"/>
            <w:left w:val="none" w:sz="0" w:space="0" w:color="auto"/>
            <w:bottom w:val="none" w:sz="0" w:space="0" w:color="auto"/>
            <w:right w:val="none" w:sz="0" w:space="0" w:color="auto"/>
          </w:divBdr>
        </w:div>
        <w:div w:id="532812645">
          <w:marLeft w:val="0"/>
          <w:marRight w:val="0"/>
          <w:marTop w:val="0"/>
          <w:marBottom w:val="0"/>
          <w:divBdr>
            <w:top w:val="none" w:sz="0" w:space="0" w:color="auto"/>
            <w:left w:val="none" w:sz="0" w:space="0" w:color="auto"/>
            <w:bottom w:val="none" w:sz="0" w:space="0" w:color="auto"/>
            <w:right w:val="none" w:sz="0" w:space="0" w:color="auto"/>
          </w:divBdr>
        </w:div>
        <w:div w:id="482083152">
          <w:marLeft w:val="0"/>
          <w:marRight w:val="0"/>
          <w:marTop w:val="0"/>
          <w:marBottom w:val="0"/>
          <w:divBdr>
            <w:top w:val="none" w:sz="0" w:space="0" w:color="auto"/>
            <w:left w:val="none" w:sz="0" w:space="0" w:color="auto"/>
            <w:bottom w:val="none" w:sz="0" w:space="0" w:color="auto"/>
            <w:right w:val="none" w:sz="0" w:space="0" w:color="auto"/>
          </w:divBdr>
        </w:div>
        <w:div w:id="1337344929">
          <w:marLeft w:val="0"/>
          <w:marRight w:val="0"/>
          <w:marTop w:val="0"/>
          <w:marBottom w:val="0"/>
          <w:divBdr>
            <w:top w:val="none" w:sz="0" w:space="0" w:color="auto"/>
            <w:left w:val="none" w:sz="0" w:space="0" w:color="auto"/>
            <w:bottom w:val="none" w:sz="0" w:space="0" w:color="auto"/>
            <w:right w:val="none" w:sz="0" w:space="0" w:color="auto"/>
          </w:divBdr>
        </w:div>
        <w:div w:id="557319962">
          <w:marLeft w:val="0"/>
          <w:marRight w:val="0"/>
          <w:marTop w:val="0"/>
          <w:marBottom w:val="0"/>
          <w:divBdr>
            <w:top w:val="none" w:sz="0" w:space="0" w:color="auto"/>
            <w:left w:val="none" w:sz="0" w:space="0" w:color="auto"/>
            <w:bottom w:val="none" w:sz="0" w:space="0" w:color="auto"/>
            <w:right w:val="none" w:sz="0" w:space="0" w:color="auto"/>
          </w:divBdr>
        </w:div>
        <w:div w:id="170804973">
          <w:marLeft w:val="0"/>
          <w:marRight w:val="0"/>
          <w:marTop w:val="0"/>
          <w:marBottom w:val="0"/>
          <w:divBdr>
            <w:top w:val="none" w:sz="0" w:space="0" w:color="auto"/>
            <w:left w:val="none" w:sz="0" w:space="0" w:color="auto"/>
            <w:bottom w:val="none" w:sz="0" w:space="0" w:color="auto"/>
            <w:right w:val="none" w:sz="0" w:space="0" w:color="auto"/>
          </w:divBdr>
        </w:div>
        <w:div w:id="527063634">
          <w:marLeft w:val="0"/>
          <w:marRight w:val="0"/>
          <w:marTop w:val="0"/>
          <w:marBottom w:val="0"/>
          <w:divBdr>
            <w:top w:val="none" w:sz="0" w:space="0" w:color="auto"/>
            <w:left w:val="none" w:sz="0" w:space="0" w:color="auto"/>
            <w:bottom w:val="none" w:sz="0" w:space="0" w:color="auto"/>
            <w:right w:val="none" w:sz="0" w:space="0" w:color="auto"/>
          </w:divBdr>
        </w:div>
        <w:div w:id="592130155">
          <w:marLeft w:val="0"/>
          <w:marRight w:val="0"/>
          <w:marTop w:val="0"/>
          <w:marBottom w:val="0"/>
          <w:divBdr>
            <w:top w:val="none" w:sz="0" w:space="0" w:color="auto"/>
            <w:left w:val="none" w:sz="0" w:space="0" w:color="auto"/>
            <w:bottom w:val="none" w:sz="0" w:space="0" w:color="auto"/>
            <w:right w:val="none" w:sz="0" w:space="0" w:color="auto"/>
          </w:divBdr>
        </w:div>
        <w:div w:id="350105948">
          <w:marLeft w:val="0"/>
          <w:marRight w:val="0"/>
          <w:marTop w:val="0"/>
          <w:marBottom w:val="0"/>
          <w:divBdr>
            <w:top w:val="none" w:sz="0" w:space="0" w:color="auto"/>
            <w:left w:val="none" w:sz="0" w:space="0" w:color="auto"/>
            <w:bottom w:val="none" w:sz="0" w:space="0" w:color="auto"/>
            <w:right w:val="none" w:sz="0" w:space="0" w:color="auto"/>
          </w:divBdr>
        </w:div>
        <w:div w:id="464741593">
          <w:marLeft w:val="0"/>
          <w:marRight w:val="0"/>
          <w:marTop w:val="0"/>
          <w:marBottom w:val="0"/>
          <w:divBdr>
            <w:top w:val="none" w:sz="0" w:space="0" w:color="auto"/>
            <w:left w:val="none" w:sz="0" w:space="0" w:color="auto"/>
            <w:bottom w:val="none" w:sz="0" w:space="0" w:color="auto"/>
            <w:right w:val="none" w:sz="0" w:space="0" w:color="auto"/>
          </w:divBdr>
        </w:div>
        <w:div w:id="51853897">
          <w:marLeft w:val="0"/>
          <w:marRight w:val="0"/>
          <w:marTop w:val="0"/>
          <w:marBottom w:val="0"/>
          <w:divBdr>
            <w:top w:val="none" w:sz="0" w:space="0" w:color="auto"/>
            <w:left w:val="none" w:sz="0" w:space="0" w:color="auto"/>
            <w:bottom w:val="none" w:sz="0" w:space="0" w:color="auto"/>
            <w:right w:val="none" w:sz="0" w:space="0" w:color="auto"/>
          </w:divBdr>
        </w:div>
        <w:div w:id="466289061">
          <w:marLeft w:val="0"/>
          <w:marRight w:val="0"/>
          <w:marTop w:val="0"/>
          <w:marBottom w:val="0"/>
          <w:divBdr>
            <w:top w:val="none" w:sz="0" w:space="0" w:color="auto"/>
            <w:left w:val="none" w:sz="0" w:space="0" w:color="auto"/>
            <w:bottom w:val="none" w:sz="0" w:space="0" w:color="auto"/>
            <w:right w:val="none" w:sz="0" w:space="0" w:color="auto"/>
          </w:divBdr>
        </w:div>
        <w:div w:id="473791306">
          <w:marLeft w:val="0"/>
          <w:marRight w:val="0"/>
          <w:marTop w:val="0"/>
          <w:marBottom w:val="0"/>
          <w:divBdr>
            <w:top w:val="none" w:sz="0" w:space="0" w:color="auto"/>
            <w:left w:val="none" w:sz="0" w:space="0" w:color="auto"/>
            <w:bottom w:val="none" w:sz="0" w:space="0" w:color="auto"/>
            <w:right w:val="none" w:sz="0" w:space="0" w:color="auto"/>
          </w:divBdr>
        </w:div>
        <w:div w:id="1759710475">
          <w:marLeft w:val="0"/>
          <w:marRight w:val="0"/>
          <w:marTop w:val="0"/>
          <w:marBottom w:val="0"/>
          <w:divBdr>
            <w:top w:val="none" w:sz="0" w:space="0" w:color="auto"/>
            <w:left w:val="none" w:sz="0" w:space="0" w:color="auto"/>
            <w:bottom w:val="none" w:sz="0" w:space="0" w:color="auto"/>
            <w:right w:val="none" w:sz="0" w:space="0" w:color="auto"/>
          </w:divBdr>
        </w:div>
        <w:div w:id="1475096828">
          <w:marLeft w:val="0"/>
          <w:marRight w:val="0"/>
          <w:marTop w:val="0"/>
          <w:marBottom w:val="0"/>
          <w:divBdr>
            <w:top w:val="none" w:sz="0" w:space="0" w:color="auto"/>
            <w:left w:val="none" w:sz="0" w:space="0" w:color="auto"/>
            <w:bottom w:val="none" w:sz="0" w:space="0" w:color="auto"/>
            <w:right w:val="none" w:sz="0" w:space="0" w:color="auto"/>
          </w:divBdr>
        </w:div>
        <w:div w:id="977104024">
          <w:marLeft w:val="0"/>
          <w:marRight w:val="0"/>
          <w:marTop w:val="0"/>
          <w:marBottom w:val="0"/>
          <w:divBdr>
            <w:top w:val="none" w:sz="0" w:space="0" w:color="auto"/>
            <w:left w:val="none" w:sz="0" w:space="0" w:color="auto"/>
            <w:bottom w:val="none" w:sz="0" w:space="0" w:color="auto"/>
            <w:right w:val="none" w:sz="0" w:space="0" w:color="auto"/>
          </w:divBdr>
        </w:div>
        <w:div w:id="439297122">
          <w:marLeft w:val="0"/>
          <w:marRight w:val="0"/>
          <w:marTop w:val="0"/>
          <w:marBottom w:val="0"/>
          <w:divBdr>
            <w:top w:val="none" w:sz="0" w:space="0" w:color="auto"/>
            <w:left w:val="none" w:sz="0" w:space="0" w:color="auto"/>
            <w:bottom w:val="none" w:sz="0" w:space="0" w:color="auto"/>
            <w:right w:val="none" w:sz="0" w:space="0" w:color="auto"/>
          </w:divBdr>
        </w:div>
        <w:div w:id="1476949356">
          <w:marLeft w:val="0"/>
          <w:marRight w:val="0"/>
          <w:marTop w:val="0"/>
          <w:marBottom w:val="0"/>
          <w:divBdr>
            <w:top w:val="none" w:sz="0" w:space="0" w:color="auto"/>
            <w:left w:val="none" w:sz="0" w:space="0" w:color="auto"/>
            <w:bottom w:val="none" w:sz="0" w:space="0" w:color="auto"/>
            <w:right w:val="none" w:sz="0" w:space="0" w:color="auto"/>
          </w:divBdr>
        </w:div>
        <w:div w:id="1368870823">
          <w:marLeft w:val="0"/>
          <w:marRight w:val="0"/>
          <w:marTop w:val="0"/>
          <w:marBottom w:val="0"/>
          <w:divBdr>
            <w:top w:val="none" w:sz="0" w:space="0" w:color="auto"/>
            <w:left w:val="none" w:sz="0" w:space="0" w:color="auto"/>
            <w:bottom w:val="none" w:sz="0" w:space="0" w:color="auto"/>
            <w:right w:val="none" w:sz="0" w:space="0" w:color="auto"/>
          </w:divBdr>
        </w:div>
        <w:div w:id="1413702242">
          <w:marLeft w:val="0"/>
          <w:marRight w:val="0"/>
          <w:marTop w:val="0"/>
          <w:marBottom w:val="0"/>
          <w:divBdr>
            <w:top w:val="none" w:sz="0" w:space="0" w:color="auto"/>
            <w:left w:val="none" w:sz="0" w:space="0" w:color="auto"/>
            <w:bottom w:val="none" w:sz="0" w:space="0" w:color="auto"/>
            <w:right w:val="none" w:sz="0" w:space="0" w:color="auto"/>
          </w:divBdr>
        </w:div>
        <w:div w:id="2084519791">
          <w:marLeft w:val="0"/>
          <w:marRight w:val="0"/>
          <w:marTop w:val="0"/>
          <w:marBottom w:val="0"/>
          <w:divBdr>
            <w:top w:val="none" w:sz="0" w:space="0" w:color="auto"/>
            <w:left w:val="none" w:sz="0" w:space="0" w:color="auto"/>
            <w:bottom w:val="none" w:sz="0" w:space="0" w:color="auto"/>
            <w:right w:val="none" w:sz="0" w:space="0" w:color="auto"/>
          </w:divBdr>
        </w:div>
        <w:div w:id="671303003">
          <w:marLeft w:val="0"/>
          <w:marRight w:val="0"/>
          <w:marTop w:val="0"/>
          <w:marBottom w:val="0"/>
          <w:divBdr>
            <w:top w:val="none" w:sz="0" w:space="0" w:color="auto"/>
            <w:left w:val="none" w:sz="0" w:space="0" w:color="auto"/>
            <w:bottom w:val="none" w:sz="0" w:space="0" w:color="auto"/>
            <w:right w:val="none" w:sz="0" w:space="0" w:color="auto"/>
          </w:divBdr>
        </w:div>
        <w:div w:id="1435201762">
          <w:marLeft w:val="0"/>
          <w:marRight w:val="0"/>
          <w:marTop w:val="0"/>
          <w:marBottom w:val="0"/>
          <w:divBdr>
            <w:top w:val="none" w:sz="0" w:space="0" w:color="auto"/>
            <w:left w:val="none" w:sz="0" w:space="0" w:color="auto"/>
            <w:bottom w:val="none" w:sz="0" w:space="0" w:color="auto"/>
            <w:right w:val="none" w:sz="0" w:space="0" w:color="auto"/>
          </w:divBdr>
        </w:div>
        <w:div w:id="815071318">
          <w:marLeft w:val="0"/>
          <w:marRight w:val="0"/>
          <w:marTop w:val="0"/>
          <w:marBottom w:val="0"/>
          <w:divBdr>
            <w:top w:val="none" w:sz="0" w:space="0" w:color="auto"/>
            <w:left w:val="none" w:sz="0" w:space="0" w:color="auto"/>
            <w:bottom w:val="none" w:sz="0" w:space="0" w:color="auto"/>
            <w:right w:val="none" w:sz="0" w:space="0" w:color="auto"/>
          </w:divBdr>
        </w:div>
        <w:div w:id="1976139288">
          <w:marLeft w:val="0"/>
          <w:marRight w:val="0"/>
          <w:marTop w:val="0"/>
          <w:marBottom w:val="0"/>
          <w:divBdr>
            <w:top w:val="none" w:sz="0" w:space="0" w:color="auto"/>
            <w:left w:val="none" w:sz="0" w:space="0" w:color="auto"/>
            <w:bottom w:val="none" w:sz="0" w:space="0" w:color="auto"/>
            <w:right w:val="none" w:sz="0" w:space="0" w:color="auto"/>
          </w:divBdr>
        </w:div>
        <w:div w:id="178744137">
          <w:marLeft w:val="0"/>
          <w:marRight w:val="0"/>
          <w:marTop w:val="0"/>
          <w:marBottom w:val="0"/>
          <w:divBdr>
            <w:top w:val="none" w:sz="0" w:space="0" w:color="auto"/>
            <w:left w:val="none" w:sz="0" w:space="0" w:color="auto"/>
            <w:bottom w:val="none" w:sz="0" w:space="0" w:color="auto"/>
            <w:right w:val="none" w:sz="0" w:space="0" w:color="auto"/>
          </w:divBdr>
        </w:div>
        <w:div w:id="14507986">
          <w:marLeft w:val="0"/>
          <w:marRight w:val="0"/>
          <w:marTop w:val="0"/>
          <w:marBottom w:val="0"/>
          <w:divBdr>
            <w:top w:val="none" w:sz="0" w:space="0" w:color="auto"/>
            <w:left w:val="none" w:sz="0" w:space="0" w:color="auto"/>
            <w:bottom w:val="none" w:sz="0" w:space="0" w:color="auto"/>
            <w:right w:val="none" w:sz="0" w:space="0" w:color="auto"/>
          </w:divBdr>
        </w:div>
        <w:div w:id="536428226">
          <w:marLeft w:val="0"/>
          <w:marRight w:val="0"/>
          <w:marTop w:val="0"/>
          <w:marBottom w:val="0"/>
          <w:divBdr>
            <w:top w:val="none" w:sz="0" w:space="0" w:color="auto"/>
            <w:left w:val="none" w:sz="0" w:space="0" w:color="auto"/>
            <w:bottom w:val="none" w:sz="0" w:space="0" w:color="auto"/>
            <w:right w:val="none" w:sz="0" w:space="0" w:color="auto"/>
          </w:divBdr>
        </w:div>
        <w:div w:id="862594370">
          <w:marLeft w:val="0"/>
          <w:marRight w:val="0"/>
          <w:marTop w:val="0"/>
          <w:marBottom w:val="0"/>
          <w:divBdr>
            <w:top w:val="none" w:sz="0" w:space="0" w:color="auto"/>
            <w:left w:val="none" w:sz="0" w:space="0" w:color="auto"/>
            <w:bottom w:val="none" w:sz="0" w:space="0" w:color="auto"/>
            <w:right w:val="none" w:sz="0" w:space="0" w:color="auto"/>
          </w:divBdr>
        </w:div>
        <w:div w:id="1683581459">
          <w:marLeft w:val="0"/>
          <w:marRight w:val="0"/>
          <w:marTop w:val="0"/>
          <w:marBottom w:val="0"/>
          <w:divBdr>
            <w:top w:val="none" w:sz="0" w:space="0" w:color="auto"/>
            <w:left w:val="none" w:sz="0" w:space="0" w:color="auto"/>
            <w:bottom w:val="none" w:sz="0" w:space="0" w:color="auto"/>
            <w:right w:val="none" w:sz="0" w:space="0" w:color="auto"/>
          </w:divBdr>
        </w:div>
        <w:div w:id="1939020831">
          <w:marLeft w:val="0"/>
          <w:marRight w:val="0"/>
          <w:marTop w:val="0"/>
          <w:marBottom w:val="0"/>
          <w:divBdr>
            <w:top w:val="none" w:sz="0" w:space="0" w:color="auto"/>
            <w:left w:val="none" w:sz="0" w:space="0" w:color="auto"/>
            <w:bottom w:val="none" w:sz="0" w:space="0" w:color="auto"/>
            <w:right w:val="none" w:sz="0" w:space="0" w:color="auto"/>
          </w:divBdr>
        </w:div>
        <w:div w:id="1472480829">
          <w:marLeft w:val="0"/>
          <w:marRight w:val="0"/>
          <w:marTop w:val="0"/>
          <w:marBottom w:val="0"/>
          <w:divBdr>
            <w:top w:val="none" w:sz="0" w:space="0" w:color="auto"/>
            <w:left w:val="none" w:sz="0" w:space="0" w:color="auto"/>
            <w:bottom w:val="none" w:sz="0" w:space="0" w:color="auto"/>
            <w:right w:val="none" w:sz="0" w:space="0" w:color="auto"/>
          </w:divBdr>
        </w:div>
        <w:div w:id="690498609">
          <w:marLeft w:val="0"/>
          <w:marRight w:val="0"/>
          <w:marTop w:val="0"/>
          <w:marBottom w:val="0"/>
          <w:divBdr>
            <w:top w:val="none" w:sz="0" w:space="0" w:color="auto"/>
            <w:left w:val="none" w:sz="0" w:space="0" w:color="auto"/>
            <w:bottom w:val="none" w:sz="0" w:space="0" w:color="auto"/>
            <w:right w:val="none" w:sz="0" w:space="0" w:color="auto"/>
          </w:divBdr>
        </w:div>
        <w:div w:id="1630629482">
          <w:marLeft w:val="0"/>
          <w:marRight w:val="0"/>
          <w:marTop w:val="0"/>
          <w:marBottom w:val="0"/>
          <w:divBdr>
            <w:top w:val="none" w:sz="0" w:space="0" w:color="auto"/>
            <w:left w:val="none" w:sz="0" w:space="0" w:color="auto"/>
            <w:bottom w:val="none" w:sz="0" w:space="0" w:color="auto"/>
            <w:right w:val="none" w:sz="0" w:space="0" w:color="auto"/>
          </w:divBdr>
        </w:div>
        <w:div w:id="340664718">
          <w:marLeft w:val="0"/>
          <w:marRight w:val="0"/>
          <w:marTop w:val="0"/>
          <w:marBottom w:val="0"/>
          <w:divBdr>
            <w:top w:val="none" w:sz="0" w:space="0" w:color="auto"/>
            <w:left w:val="none" w:sz="0" w:space="0" w:color="auto"/>
            <w:bottom w:val="none" w:sz="0" w:space="0" w:color="auto"/>
            <w:right w:val="none" w:sz="0" w:space="0" w:color="auto"/>
          </w:divBdr>
        </w:div>
        <w:div w:id="1461026292">
          <w:marLeft w:val="0"/>
          <w:marRight w:val="0"/>
          <w:marTop w:val="0"/>
          <w:marBottom w:val="0"/>
          <w:divBdr>
            <w:top w:val="none" w:sz="0" w:space="0" w:color="auto"/>
            <w:left w:val="none" w:sz="0" w:space="0" w:color="auto"/>
            <w:bottom w:val="none" w:sz="0" w:space="0" w:color="auto"/>
            <w:right w:val="none" w:sz="0" w:space="0" w:color="auto"/>
          </w:divBdr>
        </w:div>
        <w:div w:id="427968654">
          <w:marLeft w:val="0"/>
          <w:marRight w:val="0"/>
          <w:marTop w:val="0"/>
          <w:marBottom w:val="0"/>
          <w:divBdr>
            <w:top w:val="none" w:sz="0" w:space="0" w:color="auto"/>
            <w:left w:val="none" w:sz="0" w:space="0" w:color="auto"/>
            <w:bottom w:val="none" w:sz="0" w:space="0" w:color="auto"/>
            <w:right w:val="none" w:sz="0" w:space="0" w:color="auto"/>
          </w:divBdr>
        </w:div>
        <w:div w:id="190337910">
          <w:marLeft w:val="0"/>
          <w:marRight w:val="0"/>
          <w:marTop w:val="0"/>
          <w:marBottom w:val="0"/>
          <w:divBdr>
            <w:top w:val="none" w:sz="0" w:space="0" w:color="auto"/>
            <w:left w:val="none" w:sz="0" w:space="0" w:color="auto"/>
            <w:bottom w:val="none" w:sz="0" w:space="0" w:color="auto"/>
            <w:right w:val="none" w:sz="0" w:space="0" w:color="auto"/>
          </w:divBdr>
        </w:div>
        <w:div w:id="9458425">
          <w:marLeft w:val="0"/>
          <w:marRight w:val="0"/>
          <w:marTop w:val="0"/>
          <w:marBottom w:val="0"/>
          <w:divBdr>
            <w:top w:val="none" w:sz="0" w:space="0" w:color="auto"/>
            <w:left w:val="none" w:sz="0" w:space="0" w:color="auto"/>
            <w:bottom w:val="none" w:sz="0" w:space="0" w:color="auto"/>
            <w:right w:val="none" w:sz="0" w:space="0" w:color="auto"/>
          </w:divBdr>
        </w:div>
        <w:div w:id="752556949">
          <w:marLeft w:val="0"/>
          <w:marRight w:val="0"/>
          <w:marTop w:val="0"/>
          <w:marBottom w:val="0"/>
          <w:divBdr>
            <w:top w:val="none" w:sz="0" w:space="0" w:color="auto"/>
            <w:left w:val="none" w:sz="0" w:space="0" w:color="auto"/>
            <w:bottom w:val="none" w:sz="0" w:space="0" w:color="auto"/>
            <w:right w:val="none" w:sz="0" w:space="0" w:color="auto"/>
          </w:divBdr>
        </w:div>
        <w:div w:id="765809448">
          <w:marLeft w:val="0"/>
          <w:marRight w:val="0"/>
          <w:marTop w:val="0"/>
          <w:marBottom w:val="0"/>
          <w:divBdr>
            <w:top w:val="none" w:sz="0" w:space="0" w:color="auto"/>
            <w:left w:val="none" w:sz="0" w:space="0" w:color="auto"/>
            <w:bottom w:val="none" w:sz="0" w:space="0" w:color="auto"/>
            <w:right w:val="none" w:sz="0" w:space="0" w:color="auto"/>
          </w:divBdr>
        </w:div>
        <w:div w:id="1295210315">
          <w:marLeft w:val="0"/>
          <w:marRight w:val="0"/>
          <w:marTop w:val="0"/>
          <w:marBottom w:val="0"/>
          <w:divBdr>
            <w:top w:val="none" w:sz="0" w:space="0" w:color="auto"/>
            <w:left w:val="none" w:sz="0" w:space="0" w:color="auto"/>
            <w:bottom w:val="none" w:sz="0" w:space="0" w:color="auto"/>
            <w:right w:val="none" w:sz="0" w:space="0" w:color="auto"/>
          </w:divBdr>
        </w:div>
        <w:div w:id="2105566095">
          <w:marLeft w:val="0"/>
          <w:marRight w:val="0"/>
          <w:marTop w:val="0"/>
          <w:marBottom w:val="0"/>
          <w:divBdr>
            <w:top w:val="none" w:sz="0" w:space="0" w:color="auto"/>
            <w:left w:val="none" w:sz="0" w:space="0" w:color="auto"/>
            <w:bottom w:val="none" w:sz="0" w:space="0" w:color="auto"/>
            <w:right w:val="none" w:sz="0" w:space="0" w:color="auto"/>
          </w:divBdr>
        </w:div>
        <w:div w:id="2056158552">
          <w:marLeft w:val="0"/>
          <w:marRight w:val="0"/>
          <w:marTop w:val="0"/>
          <w:marBottom w:val="0"/>
          <w:divBdr>
            <w:top w:val="none" w:sz="0" w:space="0" w:color="auto"/>
            <w:left w:val="none" w:sz="0" w:space="0" w:color="auto"/>
            <w:bottom w:val="none" w:sz="0" w:space="0" w:color="auto"/>
            <w:right w:val="none" w:sz="0" w:space="0" w:color="auto"/>
          </w:divBdr>
        </w:div>
        <w:div w:id="1438482284">
          <w:marLeft w:val="0"/>
          <w:marRight w:val="0"/>
          <w:marTop w:val="0"/>
          <w:marBottom w:val="0"/>
          <w:divBdr>
            <w:top w:val="none" w:sz="0" w:space="0" w:color="auto"/>
            <w:left w:val="none" w:sz="0" w:space="0" w:color="auto"/>
            <w:bottom w:val="none" w:sz="0" w:space="0" w:color="auto"/>
            <w:right w:val="none" w:sz="0" w:space="0" w:color="auto"/>
          </w:divBdr>
        </w:div>
        <w:div w:id="252323807">
          <w:marLeft w:val="0"/>
          <w:marRight w:val="0"/>
          <w:marTop w:val="0"/>
          <w:marBottom w:val="0"/>
          <w:divBdr>
            <w:top w:val="none" w:sz="0" w:space="0" w:color="auto"/>
            <w:left w:val="none" w:sz="0" w:space="0" w:color="auto"/>
            <w:bottom w:val="none" w:sz="0" w:space="0" w:color="auto"/>
            <w:right w:val="none" w:sz="0" w:space="0" w:color="auto"/>
          </w:divBdr>
        </w:div>
        <w:div w:id="491144493">
          <w:marLeft w:val="0"/>
          <w:marRight w:val="0"/>
          <w:marTop w:val="0"/>
          <w:marBottom w:val="0"/>
          <w:divBdr>
            <w:top w:val="none" w:sz="0" w:space="0" w:color="auto"/>
            <w:left w:val="none" w:sz="0" w:space="0" w:color="auto"/>
            <w:bottom w:val="none" w:sz="0" w:space="0" w:color="auto"/>
            <w:right w:val="none" w:sz="0" w:space="0" w:color="auto"/>
          </w:divBdr>
        </w:div>
        <w:div w:id="1800537123">
          <w:marLeft w:val="0"/>
          <w:marRight w:val="0"/>
          <w:marTop w:val="0"/>
          <w:marBottom w:val="0"/>
          <w:divBdr>
            <w:top w:val="none" w:sz="0" w:space="0" w:color="auto"/>
            <w:left w:val="none" w:sz="0" w:space="0" w:color="auto"/>
            <w:bottom w:val="none" w:sz="0" w:space="0" w:color="auto"/>
            <w:right w:val="none" w:sz="0" w:space="0" w:color="auto"/>
          </w:divBdr>
        </w:div>
        <w:div w:id="828597412">
          <w:marLeft w:val="0"/>
          <w:marRight w:val="0"/>
          <w:marTop w:val="0"/>
          <w:marBottom w:val="0"/>
          <w:divBdr>
            <w:top w:val="none" w:sz="0" w:space="0" w:color="auto"/>
            <w:left w:val="none" w:sz="0" w:space="0" w:color="auto"/>
            <w:bottom w:val="none" w:sz="0" w:space="0" w:color="auto"/>
            <w:right w:val="none" w:sz="0" w:space="0" w:color="auto"/>
          </w:divBdr>
        </w:div>
        <w:div w:id="514539824">
          <w:marLeft w:val="0"/>
          <w:marRight w:val="0"/>
          <w:marTop w:val="0"/>
          <w:marBottom w:val="0"/>
          <w:divBdr>
            <w:top w:val="none" w:sz="0" w:space="0" w:color="auto"/>
            <w:left w:val="none" w:sz="0" w:space="0" w:color="auto"/>
            <w:bottom w:val="none" w:sz="0" w:space="0" w:color="auto"/>
            <w:right w:val="none" w:sz="0" w:space="0" w:color="auto"/>
          </w:divBdr>
        </w:div>
        <w:div w:id="1916478194">
          <w:marLeft w:val="0"/>
          <w:marRight w:val="0"/>
          <w:marTop w:val="0"/>
          <w:marBottom w:val="0"/>
          <w:divBdr>
            <w:top w:val="none" w:sz="0" w:space="0" w:color="auto"/>
            <w:left w:val="none" w:sz="0" w:space="0" w:color="auto"/>
            <w:bottom w:val="none" w:sz="0" w:space="0" w:color="auto"/>
            <w:right w:val="none" w:sz="0" w:space="0" w:color="auto"/>
          </w:divBdr>
        </w:div>
        <w:div w:id="740257445">
          <w:marLeft w:val="0"/>
          <w:marRight w:val="0"/>
          <w:marTop w:val="0"/>
          <w:marBottom w:val="0"/>
          <w:divBdr>
            <w:top w:val="none" w:sz="0" w:space="0" w:color="auto"/>
            <w:left w:val="none" w:sz="0" w:space="0" w:color="auto"/>
            <w:bottom w:val="none" w:sz="0" w:space="0" w:color="auto"/>
            <w:right w:val="none" w:sz="0" w:space="0" w:color="auto"/>
          </w:divBdr>
        </w:div>
        <w:div w:id="1368142490">
          <w:marLeft w:val="0"/>
          <w:marRight w:val="0"/>
          <w:marTop w:val="0"/>
          <w:marBottom w:val="0"/>
          <w:divBdr>
            <w:top w:val="none" w:sz="0" w:space="0" w:color="auto"/>
            <w:left w:val="none" w:sz="0" w:space="0" w:color="auto"/>
            <w:bottom w:val="none" w:sz="0" w:space="0" w:color="auto"/>
            <w:right w:val="none" w:sz="0" w:space="0" w:color="auto"/>
          </w:divBdr>
        </w:div>
        <w:div w:id="1330449577">
          <w:marLeft w:val="0"/>
          <w:marRight w:val="0"/>
          <w:marTop w:val="0"/>
          <w:marBottom w:val="0"/>
          <w:divBdr>
            <w:top w:val="none" w:sz="0" w:space="0" w:color="auto"/>
            <w:left w:val="none" w:sz="0" w:space="0" w:color="auto"/>
            <w:bottom w:val="none" w:sz="0" w:space="0" w:color="auto"/>
            <w:right w:val="none" w:sz="0" w:space="0" w:color="auto"/>
          </w:divBdr>
        </w:div>
        <w:div w:id="1113863519">
          <w:marLeft w:val="0"/>
          <w:marRight w:val="0"/>
          <w:marTop w:val="0"/>
          <w:marBottom w:val="0"/>
          <w:divBdr>
            <w:top w:val="none" w:sz="0" w:space="0" w:color="auto"/>
            <w:left w:val="none" w:sz="0" w:space="0" w:color="auto"/>
            <w:bottom w:val="none" w:sz="0" w:space="0" w:color="auto"/>
            <w:right w:val="none" w:sz="0" w:space="0" w:color="auto"/>
          </w:divBdr>
        </w:div>
        <w:div w:id="650720323">
          <w:marLeft w:val="0"/>
          <w:marRight w:val="0"/>
          <w:marTop w:val="0"/>
          <w:marBottom w:val="0"/>
          <w:divBdr>
            <w:top w:val="none" w:sz="0" w:space="0" w:color="auto"/>
            <w:left w:val="none" w:sz="0" w:space="0" w:color="auto"/>
            <w:bottom w:val="none" w:sz="0" w:space="0" w:color="auto"/>
            <w:right w:val="none" w:sz="0" w:space="0" w:color="auto"/>
          </w:divBdr>
        </w:div>
        <w:div w:id="415370078">
          <w:marLeft w:val="0"/>
          <w:marRight w:val="0"/>
          <w:marTop w:val="0"/>
          <w:marBottom w:val="0"/>
          <w:divBdr>
            <w:top w:val="none" w:sz="0" w:space="0" w:color="auto"/>
            <w:left w:val="none" w:sz="0" w:space="0" w:color="auto"/>
            <w:bottom w:val="none" w:sz="0" w:space="0" w:color="auto"/>
            <w:right w:val="none" w:sz="0" w:space="0" w:color="auto"/>
          </w:divBdr>
        </w:div>
        <w:div w:id="628391105">
          <w:marLeft w:val="0"/>
          <w:marRight w:val="0"/>
          <w:marTop w:val="0"/>
          <w:marBottom w:val="0"/>
          <w:divBdr>
            <w:top w:val="none" w:sz="0" w:space="0" w:color="auto"/>
            <w:left w:val="none" w:sz="0" w:space="0" w:color="auto"/>
            <w:bottom w:val="none" w:sz="0" w:space="0" w:color="auto"/>
            <w:right w:val="none" w:sz="0" w:space="0" w:color="auto"/>
          </w:divBdr>
        </w:div>
        <w:div w:id="833641053">
          <w:marLeft w:val="0"/>
          <w:marRight w:val="0"/>
          <w:marTop w:val="0"/>
          <w:marBottom w:val="0"/>
          <w:divBdr>
            <w:top w:val="none" w:sz="0" w:space="0" w:color="auto"/>
            <w:left w:val="none" w:sz="0" w:space="0" w:color="auto"/>
            <w:bottom w:val="none" w:sz="0" w:space="0" w:color="auto"/>
            <w:right w:val="none" w:sz="0" w:space="0" w:color="auto"/>
          </w:divBdr>
        </w:div>
        <w:div w:id="1171094680">
          <w:marLeft w:val="0"/>
          <w:marRight w:val="0"/>
          <w:marTop w:val="0"/>
          <w:marBottom w:val="0"/>
          <w:divBdr>
            <w:top w:val="none" w:sz="0" w:space="0" w:color="auto"/>
            <w:left w:val="none" w:sz="0" w:space="0" w:color="auto"/>
            <w:bottom w:val="none" w:sz="0" w:space="0" w:color="auto"/>
            <w:right w:val="none" w:sz="0" w:space="0" w:color="auto"/>
          </w:divBdr>
        </w:div>
        <w:div w:id="21516924">
          <w:marLeft w:val="0"/>
          <w:marRight w:val="0"/>
          <w:marTop w:val="0"/>
          <w:marBottom w:val="0"/>
          <w:divBdr>
            <w:top w:val="none" w:sz="0" w:space="0" w:color="auto"/>
            <w:left w:val="none" w:sz="0" w:space="0" w:color="auto"/>
            <w:bottom w:val="none" w:sz="0" w:space="0" w:color="auto"/>
            <w:right w:val="none" w:sz="0" w:space="0" w:color="auto"/>
          </w:divBdr>
        </w:div>
        <w:div w:id="117382851">
          <w:marLeft w:val="0"/>
          <w:marRight w:val="0"/>
          <w:marTop w:val="0"/>
          <w:marBottom w:val="0"/>
          <w:divBdr>
            <w:top w:val="none" w:sz="0" w:space="0" w:color="auto"/>
            <w:left w:val="none" w:sz="0" w:space="0" w:color="auto"/>
            <w:bottom w:val="none" w:sz="0" w:space="0" w:color="auto"/>
            <w:right w:val="none" w:sz="0" w:space="0" w:color="auto"/>
          </w:divBdr>
        </w:div>
        <w:div w:id="744761491">
          <w:marLeft w:val="0"/>
          <w:marRight w:val="0"/>
          <w:marTop w:val="0"/>
          <w:marBottom w:val="0"/>
          <w:divBdr>
            <w:top w:val="none" w:sz="0" w:space="0" w:color="auto"/>
            <w:left w:val="none" w:sz="0" w:space="0" w:color="auto"/>
            <w:bottom w:val="none" w:sz="0" w:space="0" w:color="auto"/>
            <w:right w:val="none" w:sz="0" w:space="0" w:color="auto"/>
          </w:divBdr>
        </w:div>
        <w:div w:id="357703740">
          <w:marLeft w:val="0"/>
          <w:marRight w:val="0"/>
          <w:marTop w:val="0"/>
          <w:marBottom w:val="0"/>
          <w:divBdr>
            <w:top w:val="none" w:sz="0" w:space="0" w:color="auto"/>
            <w:left w:val="none" w:sz="0" w:space="0" w:color="auto"/>
            <w:bottom w:val="none" w:sz="0" w:space="0" w:color="auto"/>
            <w:right w:val="none" w:sz="0" w:space="0" w:color="auto"/>
          </w:divBdr>
        </w:div>
        <w:div w:id="670569592">
          <w:marLeft w:val="0"/>
          <w:marRight w:val="0"/>
          <w:marTop w:val="0"/>
          <w:marBottom w:val="0"/>
          <w:divBdr>
            <w:top w:val="none" w:sz="0" w:space="0" w:color="auto"/>
            <w:left w:val="none" w:sz="0" w:space="0" w:color="auto"/>
            <w:bottom w:val="none" w:sz="0" w:space="0" w:color="auto"/>
            <w:right w:val="none" w:sz="0" w:space="0" w:color="auto"/>
          </w:divBdr>
        </w:div>
        <w:div w:id="1040933784">
          <w:marLeft w:val="0"/>
          <w:marRight w:val="0"/>
          <w:marTop w:val="0"/>
          <w:marBottom w:val="0"/>
          <w:divBdr>
            <w:top w:val="none" w:sz="0" w:space="0" w:color="auto"/>
            <w:left w:val="none" w:sz="0" w:space="0" w:color="auto"/>
            <w:bottom w:val="none" w:sz="0" w:space="0" w:color="auto"/>
            <w:right w:val="none" w:sz="0" w:space="0" w:color="auto"/>
          </w:divBdr>
        </w:div>
        <w:div w:id="1540244567">
          <w:marLeft w:val="0"/>
          <w:marRight w:val="0"/>
          <w:marTop w:val="0"/>
          <w:marBottom w:val="0"/>
          <w:divBdr>
            <w:top w:val="none" w:sz="0" w:space="0" w:color="auto"/>
            <w:left w:val="none" w:sz="0" w:space="0" w:color="auto"/>
            <w:bottom w:val="none" w:sz="0" w:space="0" w:color="auto"/>
            <w:right w:val="none" w:sz="0" w:space="0" w:color="auto"/>
          </w:divBdr>
        </w:div>
        <w:div w:id="1820074907">
          <w:marLeft w:val="0"/>
          <w:marRight w:val="0"/>
          <w:marTop w:val="0"/>
          <w:marBottom w:val="0"/>
          <w:divBdr>
            <w:top w:val="none" w:sz="0" w:space="0" w:color="auto"/>
            <w:left w:val="none" w:sz="0" w:space="0" w:color="auto"/>
            <w:bottom w:val="none" w:sz="0" w:space="0" w:color="auto"/>
            <w:right w:val="none" w:sz="0" w:space="0" w:color="auto"/>
          </w:divBdr>
        </w:div>
        <w:div w:id="2009402461">
          <w:marLeft w:val="0"/>
          <w:marRight w:val="0"/>
          <w:marTop w:val="0"/>
          <w:marBottom w:val="0"/>
          <w:divBdr>
            <w:top w:val="none" w:sz="0" w:space="0" w:color="auto"/>
            <w:left w:val="none" w:sz="0" w:space="0" w:color="auto"/>
            <w:bottom w:val="none" w:sz="0" w:space="0" w:color="auto"/>
            <w:right w:val="none" w:sz="0" w:space="0" w:color="auto"/>
          </w:divBdr>
        </w:div>
        <w:div w:id="1333409464">
          <w:marLeft w:val="0"/>
          <w:marRight w:val="0"/>
          <w:marTop w:val="0"/>
          <w:marBottom w:val="0"/>
          <w:divBdr>
            <w:top w:val="none" w:sz="0" w:space="0" w:color="auto"/>
            <w:left w:val="none" w:sz="0" w:space="0" w:color="auto"/>
            <w:bottom w:val="none" w:sz="0" w:space="0" w:color="auto"/>
            <w:right w:val="none" w:sz="0" w:space="0" w:color="auto"/>
          </w:divBdr>
        </w:div>
        <w:div w:id="1021975627">
          <w:marLeft w:val="0"/>
          <w:marRight w:val="0"/>
          <w:marTop w:val="0"/>
          <w:marBottom w:val="0"/>
          <w:divBdr>
            <w:top w:val="none" w:sz="0" w:space="0" w:color="auto"/>
            <w:left w:val="none" w:sz="0" w:space="0" w:color="auto"/>
            <w:bottom w:val="none" w:sz="0" w:space="0" w:color="auto"/>
            <w:right w:val="none" w:sz="0" w:space="0" w:color="auto"/>
          </w:divBdr>
        </w:div>
        <w:div w:id="23604213">
          <w:marLeft w:val="0"/>
          <w:marRight w:val="0"/>
          <w:marTop w:val="0"/>
          <w:marBottom w:val="0"/>
          <w:divBdr>
            <w:top w:val="none" w:sz="0" w:space="0" w:color="auto"/>
            <w:left w:val="none" w:sz="0" w:space="0" w:color="auto"/>
            <w:bottom w:val="none" w:sz="0" w:space="0" w:color="auto"/>
            <w:right w:val="none" w:sz="0" w:space="0" w:color="auto"/>
          </w:divBdr>
        </w:div>
        <w:div w:id="1892813611">
          <w:marLeft w:val="0"/>
          <w:marRight w:val="0"/>
          <w:marTop w:val="0"/>
          <w:marBottom w:val="0"/>
          <w:divBdr>
            <w:top w:val="none" w:sz="0" w:space="0" w:color="auto"/>
            <w:left w:val="none" w:sz="0" w:space="0" w:color="auto"/>
            <w:bottom w:val="none" w:sz="0" w:space="0" w:color="auto"/>
            <w:right w:val="none" w:sz="0" w:space="0" w:color="auto"/>
          </w:divBdr>
        </w:div>
        <w:div w:id="1851528366">
          <w:marLeft w:val="0"/>
          <w:marRight w:val="0"/>
          <w:marTop w:val="0"/>
          <w:marBottom w:val="0"/>
          <w:divBdr>
            <w:top w:val="none" w:sz="0" w:space="0" w:color="auto"/>
            <w:left w:val="none" w:sz="0" w:space="0" w:color="auto"/>
            <w:bottom w:val="none" w:sz="0" w:space="0" w:color="auto"/>
            <w:right w:val="none" w:sz="0" w:space="0" w:color="auto"/>
          </w:divBdr>
        </w:div>
        <w:div w:id="1507011754">
          <w:marLeft w:val="0"/>
          <w:marRight w:val="0"/>
          <w:marTop w:val="0"/>
          <w:marBottom w:val="0"/>
          <w:divBdr>
            <w:top w:val="none" w:sz="0" w:space="0" w:color="auto"/>
            <w:left w:val="none" w:sz="0" w:space="0" w:color="auto"/>
            <w:bottom w:val="none" w:sz="0" w:space="0" w:color="auto"/>
            <w:right w:val="none" w:sz="0" w:space="0" w:color="auto"/>
          </w:divBdr>
        </w:div>
        <w:div w:id="501817965">
          <w:marLeft w:val="0"/>
          <w:marRight w:val="0"/>
          <w:marTop w:val="0"/>
          <w:marBottom w:val="0"/>
          <w:divBdr>
            <w:top w:val="none" w:sz="0" w:space="0" w:color="auto"/>
            <w:left w:val="none" w:sz="0" w:space="0" w:color="auto"/>
            <w:bottom w:val="none" w:sz="0" w:space="0" w:color="auto"/>
            <w:right w:val="none" w:sz="0" w:space="0" w:color="auto"/>
          </w:divBdr>
        </w:div>
        <w:div w:id="1083063575">
          <w:marLeft w:val="0"/>
          <w:marRight w:val="0"/>
          <w:marTop w:val="0"/>
          <w:marBottom w:val="0"/>
          <w:divBdr>
            <w:top w:val="none" w:sz="0" w:space="0" w:color="auto"/>
            <w:left w:val="none" w:sz="0" w:space="0" w:color="auto"/>
            <w:bottom w:val="none" w:sz="0" w:space="0" w:color="auto"/>
            <w:right w:val="none" w:sz="0" w:space="0" w:color="auto"/>
          </w:divBdr>
        </w:div>
        <w:div w:id="1005790752">
          <w:marLeft w:val="0"/>
          <w:marRight w:val="0"/>
          <w:marTop w:val="0"/>
          <w:marBottom w:val="0"/>
          <w:divBdr>
            <w:top w:val="none" w:sz="0" w:space="0" w:color="auto"/>
            <w:left w:val="none" w:sz="0" w:space="0" w:color="auto"/>
            <w:bottom w:val="none" w:sz="0" w:space="0" w:color="auto"/>
            <w:right w:val="none" w:sz="0" w:space="0" w:color="auto"/>
          </w:divBdr>
        </w:div>
        <w:div w:id="681057247">
          <w:marLeft w:val="0"/>
          <w:marRight w:val="0"/>
          <w:marTop w:val="0"/>
          <w:marBottom w:val="0"/>
          <w:divBdr>
            <w:top w:val="none" w:sz="0" w:space="0" w:color="auto"/>
            <w:left w:val="none" w:sz="0" w:space="0" w:color="auto"/>
            <w:bottom w:val="none" w:sz="0" w:space="0" w:color="auto"/>
            <w:right w:val="none" w:sz="0" w:space="0" w:color="auto"/>
          </w:divBdr>
        </w:div>
        <w:div w:id="1513765434">
          <w:marLeft w:val="0"/>
          <w:marRight w:val="0"/>
          <w:marTop w:val="0"/>
          <w:marBottom w:val="0"/>
          <w:divBdr>
            <w:top w:val="none" w:sz="0" w:space="0" w:color="auto"/>
            <w:left w:val="none" w:sz="0" w:space="0" w:color="auto"/>
            <w:bottom w:val="none" w:sz="0" w:space="0" w:color="auto"/>
            <w:right w:val="none" w:sz="0" w:space="0" w:color="auto"/>
          </w:divBdr>
        </w:div>
        <w:div w:id="1670982115">
          <w:marLeft w:val="0"/>
          <w:marRight w:val="0"/>
          <w:marTop w:val="0"/>
          <w:marBottom w:val="0"/>
          <w:divBdr>
            <w:top w:val="none" w:sz="0" w:space="0" w:color="auto"/>
            <w:left w:val="none" w:sz="0" w:space="0" w:color="auto"/>
            <w:bottom w:val="none" w:sz="0" w:space="0" w:color="auto"/>
            <w:right w:val="none" w:sz="0" w:space="0" w:color="auto"/>
          </w:divBdr>
        </w:div>
        <w:div w:id="1976330739">
          <w:marLeft w:val="0"/>
          <w:marRight w:val="0"/>
          <w:marTop w:val="0"/>
          <w:marBottom w:val="0"/>
          <w:divBdr>
            <w:top w:val="none" w:sz="0" w:space="0" w:color="auto"/>
            <w:left w:val="none" w:sz="0" w:space="0" w:color="auto"/>
            <w:bottom w:val="none" w:sz="0" w:space="0" w:color="auto"/>
            <w:right w:val="none" w:sz="0" w:space="0" w:color="auto"/>
          </w:divBdr>
        </w:div>
        <w:div w:id="692921566">
          <w:marLeft w:val="0"/>
          <w:marRight w:val="0"/>
          <w:marTop w:val="0"/>
          <w:marBottom w:val="0"/>
          <w:divBdr>
            <w:top w:val="none" w:sz="0" w:space="0" w:color="auto"/>
            <w:left w:val="none" w:sz="0" w:space="0" w:color="auto"/>
            <w:bottom w:val="none" w:sz="0" w:space="0" w:color="auto"/>
            <w:right w:val="none" w:sz="0" w:space="0" w:color="auto"/>
          </w:divBdr>
        </w:div>
        <w:div w:id="1678459200">
          <w:marLeft w:val="0"/>
          <w:marRight w:val="0"/>
          <w:marTop w:val="0"/>
          <w:marBottom w:val="0"/>
          <w:divBdr>
            <w:top w:val="none" w:sz="0" w:space="0" w:color="auto"/>
            <w:left w:val="none" w:sz="0" w:space="0" w:color="auto"/>
            <w:bottom w:val="none" w:sz="0" w:space="0" w:color="auto"/>
            <w:right w:val="none" w:sz="0" w:space="0" w:color="auto"/>
          </w:divBdr>
        </w:div>
        <w:div w:id="1596400327">
          <w:marLeft w:val="0"/>
          <w:marRight w:val="0"/>
          <w:marTop w:val="0"/>
          <w:marBottom w:val="0"/>
          <w:divBdr>
            <w:top w:val="none" w:sz="0" w:space="0" w:color="auto"/>
            <w:left w:val="none" w:sz="0" w:space="0" w:color="auto"/>
            <w:bottom w:val="none" w:sz="0" w:space="0" w:color="auto"/>
            <w:right w:val="none" w:sz="0" w:space="0" w:color="auto"/>
          </w:divBdr>
        </w:div>
        <w:div w:id="1370106831">
          <w:marLeft w:val="0"/>
          <w:marRight w:val="0"/>
          <w:marTop w:val="0"/>
          <w:marBottom w:val="0"/>
          <w:divBdr>
            <w:top w:val="none" w:sz="0" w:space="0" w:color="auto"/>
            <w:left w:val="none" w:sz="0" w:space="0" w:color="auto"/>
            <w:bottom w:val="none" w:sz="0" w:space="0" w:color="auto"/>
            <w:right w:val="none" w:sz="0" w:space="0" w:color="auto"/>
          </w:divBdr>
        </w:div>
        <w:div w:id="1153595417">
          <w:marLeft w:val="0"/>
          <w:marRight w:val="0"/>
          <w:marTop w:val="0"/>
          <w:marBottom w:val="0"/>
          <w:divBdr>
            <w:top w:val="none" w:sz="0" w:space="0" w:color="auto"/>
            <w:left w:val="none" w:sz="0" w:space="0" w:color="auto"/>
            <w:bottom w:val="none" w:sz="0" w:space="0" w:color="auto"/>
            <w:right w:val="none" w:sz="0" w:space="0" w:color="auto"/>
          </w:divBdr>
        </w:div>
        <w:div w:id="2039620854">
          <w:marLeft w:val="0"/>
          <w:marRight w:val="0"/>
          <w:marTop w:val="0"/>
          <w:marBottom w:val="0"/>
          <w:divBdr>
            <w:top w:val="none" w:sz="0" w:space="0" w:color="auto"/>
            <w:left w:val="none" w:sz="0" w:space="0" w:color="auto"/>
            <w:bottom w:val="none" w:sz="0" w:space="0" w:color="auto"/>
            <w:right w:val="none" w:sz="0" w:space="0" w:color="auto"/>
          </w:divBdr>
        </w:div>
        <w:div w:id="198247642">
          <w:marLeft w:val="0"/>
          <w:marRight w:val="0"/>
          <w:marTop w:val="0"/>
          <w:marBottom w:val="0"/>
          <w:divBdr>
            <w:top w:val="none" w:sz="0" w:space="0" w:color="auto"/>
            <w:left w:val="none" w:sz="0" w:space="0" w:color="auto"/>
            <w:bottom w:val="none" w:sz="0" w:space="0" w:color="auto"/>
            <w:right w:val="none" w:sz="0" w:space="0" w:color="auto"/>
          </w:divBdr>
        </w:div>
        <w:div w:id="524825653">
          <w:marLeft w:val="0"/>
          <w:marRight w:val="0"/>
          <w:marTop w:val="0"/>
          <w:marBottom w:val="0"/>
          <w:divBdr>
            <w:top w:val="none" w:sz="0" w:space="0" w:color="auto"/>
            <w:left w:val="none" w:sz="0" w:space="0" w:color="auto"/>
            <w:bottom w:val="none" w:sz="0" w:space="0" w:color="auto"/>
            <w:right w:val="none" w:sz="0" w:space="0" w:color="auto"/>
          </w:divBdr>
        </w:div>
        <w:div w:id="2121366034">
          <w:marLeft w:val="0"/>
          <w:marRight w:val="0"/>
          <w:marTop w:val="0"/>
          <w:marBottom w:val="0"/>
          <w:divBdr>
            <w:top w:val="none" w:sz="0" w:space="0" w:color="auto"/>
            <w:left w:val="none" w:sz="0" w:space="0" w:color="auto"/>
            <w:bottom w:val="none" w:sz="0" w:space="0" w:color="auto"/>
            <w:right w:val="none" w:sz="0" w:space="0" w:color="auto"/>
          </w:divBdr>
        </w:div>
        <w:div w:id="1075398517">
          <w:marLeft w:val="0"/>
          <w:marRight w:val="0"/>
          <w:marTop w:val="0"/>
          <w:marBottom w:val="0"/>
          <w:divBdr>
            <w:top w:val="none" w:sz="0" w:space="0" w:color="auto"/>
            <w:left w:val="none" w:sz="0" w:space="0" w:color="auto"/>
            <w:bottom w:val="none" w:sz="0" w:space="0" w:color="auto"/>
            <w:right w:val="none" w:sz="0" w:space="0" w:color="auto"/>
          </w:divBdr>
        </w:div>
        <w:div w:id="1913273740">
          <w:marLeft w:val="0"/>
          <w:marRight w:val="0"/>
          <w:marTop w:val="0"/>
          <w:marBottom w:val="0"/>
          <w:divBdr>
            <w:top w:val="none" w:sz="0" w:space="0" w:color="auto"/>
            <w:left w:val="none" w:sz="0" w:space="0" w:color="auto"/>
            <w:bottom w:val="none" w:sz="0" w:space="0" w:color="auto"/>
            <w:right w:val="none" w:sz="0" w:space="0" w:color="auto"/>
          </w:divBdr>
        </w:div>
        <w:div w:id="953560560">
          <w:marLeft w:val="0"/>
          <w:marRight w:val="0"/>
          <w:marTop w:val="0"/>
          <w:marBottom w:val="0"/>
          <w:divBdr>
            <w:top w:val="none" w:sz="0" w:space="0" w:color="auto"/>
            <w:left w:val="none" w:sz="0" w:space="0" w:color="auto"/>
            <w:bottom w:val="none" w:sz="0" w:space="0" w:color="auto"/>
            <w:right w:val="none" w:sz="0" w:space="0" w:color="auto"/>
          </w:divBdr>
        </w:div>
        <w:div w:id="1596086252">
          <w:marLeft w:val="0"/>
          <w:marRight w:val="0"/>
          <w:marTop w:val="0"/>
          <w:marBottom w:val="0"/>
          <w:divBdr>
            <w:top w:val="none" w:sz="0" w:space="0" w:color="auto"/>
            <w:left w:val="none" w:sz="0" w:space="0" w:color="auto"/>
            <w:bottom w:val="none" w:sz="0" w:space="0" w:color="auto"/>
            <w:right w:val="none" w:sz="0" w:space="0" w:color="auto"/>
          </w:divBdr>
        </w:div>
        <w:div w:id="148061475">
          <w:marLeft w:val="0"/>
          <w:marRight w:val="0"/>
          <w:marTop w:val="0"/>
          <w:marBottom w:val="0"/>
          <w:divBdr>
            <w:top w:val="none" w:sz="0" w:space="0" w:color="auto"/>
            <w:left w:val="none" w:sz="0" w:space="0" w:color="auto"/>
            <w:bottom w:val="none" w:sz="0" w:space="0" w:color="auto"/>
            <w:right w:val="none" w:sz="0" w:space="0" w:color="auto"/>
          </w:divBdr>
        </w:div>
        <w:div w:id="60249158">
          <w:marLeft w:val="0"/>
          <w:marRight w:val="0"/>
          <w:marTop w:val="0"/>
          <w:marBottom w:val="0"/>
          <w:divBdr>
            <w:top w:val="none" w:sz="0" w:space="0" w:color="auto"/>
            <w:left w:val="none" w:sz="0" w:space="0" w:color="auto"/>
            <w:bottom w:val="none" w:sz="0" w:space="0" w:color="auto"/>
            <w:right w:val="none" w:sz="0" w:space="0" w:color="auto"/>
          </w:divBdr>
        </w:div>
        <w:div w:id="874393808">
          <w:marLeft w:val="0"/>
          <w:marRight w:val="0"/>
          <w:marTop w:val="0"/>
          <w:marBottom w:val="0"/>
          <w:divBdr>
            <w:top w:val="none" w:sz="0" w:space="0" w:color="auto"/>
            <w:left w:val="none" w:sz="0" w:space="0" w:color="auto"/>
            <w:bottom w:val="none" w:sz="0" w:space="0" w:color="auto"/>
            <w:right w:val="none" w:sz="0" w:space="0" w:color="auto"/>
          </w:divBdr>
        </w:div>
        <w:div w:id="1126512284">
          <w:marLeft w:val="0"/>
          <w:marRight w:val="0"/>
          <w:marTop w:val="0"/>
          <w:marBottom w:val="0"/>
          <w:divBdr>
            <w:top w:val="none" w:sz="0" w:space="0" w:color="auto"/>
            <w:left w:val="none" w:sz="0" w:space="0" w:color="auto"/>
            <w:bottom w:val="none" w:sz="0" w:space="0" w:color="auto"/>
            <w:right w:val="none" w:sz="0" w:space="0" w:color="auto"/>
          </w:divBdr>
        </w:div>
        <w:div w:id="302931443">
          <w:marLeft w:val="0"/>
          <w:marRight w:val="0"/>
          <w:marTop w:val="0"/>
          <w:marBottom w:val="0"/>
          <w:divBdr>
            <w:top w:val="none" w:sz="0" w:space="0" w:color="auto"/>
            <w:left w:val="none" w:sz="0" w:space="0" w:color="auto"/>
            <w:bottom w:val="none" w:sz="0" w:space="0" w:color="auto"/>
            <w:right w:val="none" w:sz="0" w:space="0" w:color="auto"/>
          </w:divBdr>
        </w:div>
        <w:div w:id="1192105111">
          <w:marLeft w:val="0"/>
          <w:marRight w:val="0"/>
          <w:marTop w:val="0"/>
          <w:marBottom w:val="0"/>
          <w:divBdr>
            <w:top w:val="none" w:sz="0" w:space="0" w:color="auto"/>
            <w:left w:val="none" w:sz="0" w:space="0" w:color="auto"/>
            <w:bottom w:val="none" w:sz="0" w:space="0" w:color="auto"/>
            <w:right w:val="none" w:sz="0" w:space="0" w:color="auto"/>
          </w:divBdr>
        </w:div>
        <w:div w:id="1953366403">
          <w:marLeft w:val="0"/>
          <w:marRight w:val="0"/>
          <w:marTop w:val="0"/>
          <w:marBottom w:val="0"/>
          <w:divBdr>
            <w:top w:val="none" w:sz="0" w:space="0" w:color="auto"/>
            <w:left w:val="none" w:sz="0" w:space="0" w:color="auto"/>
            <w:bottom w:val="none" w:sz="0" w:space="0" w:color="auto"/>
            <w:right w:val="none" w:sz="0" w:space="0" w:color="auto"/>
          </w:divBdr>
        </w:div>
        <w:div w:id="53894199">
          <w:marLeft w:val="0"/>
          <w:marRight w:val="0"/>
          <w:marTop w:val="0"/>
          <w:marBottom w:val="0"/>
          <w:divBdr>
            <w:top w:val="none" w:sz="0" w:space="0" w:color="auto"/>
            <w:left w:val="none" w:sz="0" w:space="0" w:color="auto"/>
            <w:bottom w:val="none" w:sz="0" w:space="0" w:color="auto"/>
            <w:right w:val="none" w:sz="0" w:space="0" w:color="auto"/>
          </w:divBdr>
        </w:div>
        <w:div w:id="1282683651">
          <w:marLeft w:val="0"/>
          <w:marRight w:val="0"/>
          <w:marTop w:val="0"/>
          <w:marBottom w:val="0"/>
          <w:divBdr>
            <w:top w:val="none" w:sz="0" w:space="0" w:color="auto"/>
            <w:left w:val="none" w:sz="0" w:space="0" w:color="auto"/>
            <w:bottom w:val="none" w:sz="0" w:space="0" w:color="auto"/>
            <w:right w:val="none" w:sz="0" w:space="0" w:color="auto"/>
          </w:divBdr>
        </w:div>
        <w:div w:id="214968498">
          <w:marLeft w:val="0"/>
          <w:marRight w:val="0"/>
          <w:marTop w:val="0"/>
          <w:marBottom w:val="0"/>
          <w:divBdr>
            <w:top w:val="none" w:sz="0" w:space="0" w:color="auto"/>
            <w:left w:val="none" w:sz="0" w:space="0" w:color="auto"/>
            <w:bottom w:val="none" w:sz="0" w:space="0" w:color="auto"/>
            <w:right w:val="none" w:sz="0" w:space="0" w:color="auto"/>
          </w:divBdr>
        </w:div>
        <w:div w:id="1199782835">
          <w:marLeft w:val="0"/>
          <w:marRight w:val="0"/>
          <w:marTop w:val="0"/>
          <w:marBottom w:val="0"/>
          <w:divBdr>
            <w:top w:val="none" w:sz="0" w:space="0" w:color="auto"/>
            <w:left w:val="none" w:sz="0" w:space="0" w:color="auto"/>
            <w:bottom w:val="none" w:sz="0" w:space="0" w:color="auto"/>
            <w:right w:val="none" w:sz="0" w:space="0" w:color="auto"/>
          </w:divBdr>
        </w:div>
        <w:div w:id="1713308346">
          <w:marLeft w:val="0"/>
          <w:marRight w:val="0"/>
          <w:marTop w:val="0"/>
          <w:marBottom w:val="0"/>
          <w:divBdr>
            <w:top w:val="none" w:sz="0" w:space="0" w:color="auto"/>
            <w:left w:val="none" w:sz="0" w:space="0" w:color="auto"/>
            <w:bottom w:val="none" w:sz="0" w:space="0" w:color="auto"/>
            <w:right w:val="none" w:sz="0" w:space="0" w:color="auto"/>
          </w:divBdr>
        </w:div>
        <w:div w:id="690109897">
          <w:marLeft w:val="0"/>
          <w:marRight w:val="0"/>
          <w:marTop w:val="0"/>
          <w:marBottom w:val="0"/>
          <w:divBdr>
            <w:top w:val="none" w:sz="0" w:space="0" w:color="auto"/>
            <w:left w:val="none" w:sz="0" w:space="0" w:color="auto"/>
            <w:bottom w:val="none" w:sz="0" w:space="0" w:color="auto"/>
            <w:right w:val="none" w:sz="0" w:space="0" w:color="auto"/>
          </w:divBdr>
        </w:div>
        <w:div w:id="1635210145">
          <w:marLeft w:val="0"/>
          <w:marRight w:val="0"/>
          <w:marTop w:val="0"/>
          <w:marBottom w:val="0"/>
          <w:divBdr>
            <w:top w:val="none" w:sz="0" w:space="0" w:color="auto"/>
            <w:left w:val="none" w:sz="0" w:space="0" w:color="auto"/>
            <w:bottom w:val="none" w:sz="0" w:space="0" w:color="auto"/>
            <w:right w:val="none" w:sz="0" w:space="0" w:color="auto"/>
          </w:divBdr>
        </w:div>
        <w:div w:id="1988822726">
          <w:marLeft w:val="0"/>
          <w:marRight w:val="0"/>
          <w:marTop w:val="0"/>
          <w:marBottom w:val="0"/>
          <w:divBdr>
            <w:top w:val="none" w:sz="0" w:space="0" w:color="auto"/>
            <w:left w:val="none" w:sz="0" w:space="0" w:color="auto"/>
            <w:bottom w:val="none" w:sz="0" w:space="0" w:color="auto"/>
            <w:right w:val="none" w:sz="0" w:space="0" w:color="auto"/>
          </w:divBdr>
        </w:div>
        <w:div w:id="1458177838">
          <w:marLeft w:val="0"/>
          <w:marRight w:val="0"/>
          <w:marTop w:val="0"/>
          <w:marBottom w:val="0"/>
          <w:divBdr>
            <w:top w:val="none" w:sz="0" w:space="0" w:color="auto"/>
            <w:left w:val="none" w:sz="0" w:space="0" w:color="auto"/>
            <w:bottom w:val="none" w:sz="0" w:space="0" w:color="auto"/>
            <w:right w:val="none" w:sz="0" w:space="0" w:color="auto"/>
          </w:divBdr>
        </w:div>
        <w:div w:id="205412760">
          <w:marLeft w:val="0"/>
          <w:marRight w:val="0"/>
          <w:marTop w:val="0"/>
          <w:marBottom w:val="0"/>
          <w:divBdr>
            <w:top w:val="none" w:sz="0" w:space="0" w:color="auto"/>
            <w:left w:val="none" w:sz="0" w:space="0" w:color="auto"/>
            <w:bottom w:val="none" w:sz="0" w:space="0" w:color="auto"/>
            <w:right w:val="none" w:sz="0" w:space="0" w:color="auto"/>
          </w:divBdr>
        </w:div>
        <w:div w:id="850025853">
          <w:marLeft w:val="0"/>
          <w:marRight w:val="0"/>
          <w:marTop w:val="0"/>
          <w:marBottom w:val="0"/>
          <w:divBdr>
            <w:top w:val="none" w:sz="0" w:space="0" w:color="auto"/>
            <w:left w:val="none" w:sz="0" w:space="0" w:color="auto"/>
            <w:bottom w:val="none" w:sz="0" w:space="0" w:color="auto"/>
            <w:right w:val="none" w:sz="0" w:space="0" w:color="auto"/>
          </w:divBdr>
        </w:div>
        <w:div w:id="805198880">
          <w:marLeft w:val="0"/>
          <w:marRight w:val="0"/>
          <w:marTop w:val="0"/>
          <w:marBottom w:val="0"/>
          <w:divBdr>
            <w:top w:val="none" w:sz="0" w:space="0" w:color="auto"/>
            <w:left w:val="none" w:sz="0" w:space="0" w:color="auto"/>
            <w:bottom w:val="none" w:sz="0" w:space="0" w:color="auto"/>
            <w:right w:val="none" w:sz="0" w:space="0" w:color="auto"/>
          </w:divBdr>
        </w:div>
        <w:div w:id="1296908049">
          <w:marLeft w:val="0"/>
          <w:marRight w:val="0"/>
          <w:marTop w:val="0"/>
          <w:marBottom w:val="0"/>
          <w:divBdr>
            <w:top w:val="none" w:sz="0" w:space="0" w:color="auto"/>
            <w:left w:val="none" w:sz="0" w:space="0" w:color="auto"/>
            <w:bottom w:val="none" w:sz="0" w:space="0" w:color="auto"/>
            <w:right w:val="none" w:sz="0" w:space="0" w:color="auto"/>
          </w:divBdr>
        </w:div>
        <w:div w:id="72355431">
          <w:marLeft w:val="0"/>
          <w:marRight w:val="0"/>
          <w:marTop w:val="0"/>
          <w:marBottom w:val="0"/>
          <w:divBdr>
            <w:top w:val="none" w:sz="0" w:space="0" w:color="auto"/>
            <w:left w:val="none" w:sz="0" w:space="0" w:color="auto"/>
            <w:bottom w:val="none" w:sz="0" w:space="0" w:color="auto"/>
            <w:right w:val="none" w:sz="0" w:space="0" w:color="auto"/>
          </w:divBdr>
        </w:div>
        <w:div w:id="8532675">
          <w:marLeft w:val="0"/>
          <w:marRight w:val="0"/>
          <w:marTop w:val="0"/>
          <w:marBottom w:val="0"/>
          <w:divBdr>
            <w:top w:val="none" w:sz="0" w:space="0" w:color="auto"/>
            <w:left w:val="none" w:sz="0" w:space="0" w:color="auto"/>
            <w:bottom w:val="none" w:sz="0" w:space="0" w:color="auto"/>
            <w:right w:val="none" w:sz="0" w:space="0" w:color="auto"/>
          </w:divBdr>
        </w:div>
        <w:div w:id="1902903587">
          <w:marLeft w:val="0"/>
          <w:marRight w:val="0"/>
          <w:marTop w:val="0"/>
          <w:marBottom w:val="0"/>
          <w:divBdr>
            <w:top w:val="none" w:sz="0" w:space="0" w:color="auto"/>
            <w:left w:val="none" w:sz="0" w:space="0" w:color="auto"/>
            <w:bottom w:val="none" w:sz="0" w:space="0" w:color="auto"/>
            <w:right w:val="none" w:sz="0" w:space="0" w:color="auto"/>
          </w:divBdr>
        </w:div>
        <w:div w:id="373043638">
          <w:marLeft w:val="0"/>
          <w:marRight w:val="0"/>
          <w:marTop w:val="0"/>
          <w:marBottom w:val="0"/>
          <w:divBdr>
            <w:top w:val="none" w:sz="0" w:space="0" w:color="auto"/>
            <w:left w:val="none" w:sz="0" w:space="0" w:color="auto"/>
            <w:bottom w:val="none" w:sz="0" w:space="0" w:color="auto"/>
            <w:right w:val="none" w:sz="0" w:space="0" w:color="auto"/>
          </w:divBdr>
        </w:div>
        <w:div w:id="609354901">
          <w:marLeft w:val="0"/>
          <w:marRight w:val="0"/>
          <w:marTop w:val="0"/>
          <w:marBottom w:val="0"/>
          <w:divBdr>
            <w:top w:val="none" w:sz="0" w:space="0" w:color="auto"/>
            <w:left w:val="none" w:sz="0" w:space="0" w:color="auto"/>
            <w:bottom w:val="none" w:sz="0" w:space="0" w:color="auto"/>
            <w:right w:val="none" w:sz="0" w:space="0" w:color="auto"/>
          </w:divBdr>
        </w:div>
        <w:div w:id="1426615331">
          <w:marLeft w:val="0"/>
          <w:marRight w:val="0"/>
          <w:marTop w:val="0"/>
          <w:marBottom w:val="0"/>
          <w:divBdr>
            <w:top w:val="none" w:sz="0" w:space="0" w:color="auto"/>
            <w:left w:val="none" w:sz="0" w:space="0" w:color="auto"/>
            <w:bottom w:val="none" w:sz="0" w:space="0" w:color="auto"/>
            <w:right w:val="none" w:sz="0" w:space="0" w:color="auto"/>
          </w:divBdr>
        </w:div>
        <w:div w:id="350885976">
          <w:marLeft w:val="0"/>
          <w:marRight w:val="0"/>
          <w:marTop w:val="0"/>
          <w:marBottom w:val="0"/>
          <w:divBdr>
            <w:top w:val="none" w:sz="0" w:space="0" w:color="auto"/>
            <w:left w:val="none" w:sz="0" w:space="0" w:color="auto"/>
            <w:bottom w:val="none" w:sz="0" w:space="0" w:color="auto"/>
            <w:right w:val="none" w:sz="0" w:space="0" w:color="auto"/>
          </w:divBdr>
        </w:div>
        <w:div w:id="1759016277">
          <w:marLeft w:val="0"/>
          <w:marRight w:val="0"/>
          <w:marTop w:val="0"/>
          <w:marBottom w:val="0"/>
          <w:divBdr>
            <w:top w:val="none" w:sz="0" w:space="0" w:color="auto"/>
            <w:left w:val="none" w:sz="0" w:space="0" w:color="auto"/>
            <w:bottom w:val="none" w:sz="0" w:space="0" w:color="auto"/>
            <w:right w:val="none" w:sz="0" w:space="0" w:color="auto"/>
          </w:divBdr>
        </w:div>
        <w:div w:id="1846748615">
          <w:marLeft w:val="0"/>
          <w:marRight w:val="0"/>
          <w:marTop w:val="0"/>
          <w:marBottom w:val="0"/>
          <w:divBdr>
            <w:top w:val="none" w:sz="0" w:space="0" w:color="auto"/>
            <w:left w:val="none" w:sz="0" w:space="0" w:color="auto"/>
            <w:bottom w:val="none" w:sz="0" w:space="0" w:color="auto"/>
            <w:right w:val="none" w:sz="0" w:space="0" w:color="auto"/>
          </w:divBdr>
        </w:div>
        <w:div w:id="1733187244">
          <w:marLeft w:val="0"/>
          <w:marRight w:val="0"/>
          <w:marTop w:val="0"/>
          <w:marBottom w:val="0"/>
          <w:divBdr>
            <w:top w:val="none" w:sz="0" w:space="0" w:color="auto"/>
            <w:left w:val="none" w:sz="0" w:space="0" w:color="auto"/>
            <w:bottom w:val="none" w:sz="0" w:space="0" w:color="auto"/>
            <w:right w:val="none" w:sz="0" w:space="0" w:color="auto"/>
          </w:divBdr>
        </w:div>
        <w:div w:id="836072097">
          <w:marLeft w:val="0"/>
          <w:marRight w:val="0"/>
          <w:marTop w:val="0"/>
          <w:marBottom w:val="0"/>
          <w:divBdr>
            <w:top w:val="none" w:sz="0" w:space="0" w:color="auto"/>
            <w:left w:val="none" w:sz="0" w:space="0" w:color="auto"/>
            <w:bottom w:val="none" w:sz="0" w:space="0" w:color="auto"/>
            <w:right w:val="none" w:sz="0" w:space="0" w:color="auto"/>
          </w:divBdr>
        </w:div>
        <w:div w:id="724452241">
          <w:marLeft w:val="0"/>
          <w:marRight w:val="0"/>
          <w:marTop w:val="0"/>
          <w:marBottom w:val="0"/>
          <w:divBdr>
            <w:top w:val="none" w:sz="0" w:space="0" w:color="auto"/>
            <w:left w:val="none" w:sz="0" w:space="0" w:color="auto"/>
            <w:bottom w:val="none" w:sz="0" w:space="0" w:color="auto"/>
            <w:right w:val="none" w:sz="0" w:space="0" w:color="auto"/>
          </w:divBdr>
        </w:div>
        <w:div w:id="666716421">
          <w:marLeft w:val="0"/>
          <w:marRight w:val="0"/>
          <w:marTop w:val="0"/>
          <w:marBottom w:val="0"/>
          <w:divBdr>
            <w:top w:val="none" w:sz="0" w:space="0" w:color="auto"/>
            <w:left w:val="none" w:sz="0" w:space="0" w:color="auto"/>
            <w:bottom w:val="none" w:sz="0" w:space="0" w:color="auto"/>
            <w:right w:val="none" w:sz="0" w:space="0" w:color="auto"/>
          </w:divBdr>
        </w:div>
        <w:div w:id="1550722278">
          <w:marLeft w:val="0"/>
          <w:marRight w:val="0"/>
          <w:marTop w:val="0"/>
          <w:marBottom w:val="0"/>
          <w:divBdr>
            <w:top w:val="none" w:sz="0" w:space="0" w:color="auto"/>
            <w:left w:val="none" w:sz="0" w:space="0" w:color="auto"/>
            <w:bottom w:val="none" w:sz="0" w:space="0" w:color="auto"/>
            <w:right w:val="none" w:sz="0" w:space="0" w:color="auto"/>
          </w:divBdr>
        </w:div>
        <w:div w:id="705060370">
          <w:marLeft w:val="0"/>
          <w:marRight w:val="0"/>
          <w:marTop w:val="0"/>
          <w:marBottom w:val="0"/>
          <w:divBdr>
            <w:top w:val="none" w:sz="0" w:space="0" w:color="auto"/>
            <w:left w:val="none" w:sz="0" w:space="0" w:color="auto"/>
            <w:bottom w:val="none" w:sz="0" w:space="0" w:color="auto"/>
            <w:right w:val="none" w:sz="0" w:space="0" w:color="auto"/>
          </w:divBdr>
        </w:div>
        <w:div w:id="1961374436">
          <w:marLeft w:val="0"/>
          <w:marRight w:val="0"/>
          <w:marTop w:val="0"/>
          <w:marBottom w:val="0"/>
          <w:divBdr>
            <w:top w:val="none" w:sz="0" w:space="0" w:color="auto"/>
            <w:left w:val="none" w:sz="0" w:space="0" w:color="auto"/>
            <w:bottom w:val="none" w:sz="0" w:space="0" w:color="auto"/>
            <w:right w:val="none" w:sz="0" w:space="0" w:color="auto"/>
          </w:divBdr>
        </w:div>
        <w:div w:id="1515149100">
          <w:marLeft w:val="0"/>
          <w:marRight w:val="0"/>
          <w:marTop w:val="0"/>
          <w:marBottom w:val="0"/>
          <w:divBdr>
            <w:top w:val="none" w:sz="0" w:space="0" w:color="auto"/>
            <w:left w:val="none" w:sz="0" w:space="0" w:color="auto"/>
            <w:bottom w:val="none" w:sz="0" w:space="0" w:color="auto"/>
            <w:right w:val="none" w:sz="0" w:space="0" w:color="auto"/>
          </w:divBdr>
        </w:div>
        <w:div w:id="1628008414">
          <w:marLeft w:val="0"/>
          <w:marRight w:val="0"/>
          <w:marTop w:val="0"/>
          <w:marBottom w:val="0"/>
          <w:divBdr>
            <w:top w:val="none" w:sz="0" w:space="0" w:color="auto"/>
            <w:left w:val="none" w:sz="0" w:space="0" w:color="auto"/>
            <w:bottom w:val="none" w:sz="0" w:space="0" w:color="auto"/>
            <w:right w:val="none" w:sz="0" w:space="0" w:color="auto"/>
          </w:divBdr>
        </w:div>
        <w:div w:id="1209411467">
          <w:marLeft w:val="0"/>
          <w:marRight w:val="0"/>
          <w:marTop w:val="0"/>
          <w:marBottom w:val="0"/>
          <w:divBdr>
            <w:top w:val="none" w:sz="0" w:space="0" w:color="auto"/>
            <w:left w:val="none" w:sz="0" w:space="0" w:color="auto"/>
            <w:bottom w:val="none" w:sz="0" w:space="0" w:color="auto"/>
            <w:right w:val="none" w:sz="0" w:space="0" w:color="auto"/>
          </w:divBdr>
        </w:div>
        <w:div w:id="82800367">
          <w:marLeft w:val="0"/>
          <w:marRight w:val="0"/>
          <w:marTop w:val="0"/>
          <w:marBottom w:val="0"/>
          <w:divBdr>
            <w:top w:val="none" w:sz="0" w:space="0" w:color="auto"/>
            <w:left w:val="none" w:sz="0" w:space="0" w:color="auto"/>
            <w:bottom w:val="none" w:sz="0" w:space="0" w:color="auto"/>
            <w:right w:val="none" w:sz="0" w:space="0" w:color="auto"/>
          </w:divBdr>
        </w:div>
        <w:div w:id="2119792004">
          <w:marLeft w:val="0"/>
          <w:marRight w:val="0"/>
          <w:marTop w:val="0"/>
          <w:marBottom w:val="0"/>
          <w:divBdr>
            <w:top w:val="none" w:sz="0" w:space="0" w:color="auto"/>
            <w:left w:val="none" w:sz="0" w:space="0" w:color="auto"/>
            <w:bottom w:val="none" w:sz="0" w:space="0" w:color="auto"/>
            <w:right w:val="none" w:sz="0" w:space="0" w:color="auto"/>
          </w:divBdr>
        </w:div>
        <w:div w:id="2104107410">
          <w:marLeft w:val="0"/>
          <w:marRight w:val="0"/>
          <w:marTop w:val="0"/>
          <w:marBottom w:val="0"/>
          <w:divBdr>
            <w:top w:val="none" w:sz="0" w:space="0" w:color="auto"/>
            <w:left w:val="none" w:sz="0" w:space="0" w:color="auto"/>
            <w:bottom w:val="none" w:sz="0" w:space="0" w:color="auto"/>
            <w:right w:val="none" w:sz="0" w:space="0" w:color="auto"/>
          </w:divBdr>
        </w:div>
        <w:div w:id="1779641525">
          <w:marLeft w:val="0"/>
          <w:marRight w:val="0"/>
          <w:marTop w:val="0"/>
          <w:marBottom w:val="0"/>
          <w:divBdr>
            <w:top w:val="none" w:sz="0" w:space="0" w:color="auto"/>
            <w:left w:val="none" w:sz="0" w:space="0" w:color="auto"/>
            <w:bottom w:val="none" w:sz="0" w:space="0" w:color="auto"/>
            <w:right w:val="none" w:sz="0" w:space="0" w:color="auto"/>
          </w:divBdr>
        </w:div>
        <w:div w:id="1000159042">
          <w:marLeft w:val="0"/>
          <w:marRight w:val="0"/>
          <w:marTop w:val="0"/>
          <w:marBottom w:val="0"/>
          <w:divBdr>
            <w:top w:val="none" w:sz="0" w:space="0" w:color="auto"/>
            <w:left w:val="none" w:sz="0" w:space="0" w:color="auto"/>
            <w:bottom w:val="none" w:sz="0" w:space="0" w:color="auto"/>
            <w:right w:val="none" w:sz="0" w:space="0" w:color="auto"/>
          </w:divBdr>
        </w:div>
        <w:div w:id="25449015">
          <w:marLeft w:val="0"/>
          <w:marRight w:val="0"/>
          <w:marTop w:val="0"/>
          <w:marBottom w:val="0"/>
          <w:divBdr>
            <w:top w:val="none" w:sz="0" w:space="0" w:color="auto"/>
            <w:left w:val="none" w:sz="0" w:space="0" w:color="auto"/>
            <w:bottom w:val="none" w:sz="0" w:space="0" w:color="auto"/>
            <w:right w:val="none" w:sz="0" w:space="0" w:color="auto"/>
          </w:divBdr>
        </w:div>
        <w:div w:id="465780401">
          <w:marLeft w:val="0"/>
          <w:marRight w:val="0"/>
          <w:marTop w:val="0"/>
          <w:marBottom w:val="0"/>
          <w:divBdr>
            <w:top w:val="none" w:sz="0" w:space="0" w:color="auto"/>
            <w:left w:val="none" w:sz="0" w:space="0" w:color="auto"/>
            <w:bottom w:val="none" w:sz="0" w:space="0" w:color="auto"/>
            <w:right w:val="none" w:sz="0" w:space="0" w:color="auto"/>
          </w:divBdr>
        </w:div>
        <w:div w:id="650018339">
          <w:marLeft w:val="0"/>
          <w:marRight w:val="0"/>
          <w:marTop w:val="0"/>
          <w:marBottom w:val="0"/>
          <w:divBdr>
            <w:top w:val="none" w:sz="0" w:space="0" w:color="auto"/>
            <w:left w:val="none" w:sz="0" w:space="0" w:color="auto"/>
            <w:bottom w:val="none" w:sz="0" w:space="0" w:color="auto"/>
            <w:right w:val="none" w:sz="0" w:space="0" w:color="auto"/>
          </w:divBdr>
        </w:div>
        <w:div w:id="681317281">
          <w:marLeft w:val="0"/>
          <w:marRight w:val="0"/>
          <w:marTop w:val="0"/>
          <w:marBottom w:val="0"/>
          <w:divBdr>
            <w:top w:val="none" w:sz="0" w:space="0" w:color="auto"/>
            <w:left w:val="none" w:sz="0" w:space="0" w:color="auto"/>
            <w:bottom w:val="none" w:sz="0" w:space="0" w:color="auto"/>
            <w:right w:val="none" w:sz="0" w:space="0" w:color="auto"/>
          </w:divBdr>
        </w:div>
        <w:div w:id="334187848">
          <w:marLeft w:val="0"/>
          <w:marRight w:val="0"/>
          <w:marTop w:val="0"/>
          <w:marBottom w:val="0"/>
          <w:divBdr>
            <w:top w:val="none" w:sz="0" w:space="0" w:color="auto"/>
            <w:left w:val="none" w:sz="0" w:space="0" w:color="auto"/>
            <w:bottom w:val="none" w:sz="0" w:space="0" w:color="auto"/>
            <w:right w:val="none" w:sz="0" w:space="0" w:color="auto"/>
          </w:divBdr>
        </w:div>
        <w:div w:id="1738016270">
          <w:marLeft w:val="0"/>
          <w:marRight w:val="0"/>
          <w:marTop w:val="0"/>
          <w:marBottom w:val="0"/>
          <w:divBdr>
            <w:top w:val="none" w:sz="0" w:space="0" w:color="auto"/>
            <w:left w:val="none" w:sz="0" w:space="0" w:color="auto"/>
            <w:bottom w:val="none" w:sz="0" w:space="0" w:color="auto"/>
            <w:right w:val="none" w:sz="0" w:space="0" w:color="auto"/>
          </w:divBdr>
        </w:div>
        <w:div w:id="1238632467">
          <w:marLeft w:val="0"/>
          <w:marRight w:val="0"/>
          <w:marTop w:val="0"/>
          <w:marBottom w:val="0"/>
          <w:divBdr>
            <w:top w:val="none" w:sz="0" w:space="0" w:color="auto"/>
            <w:left w:val="none" w:sz="0" w:space="0" w:color="auto"/>
            <w:bottom w:val="none" w:sz="0" w:space="0" w:color="auto"/>
            <w:right w:val="none" w:sz="0" w:space="0" w:color="auto"/>
          </w:divBdr>
        </w:div>
        <w:div w:id="1241327793">
          <w:marLeft w:val="0"/>
          <w:marRight w:val="0"/>
          <w:marTop w:val="0"/>
          <w:marBottom w:val="0"/>
          <w:divBdr>
            <w:top w:val="none" w:sz="0" w:space="0" w:color="auto"/>
            <w:left w:val="none" w:sz="0" w:space="0" w:color="auto"/>
            <w:bottom w:val="none" w:sz="0" w:space="0" w:color="auto"/>
            <w:right w:val="none" w:sz="0" w:space="0" w:color="auto"/>
          </w:divBdr>
        </w:div>
        <w:div w:id="344791286">
          <w:marLeft w:val="0"/>
          <w:marRight w:val="0"/>
          <w:marTop w:val="0"/>
          <w:marBottom w:val="0"/>
          <w:divBdr>
            <w:top w:val="none" w:sz="0" w:space="0" w:color="auto"/>
            <w:left w:val="none" w:sz="0" w:space="0" w:color="auto"/>
            <w:bottom w:val="none" w:sz="0" w:space="0" w:color="auto"/>
            <w:right w:val="none" w:sz="0" w:space="0" w:color="auto"/>
          </w:divBdr>
        </w:div>
        <w:div w:id="524170705">
          <w:marLeft w:val="0"/>
          <w:marRight w:val="0"/>
          <w:marTop w:val="0"/>
          <w:marBottom w:val="0"/>
          <w:divBdr>
            <w:top w:val="none" w:sz="0" w:space="0" w:color="auto"/>
            <w:left w:val="none" w:sz="0" w:space="0" w:color="auto"/>
            <w:bottom w:val="none" w:sz="0" w:space="0" w:color="auto"/>
            <w:right w:val="none" w:sz="0" w:space="0" w:color="auto"/>
          </w:divBdr>
        </w:div>
        <w:div w:id="831457517">
          <w:marLeft w:val="0"/>
          <w:marRight w:val="0"/>
          <w:marTop w:val="0"/>
          <w:marBottom w:val="0"/>
          <w:divBdr>
            <w:top w:val="none" w:sz="0" w:space="0" w:color="auto"/>
            <w:left w:val="none" w:sz="0" w:space="0" w:color="auto"/>
            <w:bottom w:val="none" w:sz="0" w:space="0" w:color="auto"/>
            <w:right w:val="none" w:sz="0" w:space="0" w:color="auto"/>
          </w:divBdr>
        </w:div>
        <w:div w:id="1758356851">
          <w:marLeft w:val="0"/>
          <w:marRight w:val="0"/>
          <w:marTop w:val="0"/>
          <w:marBottom w:val="0"/>
          <w:divBdr>
            <w:top w:val="none" w:sz="0" w:space="0" w:color="auto"/>
            <w:left w:val="none" w:sz="0" w:space="0" w:color="auto"/>
            <w:bottom w:val="none" w:sz="0" w:space="0" w:color="auto"/>
            <w:right w:val="none" w:sz="0" w:space="0" w:color="auto"/>
          </w:divBdr>
        </w:div>
        <w:div w:id="79495177">
          <w:marLeft w:val="0"/>
          <w:marRight w:val="0"/>
          <w:marTop w:val="0"/>
          <w:marBottom w:val="0"/>
          <w:divBdr>
            <w:top w:val="none" w:sz="0" w:space="0" w:color="auto"/>
            <w:left w:val="none" w:sz="0" w:space="0" w:color="auto"/>
            <w:bottom w:val="none" w:sz="0" w:space="0" w:color="auto"/>
            <w:right w:val="none" w:sz="0" w:space="0" w:color="auto"/>
          </w:divBdr>
        </w:div>
        <w:div w:id="1717124190">
          <w:marLeft w:val="0"/>
          <w:marRight w:val="0"/>
          <w:marTop w:val="0"/>
          <w:marBottom w:val="0"/>
          <w:divBdr>
            <w:top w:val="none" w:sz="0" w:space="0" w:color="auto"/>
            <w:left w:val="none" w:sz="0" w:space="0" w:color="auto"/>
            <w:bottom w:val="none" w:sz="0" w:space="0" w:color="auto"/>
            <w:right w:val="none" w:sz="0" w:space="0" w:color="auto"/>
          </w:divBdr>
        </w:div>
        <w:div w:id="1861965609">
          <w:marLeft w:val="0"/>
          <w:marRight w:val="0"/>
          <w:marTop w:val="0"/>
          <w:marBottom w:val="0"/>
          <w:divBdr>
            <w:top w:val="none" w:sz="0" w:space="0" w:color="auto"/>
            <w:left w:val="none" w:sz="0" w:space="0" w:color="auto"/>
            <w:bottom w:val="none" w:sz="0" w:space="0" w:color="auto"/>
            <w:right w:val="none" w:sz="0" w:space="0" w:color="auto"/>
          </w:divBdr>
        </w:div>
        <w:div w:id="1699231884">
          <w:marLeft w:val="0"/>
          <w:marRight w:val="0"/>
          <w:marTop w:val="0"/>
          <w:marBottom w:val="0"/>
          <w:divBdr>
            <w:top w:val="none" w:sz="0" w:space="0" w:color="auto"/>
            <w:left w:val="none" w:sz="0" w:space="0" w:color="auto"/>
            <w:bottom w:val="none" w:sz="0" w:space="0" w:color="auto"/>
            <w:right w:val="none" w:sz="0" w:space="0" w:color="auto"/>
          </w:divBdr>
        </w:div>
        <w:div w:id="1576431775">
          <w:marLeft w:val="0"/>
          <w:marRight w:val="0"/>
          <w:marTop w:val="0"/>
          <w:marBottom w:val="0"/>
          <w:divBdr>
            <w:top w:val="none" w:sz="0" w:space="0" w:color="auto"/>
            <w:left w:val="none" w:sz="0" w:space="0" w:color="auto"/>
            <w:bottom w:val="none" w:sz="0" w:space="0" w:color="auto"/>
            <w:right w:val="none" w:sz="0" w:space="0" w:color="auto"/>
          </w:divBdr>
        </w:div>
        <w:div w:id="502818073">
          <w:marLeft w:val="0"/>
          <w:marRight w:val="0"/>
          <w:marTop w:val="0"/>
          <w:marBottom w:val="0"/>
          <w:divBdr>
            <w:top w:val="none" w:sz="0" w:space="0" w:color="auto"/>
            <w:left w:val="none" w:sz="0" w:space="0" w:color="auto"/>
            <w:bottom w:val="none" w:sz="0" w:space="0" w:color="auto"/>
            <w:right w:val="none" w:sz="0" w:space="0" w:color="auto"/>
          </w:divBdr>
        </w:div>
        <w:div w:id="441264515">
          <w:marLeft w:val="0"/>
          <w:marRight w:val="0"/>
          <w:marTop w:val="0"/>
          <w:marBottom w:val="0"/>
          <w:divBdr>
            <w:top w:val="none" w:sz="0" w:space="0" w:color="auto"/>
            <w:left w:val="none" w:sz="0" w:space="0" w:color="auto"/>
            <w:bottom w:val="none" w:sz="0" w:space="0" w:color="auto"/>
            <w:right w:val="none" w:sz="0" w:space="0" w:color="auto"/>
          </w:divBdr>
        </w:div>
        <w:div w:id="478308101">
          <w:marLeft w:val="0"/>
          <w:marRight w:val="0"/>
          <w:marTop w:val="0"/>
          <w:marBottom w:val="0"/>
          <w:divBdr>
            <w:top w:val="none" w:sz="0" w:space="0" w:color="auto"/>
            <w:left w:val="none" w:sz="0" w:space="0" w:color="auto"/>
            <w:bottom w:val="none" w:sz="0" w:space="0" w:color="auto"/>
            <w:right w:val="none" w:sz="0" w:space="0" w:color="auto"/>
          </w:divBdr>
        </w:div>
        <w:div w:id="1682201233">
          <w:marLeft w:val="0"/>
          <w:marRight w:val="0"/>
          <w:marTop w:val="0"/>
          <w:marBottom w:val="0"/>
          <w:divBdr>
            <w:top w:val="none" w:sz="0" w:space="0" w:color="auto"/>
            <w:left w:val="none" w:sz="0" w:space="0" w:color="auto"/>
            <w:bottom w:val="none" w:sz="0" w:space="0" w:color="auto"/>
            <w:right w:val="none" w:sz="0" w:space="0" w:color="auto"/>
          </w:divBdr>
        </w:div>
        <w:div w:id="62879264">
          <w:marLeft w:val="0"/>
          <w:marRight w:val="0"/>
          <w:marTop w:val="0"/>
          <w:marBottom w:val="0"/>
          <w:divBdr>
            <w:top w:val="none" w:sz="0" w:space="0" w:color="auto"/>
            <w:left w:val="none" w:sz="0" w:space="0" w:color="auto"/>
            <w:bottom w:val="none" w:sz="0" w:space="0" w:color="auto"/>
            <w:right w:val="none" w:sz="0" w:space="0" w:color="auto"/>
          </w:divBdr>
        </w:div>
        <w:div w:id="1233545315">
          <w:marLeft w:val="0"/>
          <w:marRight w:val="0"/>
          <w:marTop w:val="0"/>
          <w:marBottom w:val="0"/>
          <w:divBdr>
            <w:top w:val="none" w:sz="0" w:space="0" w:color="auto"/>
            <w:left w:val="none" w:sz="0" w:space="0" w:color="auto"/>
            <w:bottom w:val="none" w:sz="0" w:space="0" w:color="auto"/>
            <w:right w:val="none" w:sz="0" w:space="0" w:color="auto"/>
          </w:divBdr>
        </w:div>
        <w:div w:id="1248424814">
          <w:marLeft w:val="0"/>
          <w:marRight w:val="0"/>
          <w:marTop w:val="0"/>
          <w:marBottom w:val="0"/>
          <w:divBdr>
            <w:top w:val="none" w:sz="0" w:space="0" w:color="auto"/>
            <w:left w:val="none" w:sz="0" w:space="0" w:color="auto"/>
            <w:bottom w:val="none" w:sz="0" w:space="0" w:color="auto"/>
            <w:right w:val="none" w:sz="0" w:space="0" w:color="auto"/>
          </w:divBdr>
        </w:div>
        <w:div w:id="1584071114">
          <w:marLeft w:val="0"/>
          <w:marRight w:val="0"/>
          <w:marTop w:val="0"/>
          <w:marBottom w:val="0"/>
          <w:divBdr>
            <w:top w:val="none" w:sz="0" w:space="0" w:color="auto"/>
            <w:left w:val="none" w:sz="0" w:space="0" w:color="auto"/>
            <w:bottom w:val="none" w:sz="0" w:space="0" w:color="auto"/>
            <w:right w:val="none" w:sz="0" w:space="0" w:color="auto"/>
          </w:divBdr>
        </w:div>
        <w:div w:id="529296627">
          <w:marLeft w:val="0"/>
          <w:marRight w:val="0"/>
          <w:marTop w:val="0"/>
          <w:marBottom w:val="0"/>
          <w:divBdr>
            <w:top w:val="none" w:sz="0" w:space="0" w:color="auto"/>
            <w:left w:val="none" w:sz="0" w:space="0" w:color="auto"/>
            <w:bottom w:val="none" w:sz="0" w:space="0" w:color="auto"/>
            <w:right w:val="none" w:sz="0" w:space="0" w:color="auto"/>
          </w:divBdr>
        </w:div>
        <w:div w:id="1531265419">
          <w:marLeft w:val="0"/>
          <w:marRight w:val="0"/>
          <w:marTop w:val="0"/>
          <w:marBottom w:val="0"/>
          <w:divBdr>
            <w:top w:val="none" w:sz="0" w:space="0" w:color="auto"/>
            <w:left w:val="none" w:sz="0" w:space="0" w:color="auto"/>
            <w:bottom w:val="none" w:sz="0" w:space="0" w:color="auto"/>
            <w:right w:val="none" w:sz="0" w:space="0" w:color="auto"/>
          </w:divBdr>
        </w:div>
        <w:div w:id="293950718">
          <w:marLeft w:val="0"/>
          <w:marRight w:val="0"/>
          <w:marTop w:val="0"/>
          <w:marBottom w:val="0"/>
          <w:divBdr>
            <w:top w:val="none" w:sz="0" w:space="0" w:color="auto"/>
            <w:left w:val="none" w:sz="0" w:space="0" w:color="auto"/>
            <w:bottom w:val="none" w:sz="0" w:space="0" w:color="auto"/>
            <w:right w:val="none" w:sz="0" w:space="0" w:color="auto"/>
          </w:divBdr>
        </w:div>
        <w:div w:id="741177826">
          <w:marLeft w:val="0"/>
          <w:marRight w:val="0"/>
          <w:marTop w:val="0"/>
          <w:marBottom w:val="0"/>
          <w:divBdr>
            <w:top w:val="none" w:sz="0" w:space="0" w:color="auto"/>
            <w:left w:val="none" w:sz="0" w:space="0" w:color="auto"/>
            <w:bottom w:val="none" w:sz="0" w:space="0" w:color="auto"/>
            <w:right w:val="none" w:sz="0" w:space="0" w:color="auto"/>
          </w:divBdr>
        </w:div>
        <w:div w:id="182324285">
          <w:marLeft w:val="0"/>
          <w:marRight w:val="0"/>
          <w:marTop w:val="0"/>
          <w:marBottom w:val="0"/>
          <w:divBdr>
            <w:top w:val="none" w:sz="0" w:space="0" w:color="auto"/>
            <w:left w:val="none" w:sz="0" w:space="0" w:color="auto"/>
            <w:bottom w:val="none" w:sz="0" w:space="0" w:color="auto"/>
            <w:right w:val="none" w:sz="0" w:space="0" w:color="auto"/>
          </w:divBdr>
        </w:div>
        <w:div w:id="277687591">
          <w:marLeft w:val="0"/>
          <w:marRight w:val="0"/>
          <w:marTop w:val="0"/>
          <w:marBottom w:val="0"/>
          <w:divBdr>
            <w:top w:val="none" w:sz="0" w:space="0" w:color="auto"/>
            <w:left w:val="none" w:sz="0" w:space="0" w:color="auto"/>
            <w:bottom w:val="none" w:sz="0" w:space="0" w:color="auto"/>
            <w:right w:val="none" w:sz="0" w:space="0" w:color="auto"/>
          </w:divBdr>
        </w:div>
        <w:div w:id="956836408">
          <w:marLeft w:val="0"/>
          <w:marRight w:val="0"/>
          <w:marTop w:val="0"/>
          <w:marBottom w:val="0"/>
          <w:divBdr>
            <w:top w:val="none" w:sz="0" w:space="0" w:color="auto"/>
            <w:left w:val="none" w:sz="0" w:space="0" w:color="auto"/>
            <w:bottom w:val="none" w:sz="0" w:space="0" w:color="auto"/>
            <w:right w:val="none" w:sz="0" w:space="0" w:color="auto"/>
          </w:divBdr>
        </w:div>
        <w:div w:id="975140654">
          <w:marLeft w:val="0"/>
          <w:marRight w:val="0"/>
          <w:marTop w:val="0"/>
          <w:marBottom w:val="0"/>
          <w:divBdr>
            <w:top w:val="none" w:sz="0" w:space="0" w:color="auto"/>
            <w:left w:val="none" w:sz="0" w:space="0" w:color="auto"/>
            <w:bottom w:val="none" w:sz="0" w:space="0" w:color="auto"/>
            <w:right w:val="none" w:sz="0" w:space="0" w:color="auto"/>
          </w:divBdr>
        </w:div>
        <w:div w:id="1231960354">
          <w:marLeft w:val="0"/>
          <w:marRight w:val="0"/>
          <w:marTop w:val="0"/>
          <w:marBottom w:val="0"/>
          <w:divBdr>
            <w:top w:val="none" w:sz="0" w:space="0" w:color="auto"/>
            <w:left w:val="none" w:sz="0" w:space="0" w:color="auto"/>
            <w:bottom w:val="none" w:sz="0" w:space="0" w:color="auto"/>
            <w:right w:val="none" w:sz="0" w:space="0" w:color="auto"/>
          </w:divBdr>
        </w:div>
        <w:div w:id="1471753065">
          <w:marLeft w:val="0"/>
          <w:marRight w:val="0"/>
          <w:marTop w:val="0"/>
          <w:marBottom w:val="0"/>
          <w:divBdr>
            <w:top w:val="none" w:sz="0" w:space="0" w:color="auto"/>
            <w:left w:val="none" w:sz="0" w:space="0" w:color="auto"/>
            <w:bottom w:val="none" w:sz="0" w:space="0" w:color="auto"/>
            <w:right w:val="none" w:sz="0" w:space="0" w:color="auto"/>
          </w:divBdr>
        </w:div>
        <w:div w:id="2003268545">
          <w:marLeft w:val="0"/>
          <w:marRight w:val="0"/>
          <w:marTop w:val="0"/>
          <w:marBottom w:val="0"/>
          <w:divBdr>
            <w:top w:val="none" w:sz="0" w:space="0" w:color="auto"/>
            <w:left w:val="none" w:sz="0" w:space="0" w:color="auto"/>
            <w:bottom w:val="none" w:sz="0" w:space="0" w:color="auto"/>
            <w:right w:val="none" w:sz="0" w:space="0" w:color="auto"/>
          </w:divBdr>
        </w:div>
        <w:div w:id="1358237413">
          <w:marLeft w:val="0"/>
          <w:marRight w:val="0"/>
          <w:marTop w:val="0"/>
          <w:marBottom w:val="0"/>
          <w:divBdr>
            <w:top w:val="none" w:sz="0" w:space="0" w:color="auto"/>
            <w:left w:val="none" w:sz="0" w:space="0" w:color="auto"/>
            <w:bottom w:val="none" w:sz="0" w:space="0" w:color="auto"/>
            <w:right w:val="none" w:sz="0" w:space="0" w:color="auto"/>
          </w:divBdr>
        </w:div>
        <w:div w:id="43456592">
          <w:marLeft w:val="0"/>
          <w:marRight w:val="0"/>
          <w:marTop w:val="0"/>
          <w:marBottom w:val="0"/>
          <w:divBdr>
            <w:top w:val="none" w:sz="0" w:space="0" w:color="auto"/>
            <w:left w:val="none" w:sz="0" w:space="0" w:color="auto"/>
            <w:bottom w:val="none" w:sz="0" w:space="0" w:color="auto"/>
            <w:right w:val="none" w:sz="0" w:space="0" w:color="auto"/>
          </w:divBdr>
        </w:div>
        <w:div w:id="1393187628">
          <w:marLeft w:val="0"/>
          <w:marRight w:val="0"/>
          <w:marTop w:val="0"/>
          <w:marBottom w:val="0"/>
          <w:divBdr>
            <w:top w:val="none" w:sz="0" w:space="0" w:color="auto"/>
            <w:left w:val="none" w:sz="0" w:space="0" w:color="auto"/>
            <w:bottom w:val="none" w:sz="0" w:space="0" w:color="auto"/>
            <w:right w:val="none" w:sz="0" w:space="0" w:color="auto"/>
          </w:divBdr>
        </w:div>
        <w:div w:id="1211115507">
          <w:marLeft w:val="0"/>
          <w:marRight w:val="0"/>
          <w:marTop w:val="0"/>
          <w:marBottom w:val="0"/>
          <w:divBdr>
            <w:top w:val="none" w:sz="0" w:space="0" w:color="auto"/>
            <w:left w:val="none" w:sz="0" w:space="0" w:color="auto"/>
            <w:bottom w:val="none" w:sz="0" w:space="0" w:color="auto"/>
            <w:right w:val="none" w:sz="0" w:space="0" w:color="auto"/>
          </w:divBdr>
        </w:div>
        <w:div w:id="878322640">
          <w:marLeft w:val="0"/>
          <w:marRight w:val="0"/>
          <w:marTop w:val="0"/>
          <w:marBottom w:val="0"/>
          <w:divBdr>
            <w:top w:val="none" w:sz="0" w:space="0" w:color="auto"/>
            <w:left w:val="none" w:sz="0" w:space="0" w:color="auto"/>
            <w:bottom w:val="none" w:sz="0" w:space="0" w:color="auto"/>
            <w:right w:val="none" w:sz="0" w:space="0" w:color="auto"/>
          </w:divBdr>
        </w:div>
        <w:div w:id="2129932477">
          <w:marLeft w:val="0"/>
          <w:marRight w:val="0"/>
          <w:marTop w:val="0"/>
          <w:marBottom w:val="0"/>
          <w:divBdr>
            <w:top w:val="none" w:sz="0" w:space="0" w:color="auto"/>
            <w:left w:val="none" w:sz="0" w:space="0" w:color="auto"/>
            <w:bottom w:val="none" w:sz="0" w:space="0" w:color="auto"/>
            <w:right w:val="none" w:sz="0" w:space="0" w:color="auto"/>
          </w:divBdr>
        </w:div>
        <w:div w:id="1256790114">
          <w:marLeft w:val="0"/>
          <w:marRight w:val="0"/>
          <w:marTop w:val="0"/>
          <w:marBottom w:val="0"/>
          <w:divBdr>
            <w:top w:val="none" w:sz="0" w:space="0" w:color="auto"/>
            <w:left w:val="none" w:sz="0" w:space="0" w:color="auto"/>
            <w:bottom w:val="none" w:sz="0" w:space="0" w:color="auto"/>
            <w:right w:val="none" w:sz="0" w:space="0" w:color="auto"/>
          </w:divBdr>
        </w:div>
        <w:div w:id="133183456">
          <w:marLeft w:val="0"/>
          <w:marRight w:val="0"/>
          <w:marTop w:val="0"/>
          <w:marBottom w:val="0"/>
          <w:divBdr>
            <w:top w:val="none" w:sz="0" w:space="0" w:color="auto"/>
            <w:left w:val="none" w:sz="0" w:space="0" w:color="auto"/>
            <w:bottom w:val="none" w:sz="0" w:space="0" w:color="auto"/>
            <w:right w:val="none" w:sz="0" w:space="0" w:color="auto"/>
          </w:divBdr>
        </w:div>
        <w:div w:id="914170966">
          <w:marLeft w:val="0"/>
          <w:marRight w:val="0"/>
          <w:marTop w:val="0"/>
          <w:marBottom w:val="0"/>
          <w:divBdr>
            <w:top w:val="none" w:sz="0" w:space="0" w:color="auto"/>
            <w:left w:val="none" w:sz="0" w:space="0" w:color="auto"/>
            <w:bottom w:val="none" w:sz="0" w:space="0" w:color="auto"/>
            <w:right w:val="none" w:sz="0" w:space="0" w:color="auto"/>
          </w:divBdr>
        </w:div>
        <w:div w:id="320426136">
          <w:marLeft w:val="0"/>
          <w:marRight w:val="0"/>
          <w:marTop w:val="0"/>
          <w:marBottom w:val="0"/>
          <w:divBdr>
            <w:top w:val="none" w:sz="0" w:space="0" w:color="auto"/>
            <w:left w:val="none" w:sz="0" w:space="0" w:color="auto"/>
            <w:bottom w:val="none" w:sz="0" w:space="0" w:color="auto"/>
            <w:right w:val="none" w:sz="0" w:space="0" w:color="auto"/>
          </w:divBdr>
        </w:div>
        <w:div w:id="1989282853">
          <w:marLeft w:val="0"/>
          <w:marRight w:val="0"/>
          <w:marTop w:val="0"/>
          <w:marBottom w:val="0"/>
          <w:divBdr>
            <w:top w:val="none" w:sz="0" w:space="0" w:color="auto"/>
            <w:left w:val="none" w:sz="0" w:space="0" w:color="auto"/>
            <w:bottom w:val="none" w:sz="0" w:space="0" w:color="auto"/>
            <w:right w:val="none" w:sz="0" w:space="0" w:color="auto"/>
          </w:divBdr>
        </w:div>
        <w:div w:id="1893230582">
          <w:marLeft w:val="0"/>
          <w:marRight w:val="0"/>
          <w:marTop w:val="0"/>
          <w:marBottom w:val="0"/>
          <w:divBdr>
            <w:top w:val="none" w:sz="0" w:space="0" w:color="auto"/>
            <w:left w:val="none" w:sz="0" w:space="0" w:color="auto"/>
            <w:bottom w:val="none" w:sz="0" w:space="0" w:color="auto"/>
            <w:right w:val="none" w:sz="0" w:space="0" w:color="auto"/>
          </w:divBdr>
        </w:div>
        <w:div w:id="1732536278">
          <w:marLeft w:val="0"/>
          <w:marRight w:val="0"/>
          <w:marTop w:val="0"/>
          <w:marBottom w:val="0"/>
          <w:divBdr>
            <w:top w:val="none" w:sz="0" w:space="0" w:color="auto"/>
            <w:left w:val="none" w:sz="0" w:space="0" w:color="auto"/>
            <w:bottom w:val="none" w:sz="0" w:space="0" w:color="auto"/>
            <w:right w:val="none" w:sz="0" w:space="0" w:color="auto"/>
          </w:divBdr>
        </w:div>
        <w:div w:id="591740867">
          <w:marLeft w:val="0"/>
          <w:marRight w:val="0"/>
          <w:marTop w:val="0"/>
          <w:marBottom w:val="0"/>
          <w:divBdr>
            <w:top w:val="none" w:sz="0" w:space="0" w:color="auto"/>
            <w:left w:val="none" w:sz="0" w:space="0" w:color="auto"/>
            <w:bottom w:val="none" w:sz="0" w:space="0" w:color="auto"/>
            <w:right w:val="none" w:sz="0" w:space="0" w:color="auto"/>
          </w:divBdr>
        </w:div>
        <w:div w:id="1158881769">
          <w:marLeft w:val="0"/>
          <w:marRight w:val="0"/>
          <w:marTop w:val="0"/>
          <w:marBottom w:val="0"/>
          <w:divBdr>
            <w:top w:val="none" w:sz="0" w:space="0" w:color="auto"/>
            <w:left w:val="none" w:sz="0" w:space="0" w:color="auto"/>
            <w:bottom w:val="none" w:sz="0" w:space="0" w:color="auto"/>
            <w:right w:val="none" w:sz="0" w:space="0" w:color="auto"/>
          </w:divBdr>
        </w:div>
        <w:div w:id="2013142181">
          <w:marLeft w:val="0"/>
          <w:marRight w:val="0"/>
          <w:marTop w:val="0"/>
          <w:marBottom w:val="0"/>
          <w:divBdr>
            <w:top w:val="none" w:sz="0" w:space="0" w:color="auto"/>
            <w:left w:val="none" w:sz="0" w:space="0" w:color="auto"/>
            <w:bottom w:val="none" w:sz="0" w:space="0" w:color="auto"/>
            <w:right w:val="none" w:sz="0" w:space="0" w:color="auto"/>
          </w:divBdr>
        </w:div>
        <w:div w:id="1936358031">
          <w:marLeft w:val="0"/>
          <w:marRight w:val="0"/>
          <w:marTop w:val="0"/>
          <w:marBottom w:val="0"/>
          <w:divBdr>
            <w:top w:val="none" w:sz="0" w:space="0" w:color="auto"/>
            <w:left w:val="none" w:sz="0" w:space="0" w:color="auto"/>
            <w:bottom w:val="none" w:sz="0" w:space="0" w:color="auto"/>
            <w:right w:val="none" w:sz="0" w:space="0" w:color="auto"/>
          </w:divBdr>
        </w:div>
        <w:div w:id="2004820761">
          <w:marLeft w:val="0"/>
          <w:marRight w:val="0"/>
          <w:marTop w:val="0"/>
          <w:marBottom w:val="0"/>
          <w:divBdr>
            <w:top w:val="none" w:sz="0" w:space="0" w:color="auto"/>
            <w:left w:val="none" w:sz="0" w:space="0" w:color="auto"/>
            <w:bottom w:val="none" w:sz="0" w:space="0" w:color="auto"/>
            <w:right w:val="none" w:sz="0" w:space="0" w:color="auto"/>
          </w:divBdr>
        </w:div>
        <w:div w:id="369184063">
          <w:marLeft w:val="0"/>
          <w:marRight w:val="0"/>
          <w:marTop w:val="0"/>
          <w:marBottom w:val="0"/>
          <w:divBdr>
            <w:top w:val="none" w:sz="0" w:space="0" w:color="auto"/>
            <w:left w:val="none" w:sz="0" w:space="0" w:color="auto"/>
            <w:bottom w:val="none" w:sz="0" w:space="0" w:color="auto"/>
            <w:right w:val="none" w:sz="0" w:space="0" w:color="auto"/>
          </w:divBdr>
        </w:div>
        <w:div w:id="355929458">
          <w:marLeft w:val="0"/>
          <w:marRight w:val="0"/>
          <w:marTop w:val="0"/>
          <w:marBottom w:val="0"/>
          <w:divBdr>
            <w:top w:val="none" w:sz="0" w:space="0" w:color="auto"/>
            <w:left w:val="none" w:sz="0" w:space="0" w:color="auto"/>
            <w:bottom w:val="none" w:sz="0" w:space="0" w:color="auto"/>
            <w:right w:val="none" w:sz="0" w:space="0" w:color="auto"/>
          </w:divBdr>
        </w:div>
        <w:div w:id="1780222266">
          <w:marLeft w:val="0"/>
          <w:marRight w:val="0"/>
          <w:marTop w:val="0"/>
          <w:marBottom w:val="0"/>
          <w:divBdr>
            <w:top w:val="none" w:sz="0" w:space="0" w:color="auto"/>
            <w:left w:val="none" w:sz="0" w:space="0" w:color="auto"/>
            <w:bottom w:val="none" w:sz="0" w:space="0" w:color="auto"/>
            <w:right w:val="none" w:sz="0" w:space="0" w:color="auto"/>
          </w:divBdr>
        </w:div>
        <w:div w:id="2089762693">
          <w:marLeft w:val="0"/>
          <w:marRight w:val="0"/>
          <w:marTop w:val="0"/>
          <w:marBottom w:val="0"/>
          <w:divBdr>
            <w:top w:val="none" w:sz="0" w:space="0" w:color="auto"/>
            <w:left w:val="none" w:sz="0" w:space="0" w:color="auto"/>
            <w:bottom w:val="none" w:sz="0" w:space="0" w:color="auto"/>
            <w:right w:val="none" w:sz="0" w:space="0" w:color="auto"/>
          </w:divBdr>
        </w:div>
        <w:div w:id="2036342966">
          <w:marLeft w:val="0"/>
          <w:marRight w:val="0"/>
          <w:marTop w:val="0"/>
          <w:marBottom w:val="0"/>
          <w:divBdr>
            <w:top w:val="none" w:sz="0" w:space="0" w:color="auto"/>
            <w:left w:val="none" w:sz="0" w:space="0" w:color="auto"/>
            <w:bottom w:val="none" w:sz="0" w:space="0" w:color="auto"/>
            <w:right w:val="none" w:sz="0" w:space="0" w:color="auto"/>
          </w:divBdr>
        </w:div>
        <w:div w:id="1998798072">
          <w:marLeft w:val="0"/>
          <w:marRight w:val="0"/>
          <w:marTop w:val="0"/>
          <w:marBottom w:val="0"/>
          <w:divBdr>
            <w:top w:val="none" w:sz="0" w:space="0" w:color="auto"/>
            <w:left w:val="none" w:sz="0" w:space="0" w:color="auto"/>
            <w:bottom w:val="none" w:sz="0" w:space="0" w:color="auto"/>
            <w:right w:val="none" w:sz="0" w:space="0" w:color="auto"/>
          </w:divBdr>
        </w:div>
        <w:div w:id="68888951">
          <w:marLeft w:val="0"/>
          <w:marRight w:val="0"/>
          <w:marTop w:val="0"/>
          <w:marBottom w:val="0"/>
          <w:divBdr>
            <w:top w:val="none" w:sz="0" w:space="0" w:color="auto"/>
            <w:left w:val="none" w:sz="0" w:space="0" w:color="auto"/>
            <w:bottom w:val="none" w:sz="0" w:space="0" w:color="auto"/>
            <w:right w:val="none" w:sz="0" w:space="0" w:color="auto"/>
          </w:divBdr>
        </w:div>
        <w:div w:id="1159268028">
          <w:marLeft w:val="0"/>
          <w:marRight w:val="0"/>
          <w:marTop w:val="0"/>
          <w:marBottom w:val="0"/>
          <w:divBdr>
            <w:top w:val="none" w:sz="0" w:space="0" w:color="auto"/>
            <w:left w:val="none" w:sz="0" w:space="0" w:color="auto"/>
            <w:bottom w:val="none" w:sz="0" w:space="0" w:color="auto"/>
            <w:right w:val="none" w:sz="0" w:space="0" w:color="auto"/>
          </w:divBdr>
        </w:div>
        <w:div w:id="1434395242">
          <w:marLeft w:val="0"/>
          <w:marRight w:val="0"/>
          <w:marTop w:val="0"/>
          <w:marBottom w:val="0"/>
          <w:divBdr>
            <w:top w:val="none" w:sz="0" w:space="0" w:color="auto"/>
            <w:left w:val="none" w:sz="0" w:space="0" w:color="auto"/>
            <w:bottom w:val="none" w:sz="0" w:space="0" w:color="auto"/>
            <w:right w:val="none" w:sz="0" w:space="0" w:color="auto"/>
          </w:divBdr>
        </w:div>
        <w:div w:id="1320184154">
          <w:marLeft w:val="0"/>
          <w:marRight w:val="0"/>
          <w:marTop w:val="0"/>
          <w:marBottom w:val="0"/>
          <w:divBdr>
            <w:top w:val="none" w:sz="0" w:space="0" w:color="auto"/>
            <w:left w:val="none" w:sz="0" w:space="0" w:color="auto"/>
            <w:bottom w:val="none" w:sz="0" w:space="0" w:color="auto"/>
            <w:right w:val="none" w:sz="0" w:space="0" w:color="auto"/>
          </w:divBdr>
        </w:div>
        <w:div w:id="1503086308">
          <w:marLeft w:val="0"/>
          <w:marRight w:val="0"/>
          <w:marTop w:val="0"/>
          <w:marBottom w:val="0"/>
          <w:divBdr>
            <w:top w:val="none" w:sz="0" w:space="0" w:color="auto"/>
            <w:left w:val="none" w:sz="0" w:space="0" w:color="auto"/>
            <w:bottom w:val="none" w:sz="0" w:space="0" w:color="auto"/>
            <w:right w:val="none" w:sz="0" w:space="0" w:color="auto"/>
          </w:divBdr>
        </w:div>
        <w:div w:id="667442305">
          <w:marLeft w:val="0"/>
          <w:marRight w:val="0"/>
          <w:marTop w:val="0"/>
          <w:marBottom w:val="0"/>
          <w:divBdr>
            <w:top w:val="none" w:sz="0" w:space="0" w:color="auto"/>
            <w:left w:val="none" w:sz="0" w:space="0" w:color="auto"/>
            <w:bottom w:val="none" w:sz="0" w:space="0" w:color="auto"/>
            <w:right w:val="none" w:sz="0" w:space="0" w:color="auto"/>
          </w:divBdr>
        </w:div>
        <w:div w:id="1979452564">
          <w:marLeft w:val="0"/>
          <w:marRight w:val="0"/>
          <w:marTop w:val="0"/>
          <w:marBottom w:val="0"/>
          <w:divBdr>
            <w:top w:val="none" w:sz="0" w:space="0" w:color="auto"/>
            <w:left w:val="none" w:sz="0" w:space="0" w:color="auto"/>
            <w:bottom w:val="none" w:sz="0" w:space="0" w:color="auto"/>
            <w:right w:val="none" w:sz="0" w:space="0" w:color="auto"/>
          </w:divBdr>
        </w:div>
        <w:div w:id="647518562">
          <w:marLeft w:val="0"/>
          <w:marRight w:val="0"/>
          <w:marTop w:val="0"/>
          <w:marBottom w:val="0"/>
          <w:divBdr>
            <w:top w:val="none" w:sz="0" w:space="0" w:color="auto"/>
            <w:left w:val="none" w:sz="0" w:space="0" w:color="auto"/>
            <w:bottom w:val="none" w:sz="0" w:space="0" w:color="auto"/>
            <w:right w:val="none" w:sz="0" w:space="0" w:color="auto"/>
          </w:divBdr>
        </w:div>
        <w:div w:id="489370214">
          <w:marLeft w:val="0"/>
          <w:marRight w:val="0"/>
          <w:marTop w:val="0"/>
          <w:marBottom w:val="0"/>
          <w:divBdr>
            <w:top w:val="none" w:sz="0" w:space="0" w:color="auto"/>
            <w:left w:val="none" w:sz="0" w:space="0" w:color="auto"/>
            <w:bottom w:val="none" w:sz="0" w:space="0" w:color="auto"/>
            <w:right w:val="none" w:sz="0" w:space="0" w:color="auto"/>
          </w:divBdr>
        </w:div>
        <w:div w:id="431902523">
          <w:marLeft w:val="0"/>
          <w:marRight w:val="0"/>
          <w:marTop w:val="0"/>
          <w:marBottom w:val="0"/>
          <w:divBdr>
            <w:top w:val="none" w:sz="0" w:space="0" w:color="auto"/>
            <w:left w:val="none" w:sz="0" w:space="0" w:color="auto"/>
            <w:bottom w:val="none" w:sz="0" w:space="0" w:color="auto"/>
            <w:right w:val="none" w:sz="0" w:space="0" w:color="auto"/>
          </w:divBdr>
        </w:div>
        <w:div w:id="729378079">
          <w:marLeft w:val="0"/>
          <w:marRight w:val="0"/>
          <w:marTop w:val="0"/>
          <w:marBottom w:val="0"/>
          <w:divBdr>
            <w:top w:val="none" w:sz="0" w:space="0" w:color="auto"/>
            <w:left w:val="none" w:sz="0" w:space="0" w:color="auto"/>
            <w:bottom w:val="none" w:sz="0" w:space="0" w:color="auto"/>
            <w:right w:val="none" w:sz="0" w:space="0" w:color="auto"/>
          </w:divBdr>
        </w:div>
        <w:div w:id="1911574756">
          <w:marLeft w:val="0"/>
          <w:marRight w:val="0"/>
          <w:marTop w:val="0"/>
          <w:marBottom w:val="0"/>
          <w:divBdr>
            <w:top w:val="none" w:sz="0" w:space="0" w:color="auto"/>
            <w:left w:val="none" w:sz="0" w:space="0" w:color="auto"/>
            <w:bottom w:val="none" w:sz="0" w:space="0" w:color="auto"/>
            <w:right w:val="none" w:sz="0" w:space="0" w:color="auto"/>
          </w:divBdr>
        </w:div>
        <w:div w:id="1572541814">
          <w:marLeft w:val="0"/>
          <w:marRight w:val="0"/>
          <w:marTop w:val="0"/>
          <w:marBottom w:val="0"/>
          <w:divBdr>
            <w:top w:val="none" w:sz="0" w:space="0" w:color="auto"/>
            <w:left w:val="none" w:sz="0" w:space="0" w:color="auto"/>
            <w:bottom w:val="none" w:sz="0" w:space="0" w:color="auto"/>
            <w:right w:val="none" w:sz="0" w:space="0" w:color="auto"/>
          </w:divBdr>
        </w:div>
        <w:div w:id="1733387718">
          <w:marLeft w:val="0"/>
          <w:marRight w:val="0"/>
          <w:marTop w:val="0"/>
          <w:marBottom w:val="0"/>
          <w:divBdr>
            <w:top w:val="none" w:sz="0" w:space="0" w:color="auto"/>
            <w:left w:val="none" w:sz="0" w:space="0" w:color="auto"/>
            <w:bottom w:val="none" w:sz="0" w:space="0" w:color="auto"/>
            <w:right w:val="none" w:sz="0" w:space="0" w:color="auto"/>
          </w:divBdr>
        </w:div>
        <w:div w:id="198661931">
          <w:marLeft w:val="0"/>
          <w:marRight w:val="0"/>
          <w:marTop w:val="0"/>
          <w:marBottom w:val="0"/>
          <w:divBdr>
            <w:top w:val="none" w:sz="0" w:space="0" w:color="auto"/>
            <w:left w:val="none" w:sz="0" w:space="0" w:color="auto"/>
            <w:bottom w:val="none" w:sz="0" w:space="0" w:color="auto"/>
            <w:right w:val="none" w:sz="0" w:space="0" w:color="auto"/>
          </w:divBdr>
        </w:div>
        <w:div w:id="940455006">
          <w:marLeft w:val="0"/>
          <w:marRight w:val="0"/>
          <w:marTop w:val="0"/>
          <w:marBottom w:val="0"/>
          <w:divBdr>
            <w:top w:val="none" w:sz="0" w:space="0" w:color="auto"/>
            <w:left w:val="none" w:sz="0" w:space="0" w:color="auto"/>
            <w:bottom w:val="none" w:sz="0" w:space="0" w:color="auto"/>
            <w:right w:val="none" w:sz="0" w:space="0" w:color="auto"/>
          </w:divBdr>
        </w:div>
        <w:div w:id="180972695">
          <w:marLeft w:val="0"/>
          <w:marRight w:val="0"/>
          <w:marTop w:val="0"/>
          <w:marBottom w:val="0"/>
          <w:divBdr>
            <w:top w:val="none" w:sz="0" w:space="0" w:color="auto"/>
            <w:left w:val="none" w:sz="0" w:space="0" w:color="auto"/>
            <w:bottom w:val="none" w:sz="0" w:space="0" w:color="auto"/>
            <w:right w:val="none" w:sz="0" w:space="0" w:color="auto"/>
          </w:divBdr>
        </w:div>
        <w:div w:id="1930001767">
          <w:marLeft w:val="0"/>
          <w:marRight w:val="0"/>
          <w:marTop w:val="0"/>
          <w:marBottom w:val="0"/>
          <w:divBdr>
            <w:top w:val="none" w:sz="0" w:space="0" w:color="auto"/>
            <w:left w:val="none" w:sz="0" w:space="0" w:color="auto"/>
            <w:bottom w:val="none" w:sz="0" w:space="0" w:color="auto"/>
            <w:right w:val="none" w:sz="0" w:space="0" w:color="auto"/>
          </w:divBdr>
        </w:div>
        <w:div w:id="2069913729">
          <w:marLeft w:val="0"/>
          <w:marRight w:val="0"/>
          <w:marTop w:val="0"/>
          <w:marBottom w:val="0"/>
          <w:divBdr>
            <w:top w:val="none" w:sz="0" w:space="0" w:color="auto"/>
            <w:left w:val="none" w:sz="0" w:space="0" w:color="auto"/>
            <w:bottom w:val="none" w:sz="0" w:space="0" w:color="auto"/>
            <w:right w:val="none" w:sz="0" w:space="0" w:color="auto"/>
          </w:divBdr>
        </w:div>
        <w:div w:id="1423140838">
          <w:marLeft w:val="0"/>
          <w:marRight w:val="0"/>
          <w:marTop w:val="0"/>
          <w:marBottom w:val="0"/>
          <w:divBdr>
            <w:top w:val="none" w:sz="0" w:space="0" w:color="auto"/>
            <w:left w:val="none" w:sz="0" w:space="0" w:color="auto"/>
            <w:bottom w:val="none" w:sz="0" w:space="0" w:color="auto"/>
            <w:right w:val="none" w:sz="0" w:space="0" w:color="auto"/>
          </w:divBdr>
        </w:div>
        <w:div w:id="209730865">
          <w:marLeft w:val="0"/>
          <w:marRight w:val="0"/>
          <w:marTop w:val="0"/>
          <w:marBottom w:val="0"/>
          <w:divBdr>
            <w:top w:val="none" w:sz="0" w:space="0" w:color="auto"/>
            <w:left w:val="none" w:sz="0" w:space="0" w:color="auto"/>
            <w:bottom w:val="none" w:sz="0" w:space="0" w:color="auto"/>
            <w:right w:val="none" w:sz="0" w:space="0" w:color="auto"/>
          </w:divBdr>
        </w:div>
        <w:div w:id="679045455">
          <w:marLeft w:val="0"/>
          <w:marRight w:val="0"/>
          <w:marTop w:val="0"/>
          <w:marBottom w:val="0"/>
          <w:divBdr>
            <w:top w:val="none" w:sz="0" w:space="0" w:color="auto"/>
            <w:left w:val="none" w:sz="0" w:space="0" w:color="auto"/>
            <w:bottom w:val="none" w:sz="0" w:space="0" w:color="auto"/>
            <w:right w:val="none" w:sz="0" w:space="0" w:color="auto"/>
          </w:divBdr>
        </w:div>
        <w:div w:id="406651051">
          <w:marLeft w:val="0"/>
          <w:marRight w:val="0"/>
          <w:marTop w:val="0"/>
          <w:marBottom w:val="0"/>
          <w:divBdr>
            <w:top w:val="none" w:sz="0" w:space="0" w:color="auto"/>
            <w:left w:val="none" w:sz="0" w:space="0" w:color="auto"/>
            <w:bottom w:val="none" w:sz="0" w:space="0" w:color="auto"/>
            <w:right w:val="none" w:sz="0" w:space="0" w:color="auto"/>
          </w:divBdr>
        </w:div>
        <w:div w:id="402723765">
          <w:marLeft w:val="0"/>
          <w:marRight w:val="0"/>
          <w:marTop w:val="0"/>
          <w:marBottom w:val="0"/>
          <w:divBdr>
            <w:top w:val="none" w:sz="0" w:space="0" w:color="auto"/>
            <w:left w:val="none" w:sz="0" w:space="0" w:color="auto"/>
            <w:bottom w:val="none" w:sz="0" w:space="0" w:color="auto"/>
            <w:right w:val="none" w:sz="0" w:space="0" w:color="auto"/>
          </w:divBdr>
        </w:div>
        <w:div w:id="448554617">
          <w:marLeft w:val="0"/>
          <w:marRight w:val="0"/>
          <w:marTop w:val="0"/>
          <w:marBottom w:val="0"/>
          <w:divBdr>
            <w:top w:val="none" w:sz="0" w:space="0" w:color="auto"/>
            <w:left w:val="none" w:sz="0" w:space="0" w:color="auto"/>
            <w:bottom w:val="none" w:sz="0" w:space="0" w:color="auto"/>
            <w:right w:val="none" w:sz="0" w:space="0" w:color="auto"/>
          </w:divBdr>
        </w:div>
        <w:div w:id="1224096527">
          <w:marLeft w:val="0"/>
          <w:marRight w:val="0"/>
          <w:marTop w:val="0"/>
          <w:marBottom w:val="0"/>
          <w:divBdr>
            <w:top w:val="none" w:sz="0" w:space="0" w:color="auto"/>
            <w:left w:val="none" w:sz="0" w:space="0" w:color="auto"/>
            <w:bottom w:val="none" w:sz="0" w:space="0" w:color="auto"/>
            <w:right w:val="none" w:sz="0" w:space="0" w:color="auto"/>
          </w:divBdr>
        </w:div>
        <w:div w:id="1489515145">
          <w:marLeft w:val="0"/>
          <w:marRight w:val="0"/>
          <w:marTop w:val="0"/>
          <w:marBottom w:val="0"/>
          <w:divBdr>
            <w:top w:val="none" w:sz="0" w:space="0" w:color="auto"/>
            <w:left w:val="none" w:sz="0" w:space="0" w:color="auto"/>
            <w:bottom w:val="none" w:sz="0" w:space="0" w:color="auto"/>
            <w:right w:val="none" w:sz="0" w:space="0" w:color="auto"/>
          </w:divBdr>
        </w:div>
        <w:div w:id="1464033777">
          <w:marLeft w:val="0"/>
          <w:marRight w:val="0"/>
          <w:marTop w:val="0"/>
          <w:marBottom w:val="0"/>
          <w:divBdr>
            <w:top w:val="none" w:sz="0" w:space="0" w:color="auto"/>
            <w:left w:val="none" w:sz="0" w:space="0" w:color="auto"/>
            <w:bottom w:val="none" w:sz="0" w:space="0" w:color="auto"/>
            <w:right w:val="none" w:sz="0" w:space="0" w:color="auto"/>
          </w:divBdr>
        </w:div>
        <w:div w:id="1823618598">
          <w:marLeft w:val="0"/>
          <w:marRight w:val="0"/>
          <w:marTop w:val="0"/>
          <w:marBottom w:val="0"/>
          <w:divBdr>
            <w:top w:val="none" w:sz="0" w:space="0" w:color="auto"/>
            <w:left w:val="none" w:sz="0" w:space="0" w:color="auto"/>
            <w:bottom w:val="none" w:sz="0" w:space="0" w:color="auto"/>
            <w:right w:val="none" w:sz="0" w:space="0" w:color="auto"/>
          </w:divBdr>
        </w:div>
        <w:div w:id="1543714496">
          <w:marLeft w:val="0"/>
          <w:marRight w:val="0"/>
          <w:marTop w:val="0"/>
          <w:marBottom w:val="0"/>
          <w:divBdr>
            <w:top w:val="none" w:sz="0" w:space="0" w:color="auto"/>
            <w:left w:val="none" w:sz="0" w:space="0" w:color="auto"/>
            <w:bottom w:val="none" w:sz="0" w:space="0" w:color="auto"/>
            <w:right w:val="none" w:sz="0" w:space="0" w:color="auto"/>
          </w:divBdr>
        </w:div>
        <w:div w:id="248972515">
          <w:marLeft w:val="0"/>
          <w:marRight w:val="0"/>
          <w:marTop w:val="0"/>
          <w:marBottom w:val="0"/>
          <w:divBdr>
            <w:top w:val="none" w:sz="0" w:space="0" w:color="auto"/>
            <w:left w:val="none" w:sz="0" w:space="0" w:color="auto"/>
            <w:bottom w:val="none" w:sz="0" w:space="0" w:color="auto"/>
            <w:right w:val="none" w:sz="0" w:space="0" w:color="auto"/>
          </w:divBdr>
        </w:div>
        <w:div w:id="281352133">
          <w:marLeft w:val="0"/>
          <w:marRight w:val="0"/>
          <w:marTop w:val="0"/>
          <w:marBottom w:val="0"/>
          <w:divBdr>
            <w:top w:val="none" w:sz="0" w:space="0" w:color="auto"/>
            <w:left w:val="none" w:sz="0" w:space="0" w:color="auto"/>
            <w:bottom w:val="none" w:sz="0" w:space="0" w:color="auto"/>
            <w:right w:val="none" w:sz="0" w:space="0" w:color="auto"/>
          </w:divBdr>
        </w:div>
        <w:div w:id="1736708299">
          <w:marLeft w:val="0"/>
          <w:marRight w:val="0"/>
          <w:marTop w:val="0"/>
          <w:marBottom w:val="0"/>
          <w:divBdr>
            <w:top w:val="none" w:sz="0" w:space="0" w:color="auto"/>
            <w:left w:val="none" w:sz="0" w:space="0" w:color="auto"/>
            <w:bottom w:val="none" w:sz="0" w:space="0" w:color="auto"/>
            <w:right w:val="none" w:sz="0" w:space="0" w:color="auto"/>
          </w:divBdr>
        </w:div>
        <w:div w:id="1185824408">
          <w:marLeft w:val="0"/>
          <w:marRight w:val="0"/>
          <w:marTop w:val="0"/>
          <w:marBottom w:val="0"/>
          <w:divBdr>
            <w:top w:val="none" w:sz="0" w:space="0" w:color="auto"/>
            <w:left w:val="none" w:sz="0" w:space="0" w:color="auto"/>
            <w:bottom w:val="none" w:sz="0" w:space="0" w:color="auto"/>
            <w:right w:val="none" w:sz="0" w:space="0" w:color="auto"/>
          </w:divBdr>
        </w:div>
        <w:div w:id="1926188294">
          <w:marLeft w:val="0"/>
          <w:marRight w:val="0"/>
          <w:marTop w:val="0"/>
          <w:marBottom w:val="0"/>
          <w:divBdr>
            <w:top w:val="none" w:sz="0" w:space="0" w:color="auto"/>
            <w:left w:val="none" w:sz="0" w:space="0" w:color="auto"/>
            <w:bottom w:val="none" w:sz="0" w:space="0" w:color="auto"/>
            <w:right w:val="none" w:sz="0" w:space="0" w:color="auto"/>
          </w:divBdr>
        </w:div>
        <w:div w:id="143401364">
          <w:marLeft w:val="0"/>
          <w:marRight w:val="0"/>
          <w:marTop w:val="0"/>
          <w:marBottom w:val="0"/>
          <w:divBdr>
            <w:top w:val="none" w:sz="0" w:space="0" w:color="auto"/>
            <w:left w:val="none" w:sz="0" w:space="0" w:color="auto"/>
            <w:bottom w:val="none" w:sz="0" w:space="0" w:color="auto"/>
            <w:right w:val="none" w:sz="0" w:space="0" w:color="auto"/>
          </w:divBdr>
        </w:div>
        <w:div w:id="840051188">
          <w:marLeft w:val="0"/>
          <w:marRight w:val="0"/>
          <w:marTop w:val="0"/>
          <w:marBottom w:val="0"/>
          <w:divBdr>
            <w:top w:val="none" w:sz="0" w:space="0" w:color="auto"/>
            <w:left w:val="none" w:sz="0" w:space="0" w:color="auto"/>
            <w:bottom w:val="none" w:sz="0" w:space="0" w:color="auto"/>
            <w:right w:val="none" w:sz="0" w:space="0" w:color="auto"/>
          </w:divBdr>
        </w:div>
        <w:div w:id="443037611">
          <w:marLeft w:val="0"/>
          <w:marRight w:val="0"/>
          <w:marTop w:val="0"/>
          <w:marBottom w:val="0"/>
          <w:divBdr>
            <w:top w:val="none" w:sz="0" w:space="0" w:color="auto"/>
            <w:left w:val="none" w:sz="0" w:space="0" w:color="auto"/>
            <w:bottom w:val="none" w:sz="0" w:space="0" w:color="auto"/>
            <w:right w:val="none" w:sz="0" w:space="0" w:color="auto"/>
          </w:divBdr>
        </w:div>
        <w:div w:id="828444121">
          <w:marLeft w:val="0"/>
          <w:marRight w:val="0"/>
          <w:marTop w:val="0"/>
          <w:marBottom w:val="0"/>
          <w:divBdr>
            <w:top w:val="none" w:sz="0" w:space="0" w:color="auto"/>
            <w:left w:val="none" w:sz="0" w:space="0" w:color="auto"/>
            <w:bottom w:val="none" w:sz="0" w:space="0" w:color="auto"/>
            <w:right w:val="none" w:sz="0" w:space="0" w:color="auto"/>
          </w:divBdr>
        </w:div>
        <w:div w:id="1249382653">
          <w:marLeft w:val="0"/>
          <w:marRight w:val="0"/>
          <w:marTop w:val="0"/>
          <w:marBottom w:val="0"/>
          <w:divBdr>
            <w:top w:val="none" w:sz="0" w:space="0" w:color="auto"/>
            <w:left w:val="none" w:sz="0" w:space="0" w:color="auto"/>
            <w:bottom w:val="none" w:sz="0" w:space="0" w:color="auto"/>
            <w:right w:val="none" w:sz="0" w:space="0" w:color="auto"/>
          </w:divBdr>
        </w:div>
        <w:div w:id="1226136945">
          <w:marLeft w:val="0"/>
          <w:marRight w:val="0"/>
          <w:marTop w:val="0"/>
          <w:marBottom w:val="0"/>
          <w:divBdr>
            <w:top w:val="none" w:sz="0" w:space="0" w:color="auto"/>
            <w:left w:val="none" w:sz="0" w:space="0" w:color="auto"/>
            <w:bottom w:val="none" w:sz="0" w:space="0" w:color="auto"/>
            <w:right w:val="none" w:sz="0" w:space="0" w:color="auto"/>
          </w:divBdr>
        </w:div>
        <w:div w:id="1584340187">
          <w:marLeft w:val="0"/>
          <w:marRight w:val="0"/>
          <w:marTop w:val="0"/>
          <w:marBottom w:val="0"/>
          <w:divBdr>
            <w:top w:val="none" w:sz="0" w:space="0" w:color="auto"/>
            <w:left w:val="none" w:sz="0" w:space="0" w:color="auto"/>
            <w:bottom w:val="none" w:sz="0" w:space="0" w:color="auto"/>
            <w:right w:val="none" w:sz="0" w:space="0" w:color="auto"/>
          </w:divBdr>
        </w:div>
        <w:div w:id="196893515">
          <w:marLeft w:val="0"/>
          <w:marRight w:val="0"/>
          <w:marTop w:val="0"/>
          <w:marBottom w:val="0"/>
          <w:divBdr>
            <w:top w:val="none" w:sz="0" w:space="0" w:color="auto"/>
            <w:left w:val="none" w:sz="0" w:space="0" w:color="auto"/>
            <w:bottom w:val="none" w:sz="0" w:space="0" w:color="auto"/>
            <w:right w:val="none" w:sz="0" w:space="0" w:color="auto"/>
          </w:divBdr>
        </w:div>
        <w:div w:id="1765875396">
          <w:marLeft w:val="0"/>
          <w:marRight w:val="0"/>
          <w:marTop w:val="0"/>
          <w:marBottom w:val="0"/>
          <w:divBdr>
            <w:top w:val="none" w:sz="0" w:space="0" w:color="auto"/>
            <w:left w:val="none" w:sz="0" w:space="0" w:color="auto"/>
            <w:bottom w:val="none" w:sz="0" w:space="0" w:color="auto"/>
            <w:right w:val="none" w:sz="0" w:space="0" w:color="auto"/>
          </w:divBdr>
        </w:div>
        <w:div w:id="1389570652">
          <w:marLeft w:val="0"/>
          <w:marRight w:val="0"/>
          <w:marTop w:val="0"/>
          <w:marBottom w:val="0"/>
          <w:divBdr>
            <w:top w:val="none" w:sz="0" w:space="0" w:color="auto"/>
            <w:left w:val="none" w:sz="0" w:space="0" w:color="auto"/>
            <w:bottom w:val="none" w:sz="0" w:space="0" w:color="auto"/>
            <w:right w:val="none" w:sz="0" w:space="0" w:color="auto"/>
          </w:divBdr>
        </w:div>
        <w:div w:id="546070111">
          <w:marLeft w:val="0"/>
          <w:marRight w:val="0"/>
          <w:marTop w:val="0"/>
          <w:marBottom w:val="0"/>
          <w:divBdr>
            <w:top w:val="none" w:sz="0" w:space="0" w:color="auto"/>
            <w:left w:val="none" w:sz="0" w:space="0" w:color="auto"/>
            <w:bottom w:val="none" w:sz="0" w:space="0" w:color="auto"/>
            <w:right w:val="none" w:sz="0" w:space="0" w:color="auto"/>
          </w:divBdr>
        </w:div>
        <w:div w:id="2027632644">
          <w:marLeft w:val="0"/>
          <w:marRight w:val="0"/>
          <w:marTop w:val="0"/>
          <w:marBottom w:val="0"/>
          <w:divBdr>
            <w:top w:val="none" w:sz="0" w:space="0" w:color="auto"/>
            <w:left w:val="none" w:sz="0" w:space="0" w:color="auto"/>
            <w:bottom w:val="none" w:sz="0" w:space="0" w:color="auto"/>
            <w:right w:val="none" w:sz="0" w:space="0" w:color="auto"/>
          </w:divBdr>
        </w:div>
        <w:div w:id="2115513131">
          <w:marLeft w:val="0"/>
          <w:marRight w:val="0"/>
          <w:marTop w:val="0"/>
          <w:marBottom w:val="0"/>
          <w:divBdr>
            <w:top w:val="none" w:sz="0" w:space="0" w:color="auto"/>
            <w:left w:val="none" w:sz="0" w:space="0" w:color="auto"/>
            <w:bottom w:val="none" w:sz="0" w:space="0" w:color="auto"/>
            <w:right w:val="none" w:sz="0" w:space="0" w:color="auto"/>
          </w:divBdr>
        </w:div>
        <w:div w:id="627858230">
          <w:marLeft w:val="0"/>
          <w:marRight w:val="0"/>
          <w:marTop w:val="0"/>
          <w:marBottom w:val="0"/>
          <w:divBdr>
            <w:top w:val="none" w:sz="0" w:space="0" w:color="auto"/>
            <w:left w:val="none" w:sz="0" w:space="0" w:color="auto"/>
            <w:bottom w:val="none" w:sz="0" w:space="0" w:color="auto"/>
            <w:right w:val="none" w:sz="0" w:space="0" w:color="auto"/>
          </w:divBdr>
        </w:div>
        <w:div w:id="953056049">
          <w:marLeft w:val="0"/>
          <w:marRight w:val="0"/>
          <w:marTop w:val="0"/>
          <w:marBottom w:val="0"/>
          <w:divBdr>
            <w:top w:val="none" w:sz="0" w:space="0" w:color="auto"/>
            <w:left w:val="none" w:sz="0" w:space="0" w:color="auto"/>
            <w:bottom w:val="none" w:sz="0" w:space="0" w:color="auto"/>
            <w:right w:val="none" w:sz="0" w:space="0" w:color="auto"/>
          </w:divBdr>
        </w:div>
        <w:div w:id="1074934317">
          <w:marLeft w:val="0"/>
          <w:marRight w:val="0"/>
          <w:marTop w:val="0"/>
          <w:marBottom w:val="0"/>
          <w:divBdr>
            <w:top w:val="none" w:sz="0" w:space="0" w:color="auto"/>
            <w:left w:val="none" w:sz="0" w:space="0" w:color="auto"/>
            <w:bottom w:val="none" w:sz="0" w:space="0" w:color="auto"/>
            <w:right w:val="none" w:sz="0" w:space="0" w:color="auto"/>
          </w:divBdr>
        </w:div>
        <w:div w:id="164711164">
          <w:marLeft w:val="0"/>
          <w:marRight w:val="0"/>
          <w:marTop w:val="0"/>
          <w:marBottom w:val="0"/>
          <w:divBdr>
            <w:top w:val="none" w:sz="0" w:space="0" w:color="auto"/>
            <w:left w:val="none" w:sz="0" w:space="0" w:color="auto"/>
            <w:bottom w:val="none" w:sz="0" w:space="0" w:color="auto"/>
            <w:right w:val="none" w:sz="0" w:space="0" w:color="auto"/>
          </w:divBdr>
        </w:div>
        <w:div w:id="1278368846">
          <w:marLeft w:val="0"/>
          <w:marRight w:val="0"/>
          <w:marTop w:val="0"/>
          <w:marBottom w:val="0"/>
          <w:divBdr>
            <w:top w:val="none" w:sz="0" w:space="0" w:color="auto"/>
            <w:left w:val="none" w:sz="0" w:space="0" w:color="auto"/>
            <w:bottom w:val="none" w:sz="0" w:space="0" w:color="auto"/>
            <w:right w:val="none" w:sz="0" w:space="0" w:color="auto"/>
          </w:divBdr>
        </w:div>
        <w:div w:id="767770748">
          <w:marLeft w:val="0"/>
          <w:marRight w:val="0"/>
          <w:marTop w:val="0"/>
          <w:marBottom w:val="0"/>
          <w:divBdr>
            <w:top w:val="none" w:sz="0" w:space="0" w:color="auto"/>
            <w:left w:val="none" w:sz="0" w:space="0" w:color="auto"/>
            <w:bottom w:val="none" w:sz="0" w:space="0" w:color="auto"/>
            <w:right w:val="none" w:sz="0" w:space="0" w:color="auto"/>
          </w:divBdr>
        </w:div>
        <w:div w:id="1693192397">
          <w:marLeft w:val="0"/>
          <w:marRight w:val="0"/>
          <w:marTop w:val="0"/>
          <w:marBottom w:val="0"/>
          <w:divBdr>
            <w:top w:val="none" w:sz="0" w:space="0" w:color="auto"/>
            <w:left w:val="none" w:sz="0" w:space="0" w:color="auto"/>
            <w:bottom w:val="none" w:sz="0" w:space="0" w:color="auto"/>
            <w:right w:val="none" w:sz="0" w:space="0" w:color="auto"/>
          </w:divBdr>
        </w:div>
        <w:div w:id="274482567">
          <w:marLeft w:val="0"/>
          <w:marRight w:val="0"/>
          <w:marTop w:val="0"/>
          <w:marBottom w:val="0"/>
          <w:divBdr>
            <w:top w:val="none" w:sz="0" w:space="0" w:color="auto"/>
            <w:left w:val="none" w:sz="0" w:space="0" w:color="auto"/>
            <w:bottom w:val="none" w:sz="0" w:space="0" w:color="auto"/>
            <w:right w:val="none" w:sz="0" w:space="0" w:color="auto"/>
          </w:divBdr>
        </w:div>
        <w:div w:id="1860582167">
          <w:marLeft w:val="0"/>
          <w:marRight w:val="0"/>
          <w:marTop w:val="0"/>
          <w:marBottom w:val="0"/>
          <w:divBdr>
            <w:top w:val="none" w:sz="0" w:space="0" w:color="auto"/>
            <w:left w:val="none" w:sz="0" w:space="0" w:color="auto"/>
            <w:bottom w:val="none" w:sz="0" w:space="0" w:color="auto"/>
            <w:right w:val="none" w:sz="0" w:space="0" w:color="auto"/>
          </w:divBdr>
        </w:div>
        <w:div w:id="54201120">
          <w:marLeft w:val="0"/>
          <w:marRight w:val="0"/>
          <w:marTop w:val="0"/>
          <w:marBottom w:val="0"/>
          <w:divBdr>
            <w:top w:val="none" w:sz="0" w:space="0" w:color="auto"/>
            <w:left w:val="none" w:sz="0" w:space="0" w:color="auto"/>
            <w:bottom w:val="none" w:sz="0" w:space="0" w:color="auto"/>
            <w:right w:val="none" w:sz="0" w:space="0" w:color="auto"/>
          </w:divBdr>
        </w:div>
        <w:div w:id="1207252545">
          <w:marLeft w:val="0"/>
          <w:marRight w:val="0"/>
          <w:marTop w:val="0"/>
          <w:marBottom w:val="0"/>
          <w:divBdr>
            <w:top w:val="none" w:sz="0" w:space="0" w:color="auto"/>
            <w:left w:val="none" w:sz="0" w:space="0" w:color="auto"/>
            <w:bottom w:val="none" w:sz="0" w:space="0" w:color="auto"/>
            <w:right w:val="none" w:sz="0" w:space="0" w:color="auto"/>
          </w:divBdr>
        </w:div>
        <w:div w:id="1792166572">
          <w:marLeft w:val="0"/>
          <w:marRight w:val="0"/>
          <w:marTop w:val="0"/>
          <w:marBottom w:val="0"/>
          <w:divBdr>
            <w:top w:val="none" w:sz="0" w:space="0" w:color="auto"/>
            <w:left w:val="none" w:sz="0" w:space="0" w:color="auto"/>
            <w:bottom w:val="none" w:sz="0" w:space="0" w:color="auto"/>
            <w:right w:val="none" w:sz="0" w:space="0" w:color="auto"/>
          </w:divBdr>
        </w:div>
        <w:div w:id="1490975184">
          <w:marLeft w:val="0"/>
          <w:marRight w:val="0"/>
          <w:marTop w:val="0"/>
          <w:marBottom w:val="0"/>
          <w:divBdr>
            <w:top w:val="none" w:sz="0" w:space="0" w:color="auto"/>
            <w:left w:val="none" w:sz="0" w:space="0" w:color="auto"/>
            <w:bottom w:val="none" w:sz="0" w:space="0" w:color="auto"/>
            <w:right w:val="none" w:sz="0" w:space="0" w:color="auto"/>
          </w:divBdr>
        </w:div>
        <w:div w:id="1108037978">
          <w:marLeft w:val="0"/>
          <w:marRight w:val="0"/>
          <w:marTop w:val="0"/>
          <w:marBottom w:val="0"/>
          <w:divBdr>
            <w:top w:val="none" w:sz="0" w:space="0" w:color="auto"/>
            <w:left w:val="none" w:sz="0" w:space="0" w:color="auto"/>
            <w:bottom w:val="none" w:sz="0" w:space="0" w:color="auto"/>
            <w:right w:val="none" w:sz="0" w:space="0" w:color="auto"/>
          </w:divBdr>
        </w:div>
        <w:div w:id="157699667">
          <w:marLeft w:val="0"/>
          <w:marRight w:val="0"/>
          <w:marTop w:val="0"/>
          <w:marBottom w:val="0"/>
          <w:divBdr>
            <w:top w:val="none" w:sz="0" w:space="0" w:color="auto"/>
            <w:left w:val="none" w:sz="0" w:space="0" w:color="auto"/>
            <w:bottom w:val="none" w:sz="0" w:space="0" w:color="auto"/>
            <w:right w:val="none" w:sz="0" w:space="0" w:color="auto"/>
          </w:divBdr>
        </w:div>
        <w:div w:id="1568300085">
          <w:marLeft w:val="0"/>
          <w:marRight w:val="0"/>
          <w:marTop w:val="0"/>
          <w:marBottom w:val="0"/>
          <w:divBdr>
            <w:top w:val="none" w:sz="0" w:space="0" w:color="auto"/>
            <w:left w:val="none" w:sz="0" w:space="0" w:color="auto"/>
            <w:bottom w:val="none" w:sz="0" w:space="0" w:color="auto"/>
            <w:right w:val="none" w:sz="0" w:space="0" w:color="auto"/>
          </w:divBdr>
        </w:div>
        <w:div w:id="150952260">
          <w:marLeft w:val="0"/>
          <w:marRight w:val="0"/>
          <w:marTop w:val="0"/>
          <w:marBottom w:val="0"/>
          <w:divBdr>
            <w:top w:val="none" w:sz="0" w:space="0" w:color="auto"/>
            <w:left w:val="none" w:sz="0" w:space="0" w:color="auto"/>
            <w:bottom w:val="none" w:sz="0" w:space="0" w:color="auto"/>
            <w:right w:val="none" w:sz="0" w:space="0" w:color="auto"/>
          </w:divBdr>
        </w:div>
        <w:div w:id="639071580">
          <w:marLeft w:val="0"/>
          <w:marRight w:val="0"/>
          <w:marTop w:val="0"/>
          <w:marBottom w:val="0"/>
          <w:divBdr>
            <w:top w:val="none" w:sz="0" w:space="0" w:color="auto"/>
            <w:left w:val="none" w:sz="0" w:space="0" w:color="auto"/>
            <w:bottom w:val="none" w:sz="0" w:space="0" w:color="auto"/>
            <w:right w:val="none" w:sz="0" w:space="0" w:color="auto"/>
          </w:divBdr>
        </w:div>
        <w:div w:id="2095348228">
          <w:marLeft w:val="0"/>
          <w:marRight w:val="0"/>
          <w:marTop w:val="0"/>
          <w:marBottom w:val="0"/>
          <w:divBdr>
            <w:top w:val="none" w:sz="0" w:space="0" w:color="auto"/>
            <w:left w:val="none" w:sz="0" w:space="0" w:color="auto"/>
            <w:bottom w:val="none" w:sz="0" w:space="0" w:color="auto"/>
            <w:right w:val="none" w:sz="0" w:space="0" w:color="auto"/>
          </w:divBdr>
        </w:div>
        <w:div w:id="167138471">
          <w:marLeft w:val="0"/>
          <w:marRight w:val="0"/>
          <w:marTop w:val="0"/>
          <w:marBottom w:val="0"/>
          <w:divBdr>
            <w:top w:val="none" w:sz="0" w:space="0" w:color="auto"/>
            <w:left w:val="none" w:sz="0" w:space="0" w:color="auto"/>
            <w:bottom w:val="none" w:sz="0" w:space="0" w:color="auto"/>
            <w:right w:val="none" w:sz="0" w:space="0" w:color="auto"/>
          </w:divBdr>
        </w:div>
        <w:div w:id="833566927">
          <w:marLeft w:val="0"/>
          <w:marRight w:val="0"/>
          <w:marTop w:val="0"/>
          <w:marBottom w:val="0"/>
          <w:divBdr>
            <w:top w:val="none" w:sz="0" w:space="0" w:color="auto"/>
            <w:left w:val="none" w:sz="0" w:space="0" w:color="auto"/>
            <w:bottom w:val="none" w:sz="0" w:space="0" w:color="auto"/>
            <w:right w:val="none" w:sz="0" w:space="0" w:color="auto"/>
          </w:divBdr>
        </w:div>
        <w:div w:id="12272996">
          <w:marLeft w:val="0"/>
          <w:marRight w:val="0"/>
          <w:marTop w:val="0"/>
          <w:marBottom w:val="0"/>
          <w:divBdr>
            <w:top w:val="none" w:sz="0" w:space="0" w:color="auto"/>
            <w:left w:val="none" w:sz="0" w:space="0" w:color="auto"/>
            <w:bottom w:val="none" w:sz="0" w:space="0" w:color="auto"/>
            <w:right w:val="none" w:sz="0" w:space="0" w:color="auto"/>
          </w:divBdr>
        </w:div>
        <w:div w:id="654335725">
          <w:marLeft w:val="0"/>
          <w:marRight w:val="0"/>
          <w:marTop w:val="0"/>
          <w:marBottom w:val="0"/>
          <w:divBdr>
            <w:top w:val="none" w:sz="0" w:space="0" w:color="auto"/>
            <w:left w:val="none" w:sz="0" w:space="0" w:color="auto"/>
            <w:bottom w:val="none" w:sz="0" w:space="0" w:color="auto"/>
            <w:right w:val="none" w:sz="0" w:space="0" w:color="auto"/>
          </w:divBdr>
        </w:div>
        <w:div w:id="1603994837">
          <w:marLeft w:val="0"/>
          <w:marRight w:val="0"/>
          <w:marTop w:val="0"/>
          <w:marBottom w:val="0"/>
          <w:divBdr>
            <w:top w:val="none" w:sz="0" w:space="0" w:color="auto"/>
            <w:left w:val="none" w:sz="0" w:space="0" w:color="auto"/>
            <w:bottom w:val="none" w:sz="0" w:space="0" w:color="auto"/>
            <w:right w:val="none" w:sz="0" w:space="0" w:color="auto"/>
          </w:divBdr>
        </w:div>
        <w:div w:id="1697274360">
          <w:marLeft w:val="0"/>
          <w:marRight w:val="0"/>
          <w:marTop w:val="0"/>
          <w:marBottom w:val="0"/>
          <w:divBdr>
            <w:top w:val="none" w:sz="0" w:space="0" w:color="auto"/>
            <w:left w:val="none" w:sz="0" w:space="0" w:color="auto"/>
            <w:bottom w:val="none" w:sz="0" w:space="0" w:color="auto"/>
            <w:right w:val="none" w:sz="0" w:space="0" w:color="auto"/>
          </w:divBdr>
        </w:div>
        <w:div w:id="877663996">
          <w:marLeft w:val="0"/>
          <w:marRight w:val="0"/>
          <w:marTop w:val="0"/>
          <w:marBottom w:val="0"/>
          <w:divBdr>
            <w:top w:val="none" w:sz="0" w:space="0" w:color="auto"/>
            <w:left w:val="none" w:sz="0" w:space="0" w:color="auto"/>
            <w:bottom w:val="none" w:sz="0" w:space="0" w:color="auto"/>
            <w:right w:val="none" w:sz="0" w:space="0" w:color="auto"/>
          </w:divBdr>
        </w:div>
        <w:div w:id="1206799311">
          <w:marLeft w:val="0"/>
          <w:marRight w:val="0"/>
          <w:marTop w:val="0"/>
          <w:marBottom w:val="0"/>
          <w:divBdr>
            <w:top w:val="none" w:sz="0" w:space="0" w:color="auto"/>
            <w:left w:val="none" w:sz="0" w:space="0" w:color="auto"/>
            <w:bottom w:val="none" w:sz="0" w:space="0" w:color="auto"/>
            <w:right w:val="none" w:sz="0" w:space="0" w:color="auto"/>
          </w:divBdr>
        </w:div>
        <w:div w:id="1878734447">
          <w:marLeft w:val="0"/>
          <w:marRight w:val="0"/>
          <w:marTop w:val="0"/>
          <w:marBottom w:val="0"/>
          <w:divBdr>
            <w:top w:val="none" w:sz="0" w:space="0" w:color="auto"/>
            <w:left w:val="none" w:sz="0" w:space="0" w:color="auto"/>
            <w:bottom w:val="none" w:sz="0" w:space="0" w:color="auto"/>
            <w:right w:val="none" w:sz="0" w:space="0" w:color="auto"/>
          </w:divBdr>
        </w:div>
        <w:div w:id="1681852535">
          <w:marLeft w:val="0"/>
          <w:marRight w:val="0"/>
          <w:marTop w:val="0"/>
          <w:marBottom w:val="0"/>
          <w:divBdr>
            <w:top w:val="none" w:sz="0" w:space="0" w:color="auto"/>
            <w:left w:val="none" w:sz="0" w:space="0" w:color="auto"/>
            <w:bottom w:val="none" w:sz="0" w:space="0" w:color="auto"/>
            <w:right w:val="none" w:sz="0" w:space="0" w:color="auto"/>
          </w:divBdr>
        </w:div>
        <w:div w:id="1355036004">
          <w:marLeft w:val="0"/>
          <w:marRight w:val="0"/>
          <w:marTop w:val="0"/>
          <w:marBottom w:val="0"/>
          <w:divBdr>
            <w:top w:val="none" w:sz="0" w:space="0" w:color="auto"/>
            <w:left w:val="none" w:sz="0" w:space="0" w:color="auto"/>
            <w:bottom w:val="none" w:sz="0" w:space="0" w:color="auto"/>
            <w:right w:val="none" w:sz="0" w:space="0" w:color="auto"/>
          </w:divBdr>
        </w:div>
        <w:div w:id="1474374383">
          <w:marLeft w:val="0"/>
          <w:marRight w:val="0"/>
          <w:marTop w:val="0"/>
          <w:marBottom w:val="0"/>
          <w:divBdr>
            <w:top w:val="none" w:sz="0" w:space="0" w:color="auto"/>
            <w:left w:val="none" w:sz="0" w:space="0" w:color="auto"/>
            <w:bottom w:val="none" w:sz="0" w:space="0" w:color="auto"/>
            <w:right w:val="none" w:sz="0" w:space="0" w:color="auto"/>
          </w:divBdr>
        </w:div>
        <w:div w:id="794979733">
          <w:marLeft w:val="0"/>
          <w:marRight w:val="0"/>
          <w:marTop w:val="0"/>
          <w:marBottom w:val="0"/>
          <w:divBdr>
            <w:top w:val="none" w:sz="0" w:space="0" w:color="auto"/>
            <w:left w:val="none" w:sz="0" w:space="0" w:color="auto"/>
            <w:bottom w:val="none" w:sz="0" w:space="0" w:color="auto"/>
            <w:right w:val="none" w:sz="0" w:space="0" w:color="auto"/>
          </w:divBdr>
        </w:div>
        <w:div w:id="563219394">
          <w:marLeft w:val="0"/>
          <w:marRight w:val="0"/>
          <w:marTop w:val="0"/>
          <w:marBottom w:val="0"/>
          <w:divBdr>
            <w:top w:val="none" w:sz="0" w:space="0" w:color="auto"/>
            <w:left w:val="none" w:sz="0" w:space="0" w:color="auto"/>
            <w:bottom w:val="none" w:sz="0" w:space="0" w:color="auto"/>
            <w:right w:val="none" w:sz="0" w:space="0" w:color="auto"/>
          </w:divBdr>
        </w:div>
        <w:div w:id="459811350">
          <w:marLeft w:val="0"/>
          <w:marRight w:val="0"/>
          <w:marTop w:val="0"/>
          <w:marBottom w:val="0"/>
          <w:divBdr>
            <w:top w:val="none" w:sz="0" w:space="0" w:color="auto"/>
            <w:left w:val="none" w:sz="0" w:space="0" w:color="auto"/>
            <w:bottom w:val="none" w:sz="0" w:space="0" w:color="auto"/>
            <w:right w:val="none" w:sz="0" w:space="0" w:color="auto"/>
          </w:divBdr>
        </w:div>
        <w:div w:id="446782059">
          <w:marLeft w:val="0"/>
          <w:marRight w:val="0"/>
          <w:marTop w:val="0"/>
          <w:marBottom w:val="0"/>
          <w:divBdr>
            <w:top w:val="none" w:sz="0" w:space="0" w:color="auto"/>
            <w:left w:val="none" w:sz="0" w:space="0" w:color="auto"/>
            <w:bottom w:val="none" w:sz="0" w:space="0" w:color="auto"/>
            <w:right w:val="none" w:sz="0" w:space="0" w:color="auto"/>
          </w:divBdr>
        </w:div>
        <w:div w:id="1532495480">
          <w:marLeft w:val="0"/>
          <w:marRight w:val="0"/>
          <w:marTop w:val="0"/>
          <w:marBottom w:val="0"/>
          <w:divBdr>
            <w:top w:val="none" w:sz="0" w:space="0" w:color="auto"/>
            <w:left w:val="none" w:sz="0" w:space="0" w:color="auto"/>
            <w:bottom w:val="none" w:sz="0" w:space="0" w:color="auto"/>
            <w:right w:val="none" w:sz="0" w:space="0" w:color="auto"/>
          </w:divBdr>
        </w:div>
        <w:div w:id="705376620">
          <w:marLeft w:val="0"/>
          <w:marRight w:val="0"/>
          <w:marTop w:val="0"/>
          <w:marBottom w:val="0"/>
          <w:divBdr>
            <w:top w:val="none" w:sz="0" w:space="0" w:color="auto"/>
            <w:left w:val="none" w:sz="0" w:space="0" w:color="auto"/>
            <w:bottom w:val="none" w:sz="0" w:space="0" w:color="auto"/>
            <w:right w:val="none" w:sz="0" w:space="0" w:color="auto"/>
          </w:divBdr>
        </w:div>
        <w:div w:id="184442022">
          <w:marLeft w:val="0"/>
          <w:marRight w:val="0"/>
          <w:marTop w:val="0"/>
          <w:marBottom w:val="0"/>
          <w:divBdr>
            <w:top w:val="none" w:sz="0" w:space="0" w:color="auto"/>
            <w:left w:val="none" w:sz="0" w:space="0" w:color="auto"/>
            <w:bottom w:val="none" w:sz="0" w:space="0" w:color="auto"/>
            <w:right w:val="none" w:sz="0" w:space="0" w:color="auto"/>
          </w:divBdr>
        </w:div>
        <w:div w:id="2059357220">
          <w:marLeft w:val="0"/>
          <w:marRight w:val="0"/>
          <w:marTop w:val="0"/>
          <w:marBottom w:val="0"/>
          <w:divBdr>
            <w:top w:val="none" w:sz="0" w:space="0" w:color="auto"/>
            <w:left w:val="none" w:sz="0" w:space="0" w:color="auto"/>
            <w:bottom w:val="none" w:sz="0" w:space="0" w:color="auto"/>
            <w:right w:val="none" w:sz="0" w:space="0" w:color="auto"/>
          </w:divBdr>
        </w:div>
        <w:div w:id="813643339">
          <w:marLeft w:val="0"/>
          <w:marRight w:val="0"/>
          <w:marTop w:val="0"/>
          <w:marBottom w:val="0"/>
          <w:divBdr>
            <w:top w:val="none" w:sz="0" w:space="0" w:color="auto"/>
            <w:left w:val="none" w:sz="0" w:space="0" w:color="auto"/>
            <w:bottom w:val="none" w:sz="0" w:space="0" w:color="auto"/>
            <w:right w:val="none" w:sz="0" w:space="0" w:color="auto"/>
          </w:divBdr>
        </w:div>
        <w:div w:id="1948536058">
          <w:marLeft w:val="0"/>
          <w:marRight w:val="0"/>
          <w:marTop w:val="0"/>
          <w:marBottom w:val="0"/>
          <w:divBdr>
            <w:top w:val="none" w:sz="0" w:space="0" w:color="auto"/>
            <w:left w:val="none" w:sz="0" w:space="0" w:color="auto"/>
            <w:bottom w:val="none" w:sz="0" w:space="0" w:color="auto"/>
            <w:right w:val="none" w:sz="0" w:space="0" w:color="auto"/>
          </w:divBdr>
        </w:div>
        <w:div w:id="1107114232">
          <w:marLeft w:val="0"/>
          <w:marRight w:val="0"/>
          <w:marTop w:val="0"/>
          <w:marBottom w:val="0"/>
          <w:divBdr>
            <w:top w:val="none" w:sz="0" w:space="0" w:color="auto"/>
            <w:left w:val="none" w:sz="0" w:space="0" w:color="auto"/>
            <w:bottom w:val="none" w:sz="0" w:space="0" w:color="auto"/>
            <w:right w:val="none" w:sz="0" w:space="0" w:color="auto"/>
          </w:divBdr>
        </w:div>
        <w:div w:id="136192374">
          <w:marLeft w:val="0"/>
          <w:marRight w:val="0"/>
          <w:marTop w:val="0"/>
          <w:marBottom w:val="0"/>
          <w:divBdr>
            <w:top w:val="none" w:sz="0" w:space="0" w:color="auto"/>
            <w:left w:val="none" w:sz="0" w:space="0" w:color="auto"/>
            <w:bottom w:val="none" w:sz="0" w:space="0" w:color="auto"/>
            <w:right w:val="none" w:sz="0" w:space="0" w:color="auto"/>
          </w:divBdr>
        </w:div>
        <w:div w:id="1014721759">
          <w:marLeft w:val="0"/>
          <w:marRight w:val="0"/>
          <w:marTop w:val="0"/>
          <w:marBottom w:val="0"/>
          <w:divBdr>
            <w:top w:val="none" w:sz="0" w:space="0" w:color="auto"/>
            <w:left w:val="none" w:sz="0" w:space="0" w:color="auto"/>
            <w:bottom w:val="none" w:sz="0" w:space="0" w:color="auto"/>
            <w:right w:val="none" w:sz="0" w:space="0" w:color="auto"/>
          </w:divBdr>
        </w:div>
        <w:div w:id="1546794202">
          <w:marLeft w:val="0"/>
          <w:marRight w:val="0"/>
          <w:marTop w:val="0"/>
          <w:marBottom w:val="0"/>
          <w:divBdr>
            <w:top w:val="none" w:sz="0" w:space="0" w:color="auto"/>
            <w:left w:val="none" w:sz="0" w:space="0" w:color="auto"/>
            <w:bottom w:val="none" w:sz="0" w:space="0" w:color="auto"/>
            <w:right w:val="none" w:sz="0" w:space="0" w:color="auto"/>
          </w:divBdr>
        </w:div>
        <w:div w:id="426460831">
          <w:marLeft w:val="0"/>
          <w:marRight w:val="0"/>
          <w:marTop w:val="0"/>
          <w:marBottom w:val="0"/>
          <w:divBdr>
            <w:top w:val="none" w:sz="0" w:space="0" w:color="auto"/>
            <w:left w:val="none" w:sz="0" w:space="0" w:color="auto"/>
            <w:bottom w:val="none" w:sz="0" w:space="0" w:color="auto"/>
            <w:right w:val="none" w:sz="0" w:space="0" w:color="auto"/>
          </w:divBdr>
        </w:div>
        <w:div w:id="1370033478">
          <w:marLeft w:val="0"/>
          <w:marRight w:val="0"/>
          <w:marTop w:val="0"/>
          <w:marBottom w:val="0"/>
          <w:divBdr>
            <w:top w:val="none" w:sz="0" w:space="0" w:color="auto"/>
            <w:left w:val="none" w:sz="0" w:space="0" w:color="auto"/>
            <w:bottom w:val="none" w:sz="0" w:space="0" w:color="auto"/>
            <w:right w:val="none" w:sz="0" w:space="0" w:color="auto"/>
          </w:divBdr>
        </w:div>
        <w:div w:id="1342970165">
          <w:marLeft w:val="0"/>
          <w:marRight w:val="0"/>
          <w:marTop w:val="0"/>
          <w:marBottom w:val="0"/>
          <w:divBdr>
            <w:top w:val="none" w:sz="0" w:space="0" w:color="auto"/>
            <w:left w:val="none" w:sz="0" w:space="0" w:color="auto"/>
            <w:bottom w:val="none" w:sz="0" w:space="0" w:color="auto"/>
            <w:right w:val="none" w:sz="0" w:space="0" w:color="auto"/>
          </w:divBdr>
        </w:div>
        <w:div w:id="660159049">
          <w:marLeft w:val="0"/>
          <w:marRight w:val="0"/>
          <w:marTop w:val="0"/>
          <w:marBottom w:val="0"/>
          <w:divBdr>
            <w:top w:val="none" w:sz="0" w:space="0" w:color="auto"/>
            <w:left w:val="none" w:sz="0" w:space="0" w:color="auto"/>
            <w:bottom w:val="none" w:sz="0" w:space="0" w:color="auto"/>
            <w:right w:val="none" w:sz="0" w:space="0" w:color="auto"/>
          </w:divBdr>
        </w:div>
        <w:div w:id="192230193">
          <w:marLeft w:val="0"/>
          <w:marRight w:val="0"/>
          <w:marTop w:val="0"/>
          <w:marBottom w:val="0"/>
          <w:divBdr>
            <w:top w:val="none" w:sz="0" w:space="0" w:color="auto"/>
            <w:left w:val="none" w:sz="0" w:space="0" w:color="auto"/>
            <w:bottom w:val="none" w:sz="0" w:space="0" w:color="auto"/>
            <w:right w:val="none" w:sz="0" w:space="0" w:color="auto"/>
          </w:divBdr>
        </w:div>
        <w:div w:id="1677263480">
          <w:marLeft w:val="0"/>
          <w:marRight w:val="0"/>
          <w:marTop w:val="0"/>
          <w:marBottom w:val="0"/>
          <w:divBdr>
            <w:top w:val="none" w:sz="0" w:space="0" w:color="auto"/>
            <w:left w:val="none" w:sz="0" w:space="0" w:color="auto"/>
            <w:bottom w:val="none" w:sz="0" w:space="0" w:color="auto"/>
            <w:right w:val="none" w:sz="0" w:space="0" w:color="auto"/>
          </w:divBdr>
        </w:div>
        <w:div w:id="934478256">
          <w:marLeft w:val="0"/>
          <w:marRight w:val="0"/>
          <w:marTop w:val="0"/>
          <w:marBottom w:val="0"/>
          <w:divBdr>
            <w:top w:val="none" w:sz="0" w:space="0" w:color="auto"/>
            <w:left w:val="none" w:sz="0" w:space="0" w:color="auto"/>
            <w:bottom w:val="none" w:sz="0" w:space="0" w:color="auto"/>
            <w:right w:val="none" w:sz="0" w:space="0" w:color="auto"/>
          </w:divBdr>
        </w:div>
        <w:div w:id="1049377697">
          <w:marLeft w:val="0"/>
          <w:marRight w:val="0"/>
          <w:marTop w:val="0"/>
          <w:marBottom w:val="0"/>
          <w:divBdr>
            <w:top w:val="none" w:sz="0" w:space="0" w:color="auto"/>
            <w:left w:val="none" w:sz="0" w:space="0" w:color="auto"/>
            <w:bottom w:val="none" w:sz="0" w:space="0" w:color="auto"/>
            <w:right w:val="none" w:sz="0" w:space="0" w:color="auto"/>
          </w:divBdr>
        </w:div>
        <w:div w:id="451946647">
          <w:marLeft w:val="0"/>
          <w:marRight w:val="0"/>
          <w:marTop w:val="0"/>
          <w:marBottom w:val="0"/>
          <w:divBdr>
            <w:top w:val="none" w:sz="0" w:space="0" w:color="auto"/>
            <w:left w:val="none" w:sz="0" w:space="0" w:color="auto"/>
            <w:bottom w:val="none" w:sz="0" w:space="0" w:color="auto"/>
            <w:right w:val="none" w:sz="0" w:space="0" w:color="auto"/>
          </w:divBdr>
        </w:div>
        <w:div w:id="1124886084">
          <w:marLeft w:val="0"/>
          <w:marRight w:val="0"/>
          <w:marTop w:val="0"/>
          <w:marBottom w:val="0"/>
          <w:divBdr>
            <w:top w:val="none" w:sz="0" w:space="0" w:color="auto"/>
            <w:left w:val="none" w:sz="0" w:space="0" w:color="auto"/>
            <w:bottom w:val="none" w:sz="0" w:space="0" w:color="auto"/>
            <w:right w:val="none" w:sz="0" w:space="0" w:color="auto"/>
          </w:divBdr>
        </w:div>
        <w:div w:id="1932855431">
          <w:marLeft w:val="0"/>
          <w:marRight w:val="0"/>
          <w:marTop w:val="0"/>
          <w:marBottom w:val="0"/>
          <w:divBdr>
            <w:top w:val="none" w:sz="0" w:space="0" w:color="auto"/>
            <w:left w:val="none" w:sz="0" w:space="0" w:color="auto"/>
            <w:bottom w:val="none" w:sz="0" w:space="0" w:color="auto"/>
            <w:right w:val="none" w:sz="0" w:space="0" w:color="auto"/>
          </w:divBdr>
        </w:div>
        <w:div w:id="725030352">
          <w:marLeft w:val="0"/>
          <w:marRight w:val="0"/>
          <w:marTop w:val="0"/>
          <w:marBottom w:val="0"/>
          <w:divBdr>
            <w:top w:val="none" w:sz="0" w:space="0" w:color="auto"/>
            <w:left w:val="none" w:sz="0" w:space="0" w:color="auto"/>
            <w:bottom w:val="none" w:sz="0" w:space="0" w:color="auto"/>
            <w:right w:val="none" w:sz="0" w:space="0" w:color="auto"/>
          </w:divBdr>
        </w:div>
        <w:div w:id="1421877787">
          <w:marLeft w:val="0"/>
          <w:marRight w:val="0"/>
          <w:marTop w:val="0"/>
          <w:marBottom w:val="0"/>
          <w:divBdr>
            <w:top w:val="none" w:sz="0" w:space="0" w:color="auto"/>
            <w:left w:val="none" w:sz="0" w:space="0" w:color="auto"/>
            <w:bottom w:val="none" w:sz="0" w:space="0" w:color="auto"/>
            <w:right w:val="none" w:sz="0" w:space="0" w:color="auto"/>
          </w:divBdr>
        </w:div>
        <w:div w:id="2120685205">
          <w:marLeft w:val="0"/>
          <w:marRight w:val="0"/>
          <w:marTop w:val="0"/>
          <w:marBottom w:val="0"/>
          <w:divBdr>
            <w:top w:val="none" w:sz="0" w:space="0" w:color="auto"/>
            <w:left w:val="none" w:sz="0" w:space="0" w:color="auto"/>
            <w:bottom w:val="none" w:sz="0" w:space="0" w:color="auto"/>
            <w:right w:val="none" w:sz="0" w:space="0" w:color="auto"/>
          </w:divBdr>
        </w:div>
        <w:div w:id="1902131044">
          <w:marLeft w:val="0"/>
          <w:marRight w:val="0"/>
          <w:marTop w:val="0"/>
          <w:marBottom w:val="0"/>
          <w:divBdr>
            <w:top w:val="none" w:sz="0" w:space="0" w:color="auto"/>
            <w:left w:val="none" w:sz="0" w:space="0" w:color="auto"/>
            <w:bottom w:val="none" w:sz="0" w:space="0" w:color="auto"/>
            <w:right w:val="none" w:sz="0" w:space="0" w:color="auto"/>
          </w:divBdr>
        </w:div>
        <w:div w:id="78870794">
          <w:marLeft w:val="0"/>
          <w:marRight w:val="0"/>
          <w:marTop w:val="0"/>
          <w:marBottom w:val="0"/>
          <w:divBdr>
            <w:top w:val="none" w:sz="0" w:space="0" w:color="auto"/>
            <w:left w:val="none" w:sz="0" w:space="0" w:color="auto"/>
            <w:bottom w:val="none" w:sz="0" w:space="0" w:color="auto"/>
            <w:right w:val="none" w:sz="0" w:space="0" w:color="auto"/>
          </w:divBdr>
        </w:div>
        <w:div w:id="594822496">
          <w:marLeft w:val="0"/>
          <w:marRight w:val="0"/>
          <w:marTop w:val="0"/>
          <w:marBottom w:val="0"/>
          <w:divBdr>
            <w:top w:val="none" w:sz="0" w:space="0" w:color="auto"/>
            <w:left w:val="none" w:sz="0" w:space="0" w:color="auto"/>
            <w:bottom w:val="none" w:sz="0" w:space="0" w:color="auto"/>
            <w:right w:val="none" w:sz="0" w:space="0" w:color="auto"/>
          </w:divBdr>
        </w:div>
        <w:div w:id="139545881">
          <w:marLeft w:val="0"/>
          <w:marRight w:val="0"/>
          <w:marTop w:val="0"/>
          <w:marBottom w:val="0"/>
          <w:divBdr>
            <w:top w:val="none" w:sz="0" w:space="0" w:color="auto"/>
            <w:left w:val="none" w:sz="0" w:space="0" w:color="auto"/>
            <w:bottom w:val="none" w:sz="0" w:space="0" w:color="auto"/>
            <w:right w:val="none" w:sz="0" w:space="0" w:color="auto"/>
          </w:divBdr>
        </w:div>
        <w:div w:id="1159419809">
          <w:marLeft w:val="0"/>
          <w:marRight w:val="0"/>
          <w:marTop w:val="0"/>
          <w:marBottom w:val="0"/>
          <w:divBdr>
            <w:top w:val="none" w:sz="0" w:space="0" w:color="auto"/>
            <w:left w:val="none" w:sz="0" w:space="0" w:color="auto"/>
            <w:bottom w:val="none" w:sz="0" w:space="0" w:color="auto"/>
            <w:right w:val="none" w:sz="0" w:space="0" w:color="auto"/>
          </w:divBdr>
        </w:div>
        <w:div w:id="1682009821">
          <w:marLeft w:val="0"/>
          <w:marRight w:val="0"/>
          <w:marTop w:val="0"/>
          <w:marBottom w:val="0"/>
          <w:divBdr>
            <w:top w:val="none" w:sz="0" w:space="0" w:color="auto"/>
            <w:left w:val="none" w:sz="0" w:space="0" w:color="auto"/>
            <w:bottom w:val="none" w:sz="0" w:space="0" w:color="auto"/>
            <w:right w:val="none" w:sz="0" w:space="0" w:color="auto"/>
          </w:divBdr>
        </w:div>
        <w:div w:id="1141580943">
          <w:marLeft w:val="0"/>
          <w:marRight w:val="0"/>
          <w:marTop w:val="0"/>
          <w:marBottom w:val="0"/>
          <w:divBdr>
            <w:top w:val="none" w:sz="0" w:space="0" w:color="auto"/>
            <w:left w:val="none" w:sz="0" w:space="0" w:color="auto"/>
            <w:bottom w:val="none" w:sz="0" w:space="0" w:color="auto"/>
            <w:right w:val="none" w:sz="0" w:space="0" w:color="auto"/>
          </w:divBdr>
        </w:div>
        <w:div w:id="228541822">
          <w:marLeft w:val="0"/>
          <w:marRight w:val="0"/>
          <w:marTop w:val="0"/>
          <w:marBottom w:val="0"/>
          <w:divBdr>
            <w:top w:val="none" w:sz="0" w:space="0" w:color="auto"/>
            <w:left w:val="none" w:sz="0" w:space="0" w:color="auto"/>
            <w:bottom w:val="none" w:sz="0" w:space="0" w:color="auto"/>
            <w:right w:val="none" w:sz="0" w:space="0" w:color="auto"/>
          </w:divBdr>
        </w:div>
        <w:div w:id="165093133">
          <w:marLeft w:val="0"/>
          <w:marRight w:val="0"/>
          <w:marTop w:val="0"/>
          <w:marBottom w:val="0"/>
          <w:divBdr>
            <w:top w:val="none" w:sz="0" w:space="0" w:color="auto"/>
            <w:left w:val="none" w:sz="0" w:space="0" w:color="auto"/>
            <w:bottom w:val="none" w:sz="0" w:space="0" w:color="auto"/>
            <w:right w:val="none" w:sz="0" w:space="0" w:color="auto"/>
          </w:divBdr>
        </w:div>
        <w:div w:id="1318345579">
          <w:marLeft w:val="0"/>
          <w:marRight w:val="0"/>
          <w:marTop w:val="0"/>
          <w:marBottom w:val="0"/>
          <w:divBdr>
            <w:top w:val="none" w:sz="0" w:space="0" w:color="auto"/>
            <w:left w:val="none" w:sz="0" w:space="0" w:color="auto"/>
            <w:bottom w:val="none" w:sz="0" w:space="0" w:color="auto"/>
            <w:right w:val="none" w:sz="0" w:space="0" w:color="auto"/>
          </w:divBdr>
        </w:div>
        <w:div w:id="706759645">
          <w:marLeft w:val="0"/>
          <w:marRight w:val="0"/>
          <w:marTop w:val="0"/>
          <w:marBottom w:val="0"/>
          <w:divBdr>
            <w:top w:val="none" w:sz="0" w:space="0" w:color="auto"/>
            <w:left w:val="none" w:sz="0" w:space="0" w:color="auto"/>
            <w:bottom w:val="none" w:sz="0" w:space="0" w:color="auto"/>
            <w:right w:val="none" w:sz="0" w:space="0" w:color="auto"/>
          </w:divBdr>
        </w:div>
        <w:div w:id="1759015720">
          <w:marLeft w:val="0"/>
          <w:marRight w:val="0"/>
          <w:marTop w:val="0"/>
          <w:marBottom w:val="0"/>
          <w:divBdr>
            <w:top w:val="none" w:sz="0" w:space="0" w:color="auto"/>
            <w:left w:val="none" w:sz="0" w:space="0" w:color="auto"/>
            <w:bottom w:val="none" w:sz="0" w:space="0" w:color="auto"/>
            <w:right w:val="none" w:sz="0" w:space="0" w:color="auto"/>
          </w:divBdr>
        </w:div>
        <w:div w:id="1653866887">
          <w:marLeft w:val="0"/>
          <w:marRight w:val="0"/>
          <w:marTop w:val="0"/>
          <w:marBottom w:val="0"/>
          <w:divBdr>
            <w:top w:val="none" w:sz="0" w:space="0" w:color="auto"/>
            <w:left w:val="none" w:sz="0" w:space="0" w:color="auto"/>
            <w:bottom w:val="none" w:sz="0" w:space="0" w:color="auto"/>
            <w:right w:val="none" w:sz="0" w:space="0" w:color="auto"/>
          </w:divBdr>
        </w:div>
        <w:div w:id="453410082">
          <w:marLeft w:val="0"/>
          <w:marRight w:val="0"/>
          <w:marTop w:val="0"/>
          <w:marBottom w:val="0"/>
          <w:divBdr>
            <w:top w:val="none" w:sz="0" w:space="0" w:color="auto"/>
            <w:left w:val="none" w:sz="0" w:space="0" w:color="auto"/>
            <w:bottom w:val="none" w:sz="0" w:space="0" w:color="auto"/>
            <w:right w:val="none" w:sz="0" w:space="0" w:color="auto"/>
          </w:divBdr>
        </w:div>
        <w:div w:id="509216637">
          <w:marLeft w:val="0"/>
          <w:marRight w:val="0"/>
          <w:marTop w:val="0"/>
          <w:marBottom w:val="0"/>
          <w:divBdr>
            <w:top w:val="none" w:sz="0" w:space="0" w:color="auto"/>
            <w:left w:val="none" w:sz="0" w:space="0" w:color="auto"/>
            <w:bottom w:val="none" w:sz="0" w:space="0" w:color="auto"/>
            <w:right w:val="none" w:sz="0" w:space="0" w:color="auto"/>
          </w:divBdr>
        </w:div>
        <w:div w:id="1532456299">
          <w:marLeft w:val="0"/>
          <w:marRight w:val="0"/>
          <w:marTop w:val="0"/>
          <w:marBottom w:val="0"/>
          <w:divBdr>
            <w:top w:val="none" w:sz="0" w:space="0" w:color="auto"/>
            <w:left w:val="none" w:sz="0" w:space="0" w:color="auto"/>
            <w:bottom w:val="none" w:sz="0" w:space="0" w:color="auto"/>
            <w:right w:val="none" w:sz="0" w:space="0" w:color="auto"/>
          </w:divBdr>
        </w:div>
        <w:div w:id="1359088412">
          <w:marLeft w:val="0"/>
          <w:marRight w:val="0"/>
          <w:marTop w:val="0"/>
          <w:marBottom w:val="0"/>
          <w:divBdr>
            <w:top w:val="none" w:sz="0" w:space="0" w:color="auto"/>
            <w:left w:val="none" w:sz="0" w:space="0" w:color="auto"/>
            <w:bottom w:val="none" w:sz="0" w:space="0" w:color="auto"/>
            <w:right w:val="none" w:sz="0" w:space="0" w:color="auto"/>
          </w:divBdr>
        </w:div>
        <w:div w:id="1102144377">
          <w:marLeft w:val="0"/>
          <w:marRight w:val="0"/>
          <w:marTop w:val="0"/>
          <w:marBottom w:val="0"/>
          <w:divBdr>
            <w:top w:val="none" w:sz="0" w:space="0" w:color="auto"/>
            <w:left w:val="none" w:sz="0" w:space="0" w:color="auto"/>
            <w:bottom w:val="none" w:sz="0" w:space="0" w:color="auto"/>
            <w:right w:val="none" w:sz="0" w:space="0" w:color="auto"/>
          </w:divBdr>
        </w:div>
        <w:div w:id="1259365376">
          <w:marLeft w:val="0"/>
          <w:marRight w:val="0"/>
          <w:marTop w:val="0"/>
          <w:marBottom w:val="0"/>
          <w:divBdr>
            <w:top w:val="none" w:sz="0" w:space="0" w:color="auto"/>
            <w:left w:val="none" w:sz="0" w:space="0" w:color="auto"/>
            <w:bottom w:val="none" w:sz="0" w:space="0" w:color="auto"/>
            <w:right w:val="none" w:sz="0" w:space="0" w:color="auto"/>
          </w:divBdr>
        </w:div>
        <w:div w:id="2048213015">
          <w:marLeft w:val="0"/>
          <w:marRight w:val="0"/>
          <w:marTop w:val="0"/>
          <w:marBottom w:val="0"/>
          <w:divBdr>
            <w:top w:val="none" w:sz="0" w:space="0" w:color="auto"/>
            <w:left w:val="none" w:sz="0" w:space="0" w:color="auto"/>
            <w:bottom w:val="none" w:sz="0" w:space="0" w:color="auto"/>
            <w:right w:val="none" w:sz="0" w:space="0" w:color="auto"/>
          </w:divBdr>
        </w:div>
        <w:div w:id="1449204828">
          <w:marLeft w:val="0"/>
          <w:marRight w:val="0"/>
          <w:marTop w:val="0"/>
          <w:marBottom w:val="0"/>
          <w:divBdr>
            <w:top w:val="none" w:sz="0" w:space="0" w:color="auto"/>
            <w:left w:val="none" w:sz="0" w:space="0" w:color="auto"/>
            <w:bottom w:val="none" w:sz="0" w:space="0" w:color="auto"/>
            <w:right w:val="none" w:sz="0" w:space="0" w:color="auto"/>
          </w:divBdr>
        </w:div>
        <w:div w:id="204947428">
          <w:marLeft w:val="0"/>
          <w:marRight w:val="0"/>
          <w:marTop w:val="0"/>
          <w:marBottom w:val="0"/>
          <w:divBdr>
            <w:top w:val="none" w:sz="0" w:space="0" w:color="auto"/>
            <w:left w:val="none" w:sz="0" w:space="0" w:color="auto"/>
            <w:bottom w:val="none" w:sz="0" w:space="0" w:color="auto"/>
            <w:right w:val="none" w:sz="0" w:space="0" w:color="auto"/>
          </w:divBdr>
        </w:div>
        <w:div w:id="498694395">
          <w:marLeft w:val="0"/>
          <w:marRight w:val="0"/>
          <w:marTop w:val="0"/>
          <w:marBottom w:val="0"/>
          <w:divBdr>
            <w:top w:val="none" w:sz="0" w:space="0" w:color="auto"/>
            <w:left w:val="none" w:sz="0" w:space="0" w:color="auto"/>
            <w:bottom w:val="none" w:sz="0" w:space="0" w:color="auto"/>
            <w:right w:val="none" w:sz="0" w:space="0" w:color="auto"/>
          </w:divBdr>
        </w:div>
        <w:div w:id="1866169671">
          <w:marLeft w:val="0"/>
          <w:marRight w:val="0"/>
          <w:marTop w:val="0"/>
          <w:marBottom w:val="0"/>
          <w:divBdr>
            <w:top w:val="none" w:sz="0" w:space="0" w:color="auto"/>
            <w:left w:val="none" w:sz="0" w:space="0" w:color="auto"/>
            <w:bottom w:val="none" w:sz="0" w:space="0" w:color="auto"/>
            <w:right w:val="none" w:sz="0" w:space="0" w:color="auto"/>
          </w:divBdr>
        </w:div>
      </w:divsChild>
    </w:div>
    <w:div w:id="1095713267">
      <w:bodyDiv w:val="1"/>
      <w:marLeft w:val="0"/>
      <w:marRight w:val="0"/>
      <w:marTop w:val="0"/>
      <w:marBottom w:val="0"/>
      <w:divBdr>
        <w:top w:val="none" w:sz="0" w:space="0" w:color="auto"/>
        <w:left w:val="none" w:sz="0" w:space="0" w:color="auto"/>
        <w:bottom w:val="none" w:sz="0" w:space="0" w:color="auto"/>
        <w:right w:val="none" w:sz="0" w:space="0" w:color="auto"/>
      </w:divBdr>
    </w:div>
    <w:div w:id="1203253235">
      <w:bodyDiv w:val="1"/>
      <w:marLeft w:val="0"/>
      <w:marRight w:val="0"/>
      <w:marTop w:val="0"/>
      <w:marBottom w:val="0"/>
      <w:divBdr>
        <w:top w:val="none" w:sz="0" w:space="0" w:color="auto"/>
        <w:left w:val="none" w:sz="0" w:space="0" w:color="auto"/>
        <w:bottom w:val="none" w:sz="0" w:space="0" w:color="auto"/>
        <w:right w:val="none" w:sz="0" w:space="0" w:color="auto"/>
      </w:divBdr>
      <w:divsChild>
        <w:div w:id="1599173870">
          <w:marLeft w:val="0"/>
          <w:marRight w:val="0"/>
          <w:marTop w:val="0"/>
          <w:marBottom w:val="0"/>
          <w:divBdr>
            <w:top w:val="none" w:sz="0" w:space="0" w:color="auto"/>
            <w:left w:val="none" w:sz="0" w:space="0" w:color="auto"/>
            <w:bottom w:val="none" w:sz="0" w:space="0" w:color="auto"/>
            <w:right w:val="none" w:sz="0" w:space="0" w:color="auto"/>
          </w:divBdr>
          <w:divsChild>
            <w:div w:id="331883833">
              <w:marLeft w:val="0"/>
              <w:marRight w:val="0"/>
              <w:marTop w:val="0"/>
              <w:marBottom w:val="0"/>
              <w:divBdr>
                <w:top w:val="none" w:sz="0" w:space="0" w:color="auto"/>
                <w:left w:val="none" w:sz="0" w:space="0" w:color="auto"/>
                <w:bottom w:val="none" w:sz="0" w:space="0" w:color="auto"/>
                <w:right w:val="none" w:sz="0" w:space="0" w:color="auto"/>
              </w:divBdr>
            </w:div>
            <w:div w:id="297685889">
              <w:marLeft w:val="0"/>
              <w:marRight w:val="0"/>
              <w:marTop w:val="0"/>
              <w:marBottom w:val="0"/>
              <w:divBdr>
                <w:top w:val="none" w:sz="0" w:space="0" w:color="auto"/>
                <w:left w:val="none" w:sz="0" w:space="0" w:color="auto"/>
                <w:bottom w:val="none" w:sz="0" w:space="0" w:color="auto"/>
                <w:right w:val="none" w:sz="0" w:space="0" w:color="auto"/>
              </w:divBdr>
            </w:div>
            <w:div w:id="681513340">
              <w:marLeft w:val="0"/>
              <w:marRight w:val="0"/>
              <w:marTop w:val="0"/>
              <w:marBottom w:val="0"/>
              <w:divBdr>
                <w:top w:val="none" w:sz="0" w:space="0" w:color="auto"/>
                <w:left w:val="none" w:sz="0" w:space="0" w:color="auto"/>
                <w:bottom w:val="none" w:sz="0" w:space="0" w:color="auto"/>
                <w:right w:val="none" w:sz="0" w:space="0" w:color="auto"/>
              </w:divBdr>
            </w:div>
            <w:div w:id="1385637650">
              <w:marLeft w:val="0"/>
              <w:marRight w:val="0"/>
              <w:marTop w:val="0"/>
              <w:marBottom w:val="0"/>
              <w:divBdr>
                <w:top w:val="none" w:sz="0" w:space="0" w:color="auto"/>
                <w:left w:val="none" w:sz="0" w:space="0" w:color="auto"/>
                <w:bottom w:val="none" w:sz="0" w:space="0" w:color="auto"/>
                <w:right w:val="none" w:sz="0" w:space="0" w:color="auto"/>
              </w:divBdr>
            </w:div>
            <w:div w:id="2054113068">
              <w:marLeft w:val="0"/>
              <w:marRight w:val="0"/>
              <w:marTop w:val="0"/>
              <w:marBottom w:val="0"/>
              <w:divBdr>
                <w:top w:val="none" w:sz="0" w:space="0" w:color="auto"/>
                <w:left w:val="none" w:sz="0" w:space="0" w:color="auto"/>
                <w:bottom w:val="none" w:sz="0" w:space="0" w:color="auto"/>
                <w:right w:val="none" w:sz="0" w:space="0" w:color="auto"/>
              </w:divBdr>
            </w:div>
            <w:div w:id="84617051">
              <w:marLeft w:val="0"/>
              <w:marRight w:val="0"/>
              <w:marTop w:val="0"/>
              <w:marBottom w:val="0"/>
              <w:divBdr>
                <w:top w:val="none" w:sz="0" w:space="0" w:color="auto"/>
                <w:left w:val="none" w:sz="0" w:space="0" w:color="auto"/>
                <w:bottom w:val="none" w:sz="0" w:space="0" w:color="auto"/>
                <w:right w:val="none" w:sz="0" w:space="0" w:color="auto"/>
              </w:divBdr>
            </w:div>
            <w:div w:id="1582326111">
              <w:marLeft w:val="0"/>
              <w:marRight w:val="0"/>
              <w:marTop w:val="0"/>
              <w:marBottom w:val="0"/>
              <w:divBdr>
                <w:top w:val="none" w:sz="0" w:space="0" w:color="auto"/>
                <w:left w:val="none" w:sz="0" w:space="0" w:color="auto"/>
                <w:bottom w:val="none" w:sz="0" w:space="0" w:color="auto"/>
                <w:right w:val="none" w:sz="0" w:space="0" w:color="auto"/>
              </w:divBdr>
            </w:div>
            <w:div w:id="298386677">
              <w:marLeft w:val="0"/>
              <w:marRight w:val="0"/>
              <w:marTop w:val="0"/>
              <w:marBottom w:val="0"/>
              <w:divBdr>
                <w:top w:val="none" w:sz="0" w:space="0" w:color="auto"/>
                <w:left w:val="none" w:sz="0" w:space="0" w:color="auto"/>
                <w:bottom w:val="none" w:sz="0" w:space="0" w:color="auto"/>
                <w:right w:val="none" w:sz="0" w:space="0" w:color="auto"/>
              </w:divBdr>
            </w:div>
            <w:div w:id="821965353">
              <w:marLeft w:val="0"/>
              <w:marRight w:val="0"/>
              <w:marTop w:val="0"/>
              <w:marBottom w:val="0"/>
              <w:divBdr>
                <w:top w:val="none" w:sz="0" w:space="0" w:color="auto"/>
                <w:left w:val="none" w:sz="0" w:space="0" w:color="auto"/>
                <w:bottom w:val="none" w:sz="0" w:space="0" w:color="auto"/>
                <w:right w:val="none" w:sz="0" w:space="0" w:color="auto"/>
              </w:divBdr>
            </w:div>
            <w:div w:id="1714497217">
              <w:marLeft w:val="0"/>
              <w:marRight w:val="0"/>
              <w:marTop w:val="0"/>
              <w:marBottom w:val="0"/>
              <w:divBdr>
                <w:top w:val="none" w:sz="0" w:space="0" w:color="auto"/>
                <w:left w:val="none" w:sz="0" w:space="0" w:color="auto"/>
                <w:bottom w:val="none" w:sz="0" w:space="0" w:color="auto"/>
                <w:right w:val="none" w:sz="0" w:space="0" w:color="auto"/>
              </w:divBdr>
            </w:div>
            <w:div w:id="1486123220">
              <w:marLeft w:val="0"/>
              <w:marRight w:val="0"/>
              <w:marTop w:val="0"/>
              <w:marBottom w:val="0"/>
              <w:divBdr>
                <w:top w:val="none" w:sz="0" w:space="0" w:color="auto"/>
                <w:left w:val="none" w:sz="0" w:space="0" w:color="auto"/>
                <w:bottom w:val="none" w:sz="0" w:space="0" w:color="auto"/>
                <w:right w:val="none" w:sz="0" w:space="0" w:color="auto"/>
              </w:divBdr>
            </w:div>
            <w:div w:id="387193419">
              <w:marLeft w:val="0"/>
              <w:marRight w:val="0"/>
              <w:marTop w:val="0"/>
              <w:marBottom w:val="0"/>
              <w:divBdr>
                <w:top w:val="none" w:sz="0" w:space="0" w:color="auto"/>
                <w:left w:val="none" w:sz="0" w:space="0" w:color="auto"/>
                <w:bottom w:val="none" w:sz="0" w:space="0" w:color="auto"/>
                <w:right w:val="none" w:sz="0" w:space="0" w:color="auto"/>
              </w:divBdr>
            </w:div>
            <w:div w:id="1110009921">
              <w:marLeft w:val="0"/>
              <w:marRight w:val="0"/>
              <w:marTop w:val="0"/>
              <w:marBottom w:val="0"/>
              <w:divBdr>
                <w:top w:val="none" w:sz="0" w:space="0" w:color="auto"/>
                <w:left w:val="none" w:sz="0" w:space="0" w:color="auto"/>
                <w:bottom w:val="none" w:sz="0" w:space="0" w:color="auto"/>
                <w:right w:val="none" w:sz="0" w:space="0" w:color="auto"/>
              </w:divBdr>
            </w:div>
            <w:div w:id="485392174">
              <w:marLeft w:val="0"/>
              <w:marRight w:val="0"/>
              <w:marTop w:val="0"/>
              <w:marBottom w:val="0"/>
              <w:divBdr>
                <w:top w:val="none" w:sz="0" w:space="0" w:color="auto"/>
                <w:left w:val="none" w:sz="0" w:space="0" w:color="auto"/>
                <w:bottom w:val="none" w:sz="0" w:space="0" w:color="auto"/>
                <w:right w:val="none" w:sz="0" w:space="0" w:color="auto"/>
              </w:divBdr>
            </w:div>
            <w:div w:id="1178077836">
              <w:marLeft w:val="0"/>
              <w:marRight w:val="0"/>
              <w:marTop w:val="0"/>
              <w:marBottom w:val="0"/>
              <w:divBdr>
                <w:top w:val="none" w:sz="0" w:space="0" w:color="auto"/>
                <w:left w:val="none" w:sz="0" w:space="0" w:color="auto"/>
                <w:bottom w:val="none" w:sz="0" w:space="0" w:color="auto"/>
                <w:right w:val="none" w:sz="0" w:space="0" w:color="auto"/>
              </w:divBdr>
            </w:div>
            <w:div w:id="980964493">
              <w:marLeft w:val="0"/>
              <w:marRight w:val="0"/>
              <w:marTop w:val="0"/>
              <w:marBottom w:val="0"/>
              <w:divBdr>
                <w:top w:val="none" w:sz="0" w:space="0" w:color="auto"/>
                <w:left w:val="none" w:sz="0" w:space="0" w:color="auto"/>
                <w:bottom w:val="none" w:sz="0" w:space="0" w:color="auto"/>
                <w:right w:val="none" w:sz="0" w:space="0" w:color="auto"/>
              </w:divBdr>
            </w:div>
            <w:div w:id="1390764023">
              <w:marLeft w:val="0"/>
              <w:marRight w:val="0"/>
              <w:marTop w:val="0"/>
              <w:marBottom w:val="0"/>
              <w:divBdr>
                <w:top w:val="none" w:sz="0" w:space="0" w:color="auto"/>
                <w:left w:val="none" w:sz="0" w:space="0" w:color="auto"/>
                <w:bottom w:val="none" w:sz="0" w:space="0" w:color="auto"/>
                <w:right w:val="none" w:sz="0" w:space="0" w:color="auto"/>
              </w:divBdr>
            </w:div>
            <w:div w:id="593167831">
              <w:marLeft w:val="0"/>
              <w:marRight w:val="0"/>
              <w:marTop w:val="0"/>
              <w:marBottom w:val="0"/>
              <w:divBdr>
                <w:top w:val="none" w:sz="0" w:space="0" w:color="auto"/>
                <w:left w:val="none" w:sz="0" w:space="0" w:color="auto"/>
                <w:bottom w:val="none" w:sz="0" w:space="0" w:color="auto"/>
                <w:right w:val="none" w:sz="0" w:space="0" w:color="auto"/>
              </w:divBdr>
            </w:div>
            <w:div w:id="65421728">
              <w:marLeft w:val="0"/>
              <w:marRight w:val="0"/>
              <w:marTop w:val="0"/>
              <w:marBottom w:val="0"/>
              <w:divBdr>
                <w:top w:val="none" w:sz="0" w:space="0" w:color="auto"/>
                <w:left w:val="none" w:sz="0" w:space="0" w:color="auto"/>
                <w:bottom w:val="none" w:sz="0" w:space="0" w:color="auto"/>
                <w:right w:val="none" w:sz="0" w:space="0" w:color="auto"/>
              </w:divBdr>
            </w:div>
            <w:div w:id="1116221260">
              <w:marLeft w:val="0"/>
              <w:marRight w:val="0"/>
              <w:marTop w:val="0"/>
              <w:marBottom w:val="0"/>
              <w:divBdr>
                <w:top w:val="none" w:sz="0" w:space="0" w:color="auto"/>
                <w:left w:val="none" w:sz="0" w:space="0" w:color="auto"/>
                <w:bottom w:val="none" w:sz="0" w:space="0" w:color="auto"/>
                <w:right w:val="none" w:sz="0" w:space="0" w:color="auto"/>
              </w:divBdr>
            </w:div>
            <w:div w:id="95639978">
              <w:marLeft w:val="0"/>
              <w:marRight w:val="0"/>
              <w:marTop w:val="0"/>
              <w:marBottom w:val="0"/>
              <w:divBdr>
                <w:top w:val="none" w:sz="0" w:space="0" w:color="auto"/>
                <w:left w:val="none" w:sz="0" w:space="0" w:color="auto"/>
                <w:bottom w:val="none" w:sz="0" w:space="0" w:color="auto"/>
                <w:right w:val="none" w:sz="0" w:space="0" w:color="auto"/>
              </w:divBdr>
            </w:div>
            <w:div w:id="2122188847">
              <w:marLeft w:val="0"/>
              <w:marRight w:val="0"/>
              <w:marTop w:val="0"/>
              <w:marBottom w:val="0"/>
              <w:divBdr>
                <w:top w:val="none" w:sz="0" w:space="0" w:color="auto"/>
                <w:left w:val="none" w:sz="0" w:space="0" w:color="auto"/>
                <w:bottom w:val="none" w:sz="0" w:space="0" w:color="auto"/>
                <w:right w:val="none" w:sz="0" w:space="0" w:color="auto"/>
              </w:divBdr>
            </w:div>
            <w:div w:id="1883859185">
              <w:marLeft w:val="0"/>
              <w:marRight w:val="0"/>
              <w:marTop w:val="0"/>
              <w:marBottom w:val="0"/>
              <w:divBdr>
                <w:top w:val="none" w:sz="0" w:space="0" w:color="auto"/>
                <w:left w:val="none" w:sz="0" w:space="0" w:color="auto"/>
                <w:bottom w:val="none" w:sz="0" w:space="0" w:color="auto"/>
                <w:right w:val="none" w:sz="0" w:space="0" w:color="auto"/>
              </w:divBdr>
            </w:div>
            <w:div w:id="2125225169">
              <w:marLeft w:val="0"/>
              <w:marRight w:val="0"/>
              <w:marTop w:val="0"/>
              <w:marBottom w:val="0"/>
              <w:divBdr>
                <w:top w:val="none" w:sz="0" w:space="0" w:color="auto"/>
                <w:left w:val="none" w:sz="0" w:space="0" w:color="auto"/>
                <w:bottom w:val="none" w:sz="0" w:space="0" w:color="auto"/>
                <w:right w:val="none" w:sz="0" w:space="0" w:color="auto"/>
              </w:divBdr>
            </w:div>
            <w:div w:id="1561794723">
              <w:marLeft w:val="0"/>
              <w:marRight w:val="0"/>
              <w:marTop w:val="0"/>
              <w:marBottom w:val="0"/>
              <w:divBdr>
                <w:top w:val="none" w:sz="0" w:space="0" w:color="auto"/>
                <w:left w:val="none" w:sz="0" w:space="0" w:color="auto"/>
                <w:bottom w:val="none" w:sz="0" w:space="0" w:color="auto"/>
                <w:right w:val="none" w:sz="0" w:space="0" w:color="auto"/>
              </w:divBdr>
            </w:div>
            <w:div w:id="1181160384">
              <w:marLeft w:val="0"/>
              <w:marRight w:val="0"/>
              <w:marTop w:val="0"/>
              <w:marBottom w:val="0"/>
              <w:divBdr>
                <w:top w:val="none" w:sz="0" w:space="0" w:color="auto"/>
                <w:left w:val="none" w:sz="0" w:space="0" w:color="auto"/>
                <w:bottom w:val="none" w:sz="0" w:space="0" w:color="auto"/>
                <w:right w:val="none" w:sz="0" w:space="0" w:color="auto"/>
              </w:divBdr>
            </w:div>
            <w:div w:id="945120010">
              <w:marLeft w:val="0"/>
              <w:marRight w:val="0"/>
              <w:marTop w:val="0"/>
              <w:marBottom w:val="0"/>
              <w:divBdr>
                <w:top w:val="none" w:sz="0" w:space="0" w:color="auto"/>
                <w:left w:val="none" w:sz="0" w:space="0" w:color="auto"/>
                <w:bottom w:val="none" w:sz="0" w:space="0" w:color="auto"/>
                <w:right w:val="none" w:sz="0" w:space="0" w:color="auto"/>
              </w:divBdr>
            </w:div>
            <w:div w:id="782455277">
              <w:marLeft w:val="0"/>
              <w:marRight w:val="0"/>
              <w:marTop w:val="0"/>
              <w:marBottom w:val="0"/>
              <w:divBdr>
                <w:top w:val="none" w:sz="0" w:space="0" w:color="auto"/>
                <w:left w:val="none" w:sz="0" w:space="0" w:color="auto"/>
                <w:bottom w:val="none" w:sz="0" w:space="0" w:color="auto"/>
                <w:right w:val="none" w:sz="0" w:space="0" w:color="auto"/>
              </w:divBdr>
            </w:div>
            <w:div w:id="140123015">
              <w:marLeft w:val="0"/>
              <w:marRight w:val="0"/>
              <w:marTop w:val="0"/>
              <w:marBottom w:val="0"/>
              <w:divBdr>
                <w:top w:val="none" w:sz="0" w:space="0" w:color="auto"/>
                <w:left w:val="none" w:sz="0" w:space="0" w:color="auto"/>
                <w:bottom w:val="none" w:sz="0" w:space="0" w:color="auto"/>
                <w:right w:val="none" w:sz="0" w:space="0" w:color="auto"/>
              </w:divBdr>
            </w:div>
            <w:div w:id="641888207">
              <w:marLeft w:val="0"/>
              <w:marRight w:val="0"/>
              <w:marTop w:val="0"/>
              <w:marBottom w:val="0"/>
              <w:divBdr>
                <w:top w:val="none" w:sz="0" w:space="0" w:color="auto"/>
                <w:left w:val="none" w:sz="0" w:space="0" w:color="auto"/>
                <w:bottom w:val="none" w:sz="0" w:space="0" w:color="auto"/>
                <w:right w:val="none" w:sz="0" w:space="0" w:color="auto"/>
              </w:divBdr>
            </w:div>
            <w:div w:id="76564397">
              <w:marLeft w:val="0"/>
              <w:marRight w:val="0"/>
              <w:marTop w:val="0"/>
              <w:marBottom w:val="0"/>
              <w:divBdr>
                <w:top w:val="none" w:sz="0" w:space="0" w:color="auto"/>
                <w:left w:val="none" w:sz="0" w:space="0" w:color="auto"/>
                <w:bottom w:val="none" w:sz="0" w:space="0" w:color="auto"/>
                <w:right w:val="none" w:sz="0" w:space="0" w:color="auto"/>
              </w:divBdr>
            </w:div>
            <w:div w:id="1305965069">
              <w:marLeft w:val="0"/>
              <w:marRight w:val="0"/>
              <w:marTop w:val="0"/>
              <w:marBottom w:val="0"/>
              <w:divBdr>
                <w:top w:val="none" w:sz="0" w:space="0" w:color="auto"/>
                <w:left w:val="none" w:sz="0" w:space="0" w:color="auto"/>
                <w:bottom w:val="none" w:sz="0" w:space="0" w:color="auto"/>
                <w:right w:val="none" w:sz="0" w:space="0" w:color="auto"/>
              </w:divBdr>
            </w:div>
            <w:div w:id="310445221">
              <w:marLeft w:val="0"/>
              <w:marRight w:val="0"/>
              <w:marTop w:val="0"/>
              <w:marBottom w:val="0"/>
              <w:divBdr>
                <w:top w:val="none" w:sz="0" w:space="0" w:color="auto"/>
                <w:left w:val="none" w:sz="0" w:space="0" w:color="auto"/>
                <w:bottom w:val="none" w:sz="0" w:space="0" w:color="auto"/>
                <w:right w:val="none" w:sz="0" w:space="0" w:color="auto"/>
              </w:divBdr>
            </w:div>
            <w:div w:id="915164215">
              <w:marLeft w:val="0"/>
              <w:marRight w:val="0"/>
              <w:marTop w:val="0"/>
              <w:marBottom w:val="0"/>
              <w:divBdr>
                <w:top w:val="none" w:sz="0" w:space="0" w:color="auto"/>
                <w:left w:val="none" w:sz="0" w:space="0" w:color="auto"/>
                <w:bottom w:val="none" w:sz="0" w:space="0" w:color="auto"/>
                <w:right w:val="none" w:sz="0" w:space="0" w:color="auto"/>
              </w:divBdr>
            </w:div>
            <w:div w:id="1831017474">
              <w:marLeft w:val="0"/>
              <w:marRight w:val="0"/>
              <w:marTop w:val="0"/>
              <w:marBottom w:val="0"/>
              <w:divBdr>
                <w:top w:val="none" w:sz="0" w:space="0" w:color="auto"/>
                <w:left w:val="none" w:sz="0" w:space="0" w:color="auto"/>
                <w:bottom w:val="none" w:sz="0" w:space="0" w:color="auto"/>
                <w:right w:val="none" w:sz="0" w:space="0" w:color="auto"/>
              </w:divBdr>
            </w:div>
            <w:div w:id="247426660">
              <w:marLeft w:val="0"/>
              <w:marRight w:val="0"/>
              <w:marTop w:val="0"/>
              <w:marBottom w:val="0"/>
              <w:divBdr>
                <w:top w:val="none" w:sz="0" w:space="0" w:color="auto"/>
                <w:left w:val="none" w:sz="0" w:space="0" w:color="auto"/>
                <w:bottom w:val="none" w:sz="0" w:space="0" w:color="auto"/>
                <w:right w:val="none" w:sz="0" w:space="0" w:color="auto"/>
              </w:divBdr>
            </w:div>
            <w:div w:id="769594013">
              <w:marLeft w:val="0"/>
              <w:marRight w:val="0"/>
              <w:marTop w:val="0"/>
              <w:marBottom w:val="0"/>
              <w:divBdr>
                <w:top w:val="none" w:sz="0" w:space="0" w:color="auto"/>
                <w:left w:val="none" w:sz="0" w:space="0" w:color="auto"/>
                <w:bottom w:val="none" w:sz="0" w:space="0" w:color="auto"/>
                <w:right w:val="none" w:sz="0" w:space="0" w:color="auto"/>
              </w:divBdr>
            </w:div>
            <w:div w:id="556090834">
              <w:marLeft w:val="0"/>
              <w:marRight w:val="0"/>
              <w:marTop w:val="0"/>
              <w:marBottom w:val="0"/>
              <w:divBdr>
                <w:top w:val="none" w:sz="0" w:space="0" w:color="auto"/>
                <w:left w:val="none" w:sz="0" w:space="0" w:color="auto"/>
                <w:bottom w:val="none" w:sz="0" w:space="0" w:color="auto"/>
                <w:right w:val="none" w:sz="0" w:space="0" w:color="auto"/>
              </w:divBdr>
            </w:div>
            <w:div w:id="581530684">
              <w:marLeft w:val="0"/>
              <w:marRight w:val="0"/>
              <w:marTop w:val="0"/>
              <w:marBottom w:val="0"/>
              <w:divBdr>
                <w:top w:val="none" w:sz="0" w:space="0" w:color="auto"/>
                <w:left w:val="none" w:sz="0" w:space="0" w:color="auto"/>
                <w:bottom w:val="none" w:sz="0" w:space="0" w:color="auto"/>
                <w:right w:val="none" w:sz="0" w:space="0" w:color="auto"/>
              </w:divBdr>
            </w:div>
            <w:div w:id="985932113">
              <w:marLeft w:val="0"/>
              <w:marRight w:val="0"/>
              <w:marTop w:val="0"/>
              <w:marBottom w:val="0"/>
              <w:divBdr>
                <w:top w:val="none" w:sz="0" w:space="0" w:color="auto"/>
                <w:left w:val="none" w:sz="0" w:space="0" w:color="auto"/>
                <w:bottom w:val="none" w:sz="0" w:space="0" w:color="auto"/>
                <w:right w:val="none" w:sz="0" w:space="0" w:color="auto"/>
              </w:divBdr>
            </w:div>
            <w:div w:id="673341070">
              <w:marLeft w:val="0"/>
              <w:marRight w:val="0"/>
              <w:marTop w:val="0"/>
              <w:marBottom w:val="0"/>
              <w:divBdr>
                <w:top w:val="none" w:sz="0" w:space="0" w:color="auto"/>
                <w:left w:val="none" w:sz="0" w:space="0" w:color="auto"/>
                <w:bottom w:val="none" w:sz="0" w:space="0" w:color="auto"/>
                <w:right w:val="none" w:sz="0" w:space="0" w:color="auto"/>
              </w:divBdr>
            </w:div>
            <w:div w:id="6639870">
              <w:marLeft w:val="0"/>
              <w:marRight w:val="0"/>
              <w:marTop w:val="0"/>
              <w:marBottom w:val="0"/>
              <w:divBdr>
                <w:top w:val="none" w:sz="0" w:space="0" w:color="auto"/>
                <w:left w:val="none" w:sz="0" w:space="0" w:color="auto"/>
                <w:bottom w:val="none" w:sz="0" w:space="0" w:color="auto"/>
                <w:right w:val="none" w:sz="0" w:space="0" w:color="auto"/>
              </w:divBdr>
            </w:div>
            <w:div w:id="977219443">
              <w:marLeft w:val="0"/>
              <w:marRight w:val="0"/>
              <w:marTop w:val="0"/>
              <w:marBottom w:val="0"/>
              <w:divBdr>
                <w:top w:val="none" w:sz="0" w:space="0" w:color="auto"/>
                <w:left w:val="none" w:sz="0" w:space="0" w:color="auto"/>
                <w:bottom w:val="none" w:sz="0" w:space="0" w:color="auto"/>
                <w:right w:val="none" w:sz="0" w:space="0" w:color="auto"/>
              </w:divBdr>
            </w:div>
            <w:div w:id="1377048056">
              <w:marLeft w:val="0"/>
              <w:marRight w:val="0"/>
              <w:marTop w:val="0"/>
              <w:marBottom w:val="0"/>
              <w:divBdr>
                <w:top w:val="none" w:sz="0" w:space="0" w:color="auto"/>
                <w:left w:val="none" w:sz="0" w:space="0" w:color="auto"/>
                <w:bottom w:val="none" w:sz="0" w:space="0" w:color="auto"/>
                <w:right w:val="none" w:sz="0" w:space="0" w:color="auto"/>
              </w:divBdr>
            </w:div>
            <w:div w:id="1266764080">
              <w:marLeft w:val="0"/>
              <w:marRight w:val="0"/>
              <w:marTop w:val="0"/>
              <w:marBottom w:val="0"/>
              <w:divBdr>
                <w:top w:val="none" w:sz="0" w:space="0" w:color="auto"/>
                <w:left w:val="none" w:sz="0" w:space="0" w:color="auto"/>
                <w:bottom w:val="none" w:sz="0" w:space="0" w:color="auto"/>
                <w:right w:val="none" w:sz="0" w:space="0" w:color="auto"/>
              </w:divBdr>
            </w:div>
            <w:div w:id="1588349366">
              <w:marLeft w:val="0"/>
              <w:marRight w:val="0"/>
              <w:marTop w:val="0"/>
              <w:marBottom w:val="0"/>
              <w:divBdr>
                <w:top w:val="none" w:sz="0" w:space="0" w:color="auto"/>
                <w:left w:val="none" w:sz="0" w:space="0" w:color="auto"/>
                <w:bottom w:val="none" w:sz="0" w:space="0" w:color="auto"/>
                <w:right w:val="none" w:sz="0" w:space="0" w:color="auto"/>
              </w:divBdr>
            </w:div>
            <w:div w:id="1570116792">
              <w:marLeft w:val="0"/>
              <w:marRight w:val="0"/>
              <w:marTop w:val="0"/>
              <w:marBottom w:val="0"/>
              <w:divBdr>
                <w:top w:val="none" w:sz="0" w:space="0" w:color="auto"/>
                <w:left w:val="none" w:sz="0" w:space="0" w:color="auto"/>
                <w:bottom w:val="none" w:sz="0" w:space="0" w:color="auto"/>
                <w:right w:val="none" w:sz="0" w:space="0" w:color="auto"/>
              </w:divBdr>
            </w:div>
            <w:div w:id="1468162076">
              <w:marLeft w:val="0"/>
              <w:marRight w:val="0"/>
              <w:marTop w:val="0"/>
              <w:marBottom w:val="0"/>
              <w:divBdr>
                <w:top w:val="none" w:sz="0" w:space="0" w:color="auto"/>
                <w:left w:val="none" w:sz="0" w:space="0" w:color="auto"/>
                <w:bottom w:val="none" w:sz="0" w:space="0" w:color="auto"/>
                <w:right w:val="none" w:sz="0" w:space="0" w:color="auto"/>
              </w:divBdr>
            </w:div>
            <w:div w:id="1067069891">
              <w:marLeft w:val="0"/>
              <w:marRight w:val="0"/>
              <w:marTop w:val="0"/>
              <w:marBottom w:val="0"/>
              <w:divBdr>
                <w:top w:val="none" w:sz="0" w:space="0" w:color="auto"/>
                <w:left w:val="none" w:sz="0" w:space="0" w:color="auto"/>
                <w:bottom w:val="none" w:sz="0" w:space="0" w:color="auto"/>
                <w:right w:val="none" w:sz="0" w:space="0" w:color="auto"/>
              </w:divBdr>
            </w:div>
            <w:div w:id="552273971">
              <w:marLeft w:val="0"/>
              <w:marRight w:val="0"/>
              <w:marTop w:val="0"/>
              <w:marBottom w:val="0"/>
              <w:divBdr>
                <w:top w:val="none" w:sz="0" w:space="0" w:color="auto"/>
                <w:left w:val="none" w:sz="0" w:space="0" w:color="auto"/>
                <w:bottom w:val="none" w:sz="0" w:space="0" w:color="auto"/>
                <w:right w:val="none" w:sz="0" w:space="0" w:color="auto"/>
              </w:divBdr>
            </w:div>
            <w:div w:id="616449893">
              <w:marLeft w:val="0"/>
              <w:marRight w:val="0"/>
              <w:marTop w:val="0"/>
              <w:marBottom w:val="0"/>
              <w:divBdr>
                <w:top w:val="none" w:sz="0" w:space="0" w:color="auto"/>
                <w:left w:val="none" w:sz="0" w:space="0" w:color="auto"/>
                <w:bottom w:val="none" w:sz="0" w:space="0" w:color="auto"/>
                <w:right w:val="none" w:sz="0" w:space="0" w:color="auto"/>
              </w:divBdr>
            </w:div>
            <w:div w:id="404887329">
              <w:marLeft w:val="0"/>
              <w:marRight w:val="0"/>
              <w:marTop w:val="0"/>
              <w:marBottom w:val="0"/>
              <w:divBdr>
                <w:top w:val="none" w:sz="0" w:space="0" w:color="auto"/>
                <w:left w:val="none" w:sz="0" w:space="0" w:color="auto"/>
                <w:bottom w:val="none" w:sz="0" w:space="0" w:color="auto"/>
                <w:right w:val="none" w:sz="0" w:space="0" w:color="auto"/>
              </w:divBdr>
            </w:div>
            <w:div w:id="1809130687">
              <w:marLeft w:val="0"/>
              <w:marRight w:val="0"/>
              <w:marTop w:val="0"/>
              <w:marBottom w:val="0"/>
              <w:divBdr>
                <w:top w:val="none" w:sz="0" w:space="0" w:color="auto"/>
                <w:left w:val="none" w:sz="0" w:space="0" w:color="auto"/>
                <w:bottom w:val="none" w:sz="0" w:space="0" w:color="auto"/>
                <w:right w:val="none" w:sz="0" w:space="0" w:color="auto"/>
              </w:divBdr>
            </w:div>
            <w:div w:id="960571113">
              <w:marLeft w:val="0"/>
              <w:marRight w:val="0"/>
              <w:marTop w:val="0"/>
              <w:marBottom w:val="0"/>
              <w:divBdr>
                <w:top w:val="none" w:sz="0" w:space="0" w:color="auto"/>
                <w:left w:val="none" w:sz="0" w:space="0" w:color="auto"/>
                <w:bottom w:val="none" w:sz="0" w:space="0" w:color="auto"/>
                <w:right w:val="none" w:sz="0" w:space="0" w:color="auto"/>
              </w:divBdr>
            </w:div>
            <w:div w:id="1275207584">
              <w:marLeft w:val="0"/>
              <w:marRight w:val="0"/>
              <w:marTop w:val="0"/>
              <w:marBottom w:val="0"/>
              <w:divBdr>
                <w:top w:val="none" w:sz="0" w:space="0" w:color="auto"/>
                <w:left w:val="none" w:sz="0" w:space="0" w:color="auto"/>
                <w:bottom w:val="none" w:sz="0" w:space="0" w:color="auto"/>
                <w:right w:val="none" w:sz="0" w:space="0" w:color="auto"/>
              </w:divBdr>
            </w:div>
            <w:div w:id="1555700941">
              <w:marLeft w:val="0"/>
              <w:marRight w:val="0"/>
              <w:marTop w:val="0"/>
              <w:marBottom w:val="0"/>
              <w:divBdr>
                <w:top w:val="none" w:sz="0" w:space="0" w:color="auto"/>
                <w:left w:val="none" w:sz="0" w:space="0" w:color="auto"/>
                <w:bottom w:val="none" w:sz="0" w:space="0" w:color="auto"/>
                <w:right w:val="none" w:sz="0" w:space="0" w:color="auto"/>
              </w:divBdr>
            </w:div>
            <w:div w:id="82605074">
              <w:marLeft w:val="0"/>
              <w:marRight w:val="0"/>
              <w:marTop w:val="0"/>
              <w:marBottom w:val="0"/>
              <w:divBdr>
                <w:top w:val="none" w:sz="0" w:space="0" w:color="auto"/>
                <w:left w:val="none" w:sz="0" w:space="0" w:color="auto"/>
                <w:bottom w:val="none" w:sz="0" w:space="0" w:color="auto"/>
                <w:right w:val="none" w:sz="0" w:space="0" w:color="auto"/>
              </w:divBdr>
            </w:div>
            <w:div w:id="53941503">
              <w:marLeft w:val="0"/>
              <w:marRight w:val="0"/>
              <w:marTop w:val="0"/>
              <w:marBottom w:val="0"/>
              <w:divBdr>
                <w:top w:val="none" w:sz="0" w:space="0" w:color="auto"/>
                <w:left w:val="none" w:sz="0" w:space="0" w:color="auto"/>
                <w:bottom w:val="none" w:sz="0" w:space="0" w:color="auto"/>
                <w:right w:val="none" w:sz="0" w:space="0" w:color="auto"/>
              </w:divBdr>
            </w:div>
            <w:div w:id="48068554">
              <w:marLeft w:val="0"/>
              <w:marRight w:val="0"/>
              <w:marTop w:val="0"/>
              <w:marBottom w:val="0"/>
              <w:divBdr>
                <w:top w:val="none" w:sz="0" w:space="0" w:color="auto"/>
                <w:left w:val="none" w:sz="0" w:space="0" w:color="auto"/>
                <w:bottom w:val="none" w:sz="0" w:space="0" w:color="auto"/>
                <w:right w:val="none" w:sz="0" w:space="0" w:color="auto"/>
              </w:divBdr>
            </w:div>
            <w:div w:id="749011959">
              <w:marLeft w:val="0"/>
              <w:marRight w:val="0"/>
              <w:marTop w:val="0"/>
              <w:marBottom w:val="0"/>
              <w:divBdr>
                <w:top w:val="none" w:sz="0" w:space="0" w:color="auto"/>
                <w:left w:val="none" w:sz="0" w:space="0" w:color="auto"/>
                <w:bottom w:val="none" w:sz="0" w:space="0" w:color="auto"/>
                <w:right w:val="none" w:sz="0" w:space="0" w:color="auto"/>
              </w:divBdr>
            </w:div>
            <w:div w:id="853419454">
              <w:marLeft w:val="0"/>
              <w:marRight w:val="0"/>
              <w:marTop w:val="0"/>
              <w:marBottom w:val="0"/>
              <w:divBdr>
                <w:top w:val="none" w:sz="0" w:space="0" w:color="auto"/>
                <w:left w:val="none" w:sz="0" w:space="0" w:color="auto"/>
                <w:bottom w:val="none" w:sz="0" w:space="0" w:color="auto"/>
                <w:right w:val="none" w:sz="0" w:space="0" w:color="auto"/>
              </w:divBdr>
            </w:div>
            <w:div w:id="129328489">
              <w:marLeft w:val="0"/>
              <w:marRight w:val="0"/>
              <w:marTop w:val="0"/>
              <w:marBottom w:val="0"/>
              <w:divBdr>
                <w:top w:val="none" w:sz="0" w:space="0" w:color="auto"/>
                <w:left w:val="none" w:sz="0" w:space="0" w:color="auto"/>
                <w:bottom w:val="none" w:sz="0" w:space="0" w:color="auto"/>
                <w:right w:val="none" w:sz="0" w:space="0" w:color="auto"/>
              </w:divBdr>
            </w:div>
            <w:div w:id="616982131">
              <w:marLeft w:val="0"/>
              <w:marRight w:val="0"/>
              <w:marTop w:val="0"/>
              <w:marBottom w:val="0"/>
              <w:divBdr>
                <w:top w:val="none" w:sz="0" w:space="0" w:color="auto"/>
                <w:left w:val="none" w:sz="0" w:space="0" w:color="auto"/>
                <w:bottom w:val="none" w:sz="0" w:space="0" w:color="auto"/>
                <w:right w:val="none" w:sz="0" w:space="0" w:color="auto"/>
              </w:divBdr>
            </w:div>
            <w:div w:id="1910457128">
              <w:marLeft w:val="0"/>
              <w:marRight w:val="0"/>
              <w:marTop w:val="0"/>
              <w:marBottom w:val="0"/>
              <w:divBdr>
                <w:top w:val="none" w:sz="0" w:space="0" w:color="auto"/>
                <w:left w:val="none" w:sz="0" w:space="0" w:color="auto"/>
                <w:bottom w:val="none" w:sz="0" w:space="0" w:color="auto"/>
                <w:right w:val="none" w:sz="0" w:space="0" w:color="auto"/>
              </w:divBdr>
            </w:div>
            <w:div w:id="1712264175">
              <w:marLeft w:val="0"/>
              <w:marRight w:val="0"/>
              <w:marTop w:val="0"/>
              <w:marBottom w:val="0"/>
              <w:divBdr>
                <w:top w:val="none" w:sz="0" w:space="0" w:color="auto"/>
                <w:left w:val="none" w:sz="0" w:space="0" w:color="auto"/>
                <w:bottom w:val="none" w:sz="0" w:space="0" w:color="auto"/>
                <w:right w:val="none" w:sz="0" w:space="0" w:color="auto"/>
              </w:divBdr>
            </w:div>
            <w:div w:id="1062289213">
              <w:marLeft w:val="0"/>
              <w:marRight w:val="0"/>
              <w:marTop w:val="0"/>
              <w:marBottom w:val="0"/>
              <w:divBdr>
                <w:top w:val="none" w:sz="0" w:space="0" w:color="auto"/>
                <w:left w:val="none" w:sz="0" w:space="0" w:color="auto"/>
                <w:bottom w:val="none" w:sz="0" w:space="0" w:color="auto"/>
                <w:right w:val="none" w:sz="0" w:space="0" w:color="auto"/>
              </w:divBdr>
            </w:div>
            <w:div w:id="627006274">
              <w:marLeft w:val="0"/>
              <w:marRight w:val="0"/>
              <w:marTop w:val="0"/>
              <w:marBottom w:val="0"/>
              <w:divBdr>
                <w:top w:val="none" w:sz="0" w:space="0" w:color="auto"/>
                <w:left w:val="none" w:sz="0" w:space="0" w:color="auto"/>
                <w:bottom w:val="none" w:sz="0" w:space="0" w:color="auto"/>
                <w:right w:val="none" w:sz="0" w:space="0" w:color="auto"/>
              </w:divBdr>
            </w:div>
            <w:div w:id="197738933">
              <w:marLeft w:val="0"/>
              <w:marRight w:val="0"/>
              <w:marTop w:val="0"/>
              <w:marBottom w:val="0"/>
              <w:divBdr>
                <w:top w:val="none" w:sz="0" w:space="0" w:color="auto"/>
                <w:left w:val="none" w:sz="0" w:space="0" w:color="auto"/>
                <w:bottom w:val="none" w:sz="0" w:space="0" w:color="auto"/>
                <w:right w:val="none" w:sz="0" w:space="0" w:color="auto"/>
              </w:divBdr>
            </w:div>
            <w:div w:id="1598976967">
              <w:marLeft w:val="0"/>
              <w:marRight w:val="0"/>
              <w:marTop w:val="0"/>
              <w:marBottom w:val="0"/>
              <w:divBdr>
                <w:top w:val="none" w:sz="0" w:space="0" w:color="auto"/>
                <w:left w:val="none" w:sz="0" w:space="0" w:color="auto"/>
                <w:bottom w:val="none" w:sz="0" w:space="0" w:color="auto"/>
                <w:right w:val="none" w:sz="0" w:space="0" w:color="auto"/>
              </w:divBdr>
            </w:div>
            <w:div w:id="890772031">
              <w:marLeft w:val="0"/>
              <w:marRight w:val="0"/>
              <w:marTop w:val="0"/>
              <w:marBottom w:val="0"/>
              <w:divBdr>
                <w:top w:val="none" w:sz="0" w:space="0" w:color="auto"/>
                <w:left w:val="none" w:sz="0" w:space="0" w:color="auto"/>
                <w:bottom w:val="none" w:sz="0" w:space="0" w:color="auto"/>
                <w:right w:val="none" w:sz="0" w:space="0" w:color="auto"/>
              </w:divBdr>
            </w:div>
            <w:div w:id="1653363272">
              <w:marLeft w:val="0"/>
              <w:marRight w:val="0"/>
              <w:marTop w:val="0"/>
              <w:marBottom w:val="0"/>
              <w:divBdr>
                <w:top w:val="none" w:sz="0" w:space="0" w:color="auto"/>
                <w:left w:val="none" w:sz="0" w:space="0" w:color="auto"/>
                <w:bottom w:val="none" w:sz="0" w:space="0" w:color="auto"/>
                <w:right w:val="none" w:sz="0" w:space="0" w:color="auto"/>
              </w:divBdr>
            </w:div>
            <w:div w:id="1191341227">
              <w:marLeft w:val="0"/>
              <w:marRight w:val="0"/>
              <w:marTop w:val="0"/>
              <w:marBottom w:val="0"/>
              <w:divBdr>
                <w:top w:val="none" w:sz="0" w:space="0" w:color="auto"/>
                <w:left w:val="none" w:sz="0" w:space="0" w:color="auto"/>
                <w:bottom w:val="none" w:sz="0" w:space="0" w:color="auto"/>
                <w:right w:val="none" w:sz="0" w:space="0" w:color="auto"/>
              </w:divBdr>
            </w:div>
            <w:div w:id="2091853859">
              <w:marLeft w:val="0"/>
              <w:marRight w:val="0"/>
              <w:marTop w:val="0"/>
              <w:marBottom w:val="0"/>
              <w:divBdr>
                <w:top w:val="none" w:sz="0" w:space="0" w:color="auto"/>
                <w:left w:val="none" w:sz="0" w:space="0" w:color="auto"/>
                <w:bottom w:val="none" w:sz="0" w:space="0" w:color="auto"/>
                <w:right w:val="none" w:sz="0" w:space="0" w:color="auto"/>
              </w:divBdr>
            </w:div>
            <w:div w:id="1248347981">
              <w:marLeft w:val="0"/>
              <w:marRight w:val="0"/>
              <w:marTop w:val="0"/>
              <w:marBottom w:val="0"/>
              <w:divBdr>
                <w:top w:val="none" w:sz="0" w:space="0" w:color="auto"/>
                <w:left w:val="none" w:sz="0" w:space="0" w:color="auto"/>
                <w:bottom w:val="none" w:sz="0" w:space="0" w:color="auto"/>
                <w:right w:val="none" w:sz="0" w:space="0" w:color="auto"/>
              </w:divBdr>
            </w:div>
            <w:div w:id="1689061667">
              <w:marLeft w:val="0"/>
              <w:marRight w:val="0"/>
              <w:marTop w:val="0"/>
              <w:marBottom w:val="0"/>
              <w:divBdr>
                <w:top w:val="none" w:sz="0" w:space="0" w:color="auto"/>
                <w:left w:val="none" w:sz="0" w:space="0" w:color="auto"/>
                <w:bottom w:val="none" w:sz="0" w:space="0" w:color="auto"/>
                <w:right w:val="none" w:sz="0" w:space="0" w:color="auto"/>
              </w:divBdr>
            </w:div>
            <w:div w:id="93982240">
              <w:marLeft w:val="0"/>
              <w:marRight w:val="0"/>
              <w:marTop w:val="0"/>
              <w:marBottom w:val="0"/>
              <w:divBdr>
                <w:top w:val="none" w:sz="0" w:space="0" w:color="auto"/>
                <w:left w:val="none" w:sz="0" w:space="0" w:color="auto"/>
                <w:bottom w:val="none" w:sz="0" w:space="0" w:color="auto"/>
                <w:right w:val="none" w:sz="0" w:space="0" w:color="auto"/>
              </w:divBdr>
            </w:div>
            <w:div w:id="1666318443">
              <w:marLeft w:val="0"/>
              <w:marRight w:val="0"/>
              <w:marTop w:val="0"/>
              <w:marBottom w:val="0"/>
              <w:divBdr>
                <w:top w:val="none" w:sz="0" w:space="0" w:color="auto"/>
                <w:left w:val="none" w:sz="0" w:space="0" w:color="auto"/>
                <w:bottom w:val="none" w:sz="0" w:space="0" w:color="auto"/>
                <w:right w:val="none" w:sz="0" w:space="0" w:color="auto"/>
              </w:divBdr>
            </w:div>
            <w:div w:id="379211329">
              <w:marLeft w:val="0"/>
              <w:marRight w:val="0"/>
              <w:marTop w:val="0"/>
              <w:marBottom w:val="0"/>
              <w:divBdr>
                <w:top w:val="none" w:sz="0" w:space="0" w:color="auto"/>
                <w:left w:val="none" w:sz="0" w:space="0" w:color="auto"/>
                <w:bottom w:val="none" w:sz="0" w:space="0" w:color="auto"/>
                <w:right w:val="none" w:sz="0" w:space="0" w:color="auto"/>
              </w:divBdr>
            </w:div>
            <w:div w:id="628822188">
              <w:marLeft w:val="0"/>
              <w:marRight w:val="0"/>
              <w:marTop w:val="0"/>
              <w:marBottom w:val="0"/>
              <w:divBdr>
                <w:top w:val="none" w:sz="0" w:space="0" w:color="auto"/>
                <w:left w:val="none" w:sz="0" w:space="0" w:color="auto"/>
                <w:bottom w:val="none" w:sz="0" w:space="0" w:color="auto"/>
                <w:right w:val="none" w:sz="0" w:space="0" w:color="auto"/>
              </w:divBdr>
            </w:div>
            <w:div w:id="511535300">
              <w:marLeft w:val="0"/>
              <w:marRight w:val="0"/>
              <w:marTop w:val="0"/>
              <w:marBottom w:val="0"/>
              <w:divBdr>
                <w:top w:val="none" w:sz="0" w:space="0" w:color="auto"/>
                <w:left w:val="none" w:sz="0" w:space="0" w:color="auto"/>
                <w:bottom w:val="none" w:sz="0" w:space="0" w:color="auto"/>
                <w:right w:val="none" w:sz="0" w:space="0" w:color="auto"/>
              </w:divBdr>
            </w:div>
            <w:div w:id="1480072747">
              <w:marLeft w:val="0"/>
              <w:marRight w:val="0"/>
              <w:marTop w:val="0"/>
              <w:marBottom w:val="0"/>
              <w:divBdr>
                <w:top w:val="none" w:sz="0" w:space="0" w:color="auto"/>
                <w:left w:val="none" w:sz="0" w:space="0" w:color="auto"/>
                <w:bottom w:val="none" w:sz="0" w:space="0" w:color="auto"/>
                <w:right w:val="none" w:sz="0" w:space="0" w:color="auto"/>
              </w:divBdr>
            </w:div>
            <w:div w:id="1503467792">
              <w:marLeft w:val="0"/>
              <w:marRight w:val="0"/>
              <w:marTop w:val="0"/>
              <w:marBottom w:val="0"/>
              <w:divBdr>
                <w:top w:val="none" w:sz="0" w:space="0" w:color="auto"/>
                <w:left w:val="none" w:sz="0" w:space="0" w:color="auto"/>
                <w:bottom w:val="none" w:sz="0" w:space="0" w:color="auto"/>
                <w:right w:val="none" w:sz="0" w:space="0" w:color="auto"/>
              </w:divBdr>
            </w:div>
            <w:div w:id="266542593">
              <w:marLeft w:val="0"/>
              <w:marRight w:val="0"/>
              <w:marTop w:val="0"/>
              <w:marBottom w:val="0"/>
              <w:divBdr>
                <w:top w:val="none" w:sz="0" w:space="0" w:color="auto"/>
                <w:left w:val="none" w:sz="0" w:space="0" w:color="auto"/>
                <w:bottom w:val="none" w:sz="0" w:space="0" w:color="auto"/>
                <w:right w:val="none" w:sz="0" w:space="0" w:color="auto"/>
              </w:divBdr>
            </w:div>
            <w:div w:id="737677189">
              <w:marLeft w:val="0"/>
              <w:marRight w:val="0"/>
              <w:marTop w:val="0"/>
              <w:marBottom w:val="0"/>
              <w:divBdr>
                <w:top w:val="none" w:sz="0" w:space="0" w:color="auto"/>
                <w:left w:val="none" w:sz="0" w:space="0" w:color="auto"/>
                <w:bottom w:val="none" w:sz="0" w:space="0" w:color="auto"/>
                <w:right w:val="none" w:sz="0" w:space="0" w:color="auto"/>
              </w:divBdr>
            </w:div>
            <w:div w:id="1540048332">
              <w:marLeft w:val="0"/>
              <w:marRight w:val="0"/>
              <w:marTop w:val="0"/>
              <w:marBottom w:val="0"/>
              <w:divBdr>
                <w:top w:val="none" w:sz="0" w:space="0" w:color="auto"/>
                <w:left w:val="none" w:sz="0" w:space="0" w:color="auto"/>
                <w:bottom w:val="none" w:sz="0" w:space="0" w:color="auto"/>
                <w:right w:val="none" w:sz="0" w:space="0" w:color="auto"/>
              </w:divBdr>
            </w:div>
            <w:div w:id="1221869757">
              <w:marLeft w:val="0"/>
              <w:marRight w:val="0"/>
              <w:marTop w:val="0"/>
              <w:marBottom w:val="0"/>
              <w:divBdr>
                <w:top w:val="none" w:sz="0" w:space="0" w:color="auto"/>
                <w:left w:val="none" w:sz="0" w:space="0" w:color="auto"/>
                <w:bottom w:val="none" w:sz="0" w:space="0" w:color="auto"/>
                <w:right w:val="none" w:sz="0" w:space="0" w:color="auto"/>
              </w:divBdr>
            </w:div>
            <w:div w:id="683173064">
              <w:marLeft w:val="0"/>
              <w:marRight w:val="0"/>
              <w:marTop w:val="0"/>
              <w:marBottom w:val="0"/>
              <w:divBdr>
                <w:top w:val="none" w:sz="0" w:space="0" w:color="auto"/>
                <w:left w:val="none" w:sz="0" w:space="0" w:color="auto"/>
                <w:bottom w:val="none" w:sz="0" w:space="0" w:color="auto"/>
                <w:right w:val="none" w:sz="0" w:space="0" w:color="auto"/>
              </w:divBdr>
            </w:div>
            <w:div w:id="2110153896">
              <w:marLeft w:val="0"/>
              <w:marRight w:val="0"/>
              <w:marTop w:val="0"/>
              <w:marBottom w:val="0"/>
              <w:divBdr>
                <w:top w:val="none" w:sz="0" w:space="0" w:color="auto"/>
                <w:left w:val="none" w:sz="0" w:space="0" w:color="auto"/>
                <w:bottom w:val="none" w:sz="0" w:space="0" w:color="auto"/>
                <w:right w:val="none" w:sz="0" w:space="0" w:color="auto"/>
              </w:divBdr>
            </w:div>
            <w:div w:id="532502550">
              <w:marLeft w:val="0"/>
              <w:marRight w:val="0"/>
              <w:marTop w:val="0"/>
              <w:marBottom w:val="0"/>
              <w:divBdr>
                <w:top w:val="none" w:sz="0" w:space="0" w:color="auto"/>
                <w:left w:val="none" w:sz="0" w:space="0" w:color="auto"/>
                <w:bottom w:val="none" w:sz="0" w:space="0" w:color="auto"/>
                <w:right w:val="none" w:sz="0" w:space="0" w:color="auto"/>
              </w:divBdr>
            </w:div>
            <w:div w:id="1632974237">
              <w:marLeft w:val="0"/>
              <w:marRight w:val="0"/>
              <w:marTop w:val="0"/>
              <w:marBottom w:val="0"/>
              <w:divBdr>
                <w:top w:val="none" w:sz="0" w:space="0" w:color="auto"/>
                <w:left w:val="none" w:sz="0" w:space="0" w:color="auto"/>
                <w:bottom w:val="none" w:sz="0" w:space="0" w:color="auto"/>
                <w:right w:val="none" w:sz="0" w:space="0" w:color="auto"/>
              </w:divBdr>
            </w:div>
            <w:div w:id="1796942651">
              <w:marLeft w:val="0"/>
              <w:marRight w:val="0"/>
              <w:marTop w:val="0"/>
              <w:marBottom w:val="0"/>
              <w:divBdr>
                <w:top w:val="none" w:sz="0" w:space="0" w:color="auto"/>
                <w:left w:val="none" w:sz="0" w:space="0" w:color="auto"/>
                <w:bottom w:val="none" w:sz="0" w:space="0" w:color="auto"/>
                <w:right w:val="none" w:sz="0" w:space="0" w:color="auto"/>
              </w:divBdr>
            </w:div>
            <w:div w:id="108742280">
              <w:marLeft w:val="0"/>
              <w:marRight w:val="0"/>
              <w:marTop w:val="0"/>
              <w:marBottom w:val="0"/>
              <w:divBdr>
                <w:top w:val="none" w:sz="0" w:space="0" w:color="auto"/>
                <w:left w:val="none" w:sz="0" w:space="0" w:color="auto"/>
                <w:bottom w:val="none" w:sz="0" w:space="0" w:color="auto"/>
                <w:right w:val="none" w:sz="0" w:space="0" w:color="auto"/>
              </w:divBdr>
            </w:div>
            <w:div w:id="1834906102">
              <w:marLeft w:val="0"/>
              <w:marRight w:val="0"/>
              <w:marTop w:val="0"/>
              <w:marBottom w:val="0"/>
              <w:divBdr>
                <w:top w:val="none" w:sz="0" w:space="0" w:color="auto"/>
                <w:left w:val="none" w:sz="0" w:space="0" w:color="auto"/>
                <w:bottom w:val="none" w:sz="0" w:space="0" w:color="auto"/>
                <w:right w:val="none" w:sz="0" w:space="0" w:color="auto"/>
              </w:divBdr>
            </w:div>
            <w:div w:id="546143562">
              <w:marLeft w:val="0"/>
              <w:marRight w:val="0"/>
              <w:marTop w:val="0"/>
              <w:marBottom w:val="0"/>
              <w:divBdr>
                <w:top w:val="none" w:sz="0" w:space="0" w:color="auto"/>
                <w:left w:val="none" w:sz="0" w:space="0" w:color="auto"/>
                <w:bottom w:val="none" w:sz="0" w:space="0" w:color="auto"/>
                <w:right w:val="none" w:sz="0" w:space="0" w:color="auto"/>
              </w:divBdr>
            </w:div>
            <w:div w:id="1008022371">
              <w:marLeft w:val="0"/>
              <w:marRight w:val="0"/>
              <w:marTop w:val="0"/>
              <w:marBottom w:val="0"/>
              <w:divBdr>
                <w:top w:val="none" w:sz="0" w:space="0" w:color="auto"/>
                <w:left w:val="none" w:sz="0" w:space="0" w:color="auto"/>
                <w:bottom w:val="none" w:sz="0" w:space="0" w:color="auto"/>
                <w:right w:val="none" w:sz="0" w:space="0" w:color="auto"/>
              </w:divBdr>
            </w:div>
            <w:div w:id="1820532410">
              <w:marLeft w:val="0"/>
              <w:marRight w:val="0"/>
              <w:marTop w:val="0"/>
              <w:marBottom w:val="0"/>
              <w:divBdr>
                <w:top w:val="none" w:sz="0" w:space="0" w:color="auto"/>
                <w:left w:val="none" w:sz="0" w:space="0" w:color="auto"/>
                <w:bottom w:val="none" w:sz="0" w:space="0" w:color="auto"/>
                <w:right w:val="none" w:sz="0" w:space="0" w:color="auto"/>
              </w:divBdr>
            </w:div>
            <w:div w:id="1190217173">
              <w:marLeft w:val="0"/>
              <w:marRight w:val="0"/>
              <w:marTop w:val="0"/>
              <w:marBottom w:val="0"/>
              <w:divBdr>
                <w:top w:val="none" w:sz="0" w:space="0" w:color="auto"/>
                <w:left w:val="none" w:sz="0" w:space="0" w:color="auto"/>
                <w:bottom w:val="none" w:sz="0" w:space="0" w:color="auto"/>
                <w:right w:val="none" w:sz="0" w:space="0" w:color="auto"/>
              </w:divBdr>
            </w:div>
            <w:div w:id="329337811">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sChild>
        </w:div>
        <w:div w:id="1919319837">
          <w:marLeft w:val="0"/>
          <w:marRight w:val="0"/>
          <w:marTop w:val="0"/>
          <w:marBottom w:val="0"/>
          <w:divBdr>
            <w:top w:val="none" w:sz="0" w:space="0" w:color="auto"/>
            <w:left w:val="none" w:sz="0" w:space="0" w:color="auto"/>
            <w:bottom w:val="none" w:sz="0" w:space="0" w:color="auto"/>
            <w:right w:val="none" w:sz="0" w:space="0" w:color="auto"/>
          </w:divBdr>
        </w:div>
        <w:div w:id="873729931">
          <w:marLeft w:val="0"/>
          <w:marRight w:val="0"/>
          <w:marTop w:val="0"/>
          <w:marBottom w:val="0"/>
          <w:divBdr>
            <w:top w:val="none" w:sz="0" w:space="0" w:color="auto"/>
            <w:left w:val="none" w:sz="0" w:space="0" w:color="auto"/>
            <w:bottom w:val="none" w:sz="0" w:space="0" w:color="auto"/>
            <w:right w:val="none" w:sz="0" w:space="0" w:color="auto"/>
          </w:divBdr>
        </w:div>
        <w:div w:id="1378819719">
          <w:marLeft w:val="0"/>
          <w:marRight w:val="0"/>
          <w:marTop w:val="0"/>
          <w:marBottom w:val="0"/>
          <w:divBdr>
            <w:top w:val="none" w:sz="0" w:space="0" w:color="auto"/>
            <w:left w:val="none" w:sz="0" w:space="0" w:color="auto"/>
            <w:bottom w:val="none" w:sz="0" w:space="0" w:color="auto"/>
            <w:right w:val="none" w:sz="0" w:space="0" w:color="auto"/>
          </w:divBdr>
        </w:div>
        <w:div w:id="908153512">
          <w:marLeft w:val="0"/>
          <w:marRight w:val="0"/>
          <w:marTop w:val="0"/>
          <w:marBottom w:val="0"/>
          <w:divBdr>
            <w:top w:val="none" w:sz="0" w:space="0" w:color="auto"/>
            <w:left w:val="none" w:sz="0" w:space="0" w:color="auto"/>
            <w:bottom w:val="none" w:sz="0" w:space="0" w:color="auto"/>
            <w:right w:val="none" w:sz="0" w:space="0" w:color="auto"/>
          </w:divBdr>
        </w:div>
        <w:div w:id="496581099">
          <w:marLeft w:val="0"/>
          <w:marRight w:val="0"/>
          <w:marTop w:val="0"/>
          <w:marBottom w:val="0"/>
          <w:divBdr>
            <w:top w:val="none" w:sz="0" w:space="0" w:color="auto"/>
            <w:left w:val="none" w:sz="0" w:space="0" w:color="auto"/>
            <w:bottom w:val="none" w:sz="0" w:space="0" w:color="auto"/>
            <w:right w:val="none" w:sz="0" w:space="0" w:color="auto"/>
          </w:divBdr>
        </w:div>
        <w:div w:id="247545219">
          <w:marLeft w:val="0"/>
          <w:marRight w:val="0"/>
          <w:marTop w:val="0"/>
          <w:marBottom w:val="0"/>
          <w:divBdr>
            <w:top w:val="none" w:sz="0" w:space="0" w:color="auto"/>
            <w:left w:val="none" w:sz="0" w:space="0" w:color="auto"/>
            <w:bottom w:val="none" w:sz="0" w:space="0" w:color="auto"/>
            <w:right w:val="none" w:sz="0" w:space="0" w:color="auto"/>
          </w:divBdr>
        </w:div>
        <w:div w:id="1601795736">
          <w:marLeft w:val="0"/>
          <w:marRight w:val="0"/>
          <w:marTop w:val="0"/>
          <w:marBottom w:val="0"/>
          <w:divBdr>
            <w:top w:val="none" w:sz="0" w:space="0" w:color="auto"/>
            <w:left w:val="none" w:sz="0" w:space="0" w:color="auto"/>
            <w:bottom w:val="none" w:sz="0" w:space="0" w:color="auto"/>
            <w:right w:val="none" w:sz="0" w:space="0" w:color="auto"/>
          </w:divBdr>
        </w:div>
        <w:div w:id="1482766308">
          <w:marLeft w:val="0"/>
          <w:marRight w:val="0"/>
          <w:marTop w:val="0"/>
          <w:marBottom w:val="0"/>
          <w:divBdr>
            <w:top w:val="none" w:sz="0" w:space="0" w:color="auto"/>
            <w:left w:val="none" w:sz="0" w:space="0" w:color="auto"/>
            <w:bottom w:val="none" w:sz="0" w:space="0" w:color="auto"/>
            <w:right w:val="none" w:sz="0" w:space="0" w:color="auto"/>
          </w:divBdr>
        </w:div>
        <w:div w:id="1347751839">
          <w:marLeft w:val="0"/>
          <w:marRight w:val="0"/>
          <w:marTop w:val="0"/>
          <w:marBottom w:val="0"/>
          <w:divBdr>
            <w:top w:val="none" w:sz="0" w:space="0" w:color="auto"/>
            <w:left w:val="none" w:sz="0" w:space="0" w:color="auto"/>
            <w:bottom w:val="none" w:sz="0" w:space="0" w:color="auto"/>
            <w:right w:val="none" w:sz="0" w:space="0" w:color="auto"/>
          </w:divBdr>
        </w:div>
        <w:div w:id="1264269307">
          <w:marLeft w:val="0"/>
          <w:marRight w:val="0"/>
          <w:marTop w:val="0"/>
          <w:marBottom w:val="0"/>
          <w:divBdr>
            <w:top w:val="none" w:sz="0" w:space="0" w:color="auto"/>
            <w:left w:val="none" w:sz="0" w:space="0" w:color="auto"/>
            <w:bottom w:val="none" w:sz="0" w:space="0" w:color="auto"/>
            <w:right w:val="none" w:sz="0" w:space="0" w:color="auto"/>
          </w:divBdr>
        </w:div>
        <w:div w:id="915087434">
          <w:marLeft w:val="0"/>
          <w:marRight w:val="0"/>
          <w:marTop w:val="0"/>
          <w:marBottom w:val="0"/>
          <w:divBdr>
            <w:top w:val="none" w:sz="0" w:space="0" w:color="auto"/>
            <w:left w:val="none" w:sz="0" w:space="0" w:color="auto"/>
            <w:bottom w:val="none" w:sz="0" w:space="0" w:color="auto"/>
            <w:right w:val="none" w:sz="0" w:space="0" w:color="auto"/>
          </w:divBdr>
        </w:div>
        <w:div w:id="1359509371">
          <w:marLeft w:val="0"/>
          <w:marRight w:val="0"/>
          <w:marTop w:val="0"/>
          <w:marBottom w:val="0"/>
          <w:divBdr>
            <w:top w:val="none" w:sz="0" w:space="0" w:color="auto"/>
            <w:left w:val="none" w:sz="0" w:space="0" w:color="auto"/>
            <w:bottom w:val="none" w:sz="0" w:space="0" w:color="auto"/>
            <w:right w:val="none" w:sz="0" w:space="0" w:color="auto"/>
          </w:divBdr>
        </w:div>
        <w:div w:id="1455443460">
          <w:marLeft w:val="0"/>
          <w:marRight w:val="0"/>
          <w:marTop w:val="0"/>
          <w:marBottom w:val="0"/>
          <w:divBdr>
            <w:top w:val="none" w:sz="0" w:space="0" w:color="auto"/>
            <w:left w:val="none" w:sz="0" w:space="0" w:color="auto"/>
            <w:bottom w:val="none" w:sz="0" w:space="0" w:color="auto"/>
            <w:right w:val="none" w:sz="0" w:space="0" w:color="auto"/>
          </w:divBdr>
        </w:div>
        <w:div w:id="62456023">
          <w:marLeft w:val="0"/>
          <w:marRight w:val="0"/>
          <w:marTop w:val="0"/>
          <w:marBottom w:val="0"/>
          <w:divBdr>
            <w:top w:val="none" w:sz="0" w:space="0" w:color="auto"/>
            <w:left w:val="none" w:sz="0" w:space="0" w:color="auto"/>
            <w:bottom w:val="none" w:sz="0" w:space="0" w:color="auto"/>
            <w:right w:val="none" w:sz="0" w:space="0" w:color="auto"/>
          </w:divBdr>
        </w:div>
        <w:div w:id="973412305">
          <w:marLeft w:val="0"/>
          <w:marRight w:val="0"/>
          <w:marTop w:val="0"/>
          <w:marBottom w:val="0"/>
          <w:divBdr>
            <w:top w:val="none" w:sz="0" w:space="0" w:color="auto"/>
            <w:left w:val="none" w:sz="0" w:space="0" w:color="auto"/>
            <w:bottom w:val="none" w:sz="0" w:space="0" w:color="auto"/>
            <w:right w:val="none" w:sz="0" w:space="0" w:color="auto"/>
          </w:divBdr>
        </w:div>
        <w:div w:id="940726179">
          <w:marLeft w:val="0"/>
          <w:marRight w:val="0"/>
          <w:marTop w:val="0"/>
          <w:marBottom w:val="0"/>
          <w:divBdr>
            <w:top w:val="none" w:sz="0" w:space="0" w:color="auto"/>
            <w:left w:val="none" w:sz="0" w:space="0" w:color="auto"/>
            <w:bottom w:val="none" w:sz="0" w:space="0" w:color="auto"/>
            <w:right w:val="none" w:sz="0" w:space="0" w:color="auto"/>
          </w:divBdr>
        </w:div>
        <w:div w:id="825975372">
          <w:marLeft w:val="0"/>
          <w:marRight w:val="0"/>
          <w:marTop w:val="0"/>
          <w:marBottom w:val="0"/>
          <w:divBdr>
            <w:top w:val="none" w:sz="0" w:space="0" w:color="auto"/>
            <w:left w:val="none" w:sz="0" w:space="0" w:color="auto"/>
            <w:bottom w:val="none" w:sz="0" w:space="0" w:color="auto"/>
            <w:right w:val="none" w:sz="0" w:space="0" w:color="auto"/>
          </w:divBdr>
        </w:div>
        <w:div w:id="486671074">
          <w:marLeft w:val="0"/>
          <w:marRight w:val="0"/>
          <w:marTop w:val="0"/>
          <w:marBottom w:val="0"/>
          <w:divBdr>
            <w:top w:val="none" w:sz="0" w:space="0" w:color="auto"/>
            <w:left w:val="none" w:sz="0" w:space="0" w:color="auto"/>
            <w:bottom w:val="none" w:sz="0" w:space="0" w:color="auto"/>
            <w:right w:val="none" w:sz="0" w:space="0" w:color="auto"/>
          </w:divBdr>
        </w:div>
        <w:div w:id="868176787">
          <w:marLeft w:val="0"/>
          <w:marRight w:val="0"/>
          <w:marTop w:val="0"/>
          <w:marBottom w:val="0"/>
          <w:divBdr>
            <w:top w:val="none" w:sz="0" w:space="0" w:color="auto"/>
            <w:left w:val="none" w:sz="0" w:space="0" w:color="auto"/>
            <w:bottom w:val="none" w:sz="0" w:space="0" w:color="auto"/>
            <w:right w:val="none" w:sz="0" w:space="0" w:color="auto"/>
          </w:divBdr>
        </w:div>
        <w:div w:id="1519075020">
          <w:marLeft w:val="0"/>
          <w:marRight w:val="0"/>
          <w:marTop w:val="0"/>
          <w:marBottom w:val="0"/>
          <w:divBdr>
            <w:top w:val="none" w:sz="0" w:space="0" w:color="auto"/>
            <w:left w:val="none" w:sz="0" w:space="0" w:color="auto"/>
            <w:bottom w:val="none" w:sz="0" w:space="0" w:color="auto"/>
            <w:right w:val="none" w:sz="0" w:space="0" w:color="auto"/>
          </w:divBdr>
        </w:div>
        <w:div w:id="1142965438">
          <w:marLeft w:val="0"/>
          <w:marRight w:val="0"/>
          <w:marTop w:val="0"/>
          <w:marBottom w:val="0"/>
          <w:divBdr>
            <w:top w:val="none" w:sz="0" w:space="0" w:color="auto"/>
            <w:left w:val="none" w:sz="0" w:space="0" w:color="auto"/>
            <w:bottom w:val="none" w:sz="0" w:space="0" w:color="auto"/>
            <w:right w:val="none" w:sz="0" w:space="0" w:color="auto"/>
          </w:divBdr>
        </w:div>
        <w:div w:id="1111123959">
          <w:marLeft w:val="0"/>
          <w:marRight w:val="0"/>
          <w:marTop w:val="0"/>
          <w:marBottom w:val="0"/>
          <w:divBdr>
            <w:top w:val="none" w:sz="0" w:space="0" w:color="auto"/>
            <w:left w:val="none" w:sz="0" w:space="0" w:color="auto"/>
            <w:bottom w:val="none" w:sz="0" w:space="0" w:color="auto"/>
            <w:right w:val="none" w:sz="0" w:space="0" w:color="auto"/>
          </w:divBdr>
        </w:div>
        <w:div w:id="666136353">
          <w:marLeft w:val="0"/>
          <w:marRight w:val="0"/>
          <w:marTop w:val="0"/>
          <w:marBottom w:val="0"/>
          <w:divBdr>
            <w:top w:val="none" w:sz="0" w:space="0" w:color="auto"/>
            <w:left w:val="none" w:sz="0" w:space="0" w:color="auto"/>
            <w:bottom w:val="none" w:sz="0" w:space="0" w:color="auto"/>
            <w:right w:val="none" w:sz="0" w:space="0" w:color="auto"/>
          </w:divBdr>
        </w:div>
        <w:div w:id="1590774592">
          <w:marLeft w:val="0"/>
          <w:marRight w:val="0"/>
          <w:marTop w:val="0"/>
          <w:marBottom w:val="0"/>
          <w:divBdr>
            <w:top w:val="none" w:sz="0" w:space="0" w:color="auto"/>
            <w:left w:val="none" w:sz="0" w:space="0" w:color="auto"/>
            <w:bottom w:val="none" w:sz="0" w:space="0" w:color="auto"/>
            <w:right w:val="none" w:sz="0" w:space="0" w:color="auto"/>
          </w:divBdr>
        </w:div>
        <w:div w:id="1703046120">
          <w:marLeft w:val="0"/>
          <w:marRight w:val="0"/>
          <w:marTop w:val="0"/>
          <w:marBottom w:val="0"/>
          <w:divBdr>
            <w:top w:val="none" w:sz="0" w:space="0" w:color="auto"/>
            <w:left w:val="none" w:sz="0" w:space="0" w:color="auto"/>
            <w:bottom w:val="none" w:sz="0" w:space="0" w:color="auto"/>
            <w:right w:val="none" w:sz="0" w:space="0" w:color="auto"/>
          </w:divBdr>
        </w:div>
        <w:div w:id="961889221">
          <w:marLeft w:val="0"/>
          <w:marRight w:val="0"/>
          <w:marTop w:val="0"/>
          <w:marBottom w:val="0"/>
          <w:divBdr>
            <w:top w:val="none" w:sz="0" w:space="0" w:color="auto"/>
            <w:left w:val="none" w:sz="0" w:space="0" w:color="auto"/>
            <w:bottom w:val="none" w:sz="0" w:space="0" w:color="auto"/>
            <w:right w:val="none" w:sz="0" w:space="0" w:color="auto"/>
          </w:divBdr>
        </w:div>
        <w:div w:id="48891625">
          <w:marLeft w:val="0"/>
          <w:marRight w:val="0"/>
          <w:marTop w:val="0"/>
          <w:marBottom w:val="0"/>
          <w:divBdr>
            <w:top w:val="none" w:sz="0" w:space="0" w:color="auto"/>
            <w:left w:val="none" w:sz="0" w:space="0" w:color="auto"/>
            <w:bottom w:val="none" w:sz="0" w:space="0" w:color="auto"/>
            <w:right w:val="none" w:sz="0" w:space="0" w:color="auto"/>
          </w:divBdr>
        </w:div>
        <w:div w:id="340478106">
          <w:marLeft w:val="0"/>
          <w:marRight w:val="0"/>
          <w:marTop w:val="0"/>
          <w:marBottom w:val="0"/>
          <w:divBdr>
            <w:top w:val="none" w:sz="0" w:space="0" w:color="auto"/>
            <w:left w:val="none" w:sz="0" w:space="0" w:color="auto"/>
            <w:bottom w:val="none" w:sz="0" w:space="0" w:color="auto"/>
            <w:right w:val="none" w:sz="0" w:space="0" w:color="auto"/>
          </w:divBdr>
        </w:div>
        <w:div w:id="1691643460">
          <w:marLeft w:val="0"/>
          <w:marRight w:val="0"/>
          <w:marTop w:val="0"/>
          <w:marBottom w:val="0"/>
          <w:divBdr>
            <w:top w:val="none" w:sz="0" w:space="0" w:color="auto"/>
            <w:left w:val="none" w:sz="0" w:space="0" w:color="auto"/>
            <w:bottom w:val="none" w:sz="0" w:space="0" w:color="auto"/>
            <w:right w:val="none" w:sz="0" w:space="0" w:color="auto"/>
          </w:divBdr>
        </w:div>
        <w:div w:id="1381587101">
          <w:marLeft w:val="0"/>
          <w:marRight w:val="0"/>
          <w:marTop w:val="0"/>
          <w:marBottom w:val="0"/>
          <w:divBdr>
            <w:top w:val="none" w:sz="0" w:space="0" w:color="auto"/>
            <w:left w:val="none" w:sz="0" w:space="0" w:color="auto"/>
            <w:bottom w:val="none" w:sz="0" w:space="0" w:color="auto"/>
            <w:right w:val="none" w:sz="0" w:space="0" w:color="auto"/>
          </w:divBdr>
        </w:div>
        <w:div w:id="691609651">
          <w:marLeft w:val="0"/>
          <w:marRight w:val="0"/>
          <w:marTop w:val="0"/>
          <w:marBottom w:val="0"/>
          <w:divBdr>
            <w:top w:val="none" w:sz="0" w:space="0" w:color="auto"/>
            <w:left w:val="none" w:sz="0" w:space="0" w:color="auto"/>
            <w:bottom w:val="none" w:sz="0" w:space="0" w:color="auto"/>
            <w:right w:val="none" w:sz="0" w:space="0" w:color="auto"/>
          </w:divBdr>
        </w:div>
        <w:div w:id="1147474497">
          <w:marLeft w:val="0"/>
          <w:marRight w:val="0"/>
          <w:marTop w:val="0"/>
          <w:marBottom w:val="0"/>
          <w:divBdr>
            <w:top w:val="none" w:sz="0" w:space="0" w:color="auto"/>
            <w:left w:val="none" w:sz="0" w:space="0" w:color="auto"/>
            <w:bottom w:val="none" w:sz="0" w:space="0" w:color="auto"/>
            <w:right w:val="none" w:sz="0" w:space="0" w:color="auto"/>
          </w:divBdr>
        </w:div>
        <w:div w:id="1640183070">
          <w:marLeft w:val="0"/>
          <w:marRight w:val="0"/>
          <w:marTop w:val="0"/>
          <w:marBottom w:val="0"/>
          <w:divBdr>
            <w:top w:val="none" w:sz="0" w:space="0" w:color="auto"/>
            <w:left w:val="none" w:sz="0" w:space="0" w:color="auto"/>
            <w:bottom w:val="none" w:sz="0" w:space="0" w:color="auto"/>
            <w:right w:val="none" w:sz="0" w:space="0" w:color="auto"/>
          </w:divBdr>
        </w:div>
        <w:div w:id="1566333077">
          <w:marLeft w:val="0"/>
          <w:marRight w:val="0"/>
          <w:marTop w:val="0"/>
          <w:marBottom w:val="0"/>
          <w:divBdr>
            <w:top w:val="none" w:sz="0" w:space="0" w:color="auto"/>
            <w:left w:val="none" w:sz="0" w:space="0" w:color="auto"/>
            <w:bottom w:val="none" w:sz="0" w:space="0" w:color="auto"/>
            <w:right w:val="none" w:sz="0" w:space="0" w:color="auto"/>
          </w:divBdr>
        </w:div>
        <w:div w:id="1640452488">
          <w:marLeft w:val="0"/>
          <w:marRight w:val="0"/>
          <w:marTop w:val="0"/>
          <w:marBottom w:val="0"/>
          <w:divBdr>
            <w:top w:val="none" w:sz="0" w:space="0" w:color="auto"/>
            <w:left w:val="none" w:sz="0" w:space="0" w:color="auto"/>
            <w:bottom w:val="none" w:sz="0" w:space="0" w:color="auto"/>
            <w:right w:val="none" w:sz="0" w:space="0" w:color="auto"/>
          </w:divBdr>
        </w:div>
        <w:div w:id="1625303974">
          <w:marLeft w:val="0"/>
          <w:marRight w:val="0"/>
          <w:marTop w:val="0"/>
          <w:marBottom w:val="0"/>
          <w:divBdr>
            <w:top w:val="none" w:sz="0" w:space="0" w:color="auto"/>
            <w:left w:val="none" w:sz="0" w:space="0" w:color="auto"/>
            <w:bottom w:val="none" w:sz="0" w:space="0" w:color="auto"/>
            <w:right w:val="none" w:sz="0" w:space="0" w:color="auto"/>
          </w:divBdr>
        </w:div>
        <w:div w:id="342321982">
          <w:marLeft w:val="0"/>
          <w:marRight w:val="0"/>
          <w:marTop w:val="0"/>
          <w:marBottom w:val="0"/>
          <w:divBdr>
            <w:top w:val="none" w:sz="0" w:space="0" w:color="auto"/>
            <w:left w:val="none" w:sz="0" w:space="0" w:color="auto"/>
            <w:bottom w:val="none" w:sz="0" w:space="0" w:color="auto"/>
            <w:right w:val="none" w:sz="0" w:space="0" w:color="auto"/>
          </w:divBdr>
        </w:div>
        <w:div w:id="1221330119">
          <w:marLeft w:val="0"/>
          <w:marRight w:val="0"/>
          <w:marTop w:val="0"/>
          <w:marBottom w:val="0"/>
          <w:divBdr>
            <w:top w:val="none" w:sz="0" w:space="0" w:color="auto"/>
            <w:left w:val="none" w:sz="0" w:space="0" w:color="auto"/>
            <w:bottom w:val="none" w:sz="0" w:space="0" w:color="auto"/>
            <w:right w:val="none" w:sz="0" w:space="0" w:color="auto"/>
          </w:divBdr>
        </w:div>
        <w:div w:id="1500926492">
          <w:marLeft w:val="0"/>
          <w:marRight w:val="0"/>
          <w:marTop w:val="0"/>
          <w:marBottom w:val="0"/>
          <w:divBdr>
            <w:top w:val="none" w:sz="0" w:space="0" w:color="auto"/>
            <w:left w:val="none" w:sz="0" w:space="0" w:color="auto"/>
            <w:bottom w:val="none" w:sz="0" w:space="0" w:color="auto"/>
            <w:right w:val="none" w:sz="0" w:space="0" w:color="auto"/>
          </w:divBdr>
        </w:div>
        <w:div w:id="546112403">
          <w:marLeft w:val="0"/>
          <w:marRight w:val="0"/>
          <w:marTop w:val="0"/>
          <w:marBottom w:val="0"/>
          <w:divBdr>
            <w:top w:val="none" w:sz="0" w:space="0" w:color="auto"/>
            <w:left w:val="none" w:sz="0" w:space="0" w:color="auto"/>
            <w:bottom w:val="none" w:sz="0" w:space="0" w:color="auto"/>
            <w:right w:val="none" w:sz="0" w:space="0" w:color="auto"/>
          </w:divBdr>
        </w:div>
        <w:div w:id="830633406">
          <w:marLeft w:val="0"/>
          <w:marRight w:val="0"/>
          <w:marTop w:val="0"/>
          <w:marBottom w:val="0"/>
          <w:divBdr>
            <w:top w:val="none" w:sz="0" w:space="0" w:color="auto"/>
            <w:left w:val="none" w:sz="0" w:space="0" w:color="auto"/>
            <w:bottom w:val="none" w:sz="0" w:space="0" w:color="auto"/>
            <w:right w:val="none" w:sz="0" w:space="0" w:color="auto"/>
          </w:divBdr>
        </w:div>
        <w:div w:id="888687511">
          <w:marLeft w:val="0"/>
          <w:marRight w:val="0"/>
          <w:marTop w:val="0"/>
          <w:marBottom w:val="0"/>
          <w:divBdr>
            <w:top w:val="none" w:sz="0" w:space="0" w:color="auto"/>
            <w:left w:val="none" w:sz="0" w:space="0" w:color="auto"/>
            <w:bottom w:val="none" w:sz="0" w:space="0" w:color="auto"/>
            <w:right w:val="none" w:sz="0" w:space="0" w:color="auto"/>
          </w:divBdr>
        </w:div>
        <w:div w:id="195387098">
          <w:marLeft w:val="0"/>
          <w:marRight w:val="0"/>
          <w:marTop w:val="0"/>
          <w:marBottom w:val="0"/>
          <w:divBdr>
            <w:top w:val="none" w:sz="0" w:space="0" w:color="auto"/>
            <w:left w:val="none" w:sz="0" w:space="0" w:color="auto"/>
            <w:bottom w:val="none" w:sz="0" w:space="0" w:color="auto"/>
            <w:right w:val="none" w:sz="0" w:space="0" w:color="auto"/>
          </w:divBdr>
        </w:div>
        <w:div w:id="1886404641">
          <w:marLeft w:val="0"/>
          <w:marRight w:val="0"/>
          <w:marTop w:val="0"/>
          <w:marBottom w:val="0"/>
          <w:divBdr>
            <w:top w:val="none" w:sz="0" w:space="0" w:color="auto"/>
            <w:left w:val="none" w:sz="0" w:space="0" w:color="auto"/>
            <w:bottom w:val="none" w:sz="0" w:space="0" w:color="auto"/>
            <w:right w:val="none" w:sz="0" w:space="0" w:color="auto"/>
          </w:divBdr>
        </w:div>
        <w:div w:id="1451893502">
          <w:marLeft w:val="0"/>
          <w:marRight w:val="0"/>
          <w:marTop w:val="0"/>
          <w:marBottom w:val="0"/>
          <w:divBdr>
            <w:top w:val="none" w:sz="0" w:space="0" w:color="auto"/>
            <w:left w:val="none" w:sz="0" w:space="0" w:color="auto"/>
            <w:bottom w:val="none" w:sz="0" w:space="0" w:color="auto"/>
            <w:right w:val="none" w:sz="0" w:space="0" w:color="auto"/>
          </w:divBdr>
        </w:div>
        <w:div w:id="83646480">
          <w:marLeft w:val="0"/>
          <w:marRight w:val="0"/>
          <w:marTop w:val="0"/>
          <w:marBottom w:val="0"/>
          <w:divBdr>
            <w:top w:val="none" w:sz="0" w:space="0" w:color="auto"/>
            <w:left w:val="none" w:sz="0" w:space="0" w:color="auto"/>
            <w:bottom w:val="none" w:sz="0" w:space="0" w:color="auto"/>
            <w:right w:val="none" w:sz="0" w:space="0" w:color="auto"/>
          </w:divBdr>
        </w:div>
        <w:div w:id="220408836">
          <w:marLeft w:val="0"/>
          <w:marRight w:val="0"/>
          <w:marTop w:val="0"/>
          <w:marBottom w:val="0"/>
          <w:divBdr>
            <w:top w:val="none" w:sz="0" w:space="0" w:color="auto"/>
            <w:left w:val="none" w:sz="0" w:space="0" w:color="auto"/>
            <w:bottom w:val="none" w:sz="0" w:space="0" w:color="auto"/>
            <w:right w:val="none" w:sz="0" w:space="0" w:color="auto"/>
          </w:divBdr>
        </w:div>
        <w:div w:id="1013991274">
          <w:marLeft w:val="0"/>
          <w:marRight w:val="0"/>
          <w:marTop w:val="0"/>
          <w:marBottom w:val="0"/>
          <w:divBdr>
            <w:top w:val="none" w:sz="0" w:space="0" w:color="auto"/>
            <w:left w:val="none" w:sz="0" w:space="0" w:color="auto"/>
            <w:bottom w:val="none" w:sz="0" w:space="0" w:color="auto"/>
            <w:right w:val="none" w:sz="0" w:space="0" w:color="auto"/>
          </w:divBdr>
        </w:div>
        <w:div w:id="1302229375">
          <w:marLeft w:val="0"/>
          <w:marRight w:val="0"/>
          <w:marTop w:val="0"/>
          <w:marBottom w:val="0"/>
          <w:divBdr>
            <w:top w:val="none" w:sz="0" w:space="0" w:color="auto"/>
            <w:left w:val="none" w:sz="0" w:space="0" w:color="auto"/>
            <w:bottom w:val="none" w:sz="0" w:space="0" w:color="auto"/>
            <w:right w:val="none" w:sz="0" w:space="0" w:color="auto"/>
          </w:divBdr>
        </w:div>
        <w:div w:id="1154177584">
          <w:marLeft w:val="0"/>
          <w:marRight w:val="0"/>
          <w:marTop w:val="0"/>
          <w:marBottom w:val="0"/>
          <w:divBdr>
            <w:top w:val="none" w:sz="0" w:space="0" w:color="auto"/>
            <w:left w:val="none" w:sz="0" w:space="0" w:color="auto"/>
            <w:bottom w:val="none" w:sz="0" w:space="0" w:color="auto"/>
            <w:right w:val="none" w:sz="0" w:space="0" w:color="auto"/>
          </w:divBdr>
        </w:div>
        <w:div w:id="344988299">
          <w:marLeft w:val="0"/>
          <w:marRight w:val="0"/>
          <w:marTop w:val="0"/>
          <w:marBottom w:val="0"/>
          <w:divBdr>
            <w:top w:val="none" w:sz="0" w:space="0" w:color="auto"/>
            <w:left w:val="none" w:sz="0" w:space="0" w:color="auto"/>
            <w:bottom w:val="none" w:sz="0" w:space="0" w:color="auto"/>
            <w:right w:val="none" w:sz="0" w:space="0" w:color="auto"/>
          </w:divBdr>
        </w:div>
        <w:div w:id="1234703767">
          <w:marLeft w:val="0"/>
          <w:marRight w:val="0"/>
          <w:marTop w:val="0"/>
          <w:marBottom w:val="0"/>
          <w:divBdr>
            <w:top w:val="none" w:sz="0" w:space="0" w:color="auto"/>
            <w:left w:val="none" w:sz="0" w:space="0" w:color="auto"/>
            <w:bottom w:val="none" w:sz="0" w:space="0" w:color="auto"/>
            <w:right w:val="none" w:sz="0" w:space="0" w:color="auto"/>
          </w:divBdr>
        </w:div>
        <w:div w:id="1048456735">
          <w:marLeft w:val="0"/>
          <w:marRight w:val="0"/>
          <w:marTop w:val="0"/>
          <w:marBottom w:val="0"/>
          <w:divBdr>
            <w:top w:val="none" w:sz="0" w:space="0" w:color="auto"/>
            <w:left w:val="none" w:sz="0" w:space="0" w:color="auto"/>
            <w:bottom w:val="none" w:sz="0" w:space="0" w:color="auto"/>
            <w:right w:val="none" w:sz="0" w:space="0" w:color="auto"/>
          </w:divBdr>
        </w:div>
        <w:div w:id="1913737071">
          <w:marLeft w:val="0"/>
          <w:marRight w:val="0"/>
          <w:marTop w:val="0"/>
          <w:marBottom w:val="0"/>
          <w:divBdr>
            <w:top w:val="none" w:sz="0" w:space="0" w:color="auto"/>
            <w:left w:val="none" w:sz="0" w:space="0" w:color="auto"/>
            <w:bottom w:val="none" w:sz="0" w:space="0" w:color="auto"/>
            <w:right w:val="none" w:sz="0" w:space="0" w:color="auto"/>
          </w:divBdr>
        </w:div>
        <w:div w:id="2107991529">
          <w:marLeft w:val="0"/>
          <w:marRight w:val="0"/>
          <w:marTop w:val="0"/>
          <w:marBottom w:val="0"/>
          <w:divBdr>
            <w:top w:val="none" w:sz="0" w:space="0" w:color="auto"/>
            <w:left w:val="none" w:sz="0" w:space="0" w:color="auto"/>
            <w:bottom w:val="none" w:sz="0" w:space="0" w:color="auto"/>
            <w:right w:val="none" w:sz="0" w:space="0" w:color="auto"/>
          </w:divBdr>
        </w:div>
        <w:div w:id="1310672330">
          <w:marLeft w:val="0"/>
          <w:marRight w:val="0"/>
          <w:marTop w:val="0"/>
          <w:marBottom w:val="0"/>
          <w:divBdr>
            <w:top w:val="none" w:sz="0" w:space="0" w:color="auto"/>
            <w:left w:val="none" w:sz="0" w:space="0" w:color="auto"/>
            <w:bottom w:val="none" w:sz="0" w:space="0" w:color="auto"/>
            <w:right w:val="none" w:sz="0" w:space="0" w:color="auto"/>
          </w:divBdr>
        </w:div>
        <w:div w:id="34236319">
          <w:marLeft w:val="0"/>
          <w:marRight w:val="0"/>
          <w:marTop w:val="0"/>
          <w:marBottom w:val="0"/>
          <w:divBdr>
            <w:top w:val="none" w:sz="0" w:space="0" w:color="auto"/>
            <w:left w:val="none" w:sz="0" w:space="0" w:color="auto"/>
            <w:bottom w:val="none" w:sz="0" w:space="0" w:color="auto"/>
            <w:right w:val="none" w:sz="0" w:space="0" w:color="auto"/>
          </w:divBdr>
        </w:div>
        <w:div w:id="1542011840">
          <w:marLeft w:val="0"/>
          <w:marRight w:val="0"/>
          <w:marTop w:val="0"/>
          <w:marBottom w:val="0"/>
          <w:divBdr>
            <w:top w:val="none" w:sz="0" w:space="0" w:color="auto"/>
            <w:left w:val="none" w:sz="0" w:space="0" w:color="auto"/>
            <w:bottom w:val="none" w:sz="0" w:space="0" w:color="auto"/>
            <w:right w:val="none" w:sz="0" w:space="0" w:color="auto"/>
          </w:divBdr>
        </w:div>
        <w:div w:id="1555117293">
          <w:marLeft w:val="0"/>
          <w:marRight w:val="0"/>
          <w:marTop w:val="0"/>
          <w:marBottom w:val="0"/>
          <w:divBdr>
            <w:top w:val="none" w:sz="0" w:space="0" w:color="auto"/>
            <w:left w:val="none" w:sz="0" w:space="0" w:color="auto"/>
            <w:bottom w:val="none" w:sz="0" w:space="0" w:color="auto"/>
            <w:right w:val="none" w:sz="0" w:space="0" w:color="auto"/>
          </w:divBdr>
        </w:div>
        <w:div w:id="164054466">
          <w:marLeft w:val="0"/>
          <w:marRight w:val="0"/>
          <w:marTop w:val="0"/>
          <w:marBottom w:val="0"/>
          <w:divBdr>
            <w:top w:val="none" w:sz="0" w:space="0" w:color="auto"/>
            <w:left w:val="none" w:sz="0" w:space="0" w:color="auto"/>
            <w:bottom w:val="none" w:sz="0" w:space="0" w:color="auto"/>
            <w:right w:val="none" w:sz="0" w:space="0" w:color="auto"/>
          </w:divBdr>
        </w:div>
        <w:div w:id="791828131">
          <w:marLeft w:val="0"/>
          <w:marRight w:val="0"/>
          <w:marTop w:val="0"/>
          <w:marBottom w:val="0"/>
          <w:divBdr>
            <w:top w:val="none" w:sz="0" w:space="0" w:color="auto"/>
            <w:left w:val="none" w:sz="0" w:space="0" w:color="auto"/>
            <w:bottom w:val="none" w:sz="0" w:space="0" w:color="auto"/>
            <w:right w:val="none" w:sz="0" w:space="0" w:color="auto"/>
          </w:divBdr>
        </w:div>
        <w:div w:id="1089278153">
          <w:marLeft w:val="0"/>
          <w:marRight w:val="0"/>
          <w:marTop w:val="0"/>
          <w:marBottom w:val="0"/>
          <w:divBdr>
            <w:top w:val="none" w:sz="0" w:space="0" w:color="auto"/>
            <w:left w:val="none" w:sz="0" w:space="0" w:color="auto"/>
            <w:bottom w:val="none" w:sz="0" w:space="0" w:color="auto"/>
            <w:right w:val="none" w:sz="0" w:space="0" w:color="auto"/>
          </w:divBdr>
        </w:div>
        <w:div w:id="1795323949">
          <w:marLeft w:val="0"/>
          <w:marRight w:val="0"/>
          <w:marTop w:val="0"/>
          <w:marBottom w:val="0"/>
          <w:divBdr>
            <w:top w:val="none" w:sz="0" w:space="0" w:color="auto"/>
            <w:left w:val="none" w:sz="0" w:space="0" w:color="auto"/>
            <w:bottom w:val="none" w:sz="0" w:space="0" w:color="auto"/>
            <w:right w:val="none" w:sz="0" w:space="0" w:color="auto"/>
          </w:divBdr>
        </w:div>
        <w:div w:id="160512745">
          <w:marLeft w:val="0"/>
          <w:marRight w:val="0"/>
          <w:marTop w:val="0"/>
          <w:marBottom w:val="0"/>
          <w:divBdr>
            <w:top w:val="none" w:sz="0" w:space="0" w:color="auto"/>
            <w:left w:val="none" w:sz="0" w:space="0" w:color="auto"/>
            <w:bottom w:val="none" w:sz="0" w:space="0" w:color="auto"/>
            <w:right w:val="none" w:sz="0" w:space="0" w:color="auto"/>
          </w:divBdr>
        </w:div>
        <w:div w:id="514735470">
          <w:marLeft w:val="0"/>
          <w:marRight w:val="0"/>
          <w:marTop w:val="0"/>
          <w:marBottom w:val="0"/>
          <w:divBdr>
            <w:top w:val="none" w:sz="0" w:space="0" w:color="auto"/>
            <w:left w:val="none" w:sz="0" w:space="0" w:color="auto"/>
            <w:bottom w:val="none" w:sz="0" w:space="0" w:color="auto"/>
            <w:right w:val="none" w:sz="0" w:space="0" w:color="auto"/>
          </w:divBdr>
        </w:div>
        <w:div w:id="788207868">
          <w:marLeft w:val="0"/>
          <w:marRight w:val="0"/>
          <w:marTop w:val="0"/>
          <w:marBottom w:val="0"/>
          <w:divBdr>
            <w:top w:val="none" w:sz="0" w:space="0" w:color="auto"/>
            <w:left w:val="none" w:sz="0" w:space="0" w:color="auto"/>
            <w:bottom w:val="none" w:sz="0" w:space="0" w:color="auto"/>
            <w:right w:val="none" w:sz="0" w:space="0" w:color="auto"/>
          </w:divBdr>
        </w:div>
        <w:div w:id="156504104">
          <w:marLeft w:val="0"/>
          <w:marRight w:val="0"/>
          <w:marTop w:val="0"/>
          <w:marBottom w:val="0"/>
          <w:divBdr>
            <w:top w:val="none" w:sz="0" w:space="0" w:color="auto"/>
            <w:left w:val="none" w:sz="0" w:space="0" w:color="auto"/>
            <w:bottom w:val="none" w:sz="0" w:space="0" w:color="auto"/>
            <w:right w:val="none" w:sz="0" w:space="0" w:color="auto"/>
          </w:divBdr>
        </w:div>
        <w:div w:id="1798791188">
          <w:marLeft w:val="0"/>
          <w:marRight w:val="0"/>
          <w:marTop w:val="0"/>
          <w:marBottom w:val="0"/>
          <w:divBdr>
            <w:top w:val="none" w:sz="0" w:space="0" w:color="auto"/>
            <w:left w:val="none" w:sz="0" w:space="0" w:color="auto"/>
            <w:bottom w:val="none" w:sz="0" w:space="0" w:color="auto"/>
            <w:right w:val="none" w:sz="0" w:space="0" w:color="auto"/>
          </w:divBdr>
        </w:div>
        <w:div w:id="207180559">
          <w:marLeft w:val="0"/>
          <w:marRight w:val="0"/>
          <w:marTop w:val="0"/>
          <w:marBottom w:val="0"/>
          <w:divBdr>
            <w:top w:val="none" w:sz="0" w:space="0" w:color="auto"/>
            <w:left w:val="none" w:sz="0" w:space="0" w:color="auto"/>
            <w:bottom w:val="none" w:sz="0" w:space="0" w:color="auto"/>
            <w:right w:val="none" w:sz="0" w:space="0" w:color="auto"/>
          </w:divBdr>
        </w:div>
        <w:div w:id="2116705510">
          <w:marLeft w:val="0"/>
          <w:marRight w:val="0"/>
          <w:marTop w:val="0"/>
          <w:marBottom w:val="0"/>
          <w:divBdr>
            <w:top w:val="none" w:sz="0" w:space="0" w:color="auto"/>
            <w:left w:val="none" w:sz="0" w:space="0" w:color="auto"/>
            <w:bottom w:val="none" w:sz="0" w:space="0" w:color="auto"/>
            <w:right w:val="none" w:sz="0" w:space="0" w:color="auto"/>
          </w:divBdr>
        </w:div>
        <w:div w:id="2076927016">
          <w:marLeft w:val="0"/>
          <w:marRight w:val="0"/>
          <w:marTop w:val="0"/>
          <w:marBottom w:val="0"/>
          <w:divBdr>
            <w:top w:val="none" w:sz="0" w:space="0" w:color="auto"/>
            <w:left w:val="none" w:sz="0" w:space="0" w:color="auto"/>
            <w:bottom w:val="none" w:sz="0" w:space="0" w:color="auto"/>
            <w:right w:val="none" w:sz="0" w:space="0" w:color="auto"/>
          </w:divBdr>
        </w:div>
        <w:div w:id="8723826">
          <w:marLeft w:val="0"/>
          <w:marRight w:val="0"/>
          <w:marTop w:val="0"/>
          <w:marBottom w:val="0"/>
          <w:divBdr>
            <w:top w:val="none" w:sz="0" w:space="0" w:color="auto"/>
            <w:left w:val="none" w:sz="0" w:space="0" w:color="auto"/>
            <w:bottom w:val="none" w:sz="0" w:space="0" w:color="auto"/>
            <w:right w:val="none" w:sz="0" w:space="0" w:color="auto"/>
          </w:divBdr>
        </w:div>
        <w:div w:id="1018308095">
          <w:marLeft w:val="0"/>
          <w:marRight w:val="0"/>
          <w:marTop w:val="0"/>
          <w:marBottom w:val="0"/>
          <w:divBdr>
            <w:top w:val="none" w:sz="0" w:space="0" w:color="auto"/>
            <w:left w:val="none" w:sz="0" w:space="0" w:color="auto"/>
            <w:bottom w:val="none" w:sz="0" w:space="0" w:color="auto"/>
            <w:right w:val="none" w:sz="0" w:space="0" w:color="auto"/>
          </w:divBdr>
        </w:div>
        <w:div w:id="1239249139">
          <w:marLeft w:val="0"/>
          <w:marRight w:val="0"/>
          <w:marTop w:val="0"/>
          <w:marBottom w:val="0"/>
          <w:divBdr>
            <w:top w:val="none" w:sz="0" w:space="0" w:color="auto"/>
            <w:left w:val="none" w:sz="0" w:space="0" w:color="auto"/>
            <w:bottom w:val="none" w:sz="0" w:space="0" w:color="auto"/>
            <w:right w:val="none" w:sz="0" w:space="0" w:color="auto"/>
          </w:divBdr>
        </w:div>
        <w:div w:id="1333725583">
          <w:marLeft w:val="0"/>
          <w:marRight w:val="0"/>
          <w:marTop w:val="0"/>
          <w:marBottom w:val="0"/>
          <w:divBdr>
            <w:top w:val="none" w:sz="0" w:space="0" w:color="auto"/>
            <w:left w:val="none" w:sz="0" w:space="0" w:color="auto"/>
            <w:bottom w:val="none" w:sz="0" w:space="0" w:color="auto"/>
            <w:right w:val="none" w:sz="0" w:space="0" w:color="auto"/>
          </w:divBdr>
        </w:div>
        <w:div w:id="1057166965">
          <w:marLeft w:val="0"/>
          <w:marRight w:val="0"/>
          <w:marTop w:val="0"/>
          <w:marBottom w:val="0"/>
          <w:divBdr>
            <w:top w:val="none" w:sz="0" w:space="0" w:color="auto"/>
            <w:left w:val="none" w:sz="0" w:space="0" w:color="auto"/>
            <w:bottom w:val="none" w:sz="0" w:space="0" w:color="auto"/>
            <w:right w:val="none" w:sz="0" w:space="0" w:color="auto"/>
          </w:divBdr>
        </w:div>
        <w:div w:id="210961202">
          <w:marLeft w:val="0"/>
          <w:marRight w:val="0"/>
          <w:marTop w:val="0"/>
          <w:marBottom w:val="0"/>
          <w:divBdr>
            <w:top w:val="none" w:sz="0" w:space="0" w:color="auto"/>
            <w:left w:val="none" w:sz="0" w:space="0" w:color="auto"/>
            <w:bottom w:val="none" w:sz="0" w:space="0" w:color="auto"/>
            <w:right w:val="none" w:sz="0" w:space="0" w:color="auto"/>
          </w:divBdr>
        </w:div>
        <w:div w:id="387581699">
          <w:marLeft w:val="0"/>
          <w:marRight w:val="0"/>
          <w:marTop w:val="0"/>
          <w:marBottom w:val="0"/>
          <w:divBdr>
            <w:top w:val="none" w:sz="0" w:space="0" w:color="auto"/>
            <w:left w:val="none" w:sz="0" w:space="0" w:color="auto"/>
            <w:bottom w:val="none" w:sz="0" w:space="0" w:color="auto"/>
            <w:right w:val="none" w:sz="0" w:space="0" w:color="auto"/>
          </w:divBdr>
        </w:div>
        <w:div w:id="70394519">
          <w:marLeft w:val="0"/>
          <w:marRight w:val="0"/>
          <w:marTop w:val="0"/>
          <w:marBottom w:val="0"/>
          <w:divBdr>
            <w:top w:val="none" w:sz="0" w:space="0" w:color="auto"/>
            <w:left w:val="none" w:sz="0" w:space="0" w:color="auto"/>
            <w:bottom w:val="none" w:sz="0" w:space="0" w:color="auto"/>
            <w:right w:val="none" w:sz="0" w:space="0" w:color="auto"/>
          </w:divBdr>
        </w:div>
        <w:div w:id="488524278">
          <w:marLeft w:val="0"/>
          <w:marRight w:val="0"/>
          <w:marTop w:val="0"/>
          <w:marBottom w:val="0"/>
          <w:divBdr>
            <w:top w:val="none" w:sz="0" w:space="0" w:color="auto"/>
            <w:left w:val="none" w:sz="0" w:space="0" w:color="auto"/>
            <w:bottom w:val="none" w:sz="0" w:space="0" w:color="auto"/>
            <w:right w:val="none" w:sz="0" w:space="0" w:color="auto"/>
          </w:divBdr>
        </w:div>
        <w:div w:id="66273268">
          <w:marLeft w:val="0"/>
          <w:marRight w:val="0"/>
          <w:marTop w:val="0"/>
          <w:marBottom w:val="0"/>
          <w:divBdr>
            <w:top w:val="none" w:sz="0" w:space="0" w:color="auto"/>
            <w:left w:val="none" w:sz="0" w:space="0" w:color="auto"/>
            <w:bottom w:val="none" w:sz="0" w:space="0" w:color="auto"/>
            <w:right w:val="none" w:sz="0" w:space="0" w:color="auto"/>
          </w:divBdr>
        </w:div>
        <w:div w:id="501240148">
          <w:marLeft w:val="0"/>
          <w:marRight w:val="0"/>
          <w:marTop w:val="0"/>
          <w:marBottom w:val="0"/>
          <w:divBdr>
            <w:top w:val="none" w:sz="0" w:space="0" w:color="auto"/>
            <w:left w:val="none" w:sz="0" w:space="0" w:color="auto"/>
            <w:bottom w:val="none" w:sz="0" w:space="0" w:color="auto"/>
            <w:right w:val="none" w:sz="0" w:space="0" w:color="auto"/>
          </w:divBdr>
        </w:div>
        <w:div w:id="779030461">
          <w:marLeft w:val="0"/>
          <w:marRight w:val="0"/>
          <w:marTop w:val="0"/>
          <w:marBottom w:val="0"/>
          <w:divBdr>
            <w:top w:val="none" w:sz="0" w:space="0" w:color="auto"/>
            <w:left w:val="none" w:sz="0" w:space="0" w:color="auto"/>
            <w:bottom w:val="none" w:sz="0" w:space="0" w:color="auto"/>
            <w:right w:val="none" w:sz="0" w:space="0" w:color="auto"/>
          </w:divBdr>
        </w:div>
        <w:div w:id="1682854937">
          <w:marLeft w:val="0"/>
          <w:marRight w:val="0"/>
          <w:marTop w:val="0"/>
          <w:marBottom w:val="0"/>
          <w:divBdr>
            <w:top w:val="none" w:sz="0" w:space="0" w:color="auto"/>
            <w:left w:val="none" w:sz="0" w:space="0" w:color="auto"/>
            <w:bottom w:val="none" w:sz="0" w:space="0" w:color="auto"/>
            <w:right w:val="none" w:sz="0" w:space="0" w:color="auto"/>
          </w:divBdr>
        </w:div>
        <w:div w:id="1467047176">
          <w:marLeft w:val="0"/>
          <w:marRight w:val="0"/>
          <w:marTop w:val="0"/>
          <w:marBottom w:val="0"/>
          <w:divBdr>
            <w:top w:val="none" w:sz="0" w:space="0" w:color="auto"/>
            <w:left w:val="none" w:sz="0" w:space="0" w:color="auto"/>
            <w:bottom w:val="none" w:sz="0" w:space="0" w:color="auto"/>
            <w:right w:val="none" w:sz="0" w:space="0" w:color="auto"/>
          </w:divBdr>
        </w:div>
        <w:div w:id="370036235">
          <w:marLeft w:val="0"/>
          <w:marRight w:val="0"/>
          <w:marTop w:val="0"/>
          <w:marBottom w:val="0"/>
          <w:divBdr>
            <w:top w:val="none" w:sz="0" w:space="0" w:color="auto"/>
            <w:left w:val="none" w:sz="0" w:space="0" w:color="auto"/>
            <w:bottom w:val="none" w:sz="0" w:space="0" w:color="auto"/>
            <w:right w:val="none" w:sz="0" w:space="0" w:color="auto"/>
          </w:divBdr>
        </w:div>
        <w:div w:id="426732071">
          <w:marLeft w:val="0"/>
          <w:marRight w:val="0"/>
          <w:marTop w:val="0"/>
          <w:marBottom w:val="0"/>
          <w:divBdr>
            <w:top w:val="none" w:sz="0" w:space="0" w:color="auto"/>
            <w:left w:val="none" w:sz="0" w:space="0" w:color="auto"/>
            <w:bottom w:val="none" w:sz="0" w:space="0" w:color="auto"/>
            <w:right w:val="none" w:sz="0" w:space="0" w:color="auto"/>
          </w:divBdr>
        </w:div>
        <w:div w:id="275988215">
          <w:marLeft w:val="0"/>
          <w:marRight w:val="0"/>
          <w:marTop w:val="0"/>
          <w:marBottom w:val="0"/>
          <w:divBdr>
            <w:top w:val="none" w:sz="0" w:space="0" w:color="auto"/>
            <w:left w:val="none" w:sz="0" w:space="0" w:color="auto"/>
            <w:bottom w:val="none" w:sz="0" w:space="0" w:color="auto"/>
            <w:right w:val="none" w:sz="0" w:space="0" w:color="auto"/>
          </w:divBdr>
        </w:div>
        <w:div w:id="690181741">
          <w:marLeft w:val="0"/>
          <w:marRight w:val="0"/>
          <w:marTop w:val="0"/>
          <w:marBottom w:val="0"/>
          <w:divBdr>
            <w:top w:val="none" w:sz="0" w:space="0" w:color="auto"/>
            <w:left w:val="none" w:sz="0" w:space="0" w:color="auto"/>
            <w:bottom w:val="none" w:sz="0" w:space="0" w:color="auto"/>
            <w:right w:val="none" w:sz="0" w:space="0" w:color="auto"/>
          </w:divBdr>
        </w:div>
        <w:div w:id="984428710">
          <w:marLeft w:val="0"/>
          <w:marRight w:val="0"/>
          <w:marTop w:val="0"/>
          <w:marBottom w:val="0"/>
          <w:divBdr>
            <w:top w:val="none" w:sz="0" w:space="0" w:color="auto"/>
            <w:left w:val="none" w:sz="0" w:space="0" w:color="auto"/>
            <w:bottom w:val="none" w:sz="0" w:space="0" w:color="auto"/>
            <w:right w:val="none" w:sz="0" w:space="0" w:color="auto"/>
          </w:divBdr>
        </w:div>
        <w:div w:id="1961764680">
          <w:marLeft w:val="0"/>
          <w:marRight w:val="0"/>
          <w:marTop w:val="0"/>
          <w:marBottom w:val="0"/>
          <w:divBdr>
            <w:top w:val="none" w:sz="0" w:space="0" w:color="auto"/>
            <w:left w:val="none" w:sz="0" w:space="0" w:color="auto"/>
            <w:bottom w:val="none" w:sz="0" w:space="0" w:color="auto"/>
            <w:right w:val="none" w:sz="0" w:space="0" w:color="auto"/>
          </w:divBdr>
        </w:div>
        <w:div w:id="380829819">
          <w:marLeft w:val="0"/>
          <w:marRight w:val="0"/>
          <w:marTop w:val="0"/>
          <w:marBottom w:val="0"/>
          <w:divBdr>
            <w:top w:val="none" w:sz="0" w:space="0" w:color="auto"/>
            <w:left w:val="none" w:sz="0" w:space="0" w:color="auto"/>
            <w:bottom w:val="none" w:sz="0" w:space="0" w:color="auto"/>
            <w:right w:val="none" w:sz="0" w:space="0" w:color="auto"/>
          </w:divBdr>
        </w:div>
        <w:div w:id="2047368245">
          <w:marLeft w:val="0"/>
          <w:marRight w:val="0"/>
          <w:marTop w:val="0"/>
          <w:marBottom w:val="0"/>
          <w:divBdr>
            <w:top w:val="none" w:sz="0" w:space="0" w:color="auto"/>
            <w:left w:val="none" w:sz="0" w:space="0" w:color="auto"/>
            <w:bottom w:val="none" w:sz="0" w:space="0" w:color="auto"/>
            <w:right w:val="none" w:sz="0" w:space="0" w:color="auto"/>
          </w:divBdr>
        </w:div>
        <w:div w:id="291328234">
          <w:marLeft w:val="0"/>
          <w:marRight w:val="0"/>
          <w:marTop w:val="0"/>
          <w:marBottom w:val="0"/>
          <w:divBdr>
            <w:top w:val="none" w:sz="0" w:space="0" w:color="auto"/>
            <w:left w:val="none" w:sz="0" w:space="0" w:color="auto"/>
            <w:bottom w:val="none" w:sz="0" w:space="0" w:color="auto"/>
            <w:right w:val="none" w:sz="0" w:space="0" w:color="auto"/>
          </w:divBdr>
        </w:div>
        <w:div w:id="991255418">
          <w:marLeft w:val="0"/>
          <w:marRight w:val="0"/>
          <w:marTop w:val="0"/>
          <w:marBottom w:val="0"/>
          <w:divBdr>
            <w:top w:val="none" w:sz="0" w:space="0" w:color="auto"/>
            <w:left w:val="none" w:sz="0" w:space="0" w:color="auto"/>
            <w:bottom w:val="none" w:sz="0" w:space="0" w:color="auto"/>
            <w:right w:val="none" w:sz="0" w:space="0" w:color="auto"/>
          </w:divBdr>
        </w:div>
        <w:div w:id="183983715">
          <w:marLeft w:val="0"/>
          <w:marRight w:val="0"/>
          <w:marTop w:val="0"/>
          <w:marBottom w:val="0"/>
          <w:divBdr>
            <w:top w:val="none" w:sz="0" w:space="0" w:color="auto"/>
            <w:left w:val="none" w:sz="0" w:space="0" w:color="auto"/>
            <w:bottom w:val="none" w:sz="0" w:space="0" w:color="auto"/>
            <w:right w:val="none" w:sz="0" w:space="0" w:color="auto"/>
          </w:divBdr>
        </w:div>
        <w:div w:id="813644397">
          <w:marLeft w:val="0"/>
          <w:marRight w:val="0"/>
          <w:marTop w:val="0"/>
          <w:marBottom w:val="0"/>
          <w:divBdr>
            <w:top w:val="none" w:sz="0" w:space="0" w:color="auto"/>
            <w:left w:val="none" w:sz="0" w:space="0" w:color="auto"/>
            <w:bottom w:val="none" w:sz="0" w:space="0" w:color="auto"/>
            <w:right w:val="none" w:sz="0" w:space="0" w:color="auto"/>
          </w:divBdr>
        </w:div>
        <w:div w:id="160314190">
          <w:marLeft w:val="0"/>
          <w:marRight w:val="0"/>
          <w:marTop w:val="0"/>
          <w:marBottom w:val="0"/>
          <w:divBdr>
            <w:top w:val="none" w:sz="0" w:space="0" w:color="auto"/>
            <w:left w:val="none" w:sz="0" w:space="0" w:color="auto"/>
            <w:bottom w:val="none" w:sz="0" w:space="0" w:color="auto"/>
            <w:right w:val="none" w:sz="0" w:space="0" w:color="auto"/>
          </w:divBdr>
        </w:div>
        <w:div w:id="1561207285">
          <w:marLeft w:val="0"/>
          <w:marRight w:val="0"/>
          <w:marTop w:val="0"/>
          <w:marBottom w:val="0"/>
          <w:divBdr>
            <w:top w:val="none" w:sz="0" w:space="0" w:color="auto"/>
            <w:left w:val="none" w:sz="0" w:space="0" w:color="auto"/>
            <w:bottom w:val="none" w:sz="0" w:space="0" w:color="auto"/>
            <w:right w:val="none" w:sz="0" w:space="0" w:color="auto"/>
          </w:divBdr>
        </w:div>
        <w:div w:id="1173836513">
          <w:marLeft w:val="0"/>
          <w:marRight w:val="0"/>
          <w:marTop w:val="0"/>
          <w:marBottom w:val="0"/>
          <w:divBdr>
            <w:top w:val="none" w:sz="0" w:space="0" w:color="auto"/>
            <w:left w:val="none" w:sz="0" w:space="0" w:color="auto"/>
            <w:bottom w:val="none" w:sz="0" w:space="0" w:color="auto"/>
            <w:right w:val="none" w:sz="0" w:space="0" w:color="auto"/>
          </w:divBdr>
        </w:div>
        <w:div w:id="273757212">
          <w:marLeft w:val="0"/>
          <w:marRight w:val="0"/>
          <w:marTop w:val="0"/>
          <w:marBottom w:val="0"/>
          <w:divBdr>
            <w:top w:val="none" w:sz="0" w:space="0" w:color="auto"/>
            <w:left w:val="none" w:sz="0" w:space="0" w:color="auto"/>
            <w:bottom w:val="none" w:sz="0" w:space="0" w:color="auto"/>
            <w:right w:val="none" w:sz="0" w:space="0" w:color="auto"/>
          </w:divBdr>
        </w:div>
        <w:div w:id="840434326">
          <w:marLeft w:val="0"/>
          <w:marRight w:val="0"/>
          <w:marTop w:val="0"/>
          <w:marBottom w:val="0"/>
          <w:divBdr>
            <w:top w:val="none" w:sz="0" w:space="0" w:color="auto"/>
            <w:left w:val="none" w:sz="0" w:space="0" w:color="auto"/>
            <w:bottom w:val="none" w:sz="0" w:space="0" w:color="auto"/>
            <w:right w:val="none" w:sz="0" w:space="0" w:color="auto"/>
          </w:divBdr>
        </w:div>
        <w:div w:id="1211916275">
          <w:marLeft w:val="0"/>
          <w:marRight w:val="0"/>
          <w:marTop w:val="0"/>
          <w:marBottom w:val="0"/>
          <w:divBdr>
            <w:top w:val="none" w:sz="0" w:space="0" w:color="auto"/>
            <w:left w:val="none" w:sz="0" w:space="0" w:color="auto"/>
            <w:bottom w:val="none" w:sz="0" w:space="0" w:color="auto"/>
            <w:right w:val="none" w:sz="0" w:space="0" w:color="auto"/>
          </w:divBdr>
        </w:div>
        <w:div w:id="172453595">
          <w:marLeft w:val="0"/>
          <w:marRight w:val="0"/>
          <w:marTop w:val="0"/>
          <w:marBottom w:val="0"/>
          <w:divBdr>
            <w:top w:val="none" w:sz="0" w:space="0" w:color="auto"/>
            <w:left w:val="none" w:sz="0" w:space="0" w:color="auto"/>
            <w:bottom w:val="none" w:sz="0" w:space="0" w:color="auto"/>
            <w:right w:val="none" w:sz="0" w:space="0" w:color="auto"/>
          </w:divBdr>
        </w:div>
        <w:div w:id="2031296727">
          <w:marLeft w:val="0"/>
          <w:marRight w:val="0"/>
          <w:marTop w:val="0"/>
          <w:marBottom w:val="0"/>
          <w:divBdr>
            <w:top w:val="none" w:sz="0" w:space="0" w:color="auto"/>
            <w:left w:val="none" w:sz="0" w:space="0" w:color="auto"/>
            <w:bottom w:val="none" w:sz="0" w:space="0" w:color="auto"/>
            <w:right w:val="none" w:sz="0" w:space="0" w:color="auto"/>
          </w:divBdr>
        </w:div>
        <w:div w:id="1625889334">
          <w:marLeft w:val="0"/>
          <w:marRight w:val="0"/>
          <w:marTop w:val="0"/>
          <w:marBottom w:val="0"/>
          <w:divBdr>
            <w:top w:val="none" w:sz="0" w:space="0" w:color="auto"/>
            <w:left w:val="none" w:sz="0" w:space="0" w:color="auto"/>
            <w:bottom w:val="none" w:sz="0" w:space="0" w:color="auto"/>
            <w:right w:val="none" w:sz="0" w:space="0" w:color="auto"/>
          </w:divBdr>
        </w:div>
        <w:div w:id="373389177">
          <w:marLeft w:val="0"/>
          <w:marRight w:val="0"/>
          <w:marTop w:val="0"/>
          <w:marBottom w:val="0"/>
          <w:divBdr>
            <w:top w:val="none" w:sz="0" w:space="0" w:color="auto"/>
            <w:left w:val="none" w:sz="0" w:space="0" w:color="auto"/>
            <w:bottom w:val="none" w:sz="0" w:space="0" w:color="auto"/>
            <w:right w:val="none" w:sz="0" w:space="0" w:color="auto"/>
          </w:divBdr>
        </w:div>
        <w:div w:id="2051610403">
          <w:marLeft w:val="0"/>
          <w:marRight w:val="0"/>
          <w:marTop w:val="0"/>
          <w:marBottom w:val="0"/>
          <w:divBdr>
            <w:top w:val="none" w:sz="0" w:space="0" w:color="auto"/>
            <w:left w:val="none" w:sz="0" w:space="0" w:color="auto"/>
            <w:bottom w:val="none" w:sz="0" w:space="0" w:color="auto"/>
            <w:right w:val="none" w:sz="0" w:space="0" w:color="auto"/>
          </w:divBdr>
        </w:div>
        <w:div w:id="575016298">
          <w:marLeft w:val="0"/>
          <w:marRight w:val="0"/>
          <w:marTop w:val="0"/>
          <w:marBottom w:val="0"/>
          <w:divBdr>
            <w:top w:val="none" w:sz="0" w:space="0" w:color="auto"/>
            <w:left w:val="none" w:sz="0" w:space="0" w:color="auto"/>
            <w:bottom w:val="none" w:sz="0" w:space="0" w:color="auto"/>
            <w:right w:val="none" w:sz="0" w:space="0" w:color="auto"/>
          </w:divBdr>
        </w:div>
        <w:div w:id="923613153">
          <w:marLeft w:val="0"/>
          <w:marRight w:val="0"/>
          <w:marTop w:val="0"/>
          <w:marBottom w:val="0"/>
          <w:divBdr>
            <w:top w:val="none" w:sz="0" w:space="0" w:color="auto"/>
            <w:left w:val="none" w:sz="0" w:space="0" w:color="auto"/>
            <w:bottom w:val="none" w:sz="0" w:space="0" w:color="auto"/>
            <w:right w:val="none" w:sz="0" w:space="0" w:color="auto"/>
          </w:divBdr>
        </w:div>
        <w:div w:id="994990276">
          <w:marLeft w:val="0"/>
          <w:marRight w:val="0"/>
          <w:marTop w:val="0"/>
          <w:marBottom w:val="0"/>
          <w:divBdr>
            <w:top w:val="none" w:sz="0" w:space="0" w:color="auto"/>
            <w:left w:val="none" w:sz="0" w:space="0" w:color="auto"/>
            <w:bottom w:val="none" w:sz="0" w:space="0" w:color="auto"/>
            <w:right w:val="none" w:sz="0" w:space="0" w:color="auto"/>
          </w:divBdr>
        </w:div>
        <w:div w:id="1856266603">
          <w:marLeft w:val="0"/>
          <w:marRight w:val="0"/>
          <w:marTop w:val="0"/>
          <w:marBottom w:val="0"/>
          <w:divBdr>
            <w:top w:val="none" w:sz="0" w:space="0" w:color="auto"/>
            <w:left w:val="none" w:sz="0" w:space="0" w:color="auto"/>
            <w:bottom w:val="none" w:sz="0" w:space="0" w:color="auto"/>
            <w:right w:val="none" w:sz="0" w:space="0" w:color="auto"/>
          </w:divBdr>
        </w:div>
        <w:div w:id="1898590068">
          <w:marLeft w:val="0"/>
          <w:marRight w:val="0"/>
          <w:marTop w:val="0"/>
          <w:marBottom w:val="0"/>
          <w:divBdr>
            <w:top w:val="none" w:sz="0" w:space="0" w:color="auto"/>
            <w:left w:val="none" w:sz="0" w:space="0" w:color="auto"/>
            <w:bottom w:val="none" w:sz="0" w:space="0" w:color="auto"/>
            <w:right w:val="none" w:sz="0" w:space="0" w:color="auto"/>
          </w:divBdr>
        </w:div>
        <w:div w:id="251283996">
          <w:marLeft w:val="0"/>
          <w:marRight w:val="0"/>
          <w:marTop w:val="0"/>
          <w:marBottom w:val="0"/>
          <w:divBdr>
            <w:top w:val="none" w:sz="0" w:space="0" w:color="auto"/>
            <w:left w:val="none" w:sz="0" w:space="0" w:color="auto"/>
            <w:bottom w:val="none" w:sz="0" w:space="0" w:color="auto"/>
            <w:right w:val="none" w:sz="0" w:space="0" w:color="auto"/>
          </w:divBdr>
        </w:div>
        <w:div w:id="1021973941">
          <w:marLeft w:val="0"/>
          <w:marRight w:val="0"/>
          <w:marTop w:val="0"/>
          <w:marBottom w:val="0"/>
          <w:divBdr>
            <w:top w:val="none" w:sz="0" w:space="0" w:color="auto"/>
            <w:left w:val="none" w:sz="0" w:space="0" w:color="auto"/>
            <w:bottom w:val="none" w:sz="0" w:space="0" w:color="auto"/>
            <w:right w:val="none" w:sz="0" w:space="0" w:color="auto"/>
          </w:divBdr>
        </w:div>
        <w:div w:id="1485704612">
          <w:marLeft w:val="0"/>
          <w:marRight w:val="0"/>
          <w:marTop w:val="0"/>
          <w:marBottom w:val="0"/>
          <w:divBdr>
            <w:top w:val="none" w:sz="0" w:space="0" w:color="auto"/>
            <w:left w:val="none" w:sz="0" w:space="0" w:color="auto"/>
            <w:bottom w:val="none" w:sz="0" w:space="0" w:color="auto"/>
            <w:right w:val="none" w:sz="0" w:space="0" w:color="auto"/>
          </w:divBdr>
        </w:div>
        <w:div w:id="1317878366">
          <w:marLeft w:val="0"/>
          <w:marRight w:val="0"/>
          <w:marTop w:val="0"/>
          <w:marBottom w:val="0"/>
          <w:divBdr>
            <w:top w:val="none" w:sz="0" w:space="0" w:color="auto"/>
            <w:left w:val="none" w:sz="0" w:space="0" w:color="auto"/>
            <w:bottom w:val="none" w:sz="0" w:space="0" w:color="auto"/>
            <w:right w:val="none" w:sz="0" w:space="0" w:color="auto"/>
          </w:divBdr>
        </w:div>
        <w:div w:id="1416249045">
          <w:marLeft w:val="0"/>
          <w:marRight w:val="0"/>
          <w:marTop w:val="0"/>
          <w:marBottom w:val="0"/>
          <w:divBdr>
            <w:top w:val="none" w:sz="0" w:space="0" w:color="auto"/>
            <w:left w:val="none" w:sz="0" w:space="0" w:color="auto"/>
            <w:bottom w:val="none" w:sz="0" w:space="0" w:color="auto"/>
            <w:right w:val="none" w:sz="0" w:space="0" w:color="auto"/>
          </w:divBdr>
        </w:div>
        <w:div w:id="140780567">
          <w:marLeft w:val="0"/>
          <w:marRight w:val="0"/>
          <w:marTop w:val="0"/>
          <w:marBottom w:val="0"/>
          <w:divBdr>
            <w:top w:val="none" w:sz="0" w:space="0" w:color="auto"/>
            <w:left w:val="none" w:sz="0" w:space="0" w:color="auto"/>
            <w:bottom w:val="none" w:sz="0" w:space="0" w:color="auto"/>
            <w:right w:val="none" w:sz="0" w:space="0" w:color="auto"/>
          </w:divBdr>
        </w:div>
        <w:div w:id="489907772">
          <w:marLeft w:val="0"/>
          <w:marRight w:val="0"/>
          <w:marTop w:val="0"/>
          <w:marBottom w:val="0"/>
          <w:divBdr>
            <w:top w:val="none" w:sz="0" w:space="0" w:color="auto"/>
            <w:left w:val="none" w:sz="0" w:space="0" w:color="auto"/>
            <w:bottom w:val="none" w:sz="0" w:space="0" w:color="auto"/>
            <w:right w:val="none" w:sz="0" w:space="0" w:color="auto"/>
          </w:divBdr>
        </w:div>
        <w:div w:id="764694278">
          <w:marLeft w:val="0"/>
          <w:marRight w:val="0"/>
          <w:marTop w:val="0"/>
          <w:marBottom w:val="0"/>
          <w:divBdr>
            <w:top w:val="none" w:sz="0" w:space="0" w:color="auto"/>
            <w:left w:val="none" w:sz="0" w:space="0" w:color="auto"/>
            <w:bottom w:val="none" w:sz="0" w:space="0" w:color="auto"/>
            <w:right w:val="none" w:sz="0" w:space="0" w:color="auto"/>
          </w:divBdr>
        </w:div>
        <w:div w:id="1158769044">
          <w:marLeft w:val="0"/>
          <w:marRight w:val="0"/>
          <w:marTop w:val="0"/>
          <w:marBottom w:val="0"/>
          <w:divBdr>
            <w:top w:val="none" w:sz="0" w:space="0" w:color="auto"/>
            <w:left w:val="none" w:sz="0" w:space="0" w:color="auto"/>
            <w:bottom w:val="none" w:sz="0" w:space="0" w:color="auto"/>
            <w:right w:val="none" w:sz="0" w:space="0" w:color="auto"/>
          </w:divBdr>
        </w:div>
        <w:div w:id="1747536830">
          <w:marLeft w:val="0"/>
          <w:marRight w:val="0"/>
          <w:marTop w:val="0"/>
          <w:marBottom w:val="0"/>
          <w:divBdr>
            <w:top w:val="none" w:sz="0" w:space="0" w:color="auto"/>
            <w:left w:val="none" w:sz="0" w:space="0" w:color="auto"/>
            <w:bottom w:val="none" w:sz="0" w:space="0" w:color="auto"/>
            <w:right w:val="none" w:sz="0" w:space="0" w:color="auto"/>
          </w:divBdr>
        </w:div>
        <w:div w:id="1428382183">
          <w:marLeft w:val="0"/>
          <w:marRight w:val="0"/>
          <w:marTop w:val="0"/>
          <w:marBottom w:val="0"/>
          <w:divBdr>
            <w:top w:val="none" w:sz="0" w:space="0" w:color="auto"/>
            <w:left w:val="none" w:sz="0" w:space="0" w:color="auto"/>
            <w:bottom w:val="none" w:sz="0" w:space="0" w:color="auto"/>
            <w:right w:val="none" w:sz="0" w:space="0" w:color="auto"/>
          </w:divBdr>
        </w:div>
        <w:div w:id="170532516">
          <w:marLeft w:val="0"/>
          <w:marRight w:val="0"/>
          <w:marTop w:val="0"/>
          <w:marBottom w:val="0"/>
          <w:divBdr>
            <w:top w:val="none" w:sz="0" w:space="0" w:color="auto"/>
            <w:left w:val="none" w:sz="0" w:space="0" w:color="auto"/>
            <w:bottom w:val="none" w:sz="0" w:space="0" w:color="auto"/>
            <w:right w:val="none" w:sz="0" w:space="0" w:color="auto"/>
          </w:divBdr>
        </w:div>
        <w:div w:id="321855936">
          <w:marLeft w:val="0"/>
          <w:marRight w:val="0"/>
          <w:marTop w:val="0"/>
          <w:marBottom w:val="0"/>
          <w:divBdr>
            <w:top w:val="none" w:sz="0" w:space="0" w:color="auto"/>
            <w:left w:val="none" w:sz="0" w:space="0" w:color="auto"/>
            <w:bottom w:val="none" w:sz="0" w:space="0" w:color="auto"/>
            <w:right w:val="none" w:sz="0" w:space="0" w:color="auto"/>
          </w:divBdr>
        </w:div>
        <w:div w:id="1447038936">
          <w:marLeft w:val="0"/>
          <w:marRight w:val="0"/>
          <w:marTop w:val="0"/>
          <w:marBottom w:val="0"/>
          <w:divBdr>
            <w:top w:val="none" w:sz="0" w:space="0" w:color="auto"/>
            <w:left w:val="none" w:sz="0" w:space="0" w:color="auto"/>
            <w:bottom w:val="none" w:sz="0" w:space="0" w:color="auto"/>
            <w:right w:val="none" w:sz="0" w:space="0" w:color="auto"/>
          </w:divBdr>
        </w:div>
        <w:div w:id="1687173723">
          <w:marLeft w:val="0"/>
          <w:marRight w:val="0"/>
          <w:marTop w:val="0"/>
          <w:marBottom w:val="0"/>
          <w:divBdr>
            <w:top w:val="none" w:sz="0" w:space="0" w:color="auto"/>
            <w:left w:val="none" w:sz="0" w:space="0" w:color="auto"/>
            <w:bottom w:val="none" w:sz="0" w:space="0" w:color="auto"/>
            <w:right w:val="none" w:sz="0" w:space="0" w:color="auto"/>
          </w:divBdr>
        </w:div>
        <w:div w:id="1338338848">
          <w:marLeft w:val="0"/>
          <w:marRight w:val="0"/>
          <w:marTop w:val="0"/>
          <w:marBottom w:val="0"/>
          <w:divBdr>
            <w:top w:val="none" w:sz="0" w:space="0" w:color="auto"/>
            <w:left w:val="none" w:sz="0" w:space="0" w:color="auto"/>
            <w:bottom w:val="none" w:sz="0" w:space="0" w:color="auto"/>
            <w:right w:val="none" w:sz="0" w:space="0" w:color="auto"/>
          </w:divBdr>
        </w:div>
        <w:div w:id="1768312468">
          <w:marLeft w:val="0"/>
          <w:marRight w:val="0"/>
          <w:marTop w:val="0"/>
          <w:marBottom w:val="0"/>
          <w:divBdr>
            <w:top w:val="none" w:sz="0" w:space="0" w:color="auto"/>
            <w:left w:val="none" w:sz="0" w:space="0" w:color="auto"/>
            <w:bottom w:val="none" w:sz="0" w:space="0" w:color="auto"/>
            <w:right w:val="none" w:sz="0" w:space="0" w:color="auto"/>
          </w:divBdr>
        </w:div>
        <w:div w:id="787745372">
          <w:marLeft w:val="0"/>
          <w:marRight w:val="0"/>
          <w:marTop w:val="0"/>
          <w:marBottom w:val="0"/>
          <w:divBdr>
            <w:top w:val="none" w:sz="0" w:space="0" w:color="auto"/>
            <w:left w:val="none" w:sz="0" w:space="0" w:color="auto"/>
            <w:bottom w:val="none" w:sz="0" w:space="0" w:color="auto"/>
            <w:right w:val="none" w:sz="0" w:space="0" w:color="auto"/>
          </w:divBdr>
        </w:div>
        <w:div w:id="1819417182">
          <w:marLeft w:val="0"/>
          <w:marRight w:val="0"/>
          <w:marTop w:val="0"/>
          <w:marBottom w:val="0"/>
          <w:divBdr>
            <w:top w:val="none" w:sz="0" w:space="0" w:color="auto"/>
            <w:left w:val="none" w:sz="0" w:space="0" w:color="auto"/>
            <w:bottom w:val="none" w:sz="0" w:space="0" w:color="auto"/>
            <w:right w:val="none" w:sz="0" w:space="0" w:color="auto"/>
          </w:divBdr>
        </w:div>
        <w:div w:id="94711916">
          <w:marLeft w:val="0"/>
          <w:marRight w:val="0"/>
          <w:marTop w:val="0"/>
          <w:marBottom w:val="0"/>
          <w:divBdr>
            <w:top w:val="none" w:sz="0" w:space="0" w:color="auto"/>
            <w:left w:val="none" w:sz="0" w:space="0" w:color="auto"/>
            <w:bottom w:val="none" w:sz="0" w:space="0" w:color="auto"/>
            <w:right w:val="none" w:sz="0" w:space="0" w:color="auto"/>
          </w:divBdr>
        </w:div>
        <w:div w:id="993411052">
          <w:marLeft w:val="0"/>
          <w:marRight w:val="0"/>
          <w:marTop w:val="0"/>
          <w:marBottom w:val="0"/>
          <w:divBdr>
            <w:top w:val="none" w:sz="0" w:space="0" w:color="auto"/>
            <w:left w:val="none" w:sz="0" w:space="0" w:color="auto"/>
            <w:bottom w:val="none" w:sz="0" w:space="0" w:color="auto"/>
            <w:right w:val="none" w:sz="0" w:space="0" w:color="auto"/>
          </w:divBdr>
        </w:div>
        <w:div w:id="1501774293">
          <w:marLeft w:val="0"/>
          <w:marRight w:val="0"/>
          <w:marTop w:val="0"/>
          <w:marBottom w:val="0"/>
          <w:divBdr>
            <w:top w:val="none" w:sz="0" w:space="0" w:color="auto"/>
            <w:left w:val="none" w:sz="0" w:space="0" w:color="auto"/>
            <w:bottom w:val="none" w:sz="0" w:space="0" w:color="auto"/>
            <w:right w:val="none" w:sz="0" w:space="0" w:color="auto"/>
          </w:divBdr>
        </w:div>
        <w:div w:id="899369173">
          <w:marLeft w:val="0"/>
          <w:marRight w:val="0"/>
          <w:marTop w:val="0"/>
          <w:marBottom w:val="0"/>
          <w:divBdr>
            <w:top w:val="none" w:sz="0" w:space="0" w:color="auto"/>
            <w:left w:val="none" w:sz="0" w:space="0" w:color="auto"/>
            <w:bottom w:val="none" w:sz="0" w:space="0" w:color="auto"/>
            <w:right w:val="none" w:sz="0" w:space="0" w:color="auto"/>
          </w:divBdr>
        </w:div>
        <w:div w:id="1123768253">
          <w:marLeft w:val="0"/>
          <w:marRight w:val="0"/>
          <w:marTop w:val="0"/>
          <w:marBottom w:val="0"/>
          <w:divBdr>
            <w:top w:val="none" w:sz="0" w:space="0" w:color="auto"/>
            <w:left w:val="none" w:sz="0" w:space="0" w:color="auto"/>
            <w:bottom w:val="none" w:sz="0" w:space="0" w:color="auto"/>
            <w:right w:val="none" w:sz="0" w:space="0" w:color="auto"/>
          </w:divBdr>
        </w:div>
        <w:div w:id="444816123">
          <w:marLeft w:val="0"/>
          <w:marRight w:val="0"/>
          <w:marTop w:val="0"/>
          <w:marBottom w:val="0"/>
          <w:divBdr>
            <w:top w:val="none" w:sz="0" w:space="0" w:color="auto"/>
            <w:left w:val="none" w:sz="0" w:space="0" w:color="auto"/>
            <w:bottom w:val="none" w:sz="0" w:space="0" w:color="auto"/>
            <w:right w:val="none" w:sz="0" w:space="0" w:color="auto"/>
          </w:divBdr>
        </w:div>
        <w:div w:id="1786997956">
          <w:marLeft w:val="0"/>
          <w:marRight w:val="0"/>
          <w:marTop w:val="0"/>
          <w:marBottom w:val="0"/>
          <w:divBdr>
            <w:top w:val="none" w:sz="0" w:space="0" w:color="auto"/>
            <w:left w:val="none" w:sz="0" w:space="0" w:color="auto"/>
            <w:bottom w:val="none" w:sz="0" w:space="0" w:color="auto"/>
            <w:right w:val="none" w:sz="0" w:space="0" w:color="auto"/>
          </w:divBdr>
        </w:div>
        <w:div w:id="1226799250">
          <w:marLeft w:val="0"/>
          <w:marRight w:val="0"/>
          <w:marTop w:val="0"/>
          <w:marBottom w:val="0"/>
          <w:divBdr>
            <w:top w:val="none" w:sz="0" w:space="0" w:color="auto"/>
            <w:left w:val="none" w:sz="0" w:space="0" w:color="auto"/>
            <w:bottom w:val="none" w:sz="0" w:space="0" w:color="auto"/>
            <w:right w:val="none" w:sz="0" w:space="0" w:color="auto"/>
          </w:divBdr>
        </w:div>
        <w:div w:id="336812204">
          <w:marLeft w:val="0"/>
          <w:marRight w:val="0"/>
          <w:marTop w:val="0"/>
          <w:marBottom w:val="0"/>
          <w:divBdr>
            <w:top w:val="none" w:sz="0" w:space="0" w:color="auto"/>
            <w:left w:val="none" w:sz="0" w:space="0" w:color="auto"/>
            <w:bottom w:val="none" w:sz="0" w:space="0" w:color="auto"/>
            <w:right w:val="none" w:sz="0" w:space="0" w:color="auto"/>
          </w:divBdr>
        </w:div>
        <w:div w:id="1772240535">
          <w:marLeft w:val="0"/>
          <w:marRight w:val="0"/>
          <w:marTop w:val="0"/>
          <w:marBottom w:val="0"/>
          <w:divBdr>
            <w:top w:val="none" w:sz="0" w:space="0" w:color="auto"/>
            <w:left w:val="none" w:sz="0" w:space="0" w:color="auto"/>
            <w:bottom w:val="none" w:sz="0" w:space="0" w:color="auto"/>
            <w:right w:val="none" w:sz="0" w:space="0" w:color="auto"/>
          </w:divBdr>
        </w:div>
        <w:div w:id="1366757881">
          <w:marLeft w:val="0"/>
          <w:marRight w:val="0"/>
          <w:marTop w:val="0"/>
          <w:marBottom w:val="0"/>
          <w:divBdr>
            <w:top w:val="none" w:sz="0" w:space="0" w:color="auto"/>
            <w:left w:val="none" w:sz="0" w:space="0" w:color="auto"/>
            <w:bottom w:val="none" w:sz="0" w:space="0" w:color="auto"/>
            <w:right w:val="none" w:sz="0" w:space="0" w:color="auto"/>
          </w:divBdr>
        </w:div>
        <w:div w:id="75174742">
          <w:marLeft w:val="0"/>
          <w:marRight w:val="0"/>
          <w:marTop w:val="0"/>
          <w:marBottom w:val="0"/>
          <w:divBdr>
            <w:top w:val="none" w:sz="0" w:space="0" w:color="auto"/>
            <w:left w:val="none" w:sz="0" w:space="0" w:color="auto"/>
            <w:bottom w:val="none" w:sz="0" w:space="0" w:color="auto"/>
            <w:right w:val="none" w:sz="0" w:space="0" w:color="auto"/>
          </w:divBdr>
        </w:div>
        <w:div w:id="1341548437">
          <w:marLeft w:val="0"/>
          <w:marRight w:val="0"/>
          <w:marTop w:val="0"/>
          <w:marBottom w:val="0"/>
          <w:divBdr>
            <w:top w:val="none" w:sz="0" w:space="0" w:color="auto"/>
            <w:left w:val="none" w:sz="0" w:space="0" w:color="auto"/>
            <w:bottom w:val="none" w:sz="0" w:space="0" w:color="auto"/>
            <w:right w:val="none" w:sz="0" w:space="0" w:color="auto"/>
          </w:divBdr>
        </w:div>
        <w:div w:id="1475221383">
          <w:marLeft w:val="0"/>
          <w:marRight w:val="0"/>
          <w:marTop w:val="0"/>
          <w:marBottom w:val="0"/>
          <w:divBdr>
            <w:top w:val="none" w:sz="0" w:space="0" w:color="auto"/>
            <w:left w:val="none" w:sz="0" w:space="0" w:color="auto"/>
            <w:bottom w:val="none" w:sz="0" w:space="0" w:color="auto"/>
            <w:right w:val="none" w:sz="0" w:space="0" w:color="auto"/>
          </w:divBdr>
        </w:div>
        <w:div w:id="460658120">
          <w:marLeft w:val="0"/>
          <w:marRight w:val="0"/>
          <w:marTop w:val="0"/>
          <w:marBottom w:val="0"/>
          <w:divBdr>
            <w:top w:val="none" w:sz="0" w:space="0" w:color="auto"/>
            <w:left w:val="none" w:sz="0" w:space="0" w:color="auto"/>
            <w:bottom w:val="none" w:sz="0" w:space="0" w:color="auto"/>
            <w:right w:val="none" w:sz="0" w:space="0" w:color="auto"/>
          </w:divBdr>
        </w:div>
        <w:div w:id="363679389">
          <w:marLeft w:val="0"/>
          <w:marRight w:val="0"/>
          <w:marTop w:val="0"/>
          <w:marBottom w:val="0"/>
          <w:divBdr>
            <w:top w:val="none" w:sz="0" w:space="0" w:color="auto"/>
            <w:left w:val="none" w:sz="0" w:space="0" w:color="auto"/>
            <w:bottom w:val="none" w:sz="0" w:space="0" w:color="auto"/>
            <w:right w:val="none" w:sz="0" w:space="0" w:color="auto"/>
          </w:divBdr>
        </w:div>
        <w:div w:id="1916740019">
          <w:marLeft w:val="0"/>
          <w:marRight w:val="0"/>
          <w:marTop w:val="0"/>
          <w:marBottom w:val="0"/>
          <w:divBdr>
            <w:top w:val="none" w:sz="0" w:space="0" w:color="auto"/>
            <w:left w:val="none" w:sz="0" w:space="0" w:color="auto"/>
            <w:bottom w:val="none" w:sz="0" w:space="0" w:color="auto"/>
            <w:right w:val="none" w:sz="0" w:space="0" w:color="auto"/>
          </w:divBdr>
        </w:div>
        <w:div w:id="1398742868">
          <w:marLeft w:val="0"/>
          <w:marRight w:val="0"/>
          <w:marTop w:val="0"/>
          <w:marBottom w:val="0"/>
          <w:divBdr>
            <w:top w:val="none" w:sz="0" w:space="0" w:color="auto"/>
            <w:left w:val="none" w:sz="0" w:space="0" w:color="auto"/>
            <w:bottom w:val="none" w:sz="0" w:space="0" w:color="auto"/>
            <w:right w:val="none" w:sz="0" w:space="0" w:color="auto"/>
          </w:divBdr>
        </w:div>
        <w:div w:id="2087067532">
          <w:marLeft w:val="0"/>
          <w:marRight w:val="0"/>
          <w:marTop w:val="0"/>
          <w:marBottom w:val="0"/>
          <w:divBdr>
            <w:top w:val="none" w:sz="0" w:space="0" w:color="auto"/>
            <w:left w:val="none" w:sz="0" w:space="0" w:color="auto"/>
            <w:bottom w:val="none" w:sz="0" w:space="0" w:color="auto"/>
            <w:right w:val="none" w:sz="0" w:space="0" w:color="auto"/>
          </w:divBdr>
        </w:div>
        <w:div w:id="1239250437">
          <w:marLeft w:val="0"/>
          <w:marRight w:val="0"/>
          <w:marTop w:val="0"/>
          <w:marBottom w:val="0"/>
          <w:divBdr>
            <w:top w:val="none" w:sz="0" w:space="0" w:color="auto"/>
            <w:left w:val="none" w:sz="0" w:space="0" w:color="auto"/>
            <w:bottom w:val="none" w:sz="0" w:space="0" w:color="auto"/>
            <w:right w:val="none" w:sz="0" w:space="0" w:color="auto"/>
          </w:divBdr>
        </w:div>
        <w:div w:id="1045108011">
          <w:marLeft w:val="0"/>
          <w:marRight w:val="0"/>
          <w:marTop w:val="0"/>
          <w:marBottom w:val="0"/>
          <w:divBdr>
            <w:top w:val="none" w:sz="0" w:space="0" w:color="auto"/>
            <w:left w:val="none" w:sz="0" w:space="0" w:color="auto"/>
            <w:bottom w:val="none" w:sz="0" w:space="0" w:color="auto"/>
            <w:right w:val="none" w:sz="0" w:space="0" w:color="auto"/>
          </w:divBdr>
        </w:div>
        <w:div w:id="757799082">
          <w:marLeft w:val="0"/>
          <w:marRight w:val="0"/>
          <w:marTop w:val="0"/>
          <w:marBottom w:val="0"/>
          <w:divBdr>
            <w:top w:val="none" w:sz="0" w:space="0" w:color="auto"/>
            <w:left w:val="none" w:sz="0" w:space="0" w:color="auto"/>
            <w:bottom w:val="none" w:sz="0" w:space="0" w:color="auto"/>
            <w:right w:val="none" w:sz="0" w:space="0" w:color="auto"/>
          </w:divBdr>
        </w:div>
        <w:div w:id="868418807">
          <w:marLeft w:val="0"/>
          <w:marRight w:val="0"/>
          <w:marTop w:val="0"/>
          <w:marBottom w:val="0"/>
          <w:divBdr>
            <w:top w:val="none" w:sz="0" w:space="0" w:color="auto"/>
            <w:left w:val="none" w:sz="0" w:space="0" w:color="auto"/>
            <w:bottom w:val="none" w:sz="0" w:space="0" w:color="auto"/>
            <w:right w:val="none" w:sz="0" w:space="0" w:color="auto"/>
          </w:divBdr>
        </w:div>
        <w:div w:id="268046370">
          <w:marLeft w:val="0"/>
          <w:marRight w:val="0"/>
          <w:marTop w:val="0"/>
          <w:marBottom w:val="0"/>
          <w:divBdr>
            <w:top w:val="none" w:sz="0" w:space="0" w:color="auto"/>
            <w:left w:val="none" w:sz="0" w:space="0" w:color="auto"/>
            <w:bottom w:val="none" w:sz="0" w:space="0" w:color="auto"/>
            <w:right w:val="none" w:sz="0" w:space="0" w:color="auto"/>
          </w:divBdr>
        </w:div>
        <w:div w:id="1719233632">
          <w:marLeft w:val="0"/>
          <w:marRight w:val="0"/>
          <w:marTop w:val="0"/>
          <w:marBottom w:val="0"/>
          <w:divBdr>
            <w:top w:val="none" w:sz="0" w:space="0" w:color="auto"/>
            <w:left w:val="none" w:sz="0" w:space="0" w:color="auto"/>
            <w:bottom w:val="none" w:sz="0" w:space="0" w:color="auto"/>
            <w:right w:val="none" w:sz="0" w:space="0" w:color="auto"/>
          </w:divBdr>
        </w:div>
        <w:div w:id="1266499699">
          <w:marLeft w:val="0"/>
          <w:marRight w:val="0"/>
          <w:marTop w:val="0"/>
          <w:marBottom w:val="0"/>
          <w:divBdr>
            <w:top w:val="none" w:sz="0" w:space="0" w:color="auto"/>
            <w:left w:val="none" w:sz="0" w:space="0" w:color="auto"/>
            <w:bottom w:val="none" w:sz="0" w:space="0" w:color="auto"/>
            <w:right w:val="none" w:sz="0" w:space="0" w:color="auto"/>
          </w:divBdr>
        </w:div>
        <w:div w:id="369379432">
          <w:marLeft w:val="0"/>
          <w:marRight w:val="0"/>
          <w:marTop w:val="0"/>
          <w:marBottom w:val="0"/>
          <w:divBdr>
            <w:top w:val="none" w:sz="0" w:space="0" w:color="auto"/>
            <w:left w:val="none" w:sz="0" w:space="0" w:color="auto"/>
            <w:bottom w:val="none" w:sz="0" w:space="0" w:color="auto"/>
            <w:right w:val="none" w:sz="0" w:space="0" w:color="auto"/>
          </w:divBdr>
        </w:div>
        <w:div w:id="1335566394">
          <w:marLeft w:val="0"/>
          <w:marRight w:val="0"/>
          <w:marTop w:val="0"/>
          <w:marBottom w:val="0"/>
          <w:divBdr>
            <w:top w:val="none" w:sz="0" w:space="0" w:color="auto"/>
            <w:left w:val="none" w:sz="0" w:space="0" w:color="auto"/>
            <w:bottom w:val="none" w:sz="0" w:space="0" w:color="auto"/>
            <w:right w:val="none" w:sz="0" w:space="0" w:color="auto"/>
          </w:divBdr>
        </w:div>
        <w:div w:id="1952277746">
          <w:marLeft w:val="0"/>
          <w:marRight w:val="0"/>
          <w:marTop w:val="0"/>
          <w:marBottom w:val="0"/>
          <w:divBdr>
            <w:top w:val="none" w:sz="0" w:space="0" w:color="auto"/>
            <w:left w:val="none" w:sz="0" w:space="0" w:color="auto"/>
            <w:bottom w:val="none" w:sz="0" w:space="0" w:color="auto"/>
            <w:right w:val="none" w:sz="0" w:space="0" w:color="auto"/>
          </w:divBdr>
        </w:div>
        <w:div w:id="824976572">
          <w:marLeft w:val="0"/>
          <w:marRight w:val="0"/>
          <w:marTop w:val="0"/>
          <w:marBottom w:val="0"/>
          <w:divBdr>
            <w:top w:val="none" w:sz="0" w:space="0" w:color="auto"/>
            <w:left w:val="none" w:sz="0" w:space="0" w:color="auto"/>
            <w:bottom w:val="none" w:sz="0" w:space="0" w:color="auto"/>
            <w:right w:val="none" w:sz="0" w:space="0" w:color="auto"/>
          </w:divBdr>
        </w:div>
        <w:div w:id="1174489885">
          <w:marLeft w:val="0"/>
          <w:marRight w:val="0"/>
          <w:marTop w:val="0"/>
          <w:marBottom w:val="0"/>
          <w:divBdr>
            <w:top w:val="none" w:sz="0" w:space="0" w:color="auto"/>
            <w:left w:val="none" w:sz="0" w:space="0" w:color="auto"/>
            <w:bottom w:val="none" w:sz="0" w:space="0" w:color="auto"/>
            <w:right w:val="none" w:sz="0" w:space="0" w:color="auto"/>
          </w:divBdr>
        </w:div>
        <w:div w:id="980617596">
          <w:marLeft w:val="0"/>
          <w:marRight w:val="0"/>
          <w:marTop w:val="0"/>
          <w:marBottom w:val="0"/>
          <w:divBdr>
            <w:top w:val="none" w:sz="0" w:space="0" w:color="auto"/>
            <w:left w:val="none" w:sz="0" w:space="0" w:color="auto"/>
            <w:bottom w:val="none" w:sz="0" w:space="0" w:color="auto"/>
            <w:right w:val="none" w:sz="0" w:space="0" w:color="auto"/>
          </w:divBdr>
        </w:div>
        <w:div w:id="1620262773">
          <w:marLeft w:val="0"/>
          <w:marRight w:val="0"/>
          <w:marTop w:val="0"/>
          <w:marBottom w:val="0"/>
          <w:divBdr>
            <w:top w:val="none" w:sz="0" w:space="0" w:color="auto"/>
            <w:left w:val="none" w:sz="0" w:space="0" w:color="auto"/>
            <w:bottom w:val="none" w:sz="0" w:space="0" w:color="auto"/>
            <w:right w:val="none" w:sz="0" w:space="0" w:color="auto"/>
          </w:divBdr>
        </w:div>
        <w:div w:id="2095006747">
          <w:marLeft w:val="0"/>
          <w:marRight w:val="0"/>
          <w:marTop w:val="0"/>
          <w:marBottom w:val="0"/>
          <w:divBdr>
            <w:top w:val="none" w:sz="0" w:space="0" w:color="auto"/>
            <w:left w:val="none" w:sz="0" w:space="0" w:color="auto"/>
            <w:bottom w:val="none" w:sz="0" w:space="0" w:color="auto"/>
            <w:right w:val="none" w:sz="0" w:space="0" w:color="auto"/>
          </w:divBdr>
        </w:div>
        <w:div w:id="1751999697">
          <w:marLeft w:val="0"/>
          <w:marRight w:val="0"/>
          <w:marTop w:val="0"/>
          <w:marBottom w:val="0"/>
          <w:divBdr>
            <w:top w:val="none" w:sz="0" w:space="0" w:color="auto"/>
            <w:left w:val="none" w:sz="0" w:space="0" w:color="auto"/>
            <w:bottom w:val="none" w:sz="0" w:space="0" w:color="auto"/>
            <w:right w:val="none" w:sz="0" w:space="0" w:color="auto"/>
          </w:divBdr>
        </w:div>
        <w:div w:id="1247109075">
          <w:marLeft w:val="0"/>
          <w:marRight w:val="0"/>
          <w:marTop w:val="0"/>
          <w:marBottom w:val="0"/>
          <w:divBdr>
            <w:top w:val="none" w:sz="0" w:space="0" w:color="auto"/>
            <w:left w:val="none" w:sz="0" w:space="0" w:color="auto"/>
            <w:bottom w:val="none" w:sz="0" w:space="0" w:color="auto"/>
            <w:right w:val="none" w:sz="0" w:space="0" w:color="auto"/>
          </w:divBdr>
        </w:div>
        <w:div w:id="953487254">
          <w:marLeft w:val="0"/>
          <w:marRight w:val="0"/>
          <w:marTop w:val="0"/>
          <w:marBottom w:val="0"/>
          <w:divBdr>
            <w:top w:val="none" w:sz="0" w:space="0" w:color="auto"/>
            <w:left w:val="none" w:sz="0" w:space="0" w:color="auto"/>
            <w:bottom w:val="none" w:sz="0" w:space="0" w:color="auto"/>
            <w:right w:val="none" w:sz="0" w:space="0" w:color="auto"/>
          </w:divBdr>
        </w:div>
        <w:div w:id="1880622793">
          <w:marLeft w:val="0"/>
          <w:marRight w:val="0"/>
          <w:marTop w:val="0"/>
          <w:marBottom w:val="0"/>
          <w:divBdr>
            <w:top w:val="none" w:sz="0" w:space="0" w:color="auto"/>
            <w:left w:val="none" w:sz="0" w:space="0" w:color="auto"/>
            <w:bottom w:val="none" w:sz="0" w:space="0" w:color="auto"/>
            <w:right w:val="none" w:sz="0" w:space="0" w:color="auto"/>
          </w:divBdr>
        </w:div>
        <w:div w:id="1290473591">
          <w:marLeft w:val="0"/>
          <w:marRight w:val="0"/>
          <w:marTop w:val="0"/>
          <w:marBottom w:val="0"/>
          <w:divBdr>
            <w:top w:val="none" w:sz="0" w:space="0" w:color="auto"/>
            <w:left w:val="none" w:sz="0" w:space="0" w:color="auto"/>
            <w:bottom w:val="none" w:sz="0" w:space="0" w:color="auto"/>
            <w:right w:val="none" w:sz="0" w:space="0" w:color="auto"/>
          </w:divBdr>
        </w:div>
        <w:div w:id="740373262">
          <w:marLeft w:val="0"/>
          <w:marRight w:val="0"/>
          <w:marTop w:val="0"/>
          <w:marBottom w:val="0"/>
          <w:divBdr>
            <w:top w:val="none" w:sz="0" w:space="0" w:color="auto"/>
            <w:left w:val="none" w:sz="0" w:space="0" w:color="auto"/>
            <w:bottom w:val="none" w:sz="0" w:space="0" w:color="auto"/>
            <w:right w:val="none" w:sz="0" w:space="0" w:color="auto"/>
          </w:divBdr>
        </w:div>
        <w:div w:id="916406772">
          <w:marLeft w:val="0"/>
          <w:marRight w:val="0"/>
          <w:marTop w:val="0"/>
          <w:marBottom w:val="0"/>
          <w:divBdr>
            <w:top w:val="none" w:sz="0" w:space="0" w:color="auto"/>
            <w:left w:val="none" w:sz="0" w:space="0" w:color="auto"/>
            <w:bottom w:val="none" w:sz="0" w:space="0" w:color="auto"/>
            <w:right w:val="none" w:sz="0" w:space="0" w:color="auto"/>
          </w:divBdr>
        </w:div>
        <w:div w:id="1201866460">
          <w:marLeft w:val="0"/>
          <w:marRight w:val="0"/>
          <w:marTop w:val="0"/>
          <w:marBottom w:val="0"/>
          <w:divBdr>
            <w:top w:val="none" w:sz="0" w:space="0" w:color="auto"/>
            <w:left w:val="none" w:sz="0" w:space="0" w:color="auto"/>
            <w:bottom w:val="none" w:sz="0" w:space="0" w:color="auto"/>
            <w:right w:val="none" w:sz="0" w:space="0" w:color="auto"/>
          </w:divBdr>
        </w:div>
        <w:div w:id="807094463">
          <w:marLeft w:val="0"/>
          <w:marRight w:val="0"/>
          <w:marTop w:val="0"/>
          <w:marBottom w:val="0"/>
          <w:divBdr>
            <w:top w:val="none" w:sz="0" w:space="0" w:color="auto"/>
            <w:left w:val="none" w:sz="0" w:space="0" w:color="auto"/>
            <w:bottom w:val="none" w:sz="0" w:space="0" w:color="auto"/>
            <w:right w:val="none" w:sz="0" w:space="0" w:color="auto"/>
          </w:divBdr>
        </w:div>
        <w:div w:id="1790585302">
          <w:marLeft w:val="0"/>
          <w:marRight w:val="0"/>
          <w:marTop w:val="0"/>
          <w:marBottom w:val="0"/>
          <w:divBdr>
            <w:top w:val="none" w:sz="0" w:space="0" w:color="auto"/>
            <w:left w:val="none" w:sz="0" w:space="0" w:color="auto"/>
            <w:bottom w:val="none" w:sz="0" w:space="0" w:color="auto"/>
            <w:right w:val="none" w:sz="0" w:space="0" w:color="auto"/>
          </w:divBdr>
        </w:div>
        <w:div w:id="148257526">
          <w:marLeft w:val="0"/>
          <w:marRight w:val="0"/>
          <w:marTop w:val="0"/>
          <w:marBottom w:val="0"/>
          <w:divBdr>
            <w:top w:val="none" w:sz="0" w:space="0" w:color="auto"/>
            <w:left w:val="none" w:sz="0" w:space="0" w:color="auto"/>
            <w:bottom w:val="none" w:sz="0" w:space="0" w:color="auto"/>
            <w:right w:val="none" w:sz="0" w:space="0" w:color="auto"/>
          </w:divBdr>
        </w:div>
        <w:div w:id="240992724">
          <w:marLeft w:val="0"/>
          <w:marRight w:val="0"/>
          <w:marTop w:val="0"/>
          <w:marBottom w:val="0"/>
          <w:divBdr>
            <w:top w:val="none" w:sz="0" w:space="0" w:color="auto"/>
            <w:left w:val="none" w:sz="0" w:space="0" w:color="auto"/>
            <w:bottom w:val="none" w:sz="0" w:space="0" w:color="auto"/>
            <w:right w:val="none" w:sz="0" w:space="0" w:color="auto"/>
          </w:divBdr>
        </w:div>
        <w:div w:id="30111666">
          <w:marLeft w:val="0"/>
          <w:marRight w:val="0"/>
          <w:marTop w:val="0"/>
          <w:marBottom w:val="0"/>
          <w:divBdr>
            <w:top w:val="none" w:sz="0" w:space="0" w:color="auto"/>
            <w:left w:val="none" w:sz="0" w:space="0" w:color="auto"/>
            <w:bottom w:val="none" w:sz="0" w:space="0" w:color="auto"/>
            <w:right w:val="none" w:sz="0" w:space="0" w:color="auto"/>
          </w:divBdr>
        </w:div>
        <w:div w:id="214972474">
          <w:marLeft w:val="0"/>
          <w:marRight w:val="0"/>
          <w:marTop w:val="0"/>
          <w:marBottom w:val="0"/>
          <w:divBdr>
            <w:top w:val="none" w:sz="0" w:space="0" w:color="auto"/>
            <w:left w:val="none" w:sz="0" w:space="0" w:color="auto"/>
            <w:bottom w:val="none" w:sz="0" w:space="0" w:color="auto"/>
            <w:right w:val="none" w:sz="0" w:space="0" w:color="auto"/>
          </w:divBdr>
        </w:div>
        <w:div w:id="465976960">
          <w:marLeft w:val="0"/>
          <w:marRight w:val="0"/>
          <w:marTop w:val="0"/>
          <w:marBottom w:val="0"/>
          <w:divBdr>
            <w:top w:val="none" w:sz="0" w:space="0" w:color="auto"/>
            <w:left w:val="none" w:sz="0" w:space="0" w:color="auto"/>
            <w:bottom w:val="none" w:sz="0" w:space="0" w:color="auto"/>
            <w:right w:val="none" w:sz="0" w:space="0" w:color="auto"/>
          </w:divBdr>
        </w:div>
        <w:div w:id="1248922740">
          <w:marLeft w:val="0"/>
          <w:marRight w:val="0"/>
          <w:marTop w:val="0"/>
          <w:marBottom w:val="0"/>
          <w:divBdr>
            <w:top w:val="none" w:sz="0" w:space="0" w:color="auto"/>
            <w:left w:val="none" w:sz="0" w:space="0" w:color="auto"/>
            <w:bottom w:val="none" w:sz="0" w:space="0" w:color="auto"/>
            <w:right w:val="none" w:sz="0" w:space="0" w:color="auto"/>
          </w:divBdr>
        </w:div>
        <w:div w:id="939218505">
          <w:marLeft w:val="0"/>
          <w:marRight w:val="0"/>
          <w:marTop w:val="0"/>
          <w:marBottom w:val="0"/>
          <w:divBdr>
            <w:top w:val="none" w:sz="0" w:space="0" w:color="auto"/>
            <w:left w:val="none" w:sz="0" w:space="0" w:color="auto"/>
            <w:bottom w:val="none" w:sz="0" w:space="0" w:color="auto"/>
            <w:right w:val="none" w:sz="0" w:space="0" w:color="auto"/>
          </w:divBdr>
        </w:div>
        <w:div w:id="1603031844">
          <w:marLeft w:val="0"/>
          <w:marRight w:val="0"/>
          <w:marTop w:val="0"/>
          <w:marBottom w:val="0"/>
          <w:divBdr>
            <w:top w:val="none" w:sz="0" w:space="0" w:color="auto"/>
            <w:left w:val="none" w:sz="0" w:space="0" w:color="auto"/>
            <w:bottom w:val="none" w:sz="0" w:space="0" w:color="auto"/>
            <w:right w:val="none" w:sz="0" w:space="0" w:color="auto"/>
          </w:divBdr>
        </w:div>
        <w:div w:id="925722307">
          <w:marLeft w:val="0"/>
          <w:marRight w:val="0"/>
          <w:marTop w:val="0"/>
          <w:marBottom w:val="0"/>
          <w:divBdr>
            <w:top w:val="none" w:sz="0" w:space="0" w:color="auto"/>
            <w:left w:val="none" w:sz="0" w:space="0" w:color="auto"/>
            <w:bottom w:val="none" w:sz="0" w:space="0" w:color="auto"/>
            <w:right w:val="none" w:sz="0" w:space="0" w:color="auto"/>
          </w:divBdr>
        </w:div>
        <w:div w:id="1657031348">
          <w:marLeft w:val="0"/>
          <w:marRight w:val="0"/>
          <w:marTop w:val="0"/>
          <w:marBottom w:val="0"/>
          <w:divBdr>
            <w:top w:val="none" w:sz="0" w:space="0" w:color="auto"/>
            <w:left w:val="none" w:sz="0" w:space="0" w:color="auto"/>
            <w:bottom w:val="none" w:sz="0" w:space="0" w:color="auto"/>
            <w:right w:val="none" w:sz="0" w:space="0" w:color="auto"/>
          </w:divBdr>
        </w:div>
        <w:div w:id="1932471017">
          <w:marLeft w:val="0"/>
          <w:marRight w:val="0"/>
          <w:marTop w:val="0"/>
          <w:marBottom w:val="0"/>
          <w:divBdr>
            <w:top w:val="none" w:sz="0" w:space="0" w:color="auto"/>
            <w:left w:val="none" w:sz="0" w:space="0" w:color="auto"/>
            <w:bottom w:val="none" w:sz="0" w:space="0" w:color="auto"/>
            <w:right w:val="none" w:sz="0" w:space="0" w:color="auto"/>
          </w:divBdr>
        </w:div>
        <w:div w:id="841313748">
          <w:marLeft w:val="0"/>
          <w:marRight w:val="0"/>
          <w:marTop w:val="0"/>
          <w:marBottom w:val="0"/>
          <w:divBdr>
            <w:top w:val="none" w:sz="0" w:space="0" w:color="auto"/>
            <w:left w:val="none" w:sz="0" w:space="0" w:color="auto"/>
            <w:bottom w:val="none" w:sz="0" w:space="0" w:color="auto"/>
            <w:right w:val="none" w:sz="0" w:space="0" w:color="auto"/>
          </w:divBdr>
        </w:div>
        <w:div w:id="114830595">
          <w:marLeft w:val="0"/>
          <w:marRight w:val="0"/>
          <w:marTop w:val="0"/>
          <w:marBottom w:val="0"/>
          <w:divBdr>
            <w:top w:val="none" w:sz="0" w:space="0" w:color="auto"/>
            <w:left w:val="none" w:sz="0" w:space="0" w:color="auto"/>
            <w:bottom w:val="none" w:sz="0" w:space="0" w:color="auto"/>
            <w:right w:val="none" w:sz="0" w:space="0" w:color="auto"/>
          </w:divBdr>
        </w:div>
        <w:div w:id="1910920324">
          <w:marLeft w:val="0"/>
          <w:marRight w:val="0"/>
          <w:marTop w:val="0"/>
          <w:marBottom w:val="0"/>
          <w:divBdr>
            <w:top w:val="none" w:sz="0" w:space="0" w:color="auto"/>
            <w:left w:val="none" w:sz="0" w:space="0" w:color="auto"/>
            <w:bottom w:val="none" w:sz="0" w:space="0" w:color="auto"/>
            <w:right w:val="none" w:sz="0" w:space="0" w:color="auto"/>
          </w:divBdr>
        </w:div>
        <w:div w:id="2028166152">
          <w:marLeft w:val="0"/>
          <w:marRight w:val="0"/>
          <w:marTop w:val="0"/>
          <w:marBottom w:val="0"/>
          <w:divBdr>
            <w:top w:val="none" w:sz="0" w:space="0" w:color="auto"/>
            <w:left w:val="none" w:sz="0" w:space="0" w:color="auto"/>
            <w:bottom w:val="none" w:sz="0" w:space="0" w:color="auto"/>
            <w:right w:val="none" w:sz="0" w:space="0" w:color="auto"/>
          </w:divBdr>
        </w:div>
        <w:div w:id="1367096512">
          <w:marLeft w:val="0"/>
          <w:marRight w:val="0"/>
          <w:marTop w:val="0"/>
          <w:marBottom w:val="0"/>
          <w:divBdr>
            <w:top w:val="none" w:sz="0" w:space="0" w:color="auto"/>
            <w:left w:val="none" w:sz="0" w:space="0" w:color="auto"/>
            <w:bottom w:val="none" w:sz="0" w:space="0" w:color="auto"/>
            <w:right w:val="none" w:sz="0" w:space="0" w:color="auto"/>
          </w:divBdr>
        </w:div>
        <w:div w:id="442111571">
          <w:marLeft w:val="0"/>
          <w:marRight w:val="0"/>
          <w:marTop w:val="0"/>
          <w:marBottom w:val="0"/>
          <w:divBdr>
            <w:top w:val="none" w:sz="0" w:space="0" w:color="auto"/>
            <w:left w:val="none" w:sz="0" w:space="0" w:color="auto"/>
            <w:bottom w:val="none" w:sz="0" w:space="0" w:color="auto"/>
            <w:right w:val="none" w:sz="0" w:space="0" w:color="auto"/>
          </w:divBdr>
        </w:div>
        <w:div w:id="2091273787">
          <w:marLeft w:val="0"/>
          <w:marRight w:val="0"/>
          <w:marTop w:val="0"/>
          <w:marBottom w:val="0"/>
          <w:divBdr>
            <w:top w:val="none" w:sz="0" w:space="0" w:color="auto"/>
            <w:left w:val="none" w:sz="0" w:space="0" w:color="auto"/>
            <w:bottom w:val="none" w:sz="0" w:space="0" w:color="auto"/>
            <w:right w:val="none" w:sz="0" w:space="0" w:color="auto"/>
          </w:divBdr>
        </w:div>
        <w:div w:id="1391803145">
          <w:marLeft w:val="0"/>
          <w:marRight w:val="0"/>
          <w:marTop w:val="0"/>
          <w:marBottom w:val="0"/>
          <w:divBdr>
            <w:top w:val="none" w:sz="0" w:space="0" w:color="auto"/>
            <w:left w:val="none" w:sz="0" w:space="0" w:color="auto"/>
            <w:bottom w:val="none" w:sz="0" w:space="0" w:color="auto"/>
            <w:right w:val="none" w:sz="0" w:space="0" w:color="auto"/>
          </w:divBdr>
        </w:div>
        <w:div w:id="1714888739">
          <w:marLeft w:val="0"/>
          <w:marRight w:val="0"/>
          <w:marTop w:val="0"/>
          <w:marBottom w:val="0"/>
          <w:divBdr>
            <w:top w:val="none" w:sz="0" w:space="0" w:color="auto"/>
            <w:left w:val="none" w:sz="0" w:space="0" w:color="auto"/>
            <w:bottom w:val="none" w:sz="0" w:space="0" w:color="auto"/>
            <w:right w:val="none" w:sz="0" w:space="0" w:color="auto"/>
          </w:divBdr>
        </w:div>
        <w:div w:id="2095011342">
          <w:marLeft w:val="0"/>
          <w:marRight w:val="0"/>
          <w:marTop w:val="0"/>
          <w:marBottom w:val="0"/>
          <w:divBdr>
            <w:top w:val="none" w:sz="0" w:space="0" w:color="auto"/>
            <w:left w:val="none" w:sz="0" w:space="0" w:color="auto"/>
            <w:bottom w:val="none" w:sz="0" w:space="0" w:color="auto"/>
            <w:right w:val="none" w:sz="0" w:space="0" w:color="auto"/>
          </w:divBdr>
        </w:div>
        <w:div w:id="2003385209">
          <w:marLeft w:val="0"/>
          <w:marRight w:val="0"/>
          <w:marTop w:val="0"/>
          <w:marBottom w:val="0"/>
          <w:divBdr>
            <w:top w:val="none" w:sz="0" w:space="0" w:color="auto"/>
            <w:left w:val="none" w:sz="0" w:space="0" w:color="auto"/>
            <w:bottom w:val="none" w:sz="0" w:space="0" w:color="auto"/>
            <w:right w:val="none" w:sz="0" w:space="0" w:color="auto"/>
          </w:divBdr>
        </w:div>
        <w:div w:id="842625271">
          <w:marLeft w:val="0"/>
          <w:marRight w:val="0"/>
          <w:marTop w:val="0"/>
          <w:marBottom w:val="0"/>
          <w:divBdr>
            <w:top w:val="none" w:sz="0" w:space="0" w:color="auto"/>
            <w:left w:val="none" w:sz="0" w:space="0" w:color="auto"/>
            <w:bottom w:val="none" w:sz="0" w:space="0" w:color="auto"/>
            <w:right w:val="none" w:sz="0" w:space="0" w:color="auto"/>
          </w:divBdr>
        </w:div>
        <w:div w:id="1521357014">
          <w:marLeft w:val="0"/>
          <w:marRight w:val="0"/>
          <w:marTop w:val="0"/>
          <w:marBottom w:val="0"/>
          <w:divBdr>
            <w:top w:val="none" w:sz="0" w:space="0" w:color="auto"/>
            <w:left w:val="none" w:sz="0" w:space="0" w:color="auto"/>
            <w:bottom w:val="none" w:sz="0" w:space="0" w:color="auto"/>
            <w:right w:val="none" w:sz="0" w:space="0" w:color="auto"/>
          </w:divBdr>
        </w:div>
        <w:div w:id="2123258318">
          <w:marLeft w:val="0"/>
          <w:marRight w:val="0"/>
          <w:marTop w:val="0"/>
          <w:marBottom w:val="0"/>
          <w:divBdr>
            <w:top w:val="none" w:sz="0" w:space="0" w:color="auto"/>
            <w:left w:val="none" w:sz="0" w:space="0" w:color="auto"/>
            <w:bottom w:val="none" w:sz="0" w:space="0" w:color="auto"/>
            <w:right w:val="none" w:sz="0" w:space="0" w:color="auto"/>
          </w:divBdr>
        </w:div>
        <w:div w:id="1388996406">
          <w:marLeft w:val="0"/>
          <w:marRight w:val="0"/>
          <w:marTop w:val="0"/>
          <w:marBottom w:val="0"/>
          <w:divBdr>
            <w:top w:val="none" w:sz="0" w:space="0" w:color="auto"/>
            <w:left w:val="none" w:sz="0" w:space="0" w:color="auto"/>
            <w:bottom w:val="none" w:sz="0" w:space="0" w:color="auto"/>
            <w:right w:val="none" w:sz="0" w:space="0" w:color="auto"/>
          </w:divBdr>
        </w:div>
        <w:div w:id="728842339">
          <w:marLeft w:val="0"/>
          <w:marRight w:val="0"/>
          <w:marTop w:val="0"/>
          <w:marBottom w:val="0"/>
          <w:divBdr>
            <w:top w:val="none" w:sz="0" w:space="0" w:color="auto"/>
            <w:left w:val="none" w:sz="0" w:space="0" w:color="auto"/>
            <w:bottom w:val="none" w:sz="0" w:space="0" w:color="auto"/>
            <w:right w:val="none" w:sz="0" w:space="0" w:color="auto"/>
          </w:divBdr>
        </w:div>
        <w:div w:id="954749730">
          <w:marLeft w:val="0"/>
          <w:marRight w:val="0"/>
          <w:marTop w:val="0"/>
          <w:marBottom w:val="0"/>
          <w:divBdr>
            <w:top w:val="none" w:sz="0" w:space="0" w:color="auto"/>
            <w:left w:val="none" w:sz="0" w:space="0" w:color="auto"/>
            <w:bottom w:val="none" w:sz="0" w:space="0" w:color="auto"/>
            <w:right w:val="none" w:sz="0" w:space="0" w:color="auto"/>
          </w:divBdr>
        </w:div>
        <w:div w:id="1581986856">
          <w:marLeft w:val="0"/>
          <w:marRight w:val="0"/>
          <w:marTop w:val="0"/>
          <w:marBottom w:val="0"/>
          <w:divBdr>
            <w:top w:val="none" w:sz="0" w:space="0" w:color="auto"/>
            <w:left w:val="none" w:sz="0" w:space="0" w:color="auto"/>
            <w:bottom w:val="none" w:sz="0" w:space="0" w:color="auto"/>
            <w:right w:val="none" w:sz="0" w:space="0" w:color="auto"/>
          </w:divBdr>
        </w:div>
        <w:div w:id="22748371">
          <w:marLeft w:val="0"/>
          <w:marRight w:val="0"/>
          <w:marTop w:val="0"/>
          <w:marBottom w:val="0"/>
          <w:divBdr>
            <w:top w:val="none" w:sz="0" w:space="0" w:color="auto"/>
            <w:left w:val="none" w:sz="0" w:space="0" w:color="auto"/>
            <w:bottom w:val="none" w:sz="0" w:space="0" w:color="auto"/>
            <w:right w:val="none" w:sz="0" w:space="0" w:color="auto"/>
          </w:divBdr>
        </w:div>
        <w:div w:id="1689675730">
          <w:marLeft w:val="0"/>
          <w:marRight w:val="0"/>
          <w:marTop w:val="0"/>
          <w:marBottom w:val="0"/>
          <w:divBdr>
            <w:top w:val="none" w:sz="0" w:space="0" w:color="auto"/>
            <w:left w:val="none" w:sz="0" w:space="0" w:color="auto"/>
            <w:bottom w:val="none" w:sz="0" w:space="0" w:color="auto"/>
            <w:right w:val="none" w:sz="0" w:space="0" w:color="auto"/>
          </w:divBdr>
        </w:div>
        <w:div w:id="153420253">
          <w:marLeft w:val="0"/>
          <w:marRight w:val="0"/>
          <w:marTop w:val="0"/>
          <w:marBottom w:val="0"/>
          <w:divBdr>
            <w:top w:val="none" w:sz="0" w:space="0" w:color="auto"/>
            <w:left w:val="none" w:sz="0" w:space="0" w:color="auto"/>
            <w:bottom w:val="none" w:sz="0" w:space="0" w:color="auto"/>
            <w:right w:val="none" w:sz="0" w:space="0" w:color="auto"/>
          </w:divBdr>
        </w:div>
        <w:div w:id="2041663473">
          <w:marLeft w:val="0"/>
          <w:marRight w:val="0"/>
          <w:marTop w:val="0"/>
          <w:marBottom w:val="0"/>
          <w:divBdr>
            <w:top w:val="none" w:sz="0" w:space="0" w:color="auto"/>
            <w:left w:val="none" w:sz="0" w:space="0" w:color="auto"/>
            <w:bottom w:val="none" w:sz="0" w:space="0" w:color="auto"/>
            <w:right w:val="none" w:sz="0" w:space="0" w:color="auto"/>
          </w:divBdr>
        </w:div>
        <w:div w:id="1963220472">
          <w:marLeft w:val="0"/>
          <w:marRight w:val="0"/>
          <w:marTop w:val="0"/>
          <w:marBottom w:val="0"/>
          <w:divBdr>
            <w:top w:val="none" w:sz="0" w:space="0" w:color="auto"/>
            <w:left w:val="none" w:sz="0" w:space="0" w:color="auto"/>
            <w:bottom w:val="none" w:sz="0" w:space="0" w:color="auto"/>
            <w:right w:val="none" w:sz="0" w:space="0" w:color="auto"/>
          </w:divBdr>
        </w:div>
        <w:div w:id="329717821">
          <w:marLeft w:val="0"/>
          <w:marRight w:val="0"/>
          <w:marTop w:val="0"/>
          <w:marBottom w:val="0"/>
          <w:divBdr>
            <w:top w:val="none" w:sz="0" w:space="0" w:color="auto"/>
            <w:left w:val="none" w:sz="0" w:space="0" w:color="auto"/>
            <w:bottom w:val="none" w:sz="0" w:space="0" w:color="auto"/>
            <w:right w:val="none" w:sz="0" w:space="0" w:color="auto"/>
          </w:divBdr>
        </w:div>
        <w:div w:id="2007171131">
          <w:marLeft w:val="0"/>
          <w:marRight w:val="0"/>
          <w:marTop w:val="0"/>
          <w:marBottom w:val="0"/>
          <w:divBdr>
            <w:top w:val="none" w:sz="0" w:space="0" w:color="auto"/>
            <w:left w:val="none" w:sz="0" w:space="0" w:color="auto"/>
            <w:bottom w:val="none" w:sz="0" w:space="0" w:color="auto"/>
            <w:right w:val="none" w:sz="0" w:space="0" w:color="auto"/>
          </w:divBdr>
        </w:div>
        <w:div w:id="1429352885">
          <w:marLeft w:val="0"/>
          <w:marRight w:val="0"/>
          <w:marTop w:val="0"/>
          <w:marBottom w:val="0"/>
          <w:divBdr>
            <w:top w:val="none" w:sz="0" w:space="0" w:color="auto"/>
            <w:left w:val="none" w:sz="0" w:space="0" w:color="auto"/>
            <w:bottom w:val="none" w:sz="0" w:space="0" w:color="auto"/>
            <w:right w:val="none" w:sz="0" w:space="0" w:color="auto"/>
          </w:divBdr>
        </w:div>
        <w:div w:id="53161413">
          <w:marLeft w:val="0"/>
          <w:marRight w:val="0"/>
          <w:marTop w:val="0"/>
          <w:marBottom w:val="0"/>
          <w:divBdr>
            <w:top w:val="none" w:sz="0" w:space="0" w:color="auto"/>
            <w:left w:val="none" w:sz="0" w:space="0" w:color="auto"/>
            <w:bottom w:val="none" w:sz="0" w:space="0" w:color="auto"/>
            <w:right w:val="none" w:sz="0" w:space="0" w:color="auto"/>
          </w:divBdr>
        </w:div>
        <w:div w:id="1985623668">
          <w:marLeft w:val="0"/>
          <w:marRight w:val="0"/>
          <w:marTop w:val="0"/>
          <w:marBottom w:val="0"/>
          <w:divBdr>
            <w:top w:val="none" w:sz="0" w:space="0" w:color="auto"/>
            <w:left w:val="none" w:sz="0" w:space="0" w:color="auto"/>
            <w:bottom w:val="none" w:sz="0" w:space="0" w:color="auto"/>
            <w:right w:val="none" w:sz="0" w:space="0" w:color="auto"/>
          </w:divBdr>
        </w:div>
        <w:div w:id="117454271">
          <w:marLeft w:val="0"/>
          <w:marRight w:val="0"/>
          <w:marTop w:val="0"/>
          <w:marBottom w:val="0"/>
          <w:divBdr>
            <w:top w:val="none" w:sz="0" w:space="0" w:color="auto"/>
            <w:left w:val="none" w:sz="0" w:space="0" w:color="auto"/>
            <w:bottom w:val="none" w:sz="0" w:space="0" w:color="auto"/>
            <w:right w:val="none" w:sz="0" w:space="0" w:color="auto"/>
          </w:divBdr>
        </w:div>
        <w:div w:id="2120102635">
          <w:marLeft w:val="0"/>
          <w:marRight w:val="0"/>
          <w:marTop w:val="0"/>
          <w:marBottom w:val="0"/>
          <w:divBdr>
            <w:top w:val="none" w:sz="0" w:space="0" w:color="auto"/>
            <w:left w:val="none" w:sz="0" w:space="0" w:color="auto"/>
            <w:bottom w:val="none" w:sz="0" w:space="0" w:color="auto"/>
            <w:right w:val="none" w:sz="0" w:space="0" w:color="auto"/>
          </w:divBdr>
        </w:div>
        <w:div w:id="1881236566">
          <w:marLeft w:val="0"/>
          <w:marRight w:val="0"/>
          <w:marTop w:val="0"/>
          <w:marBottom w:val="0"/>
          <w:divBdr>
            <w:top w:val="none" w:sz="0" w:space="0" w:color="auto"/>
            <w:left w:val="none" w:sz="0" w:space="0" w:color="auto"/>
            <w:bottom w:val="none" w:sz="0" w:space="0" w:color="auto"/>
            <w:right w:val="none" w:sz="0" w:space="0" w:color="auto"/>
          </w:divBdr>
        </w:div>
        <w:div w:id="1735860037">
          <w:marLeft w:val="0"/>
          <w:marRight w:val="0"/>
          <w:marTop w:val="0"/>
          <w:marBottom w:val="0"/>
          <w:divBdr>
            <w:top w:val="none" w:sz="0" w:space="0" w:color="auto"/>
            <w:left w:val="none" w:sz="0" w:space="0" w:color="auto"/>
            <w:bottom w:val="none" w:sz="0" w:space="0" w:color="auto"/>
            <w:right w:val="none" w:sz="0" w:space="0" w:color="auto"/>
          </w:divBdr>
        </w:div>
        <w:div w:id="511072391">
          <w:marLeft w:val="0"/>
          <w:marRight w:val="0"/>
          <w:marTop w:val="0"/>
          <w:marBottom w:val="0"/>
          <w:divBdr>
            <w:top w:val="none" w:sz="0" w:space="0" w:color="auto"/>
            <w:left w:val="none" w:sz="0" w:space="0" w:color="auto"/>
            <w:bottom w:val="none" w:sz="0" w:space="0" w:color="auto"/>
            <w:right w:val="none" w:sz="0" w:space="0" w:color="auto"/>
          </w:divBdr>
        </w:div>
        <w:div w:id="1347904072">
          <w:marLeft w:val="0"/>
          <w:marRight w:val="0"/>
          <w:marTop w:val="0"/>
          <w:marBottom w:val="0"/>
          <w:divBdr>
            <w:top w:val="none" w:sz="0" w:space="0" w:color="auto"/>
            <w:left w:val="none" w:sz="0" w:space="0" w:color="auto"/>
            <w:bottom w:val="none" w:sz="0" w:space="0" w:color="auto"/>
            <w:right w:val="none" w:sz="0" w:space="0" w:color="auto"/>
          </w:divBdr>
        </w:div>
        <w:div w:id="220211391">
          <w:marLeft w:val="0"/>
          <w:marRight w:val="0"/>
          <w:marTop w:val="0"/>
          <w:marBottom w:val="0"/>
          <w:divBdr>
            <w:top w:val="none" w:sz="0" w:space="0" w:color="auto"/>
            <w:left w:val="none" w:sz="0" w:space="0" w:color="auto"/>
            <w:bottom w:val="none" w:sz="0" w:space="0" w:color="auto"/>
            <w:right w:val="none" w:sz="0" w:space="0" w:color="auto"/>
          </w:divBdr>
        </w:div>
        <w:div w:id="782260556">
          <w:marLeft w:val="0"/>
          <w:marRight w:val="0"/>
          <w:marTop w:val="0"/>
          <w:marBottom w:val="0"/>
          <w:divBdr>
            <w:top w:val="none" w:sz="0" w:space="0" w:color="auto"/>
            <w:left w:val="none" w:sz="0" w:space="0" w:color="auto"/>
            <w:bottom w:val="none" w:sz="0" w:space="0" w:color="auto"/>
            <w:right w:val="none" w:sz="0" w:space="0" w:color="auto"/>
          </w:divBdr>
        </w:div>
        <w:div w:id="1387921494">
          <w:marLeft w:val="0"/>
          <w:marRight w:val="0"/>
          <w:marTop w:val="0"/>
          <w:marBottom w:val="0"/>
          <w:divBdr>
            <w:top w:val="none" w:sz="0" w:space="0" w:color="auto"/>
            <w:left w:val="none" w:sz="0" w:space="0" w:color="auto"/>
            <w:bottom w:val="none" w:sz="0" w:space="0" w:color="auto"/>
            <w:right w:val="none" w:sz="0" w:space="0" w:color="auto"/>
          </w:divBdr>
        </w:div>
        <w:div w:id="2079594048">
          <w:marLeft w:val="0"/>
          <w:marRight w:val="0"/>
          <w:marTop w:val="0"/>
          <w:marBottom w:val="0"/>
          <w:divBdr>
            <w:top w:val="none" w:sz="0" w:space="0" w:color="auto"/>
            <w:left w:val="none" w:sz="0" w:space="0" w:color="auto"/>
            <w:bottom w:val="none" w:sz="0" w:space="0" w:color="auto"/>
            <w:right w:val="none" w:sz="0" w:space="0" w:color="auto"/>
          </w:divBdr>
        </w:div>
        <w:div w:id="845367560">
          <w:marLeft w:val="0"/>
          <w:marRight w:val="0"/>
          <w:marTop w:val="0"/>
          <w:marBottom w:val="0"/>
          <w:divBdr>
            <w:top w:val="none" w:sz="0" w:space="0" w:color="auto"/>
            <w:left w:val="none" w:sz="0" w:space="0" w:color="auto"/>
            <w:bottom w:val="none" w:sz="0" w:space="0" w:color="auto"/>
            <w:right w:val="none" w:sz="0" w:space="0" w:color="auto"/>
          </w:divBdr>
        </w:div>
        <w:div w:id="1302347324">
          <w:marLeft w:val="0"/>
          <w:marRight w:val="0"/>
          <w:marTop w:val="0"/>
          <w:marBottom w:val="0"/>
          <w:divBdr>
            <w:top w:val="none" w:sz="0" w:space="0" w:color="auto"/>
            <w:left w:val="none" w:sz="0" w:space="0" w:color="auto"/>
            <w:bottom w:val="none" w:sz="0" w:space="0" w:color="auto"/>
            <w:right w:val="none" w:sz="0" w:space="0" w:color="auto"/>
          </w:divBdr>
        </w:div>
        <w:div w:id="636107216">
          <w:marLeft w:val="0"/>
          <w:marRight w:val="0"/>
          <w:marTop w:val="0"/>
          <w:marBottom w:val="0"/>
          <w:divBdr>
            <w:top w:val="none" w:sz="0" w:space="0" w:color="auto"/>
            <w:left w:val="none" w:sz="0" w:space="0" w:color="auto"/>
            <w:bottom w:val="none" w:sz="0" w:space="0" w:color="auto"/>
            <w:right w:val="none" w:sz="0" w:space="0" w:color="auto"/>
          </w:divBdr>
        </w:div>
        <w:div w:id="1747996758">
          <w:marLeft w:val="0"/>
          <w:marRight w:val="0"/>
          <w:marTop w:val="0"/>
          <w:marBottom w:val="0"/>
          <w:divBdr>
            <w:top w:val="none" w:sz="0" w:space="0" w:color="auto"/>
            <w:left w:val="none" w:sz="0" w:space="0" w:color="auto"/>
            <w:bottom w:val="none" w:sz="0" w:space="0" w:color="auto"/>
            <w:right w:val="none" w:sz="0" w:space="0" w:color="auto"/>
          </w:divBdr>
        </w:div>
        <w:div w:id="590505524">
          <w:marLeft w:val="0"/>
          <w:marRight w:val="0"/>
          <w:marTop w:val="0"/>
          <w:marBottom w:val="0"/>
          <w:divBdr>
            <w:top w:val="none" w:sz="0" w:space="0" w:color="auto"/>
            <w:left w:val="none" w:sz="0" w:space="0" w:color="auto"/>
            <w:bottom w:val="none" w:sz="0" w:space="0" w:color="auto"/>
            <w:right w:val="none" w:sz="0" w:space="0" w:color="auto"/>
          </w:divBdr>
        </w:div>
        <w:div w:id="1831015915">
          <w:marLeft w:val="0"/>
          <w:marRight w:val="0"/>
          <w:marTop w:val="0"/>
          <w:marBottom w:val="0"/>
          <w:divBdr>
            <w:top w:val="none" w:sz="0" w:space="0" w:color="auto"/>
            <w:left w:val="none" w:sz="0" w:space="0" w:color="auto"/>
            <w:bottom w:val="none" w:sz="0" w:space="0" w:color="auto"/>
            <w:right w:val="none" w:sz="0" w:space="0" w:color="auto"/>
          </w:divBdr>
        </w:div>
        <w:div w:id="1592205153">
          <w:marLeft w:val="0"/>
          <w:marRight w:val="0"/>
          <w:marTop w:val="0"/>
          <w:marBottom w:val="0"/>
          <w:divBdr>
            <w:top w:val="none" w:sz="0" w:space="0" w:color="auto"/>
            <w:left w:val="none" w:sz="0" w:space="0" w:color="auto"/>
            <w:bottom w:val="none" w:sz="0" w:space="0" w:color="auto"/>
            <w:right w:val="none" w:sz="0" w:space="0" w:color="auto"/>
          </w:divBdr>
        </w:div>
        <w:div w:id="1648165032">
          <w:marLeft w:val="0"/>
          <w:marRight w:val="0"/>
          <w:marTop w:val="0"/>
          <w:marBottom w:val="0"/>
          <w:divBdr>
            <w:top w:val="none" w:sz="0" w:space="0" w:color="auto"/>
            <w:left w:val="none" w:sz="0" w:space="0" w:color="auto"/>
            <w:bottom w:val="none" w:sz="0" w:space="0" w:color="auto"/>
            <w:right w:val="none" w:sz="0" w:space="0" w:color="auto"/>
          </w:divBdr>
        </w:div>
        <w:div w:id="1080711588">
          <w:marLeft w:val="0"/>
          <w:marRight w:val="0"/>
          <w:marTop w:val="0"/>
          <w:marBottom w:val="0"/>
          <w:divBdr>
            <w:top w:val="none" w:sz="0" w:space="0" w:color="auto"/>
            <w:left w:val="none" w:sz="0" w:space="0" w:color="auto"/>
            <w:bottom w:val="none" w:sz="0" w:space="0" w:color="auto"/>
            <w:right w:val="none" w:sz="0" w:space="0" w:color="auto"/>
          </w:divBdr>
        </w:div>
        <w:div w:id="368645923">
          <w:marLeft w:val="0"/>
          <w:marRight w:val="0"/>
          <w:marTop w:val="0"/>
          <w:marBottom w:val="0"/>
          <w:divBdr>
            <w:top w:val="none" w:sz="0" w:space="0" w:color="auto"/>
            <w:left w:val="none" w:sz="0" w:space="0" w:color="auto"/>
            <w:bottom w:val="none" w:sz="0" w:space="0" w:color="auto"/>
            <w:right w:val="none" w:sz="0" w:space="0" w:color="auto"/>
          </w:divBdr>
        </w:div>
        <w:div w:id="554242220">
          <w:marLeft w:val="0"/>
          <w:marRight w:val="0"/>
          <w:marTop w:val="0"/>
          <w:marBottom w:val="0"/>
          <w:divBdr>
            <w:top w:val="none" w:sz="0" w:space="0" w:color="auto"/>
            <w:left w:val="none" w:sz="0" w:space="0" w:color="auto"/>
            <w:bottom w:val="none" w:sz="0" w:space="0" w:color="auto"/>
            <w:right w:val="none" w:sz="0" w:space="0" w:color="auto"/>
          </w:divBdr>
        </w:div>
        <w:div w:id="560560780">
          <w:marLeft w:val="0"/>
          <w:marRight w:val="0"/>
          <w:marTop w:val="0"/>
          <w:marBottom w:val="0"/>
          <w:divBdr>
            <w:top w:val="none" w:sz="0" w:space="0" w:color="auto"/>
            <w:left w:val="none" w:sz="0" w:space="0" w:color="auto"/>
            <w:bottom w:val="none" w:sz="0" w:space="0" w:color="auto"/>
            <w:right w:val="none" w:sz="0" w:space="0" w:color="auto"/>
          </w:divBdr>
        </w:div>
        <w:div w:id="188567431">
          <w:marLeft w:val="0"/>
          <w:marRight w:val="0"/>
          <w:marTop w:val="0"/>
          <w:marBottom w:val="0"/>
          <w:divBdr>
            <w:top w:val="none" w:sz="0" w:space="0" w:color="auto"/>
            <w:left w:val="none" w:sz="0" w:space="0" w:color="auto"/>
            <w:bottom w:val="none" w:sz="0" w:space="0" w:color="auto"/>
            <w:right w:val="none" w:sz="0" w:space="0" w:color="auto"/>
          </w:divBdr>
        </w:div>
        <w:div w:id="28457998">
          <w:marLeft w:val="0"/>
          <w:marRight w:val="0"/>
          <w:marTop w:val="0"/>
          <w:marBottom w:val="0"/>
          <w:divBdr>
            <w:top w:val="none" w:sz="0" w:space="0" w:color="auto"/>
            <w:left w:val="none" w:sz="0" w:space="0" w:color="auto"/>
            <w:bottom w:val="none" w:sz="0" w:space="0" w:color="auto"/>
            <w:right w:val="none" w:sz="0" w:space="0" w:color="auto"/>
          </w:divBdr>
        </w:div>
        <w:div w:id="145778938">
          <w:marLeft w:val="0"/>
          <w:marRight w:val="0"/>
          <w:marTop w:val="0"/>
          <w:marBottom w:val="0"/>
          <w:divBdr>
            <w:top w:val="none" w:sz="0" w:space="0" w:color="auto"/>
            <w:left w:val="none" w:sz="0" w:space="0" w:color="auto"/>
            <w:bottom w:val="none" w:sz="0" w:space="0" w:color="auto"/>
            <w:right w:val="none" w:sz="0" w:space="0" w:color="auto"/>
          </w:divBdr>
        </w:div>
        <w:div w:id="1896743945">
          <w:marLeft w:val="0"/>
          <w:marRight w:val="0"/>
          <w:marTop w:val="0"/>
          <w:marBottom w:val="0"/>
          <w:divBdr>
            <w:top w:val="none" w:sz="0" w:space="0" w:color="auto"/>
            <w:left w:val="none" w:sz="0" w:space="0" w:color="auto"/>
            <w:bottom w:val="none" w:sz="0" w:space="0" w:color="auto"/>
            <w:right w:val="none" w:sz="0" w:space="0" w:color="auto"/>
          </w:divBdr>
        </w:div>
        <w:div w:id="1152285937">
          <w:marLeft w:val="0"/>
          <w:marRight w:val="0"/>
          <w:marTop w:val="0"/>
          <w:marBottom w:val="0"/>
          <w:divBdr>
            <w:top w:val="none" w:sz="0" w:space="0" w:color="auto"/>
            <w:left w:val="none" w:sz="0" w:space="0" w:color="auto"/>
            <w:bottom w:val="none" w:sz="0" w:space="0" w:color="auto"/>
            <w:right w:val="none" w:sz="0" w:space="0" w:color="auto"/>
          </w:divBdr>
        </w:div>
        <w:div w:id="1404330547">
          <w:marLeft w:val="0"/>
          <w:marRight w:val="0"/>
          <w:marTop w:val="0"/>
          <w:marBottom w:val="0"/>
          <w:divBdr>
            <w:top w:val="none" w:sz="0" w:space="0" w:color="auto"/>
            <w:left w:val="none" w:sz="0" w:space="0" w:color="auto"/>
            <w:bottom w:val="none" w:sz="0" w:space="0" w:color="auto"/>
            <w:right w:val="none" w:sz="0" w:space="0" w:color="auto"/>
          </w:divBdr>
        </w:div>
        <w:div w:id="1452289417">
          <w:marLeft w:val="0"/>
          <w:marRight w:val="0"/>
          <w:marTop w:val="0"/>
          <w:marBottom w:val="0"/>
          <w:divBdr>
            <w:top w:val="none" w:sz="0" w:space="0" w:color="auto"/>
            <w:left w:val="none" w:sz="0" w:space="0" w:color="auto"/>
            <w:bottom w:val="none" w:sz="0" w:space="0" w:color="auto"/>
            <w:right w:val="none" w:sz="0" w:space="0" w:color="auto"/>
          </w:divBdr>
        </w:div>
        <w:div w:id="2121759991">
          <w:marLeft w:val="0"/>
          <w:marRight w:val="0"/>
          <w:marTop w:val="0"/>
          <w:marBottom w:val="0"/>
          <w:divBdr>
            <w:top w:val="none" w:sz="0" w:space="0" w:color="auto"/>
            <w:left w:val="none" w:sz="0" w:space="0" w:color="auto"/>
            <w:bottom w:val="none" w:sz="0" w:space="0" w:color="auto"/>
            <w:right w:val="none" w:sz="0" w:space="0" w:color="auto"/>
          </w:divBdr>
        </w:div>
        <w:div w:id="1077433111">
          <w:marLeft w:val="0"/>
          <w:marRight w:val="0"/>
          <w:marTop w:val="0"/>
          <w:marBottom w:val="0"/>
          <w:divBdr>
            <w:top w:val="none" w:sz="0" w:space="0" w:color="auto"/>
            <w:left w:val="none" w:sz="0" w:space="0" w:color="auto"/>
            <w:bottom w:val="none" w:sz="0" w:space="0" w:color="auto"/>
            <w:right w:val="none" w:sz="0" w:space="0" w:color="auto"/>
          </w:divBdr>
        </w:div>
        <w:div w:id="695690270">
          <w:marLeft w:val="0"/>
          <w:marRight w:val="0"/>
          <w:marTop w:val="0"/>
          <w:marBottom w:val="0"/>
          <w:divBdr>
            <w:top w:val="none" w:sz="0" w:space="0" w:color="auto"/>
            <w:left w:val="none" w:sz="0" w:space="0" w:color="auto"/>
            <w:bottom w:val="none" w:sz="0" w:space="0" w:color="auto"/>
            <w:right w:val="none" w:sz="0" w:space="0" w:color="auto"/>
          </w:divBdr>
        </w:div>
        <w:div w:id="1737314390">
          <w:marLeft w:val="0"/>
          <w:marRight w:val="0"/>
          <w:marTop w:val="0"/>
          <w:marBottom w:val="0"/>
          <w:divBdr>
            <w:top w:val="none" w:sz="0" w:space="0" w:color="auto"/>
            <w:left w:val="none" w:sz="0" w:space="0" w:color="auto"/>
            <w:bottom w:val="none" w:sz="0" w:space="0" w:color="auto"/>
            <w:right w:val="none" w:sz="0" w:space="0" w:color="auto"/>
          </w:divBdr>
        </w:div>
        <w:div w:id="285284293">
          <w:marLeft w:val="0"/>
          <w:marRight w:val="0"/>
          <w:marTop w:val="0"/>
          <w:marBottom w:val="0"/>
          <w:divBdr>
            <w:top w:val="none" w:sz="0" w:space="0" w:color="auto"/>
            <w:left w:val="none" w:sz="0" w:space="0" w:color="auto"/>
            <w:bottom w:val="none" w:sz="0" w:space="0" w:color="auto"/>
            <w:right w:val="none" w:sz="0" w:space="0" w:color="auto"/>
          </w:divBdr>
        </w:div>
        <w:div w:id="1936480507">
          <w:marLeft w:val="0"/>
          <w:marRight w:val="0"/>
          <w:marTop w:val="0"/>
          <w:marBottom w:val="0"/>
          <w:divBdr>
            <w:top w:val="none" w:sz="0" w:space="0" w:color="auto"/>
            <w:left w:val="none" w:sz="0" w:space="0" w:color="auto"/>
            <w:bottom w:val="none" w:sz="0" w:space="0" w:color="auto"/>
            <w:right w:val="none" w:sz="0" w:space="0" w:color="auto"/>
          </w:divBdr>
        </w:div>
        <w:div w:id="905995912">
          <w:marLeft w:val="0"/>
          <w:marRight w:val="0"/>
          <w:marTop w:val="0"/>
          <w:marBottom w:val="0"/>
          <w:divBdr>
            <w:top w:val="none" w:sz="0" w:space="0" w:color="auto"/>
            <w:left w:val="none" w:sz="0" w:space="0" w:color="auto"/>
            <w:bottom w:val="none" w:sz="0" w:space="0" w:color="auto"/>
            <w:right w:val="none" w:sz="0" w:space="0" w:color="auto"/>
          </w:divBdr>
        </w:div>
        <w:div w:id="334765591">
          <w:marLeft w:val="0"/>
          <w:marRight w:val="0"/>
          <w:marTop w:val="0"/>
          <w:marBottom w:val="0"/>
          <w:divBdr>
            <w:top w:val="none" w:sz="0" w:space="0" w:color="auto"/>
            <w:left w:val="none" w:sz="0" w:space="0" w:color="auto"/>
            <w:bottom w:val="none" w:sz="0" w:space="0" w:color="auto"/>
            <w:right w:val="none" w:sz="0" w:space="0" w:color="auto"/>
          </w:divBdr>
        </w:div>
        <w:div w:id="2068335367">
          <w:marLeft w:val="0"/>
          <w:marRight w:val="0"/>
          <w:marTop w:val="0"/>
          <w:marBottom w:val="0"/>
          <w:divBdr>
            <w:top w:val="none" w:sz="0" w:space="0" w:color="auto"/>
            <w:left w:val="none" w:sz="0" w:space="0" w:color="auto"/>
            <w:bottom w:val="none" w:sz="0" w:space="0" w:color="auto"/>
            <w:right w:val="none" w:sz="0" w:space="0" w:color="auto"/>
          </w:divBdr>
        </w:div>
        <w:div w:id="1907691397">
          <w:marLeft w:val="0"/>
          <w:marRight w:val="0"/>
          <w:marTop w:val="0"/>
          <w:marBottom w:val="0"/>
          <w:divBdr>
            <w:top w:val="none" w:sz="0" w:space="0" w:color="auto"/>
            <w:left w:val="none" w:sz="0" w:space="0" w:color="auto"/>
            <w:bottom w:val="none" w:sz="0" w:space="0" w:color="auto"/>
            <w:right w:val="none" w:sz="0" w:space="0" w:color="auto"/>
          </w:divBdr>
        </w:div>
        <w:div w:id="1719472512">
          <w:marLeft w:val="0"/>
          <w:marRight w:val="0"/>
          <w:marTop w:val="0"/>
          <w:marBottom w:val="0"/>
          <w:divBdr>
            <w:top w:val="none" w:sz="0" w:space="0" w:color="auto"/>
            <w:left w:val="none" w:sz="0" w:space="0" w:color="auto"/>
            <w:bottom w:val="none" w:sz="0" w:space="0" w:color="auto"/>
            <w:right w:val="none" w:sz="0" w:space="0" w:color="auto"/>
          </w:divBdr>
        </w:div>
        <w:div w:id="2076586124">
          <w:marLeft w:val="0"/>
          <w:marRight w:val="0"/>
          <w:marTop w:val="0"/>
          <w:marBottom w:val="0"/>
          <w:divBdr>
            <w:top w:val="none" w:sz="0" w:space="0" w:color="auto"/>
            <w:left w:val="none" w:sz="0" w:space="0" w:color="auto"/>
            <w:bottom w:val="none" w:sz="0" w:space="0" w:color="auto"/>
            <w:right w:val="none" w:sz="0" w:space="0" w:color="auto"/>
          </w:divBdr>
        </w:div>
        <w:div w:id="306476480">
          <w:marLeft w:val="0"/>
          <w:marRight w:val="0"/>
          <w:marTop w:val="0"/>
          <w:marBottom w:val="0"/>
          <w:divBdr>
            <w:top w:val="none" w:sz="0" w:space="0" w:color="auto"/>
            <w:left w:val="none" w:sz="0" w:space="0" w:color="auto"/>
            <w:bottom w:val="none" w:sz="0" w:space="0" w:color="auto"/>
            <w:right w:val="none" w:sz="0" w:space="0" w:color="auto"/>
          </w:divBdr>
        </w:div>
        <w:div w:id="2026977226">
          <w:marLeft w:val="0"/>
          <w:marRight w:val="0"/>
          <w:marTop w:val="0"/>
          <w:marBottom w:val="0"/>
          <w:divBdr>
            <w:top w:val="none" w:sz="0" w:space="0" w:color="auto"/>
            <w:left w:val="none" w:sz="0" w:space="0" w:color="auto"/>
            <w:bottom w:val="none" w:sz="0" w:space="0" w:color="auto"/>
            <w:right w:val="none" w:sz="0" w:space="0" w:color="auto"/>
          </w:divBdr>
        </w:div>
        <w:div w:id="1702975261">
          <w:marLeft w:val="0"/>
          <w:marRight w:val="0"/>
          <w:marTop w:val="0"/>
          <w:marBottom w:val="0"/>
          <w:divBdr>
            <w:top w:val="none" w:sz="0" w:space="0" w:color="auto"/>
            <w:left w:val="none" w:sz="0" w:space="0" w:color="auto"/>
            <w:bottom w:val="none" w:sz="0" w:space="0" w:color="auto"/>
            <w:right w:val="none" w:sz="0" w:space="0" w:color="auto"/>
          </w:divBdr>
        </w:div>
        <w:div w:id="282345831">
          <w:marLeft w:val="0"/>
          <w:marRight w:val="0"/>
          <w:marTop w:val="0"/>
          <w:marBottom w:val="0"/>
          <w:divBdr>
            <w:top w:val="none" w:sz="0" w:space="0" w:color="auto"/>
            <w:left w:val="none" w:sz="0" w:space="0" w:color="auto"/>
            <w:bottom w:val="none" w:sz="0" w:space="0" w:color="auto"/>
            <w:right w:val="none" w:sz="0" w:space="0" w:color="auto"/>
          </w:divBdr>
        </w:div>
        <w:div w:id="894853553">
          <w:marLeft w:val="0"/>
          <w:marRight w:val="0"/>
          <w:marTop w:val="0"/>
          <w:marBottom w:val="0"/>
          <w:divBdr>
            <w:top w:val="none" w:sz="0" w:space="0" w:color="auto"/>
            <w:left w:val="none" w:sz="0" w:space="0" w:color="auto"/>
            <w:bottom w:val="none" w:sz="0" w:space="0" w:color="auto"/>
            <w:right w:val="none" w:sz="0" w:space="0" w:color="auto"/>
          </w:divBdr>
        </w:div>
        <w:div w:id="1442534082">
          <w:marLeft w:val="0"/>
          <w:marRight w:val="0"/>
          <w:marTop w:val="0"/>
          <w:marBottom w:val="0"/>
          <w:divBdr>
            <w:top w:val="none" w:sz="0" w:space="0" w:color="auto"/>
            <w:left w:val="none" w:sz="0" w:space="0" w:color="auto"/>
            <w:bottom w:val="none" w:sz="0" w:space="0" w:color="auto"/>
            <w:right w:val="none" w:sz="0" w:space="0" w:color="auto"/>
          </w:divBdr>
        </w:div>
        <w:div w:id="232862002">
          <w:marLeft w:val="0"/>
          <w:marRight w:val="0"/>
          <w:marTop w:val="0"/>
          <w:marBottom w:val="0"/>
          <w:divBdr>
            <w:top w:val="none" w:sz="0" w:space="0" w:color="auto"/>
            <w:left w:val="none" w:sz="0" w:space="0" w:color="auto"/>
            <w:bottom w:val="none" w:sz="0" w:space="0" w:color="auto"/>
            <w:right w:val="none" w:sz="0" w:space="0" w:color="auto"/>
          </w:divBdr>
        </w:div>
        <w:div w:id="1898081072">
          <w:marLeft w:val="0"/>
          <w:marRight w:val="0"/>
          <w:marTop w:val="0"/>
          <w:marBottom w:val="0"/>
          <w:divBdr>
            <w:top w:val="none" w:sz="0" w:space="0" w:color="auto"/>
            <w:left w:val="none" w:sz="0" w:space="0" w:color="auto"/>
            <w:bottom w:val="none" w:sz="0" w:space="0" w:color="auto"/>
            <w:right w:val="none" w:sz="0" w:space="0" w:color="auto"/>
          </w:divBdr>
        </w:div>
        <w:div w:id="1232159100">
          <w:marLeft w:val="0"/>
          <w:marRight w:val="0"/>
          <w:marTop w:val="0"/>
          <w:marBottom w:val="0"/>
          <w:divBdr>
            <w:top w:val="none" w:sz="0" w:space="0" w:color="auto"/>
            <w:left w:val="none" w:sz="0" w:space="0" w:color="auto"/>
            <w:bottom w:val="none" w:sz="0" w:space="0" w:color="auto"/>
            <w:right w:val="none" w:sz="0" w:space="0" w:color="auto"/>
          </w:divBdr>
        </w:div>
        <w:div w:id="1560020106">
          <w:marLeft w:val="0"/>
          <w:marRight w:val="0"/>
          <w:marTop w:val="0"/>
          <w:marBottom w:val="0"/>
          <w:divBdr>
            <w:top w:val="none" w:sz="0" w:space="0" w:color="auto"/>
            <w:left w:val="none" w:sz="0" w:space="0" w:color="auto"/>
            <w:bottom w:val="none" w:sz="0" w:space="0" w:color="auto"/>
            <w:right w:val="none" w:sz="0" w:space="0" w:color="auto"/>
          </w:divBdr>
        </w:div>
        <w:div w:id="709886302">
          <w:marLeft w:val="0"/>
          <w:marRight w:val="0"/>
          <w:marTop w:val="0"/>
          <w:marBottom w:val="0"/>
          <w:divBdr>
            <w:top w:val="none" w:sz="0" w:space="0" w:color="auto"/>
            <w:left w:val="none" w:sz="0" w:space="0" w:color="auto"/>
            <w:bottom w:val="none" w:sz="0" w:space="0" w:color="auto"/>
            <w:right w:val="none" w:sz="0" w:space="0" w:color="auto"/>
          </w:divBdr>
        </w:div>
        <w:div w:id="241532175">
          <w:marLeft w:val="0"/>
          <w:marRight w:val="0"/>
          <w:marTop w:val="0"/>
          <w:marBottom w:val="0"/>
          <w:divBdr>
            <w:top w:val="none" w:sz="0" w:space="0" w:color="auto"/>
            <w:left w:val="none" w:sz="0" w:space="0" w:color="auto"/>
            <w:bottom w:val="none" w:sz="0" w:space="0" w:color="auto"/>
            <w:right w:val="none" w:sz="0" w:space="0" w:color="auto"/>
          </w:divBdr>
        </w:div>
        <w:div w:id="1183401790">
          <w:marLeft w:val="0"/>
          <w:marRight w:val="0"/>
          <w:marTop w:val="0"/>
          <w:marBottom w:val="0"/>
          <w:divBdr>
            <w:top w:val="none" w:sz="0" w:space="0" w:color="auto"/>
            <w:left w:val="none" w:sz="0" w:space="0" w:color="auto"/>
            <w:bottom w:val="none" w:sz="0" w:space="0" w:color="auto"/>
            <w:right w:val="none" w:sz="0" w:space="0" w:color="auto"/>
          </w:divBdr>
        </w:div>
        <w:div w:id="656417729">
          <w:marLeft w:val="0"/>
          <w:marRight w:val="0"/>
          <w:marTop w:val="0"/>
          <w:marBottom w:val="0"/>
          <w:divBdr>
            <w:top w:val="none" w:sz="0" w:space="0" w:color="auto"/>
            <w:left w:val="none" w:sz="0" w:space="0" w:color="auto"/>
            <w:bottom w:val="none" w:sz="0" w:space="0" w:color="auto"/>
            <w:right w:val="none" w:sz="0" w:space="0" w:color="auto"/>
          </w:divBdr>
        </w:div>
        <w:div w:id="790131274">
          <w:marLeft w:val="0"/>
          <w:marRight w:val="0"/>
          <w:marTop w:val="0"/>
          <w:marBottom w:val="0"/>
          <w:divBdr>
            <w:top w:val="none" w:sz="0" w:space="0" w:color="auto"/>
            <w:left w:val="none" w:sz="0" w:space="0" w:color="auto"/>
            <w:bottom w:val="none" w:sz="0" w:space="0" w:color="auto"/>
            <w:right w:val="none" w:sz="0" w:space="0" w:color="auto"/>
          </w:divBdr>
        </w:div>
        <w:div w:id="417024146">
          <w:marLeft w:val="0"/>
          <w:marRight w:val="0"/>
          <w:marTop w:val="0"/>
          <w:marBottom w:val="0"/>
          <w:divBdr>
            <w:top w:val="none" w:sz="0" w:space="0" w:color="auto"/>
            <w:left w:val="none" w:sz="0" w:space="0" w:color="auto"/>
            <w:bottom w:val="none" w:sz="0" w:space="0" w:color="auto"/>
            <w:right w:val="none" w:sz="0" w:space="0" w:color="auto"/>
          </w:divBdr>
        </w:div>
        <w:div w:id="736902669">
          <w:marLeft w:val="0"/>
          <w:marRight w:val="0"/>
          <w:marTop w:val="0"/>
          <w:marBottom w:val="0"/>
          <w:divBdr>
            <w:top w:val="none" w:sz="0" w:space="0" w:color="auto"/>
            <w:left w:val="none" w:sz="0" w:space="0" w:color="auto"/>
            <w:bottom w:val="none" w:sz="0" w:space="0" w:color="auto"/>
            <w:right w:val="none" w:sz="0" w:space="0" w:color="auto"/>
          </w:divBdr>
        </w:div>
        <w:div w:id="425463064">
          <w:marLeft w:val="0"/>
          <w:marRight w:val="0"/>
          <w:marTop w:val="0"/>
          <w:marBottom w:val="0"/>
          <w:divBdr>
            <w:top w:val="none" w:sz="0" w:space="0" w:color="auto"/>
            <w:left w:val="none" w:sz="0" w:space="0" w:color="auto"/>
            <w:bottom w:val="none" w:sz="0" w:space="0" w:color="auto"/>
            <w:right w:val="none" w:sz="0" w:space="0" w:color="auto"/>
          </w:divBdr>
        </w:div>
        <w:div w:id="1298296285">
          <w:marLeft w:val="0"/>
          <w:marRight w:val="0"/>
          <w:marTop w:val="0"/>
          <w:marBottom w:val="0"/>
          <w:divBdr>
            <w:top w:val="none" w:sz="0" w:space="0" w:color="auto"/>
            <w:left w:val="none" w:sz="0" w:space="0" w:color="auto"/>
            <w:bottom w:val="none" w:sz="0" w:space="0" w:color="auto"/>
            <w:right w:val="none" w:sz="0" w:space="0" w:color="auto"/>
          </w:divBdr>
        </w:div>
        <w:div w:id="1678073178">
          <w:marLeft w:val="0"/>
          <w:marRight w:val="0"/>
          <w:marTop w:val="0"/>
          <w:marBottom w:val="0"/>
          <w:divBdr>
            <w:top w:val="none" w:sz="0" w:space="0" w:color="auto"/>
            <w:left w:val="none" w:sz="0" w:space="0" w:color="auto"/>
            <w:bottom w:val="none" w:sz="0" w:space="0" w:color="auto"/>
            <w:right w:val="none" w:sz="0" w:space="0" w:color="auto"/>
          </w:divBdr>
        </w:div>
        <w:div w:id="1665356364">
          <w:marLeft w:val="0"/>
          <w:marRight w:val="0"/>
          <w:marTop w:val="0"/>
          <w:marBottom w:val="0"/>
          <w:divBdr>
            <w:top w:val="none" w:sz="0" w:space="0" w:color="auto"/>
            <w:left w:val="none" w:sz="0" w:space="0" w:color="auto"/>
            <w:bottom w:val="none" w:sz="0" w:space="0" w:color="auto"/>
            <w:right w:val="none" w:sz="0" w:space="0" w:color="auto"/>
          </w:divBdr>
        </w:div>
        <w:div w:id="1554654798">
          <w:marLeft w:val="0"/>
          <w:marRight w:val="0"/>
          <w:marTop w:val="0"/>
          <w:marBottom w:val="0"/>
          <w:divBdr>
            <w:top w:val="none" w:sz="0" w:space="0" w:color="auto"/>
            <w:left w:val="none" w:sz="0" w:space="0" w:color="auto"/>
            <w:bottom w:val="none" w:sz="0" w:space="0" w:color="auto"/>
            <w:right w:val="none" w:sz="0" w:space="0" w:color="auto"/>
          </w:divBdr>
        </w:div>
        <w:div w:id="251403015">
          <w:marLeft w:val="0"/>
          <w:marRight w:val="0"/>
          <w:marTop w:val="0"/>
          <w:marBottom w:val="0"/>
          <w:divBdr>
            <w:top w:val="none" w:sz="0" w:space="0" w:color="auto"/>
            <w:left w:val="none" w:sz="0" w:space="0" w:color="auto"/>
            <w:bottom w:val="none" w:sz="0" w:space="0" w:color="auto"/>
            <w:right w:val="none" w:sz="0" w:space="0" w:color="auto"/>
          </w:divBdr>
        </w:div>
        <w:div w:id="1722172018">
          <w:marLeft w:val="0"/>
          <w:marRight w:val="0"/>
          <w:marTop w:val="0"/>
          <w:marBottom w:val="0"/>
          <w:divBdr>
            <w:top w:val="none" w:sz="0" w:space="0" w:color="auto"/>
            <w:left w:val="none" w:sz="0" w:space="0" w:color="auto"/>
            <w:bottom w:val="none" w:sz="0" w:space="0" w:color="auto"/>
            <w:right w:val="none" w:sz="0" w:space="0" w:color="auto"/>
          </w:divBdr>
        </w:div>
        <w:div w:id="507913331">
          <w:marLeft w:val="0"/>
          <w:marRight w:val="0"/>
          <w:marTop w:val="0"/>
          <w:marBottom w:val="0"/>
          <w:divBdr>
            <w:top w:val="none" w:sz="0" w:space="0" w:color="auto"/>
            <w:left w:val="none" w:sz="0" w:space="0" w:color="auto"/>
            <w:bottom w:val="none" w:sz="0" w:space="0" w:color="auto"/>
            <w:right w:val="none" w:sz="0" w:space="0" w:color="auto"/>
          </w:divBdr>
        </w:div>
        <w:div w:id="1541866937">
          <w:marLeft w:val="0"/>
          <w:marRight w:val="0"/>
          <w:marTop w:val="0"/>
          <w:marBottom w:val="0"/>
          <w:divBdr>
            <w:top w:val="none" w:sz="0" w:space="0" w:color="auto"/>
            <w:left w:val="none" w:sz="0" w:space="0" w:color="auto"/>
            <w:bottom w:val="none" w:sz="0" w:space="0" w:color="auto"/>
            <w:right w:val="none" w:sz="0" w:space="0" w:color="auto"/>
          </w:divBdr>
        </w:div>
        <w:div w:id="295305694">
          <w:marLeft w:val="0"/>
          <w:marRight w:val="0"/>
          <w:marTop w:val="0"/>
          <w:marBottom w:val="0"/>
          <w:divBdr>
            <w:top w:val="none" w:sz="0" w:space="0" w:color="auto"/>
            <w:left w:val="none" w:sz="0" w:space="0" w:color="auto"/>
            <w:bottom w:val="none" w:sz="0" w:space="0" w:color="auto"/>
            <w:right w:val="none" w:sz="0" w:space="0" w:color="auto"/>
          </w:divBdr>
        </w:div>
        <w:div w:id="691759434">
          <w:marLeft w:val="0"/>
          <w:marRight w:val="0"/>
          <w:marTop w:val="0"/>
          <w:marBottom w:val="0"/>
          <w:divBdr>
            <w:top w:val="none" w:sz="0" w:space="0" w:color="auto"/>
            <w:left w:val="none" w:sz="0" w:space="0" w:color="auto"/>
            <w:bottom w:val="none" w:sz="0" w:space="0" w:color="auto"/>
            <w:right w:val="none" w:sz="0" w:space="0" w:color="auto"/>
          </w:divBdr>
        </w:div>
        <w:div w:id="1649898124">
          <w:marLeft w:val="0"/>
          <w:marRight w:val="0"/>
          <w:marTop w:val="0"/>
          <w:marBottom w:val="0"/>
          <w:divBdr>
            <w:top w:val="none" w:sz="0" w:space="0" w:color="auto"/>
            <w:left w:val="none" w:sz="0" w:space="0" w:color="auto"/>
            <w:bottom w:val="none" w:sz="0" w:space="0" w:color="auto"/>
            <w:right w:val="none" w:sz="0" w:space="0" w:color="auto"/>
          </w:divBdr>
        </w:div>
        <w:div w:id="559562594">
          <w:marLeft w:val="0"/>
          <w:marRight w:val="0"/>
          <w:marTop w:val="0"/>
          <w:marBottom w:val="0"/>
          <w:divBdr>
            <w:top w:val="none" w:sz="0" w:space="0" w:color="auto"/>
            <w:left w:val="none" w:sz="0" w:space="0" w:color="auto"/>
            <w:bottom w:val="none" w:sz="0" w:space="0" w:color="auto"/>
            <w:right w:val="none" w:sz="0" w:space="0" w:color="auto"/>
          </w:divBdr>
        </w:div>
        <w:div w:id="572201355">
          <w:marLeft w:val="0"/>
          <w:marRight w:val="0"/>
          <w:marTop w:val="0"/>
          <w:marBottom w:val="0"/>
          <w:divBdr>
            <w:top w:val="none" w:sz="0" w:space="0" w:color="auto"/>
            <w:left w:val="none" w:sz="0" w:space="0" w:color="auto"/>
            <w:bottom w:val="none" w:sz="0" w:space="0" w:color="auto"/>
            <w:right w:val="none" w:sz="0" w:space="0" w:color="auto"/>
          </w:divBdr>
        </w:div>
        <w:div w:id="24451821">
          <w:marLeft w:val="0"/>
          <w:marRight w:val="0"/>
          <w:marTop w:val="0"/>
          <w:marBottom w:val="0"/>
          <w:divBdr>
            <w:top w:val="none" w:sz="0" w:space="0" w:color="auto"/>
            <w:left w:val="none" w:sz="0" w:space="0" w:color="auto"/>
            <w:bottom w:val="none" w:sz="0" w:space="0" w:color="auto"/>
            <w:right w:val="none" w:sz="0" w:space="0" w:color="auto"/>
          </w:divBdr>
        </w:div>
        <w:div w:id="167797511">
          <w:marLeft w:val="0"/>
          <w:marRight w:val="0"/>
          <w:marTop w:val="0"/>
          <w:marBottom w:val="0"/>
          <w:divBdr>
            <w:top w:val="none" w:sz="0" w:space="0" w:color="auto"/>
            <w:left w:val="none" w:sz="0" w:space="0" w:color="auto"/>
            <w:bottom w:val="none" w:sz="0" w:space="0" w:color="auto"/>
            <w:right w:val="none" w:sz="0" w:space="0" w:color="auto"/>
          </w:divBdr>
        </w:div>
        <w:div w:id="767852050">
          <w:marLeft w:val="0"/>
          <w:marRight w:val="0"/>
          <w:marTop w:val="0"/>
          <w:marBottom w:val="0"/>
          <w:divBdr>
            <w:top w:val="none" w:sz="0" w:space="0" w:color="auto"/>
            <w:left w:val="none" w:sz="0" w:space="0" w:color="auto"/>
            <w:bottom w:val="none" w:sz="0" w:space="0" w:color="auto"/>
            <w:right w:val="none" w:sz="0" w:space="0" w:color="auto"/>
          </w:divBdr>
        </w:div>
        <w:div w:id="720133734">
          <w:marLeft w:val="0"/>
          <w:marRight w:val="0"/>
          <w:marTop w:val="0"/>
          <w:marBottom w:val="0"/>
          <w:divBdr>
            <w:top w:val="none" w:sz="0" w:space="0" w:color="auto"/>
            <w:left w:val="none" w:sz="0" w:space="0" w:color="auto"/>
            <w:bottom w:val="none" w:sz="0" w:space="0" w:color="auto"/>
            <w:right w:val="none" w:sz="0" w:space="0" w:color="auto"/>
          </w:divBdr>
        </w:div>
        <w:div w:id="340401280">
          <w:marLeft w:val="0"/>
          <w:marRight w:val="0"/>
          <w:marTop w:val="0"/>
          <w:marBottom w:val="0"/>
          <w:divBdr>
            <w:top w:val="none" w:sz="0" w:space="0" w:color="auto"/>
            <w:left w:val="none" w:sz="0" w:space="0" w:color="auto"/>
            <w:bottom w:val="none" w:sz="0" w:space="0" w:color="auto"/>
            <w:right w:val="none" w:sz="0" w:space="0" w:color="auto"/>
          </w:divBdr>
        </w:div>
        <w:div w:id="1703745213">
          <w:marLeft w:val="0"/>
          <w:marRight w:val="0"/>
          <w:marTop w:val="0"/>
          <w:marBottom w:val="0"/>
          <w:divBdr>
            <w:top w:val="none" w:sz="0" w:space="0" w:color="auto"/>
            <w:left w:val="none" w:sz="0" w:space="0" w:color="auto"/>
            <w:bottom w:val="none" w:sz="0" w:space="0" w:color="auto"/>
            <w:right w:val="none" w:sz="0" w:space="0" w:color="auto"/>
          </w:divBdr>
        </w:div>
        <w:div w:id="1516920222">
          <w:marLeft w:val="0"/>
          <w:marRight w:val="0"/>
          <w:marTop w:val="0"/>
          <w:marBottom w:val="0"/>
          <w:divBdr>
            <w:top w:val="none" w:sz="0" w:space="0" w:color="auto"/>
            <w:left w:val="none" w:sz="0" w:space="0" w:color="auto"/>
            <w:bottom w:val="none" w:sz="0" w:space="0" w:color="auto"/>
            <w:right w:val="none" w:sz="0" w:space="0" w:color="auto"/>
          </w:divBdr>
        </w:div>
        <w:div w:id="371878808">
          <w:marLeft w:val="0"/>
          <w:marRight w:val="0"/>
          <w:marTop w:val="0"/>
          <w:marBottom w:val="0"/>
          <w:divBdr>
            <w:top w:val="none" w:sz="0" w:space="0" w:color="auto"/>
            <w:left w:val="none" w:sz="0" w:space="0" w:color="auto"/>
            <w:bottom w:val="none" w:sz="0" w:space="0" w:color="auto"/>
            <w:right w:val="none" w:sz="0" w:space="0" w:color="auto"/>
          </w:divBdr>
        </w:div>
        <w:div w:id="1502816477">
          <w:marLeft w:val="0"/>
          <w:marRight w:val="0"/>
          <w:marTop w:val="0"/>
          <w:marBottom w:val="0"/>
          <w:divBdr>
            <w:top w:val="none" w:sz="0" w:space="0" w:color="auto"/>
            <w:left w:val="none" w:sz="0" w:space="0" w:color="auto"/>
            <w:bottom w:val="none" w:sz="0" w:space="0" w:color="auto"/>
            <w:right w:val="none" w:sz="0" w:space="0" w:color="auto"/>
          </w:divBdr>
        </w:div>
        <w:div w:id="852914110">
          <w:marLeft w:val="0"/>
          <w:marRight w:val="0"/>
          <w:marTop w:val="0"/>
          <w:marBottom w:val="0"/>
          <w:divBdr>
            <w:top w:val="none" w:sz="0" w:space="0" w:color="auto"/>
            <w:left w:val="none" w:sz="0" w:space="0" w:color="auto"/>
            <w:bottom w:val="none" w:sz="0" w:space="0" w:color="auto"/>
            <w:right w:val="none" w:sz="0" w:space="0" w:color="auto"/>
          </w:divBdr>
        </w:div>
        <w:div w:id="2057460789">
          <w:marLeft w:val="0"/>
          <w:marRight w:val="0"/>
          <w:marTop w:val="0"/>
          <w:marBottom w:val="0"/>
          <w:divBdr>
            <w:top w:val="none" w:sz="0" w:space="0" w:color="auto"/>
            <w:left w:val="none" w:sz="0" w:space="0" w:color="auto"/>
            <w:bottom w:val="none" w:sz="0" w:space="0" w:color="auto"/>
            <w:right w:val="none" w:sz="0" w:space="0" w:color="auto"/>
          </w:divBdr>
        </w:div>
        <w:div w:id="267277449">
          <w:marLeft w:val="0"/>
          <w:marRight w:val="0"/>
          <w:marTop w:val="0"/>
          <w:marBottom w:val="0"/>
          <w:divBdr>
            <w:top w:val="none" w:sz="0" w:space="0" w:color="auto"/>
            <w:left w:val="none" w:sz="0" w:space="0" w:color="auto"/>
            <w:bottom w:val="none" w:sz="0" w:space="0" w:color="auto"/>
            <w:right w:val="none" w:sz="0" w:space="0" w:color="auto"/>
          </w:divBdr>
        </w:div>
        <w:div w:id="672143331">
          <w:marLeft w:val="0"/>
          <w:marRight w:val="0"/>
          <w:marTop w:val="0"/>
          <w:marBottom w:val="0"/>
          <w:divBdr>
            <w:top w:val="none" w:sz="0" w:space="0" w:color="auto"/>
            <w:left w:val="none" w:sz="0" w:space="0" w:color="auto"/>
            <w:bottom w:val="none" w:sz="0" w:space="0" w:color="auto"/>
            <w:right w:val="none" w:sz="0" w:space="0" w:color="auto"/>
          </w:divBdr>
        </w:div>
        <w:div w:id="1618102615">
          <w:marLeft w:val="0"/>
          <w:marRight w:val="0"/>
          <w:marTop w:val="0"/>
          <w:marBottom w:val="0"/>
          <w:divBdr>
            <w:top w:val="none" w:sz="0" w:space="0" w:color="auto"/>
            <w:left w:val="none" w:sz="0" w:space="0" w:color="auto"/>
            <w:bottom w:val="none" w:sz="0" w:space="0" w:color="auto"/>
            <w:right w:val="none" w:sz="0" w:space="0" w:color="auto"/>
          </w:divBdr>
        </w:div>
        <w:div w:id="921990584">
          <w:marLeft w:val="0"/>
          <w:marRight w:val="0"/>
          <w:marTop w:val="0"/>
          <w:marBottom w:val="0"/>
          <w:divBdr>
            <w:top w:val="none" w:sz="0" w:space="0" w:color="auto"/>
            <w:left w:val="none" w:sz="0" w:space="0" w:color="auto"/>
            <w:bottom w:val="none" w:sz="0" w:space="0" w:color="auto"/>
            <w:right w:val="none" w:sz="0" w:space="0" w:color="auto"/>
          </w:divBdr>
        </w:div>
        <w:div w:id="847214753">
          <w:marLeft w:val="0"/>
          <w:marRight w:val="0"/>
          <w:marTop w:val="0"/>
          <w:marBottom w:val="0"/>
          <w:divBdr>
            <w:top w:val="none" w:sz="0" w:space="0" w:color="auto"/>
            <w:left w:val="none" w:sz="0" w:space="0" w:color="auto"/>
            <w:bottom w:val="none" w:sz="0" w:space="0" w:color="auto"/>
            <w:right w:val="none" w:sz="0" w:space="0" w:color="auto"/>
          </w:divBdr>
        </w:div>
        <w:div w:id="1910534451">
          <w:marLeft w:val="0"/>
          <w:marRight w:val="0"/>
          <w:marTop w:val="0"/>
          <w:marBottom w:val="0"/>
          <w:divBdr>
            <w:top w:val="none" w:sz="0" w:space="0" w:color="auto"/>
            <w:left w:val="none" w:sz="0" w:space="0" w:color="auto"/>
            <w:bottom w:val="none" w:sz="0" w:space="0" w:color="auto"/>
            <w:right w:val="none" w:sz="0" w:space="0" w:color="auto"/>
          </w:divBdr>
        </w:div>
        <w:div w:id="1702320676">
          <w:marLeft w:val="0"/>
          <w:marRight w:val="0"/>
          <w:marTop w:val="0"/>
          <w:marBottom w:val="0"/>
          <w:divBdr>
            <w:top w:val="none" w:sz="0" w:space="0" w:color="auto"/>
            <w:left w:val="none" w:sz="0" w:space="0" w:color="auto"/>
            <w:bottom w:val="none" w:sz="0" w:space="0" w:color="auto"/>
            <w:right w:val="none" w:sz="0" w:space="0" w:color="auto"/>
          </w:divBdr>
        </w:div>
        <w:div w:id="833837452">
          <w:marLeft w:val="0"/>
          <w:marRight w:val="0"/>
          <w:marTop w:val="0"/>
          <w:marBottom w:val="0"/>
          <w:divBdr>
            <w:top w:val="none" w:sz="0" w:space="0" w:color="auto"/>
            <w:left w:val="none" w:sz="0" w:space="0" w:color="auto"/>
            <w:bottom w:val="none" w:sz="0" w:space="0" w:color="auto"/>
            <w:right w:val="none" w:sz="0" w:space="0" w:color="auto"/>
          </w:divBdr>
        </w:div>
        <w:div w:id="2100251061">
          <w:marLeft w:val="0"/>
          <w:marRight w:val="0"/>
          <w:marTop w:val="0"/>
          <w:marBottom w:val="0"/>
          <w:divBdr>
            <w:top w:val="none" w:sz="0" w:space="0" w:color="auto"/>
            <w:left w:val="none" w:sz="0" w:space="0" w:color="auto"/>
            <w:bottom w:val="none" w:sz="0" w:space="0" w:color="auto"/>
            <w:right w:val="none" w:sz="0" w:space="0" w:color="auto"/>
          </w:divBdr>
        </w:div>
        <w:div w:id="1003556222">
          <w:marLeft w:val="0"/>
          <w:marRight w:val="0"/>
          <w:marTop w:val="0"/>
          <w:marBottom w:val="0"/>
          <w:divBdr>
            <w:top w:val="none" w:sz="0" w:space="0" w:color="auto"/>
            <w:left w:val="none" w:sz="0" w:space="0" w:color="auto"/>
            <w:bottom w:val="none" w:sz="0" w:space="0" w:color="auto"/>
            <w:right w:val="none" w:sz="0" w:space="0" w:color="auto"/>
          </w:divBdr>
        </w:div>
        <w:div w:id="501698380">
          <w:marLeft w:val="0"/>
          <w:marRight w:val="0"/>
          <w:marTop w:val="0"/>
          <w:marBottom w:val="0"/>
          <w:divBdr>
            <w:top w:val="none" w:sz="0" w:space="0" w:color="auto"/>
            <w:left w:val="none" w:sz="0" w:space="0" w:color="auto"/>
            <w:bottom w:val="none" w:sz="0" w:space="0" w:color="auto"/>
            <w:right w:val="none" w:sz="0" w:space="0" w:color="auto"/>
          </w:divBdr>
        </w:div>
        <w:div w:id="1160385697">
          <w:marLeft w:val="0"/>
          <w:marRight w:val="0"/>
          <w:marTop w:val="0"/>
          <w:marBottom w:val="0"/>
          <w:divBdr>
            <w:top w:val="none" w:sz="0" w:space="0" w:color="auto"/>
            <w:left w:val="none" w:sz="0" w:space="0" w:color="auto"/>
            <w:bottom w:val="none" w:sz="0" w:space="0" w:color="auto"/>
            <w:right w:val="none" w:sz="0" w:space="0" w:color="auto"/>
          </w:divBdr>
        </w:div>
        <w:div w:id="1913856500">
          <w:marLeft w:val="0"/>
          <w:marRight w:val="0"/>
          <w:marTop w:val="0"/>
          <w:marBottom w:val="0"/>
          <w:divBdr>
            <w:top w:val="none" w:sz="0" w:space="0" w:color="auto"/>
            <w:left w:val="none" w:sz="0" w:space="0" w:color="auto"/>
            <w:bottom w:val="none" w:sz="0" w:space="0" w:color="auto"/>
            <w:right w:val="none" w:sz="0" w:space="0" w:color="auto"/>
          </w:divBdr>
        </w:div>
        <w:div w:id="720832382">
          <w:marLeft w:val="0"/>
          <w:marRight w:val="0"/>
          <w:marTop w:val="0"/>
          <w:marBottom w:val="0"/>
          <w:divBdr>
            <w:top w:val="none" w:sz="0" w:space="0" w:color="auto"/>
            <w:left w:val="none" w:sz="0" w:space="0" w:color="auto"/>
            <w:bottom w:val="none" w:sz="0" w:space="0" w:color="auto"/>
            <w:right w:val="none" w:sz="0" w:space="0" w:color="auto"/>
          </w:divBdr>
        </w:div>
        <w:div w:id="1694376815">
          <w:marLeft w:val="0"/>
          <w:marRight w:val="0"/>
          <w:marTop w:val="0"/>
          <w:marBottom w:val="0"/>
          <w:divBdr>
            <w:top w:val="none" w:sz="0" w:space="0" w:color="auto"/>
            <w:left w:val="none" w:sz="0" w:space="0" w:color="auto"/>
            <w:bottom w:val="none" w:sz="0" w:space="0" w:color="auto"/>
            <w:right w:val="none" w:sz="0" w:space="0" w:color="auto"/>
          </w:divBdr>
        </w:div>
        <w:div w:id="2073694291">
          <w:marLeft w:val="0"/>
          <w:marRight w:val="0"/>
          <w:marTop w:val="0"/>
          <w:marBottom w:val="0"/>
          <w:divBdr>
            <w:top w:val="none" w:sz="0" w:space="0" w:color="auto"/>
            <w:left w:val="none" w:sz="0" w:space="0" w:color="auto"/>
            <w:bottom w:val="none" w:sz="0" w:space="0" w:color="auto"/>
            <w:right w:val="none" w:sz="0" w:space="0" w:color="auto"/>
          </w:divBdr>
        </w:div>
        <w:div w:id="1213031577">
          <w:marLeft w:val="0"/>
          <w:marRight w:val="0"/>
          <w:marTop w:val="0"/>
          <w:marBottom w:val="0"/>
          <w:divBdr>
            <w:top w:val="none" w:sz="0" w:space="0" w:color="auto"/>
            <w:left w:val="none" w:sz="0" w:space="0" w:color="auto"/>
            <w:bottom w:val="none" w:sz="0" w:space="0" w:color="auto"/>
            <w:right w:val="none" w:sz="0" w:space="0" w:color="auto"/>
          </w:divBdr>
        </w:div>
        <w:div w:id="1968200723">
          <w:marLeft w:val="0"/>
          <w:marRight w:val="0"/>
          <w:marTop w:val="0"/>
          <w:marBottom w:val="0"/>
          <w:divBdr>
            <w:top w:val="none" w:sz="0" w:space="0" w:color="auto"/>
            <w:left w:val="none" w:sz="0" w:space="0" w:color="auto"/>
            <w:bottom w:val="none" w:sz="0" w:space="0" w:color="auto"/>
            <w:right w:val="none" w:sz="0" w:space="0" w:color="auto"/>
          </w:divBdr>
        </w:div>
        <w:div w:id="1939169307">
          <w:marLeft w:val="0"/>
          <w:marRight w:val="0"/>
          <w:marTop w:val="0"/>
          <w:marBottom w:val="0"/>
          <w:divBdr>
            <w:top w:val="none" w:sz="0" w:space="0" w:color="auto"/>
            <w:left w:val="none" w:sz="0" w:space="0" w:color="auto"/>
            <w:bottom w:val="none" w:sz="0" w:space="0" w:color="auto"/>
            <w:right w:val="none" w:sz="0" w:space="0" w:color="auto"/>
          </w:divBdr>
        </w:div>
        <w:div w:id="179511712">
          <w:marLeft w:val="0"/>
          <w:marRight w:val="0"/>
          <w:marTop w:val="0"/>
          <w:marBottom w:val="0"/>
          <w:divBdr>
            <w:top w:val="none" w:sz="0" w:space="0" w:color="auto"/>
            <w:left w:val="none" w:sz="0" w:space="0" w:color="auto"/>
            <w:bottom w:val="none" w:sz="0" w:space="0" w:color="auto"/>
            <w:right w:val="none" w:sz="0" w:space="0" w:color="auto"/>
          </w:divBdr>
        </w:div>
        <w:div w:id="2079129780">
          <w:marLeft w:val="0"/>
          <w:marRight w:val="0"/>
          <w:marTop w:val="0"/>
          <w:marBottom w:val="0"/>
          <w:divBdr>
            <w:top w:val="none" w:sz="0" w:space="0" w:color="auto"/>
            <w:left w:val="none" w:sz="0" w:space="0" w:color="auto"/>
            <w:bottom w:val="none" w:sz="0" w:space="0" w:color="auto"/>
            <w:right w:val="none" w:sz="0" w:space="0" w:color="auto"/>
          </w:divBdr>
        </w:div>
        <w:div w:id="90509810">
          <w:marLeft w:val="0"/>
          <w:marRight w:val="0"/>
          <w:marTop w:val="0"/>
          <w:marBottom w:val="0"/>
          <w:divBdr>
            <w:top w:val="none" w:sz="0" w:space="0" w:color="auto"/>
            <w:left w:val="none" w:sz="0" w:space="0" w:color="auto"/>
            <w:bottom w:val="none" w:sz="0" w:space="0" w:color="auto"/>
            <w:right w:val="none" w:sz="0" w:space="0" w:color="auto"/>
          </w:divBdr>
        </w:div>
        <w:div w:id="41634108">
          <w:marLeft w:val="0"/>
          <w:marRight w:val="0"/>
          <w:marTop w:val="0"/>
          <w:marBottom w:val="0"/>
          <w:divBdr>
            <w:top w:val="none" w:sz="0" w:space="0" w:color="auto"/>
            <w:left w:val="none" w:sz="0" w:space="0" w:color="auto"/>
            <w:bottom w:val="none" w:sz="0" w:space="0" w:color="auto"/>
            <w:right w:val="none" w:sz="0" w:space="0" w:color="auto"/>
          </w:divBdr>
        </w:div>
        <w:div w:id="432866940">
          <w:marLeft w:val="0"/>
          <w:marRight w:val="0"/>
          <w:marTop w:val="0"/>
          <w:marBottom w:val="0"/>
          <w:divBdr>
            <w:top w:val="none" w:sz="0" w:space="0" w:color="auto"/>
            <w:left w:val="none" w:sz="0" w:space="0" w:color="auto"/>
            <w:bottom w:val="none" w:sz="0" w:space="0" w:color="auto"/>
            <w:right w:val="none" w:sz="0" w:space="0" w:color="auto"/>
          </w:divBdr>
        </w:div>
        <w:div w:id="1288000746">
          <w:marLeft w:val="0"/>
          <w:marRight w:val="0"/>
          <w:marTop w:val="0"/>
          <w:marBottom w:val="0"/>
          <w:divBdr>
            <w:top w:val="none" w:sz="0" w:space="0" w:color="auto"/>
            <w:left w:val="none" w:sz="0" w:space="0" w:color="auto"/>
            <w:bottom w:val="none" w:sz="0" w:space="0" w:color="auto"/>
            <w:right w:val="none" w:sz="0" w:space="0" w:color="auto"/>
          </w:divBdr>
        </w:div>
        <w:div w:id="667903201">
          <w:marLeft w:val="0"/>
          <w:marRight w:val="0"/>
          <w:marTop w:val="0"/>
          <w:marBottom w:val="0"/>
          <w:divBdr>
            <w:top w:val="none" w:sz="0" w:space="0" w:color="auto"/>
            <w:left w:val="none" w:sz="0" w:space="0" w:color="auto"/>
            <w:bottom w:val="none" w:sz="0" w:space="0" w:color="auto"/>
            <w:right w:val="none" w:sz="0" w:space="0" w:color="auto"/>
          </w:divBdr>
        </w:div>
        <w:div w:id="819273208">
          <w:marLeft w:val="0"/>
          <w:marRight w:val="0"/>
          <w:marTop w:val="0"/>
          <w:marBottom w:val="0"/>
          <w:divBdr>
            <w:top w:val="none" w:sz="0" w:space="0" w:color="auto"/>
            <w:left w:val="none" w:sz="0" w:space="0" w:color="auto"/>
            <w:bottom w:val="none" w:sz="0" w:space="0" w:color="auto"/>
            <w:right w:val="none" w:sz="0" w:space="0" w:color="auto"/>
          </w:divBdr>
        </w:div>
        <w:div w:id="1021469064">
          <w:marLeft w:val="0"/>
          <w:marRight w:val="0"/>
          <w:marTop w:val="0"/>
          <w:marBottom w:val="0"/>
          <w:divBdr>
            <w:top w:val="none" w:sz="0" w:space="0" w:color="auto"/>
            <w:left w:val="none" w:sz="0" w:space="0" w:color="auto"/>
            <w:bottom w:val="none" w:sz="0" w:space="0" w:color="auto"/>
            <w:right w:val="none" w:sz="0" w:space="0" w:color="auto"/>
          </w:divBdr>
        </w:div>
        <w:div w:id="1291742668">
          <w:marLeft w:val="0"/>
          <w:marRight w:val="0"/>
          <w:marTop w:val="0"/>
          <w:marBottom w:val="0"/>
          <w:divBdr>
            <w:top w:val="none" w:sz="0" w:space="0" w:color="auto"/>
            <w:left w:val="none" w:sz="0" w:space="0" w:color="auto"/>
            <w:bottom w:val="none" w:sz="0" w:space="0" w:color="auto"/>
            <w:right w:val="none" w:sz="0" w:space="0" w:color="auto"/>
          </w:divBdr>
        </w:div>
        <w:div w:id="1131629523">
          <w:marLeft w:val="0"/>
          <w:marRight w:val="0"/>
          <w:marTop w:val="0"/>
          <w:marBottom w:val="0"/>
          <w:divBdr>
            <w:top w:val="none" w:sz="0" w:space="0" w:color="auto"/>
            <w:left w:val="none" w:sz="0" w:space="0" w:color="auto"/>
            <w:bottom w:val="none" w:sz="0" w:space="0" w:color="auto"/>
            <w:right w:val="none" w:sz="0" w:space="0" w:color="auto"/>
          </w:divBdr>
        </w:div>
        <w:div w:id="1770391957">
          <w:marLeft w:val="0"/>
          <w:marRight w:val="0"/>
          <w:marTop w:val="0"/>
          <w:marBottom w:val="0"/>
          <w:divBdr>
            <w:top w:val="none" w:sz="0" w:space="0" w:color="auto"/>
            <w:left w:val="none" w:sz="0" w:space="0" w:color="auto"/>
            <w:bottom w:val="none" w:sz="0" w:space="0" w:color="auto"/>
            <w:right w:val="none" w:sz="0" w:space="0" w:color="auto"/>
          </w:divBdr>
        </w:div>
        <w:div w:id="282032477">
          <w:marLeft w:val="0"/>
          <w:marRight w:val="0"/>
          <w:marTop w:val="0"/>
          <w:marBottom w:val="0"/>
          <w:divBdr>
            <w:top w:val="none" w:sz="0" w:space="0" w:color="auto"/>
            <w:left w:val="none" w:sz="0" w:space="0" w:color="auto"/>
            <w:bottom w:val="none" w:sz="0" w:space="0" w:color="auto"/>
            <w:right w:val="none" w:sz="0" w:space="0" w:color="auto"/>
          </w:divBdr>
        </w:div>
        <w:div w:id="296762770">
          <w:marLeft w:val="0"/>
          <w:marRight w:val="0"/>
          <w:marTop w:val="0"/>
          <w:marBottom w:val="0"/>
          <w:divBdr>
            <w:top w:val="none" w:sz="0" w:space="0" w:color="auto"/>
            <w:left w:val="none" w:sz="0" w:space="0" w:color="auto"/>
            <w:bottom w:val="none" w:sz="0" w:space="0" w:color="auto"/>
            <w:right w:val="none" w:sz="0" w:space="0" w:color="auto"/>
          </w:divBdr>
        </w:div>
        <w:div w:id="601840512">
          <w:marLeft w:val="0"/>
          <w:marRight w:val="0"/>
          <w:marTop w:val="0"/>
          <w:marBottom w:val="0"/>
          <w:divBdr>
            <w:top w:val="none" w:sz="0" w:space="0" w:color="auto"/>
            <w:left w:val="none" w:sz="0" w:space="0" w:color="auto"/>
            <w:bottom w:val="none" w:sz="0" w:space="0" w:color="auto"/>
            <w:right w:val="none" w:sz="0" w:space="0" w:color="auto"/>
          </w:divBdr>
        </w:div>
        <w:div w:id="1890340310">
          <w:marLeft w:val="0"/>
          <w:marRight w:val="0"/>
          <w:marTop w:val="0"/>
          <w:marBottom w:val="0"/>
          <w:divBdr>
            <w:top w:val="none" w:sz="0" w:space="0" w:color="auto"/>
            <w:left w:val="none" w:sz="0" w:space="0" w:color="auto"/>
            <w:bottom w:val="none" w:sz="0" w:space="0" w:color="auto"/>
            <w:right w:val="none" w:sz="0" w:space="0" w:color="auto"/>
          </w:divBdr>
        </w:div>
        <w:div w:id="958225053">
          <w:marLeft w:val="0"/>
          <w:marRight w:val="0"/>
          <w:marTop w:val="0"/>
          <w:marBottom w:val="0"/>
          <w:divBdr>
            <w:top w:val="none" w:sz="0" w:space="0" w:color="auto"/>
            <w:left w:val="none" w:sz="0" w:space="0" w:color="auto"/>
            <w:bottom w:val="none" w:sz="0" w:space="0" w:color="auto"/>
            <w:right w:val="none" w:sz="0" w:space="0" w:color="auto"/>
          </w:divBdr>
        </w:div>
        <w:div w:id="1307275163">
          <w:marLeft w:val="0"/>
          <w:marRight w:val="0"/>
          <w:marTop w:val="0"/>
          <w:marBottom w:val="0"/>
          <w:divBdr>
            <w:top w:val="none" w:sz="0" w:space="0" w:color="auto"/>
            <w:left w:val="none" w:sz="0" w:space="0" w:color="auto"/>
            <w:bottom w:val="none" w:sz="0" w:space="0" w:color="auto"/>
            <w:right w:val="none" w:sz="0" w:space="0" w:color="auto"/>
          </w:divBdr>
        </w:div>
        <w:div w:id="890458761">
          <w:marLeft w:val="0"/>
          <w:marRight w:val="0"/>
          <w:marTop w:val="0"/>
          <w:marBottom w:val="0"/>
          <w:divBdr>
            <w:top w:val="none" w:sz="0" w:space="0" w:color="auto"/>
            <w:left w:val="none" w:sz="0" w:space="0" w:color="auto"/>
            <w:bottom w:val="none" w:sz="0" w:space="0" w:color="auto"/>
            <w:right w:val="none" w:sz="0" w:space="0" w:color="auto"/>
          </w:divBdr>
        </w:div>
        <w:div w:id="1772580536">
          <w:marLeft w:val="0"/>
          <w:marRight w:val="0"/>
          <w:marTop w:val="0"/>
          <w:marBottom w:val="0"/>
          <w:divBdr>
            <w:top w:val="none" w:sz="0" w:space="0" w:color="auto"/>
            <w:left w:val="none" w:sz="0" w:space="0" w:color="auto"/>
            <w:bottom w:val="none" w:sz="0" w:space="0" w:color="auto"/>
            <w:right w:val="none" w:sz="0" w:space="0" w:color="auto"/>
          </w:divBdr>
        </w:div>
        <w:div w:id="904948377">
          <w:marLeft w:val="0"/>
          <w:marRight w:val="0"/>
          <w:marTop w:val="0"/>
          <w:marBottom w:val="0"/>
          <w:divBdr>
            <w:top w:val="none" w:sz="0" w:space="0" w:color="auto"/>
            <w:left w:val="none" w:sz="0" w:space="0" w:color="auto"/>
            <w:bottom w:val="none" w:sz="0" w:space="0" w:color="auto"/>
            <w:right w:val="none" w:sz="0" w:space="0" w:color="auto"/>
          </w:divBdr>
        </w:div>
        <w:div w:id="702555343">
          <w:marLeft w:val="0"/>
          <w:marRight w:val="0"/>
          <w:marTop w:val="0"/>
          <w:marBottom w:val="0"/>
          <w:divBdr>
            <w:top w:val="none" w:sz="0" w:space="0" w:color="auto"/>
            <w:left w:val="none" w:sz="0" w:space="0" w:color="auto"/>
            <w:bottom w:val="none" w:sz="0" w:space="0" w:color="auto"/>
            <w:right w:val="none" w:sz="0" w:space="0" w:color="auto"/>
          </w:divBdr>
        </w:div>
        <w:div w:id="622611909">
          <w:marLeft w:val="0"/>
          <w:marRight w:val="0"/>
          <w:marTop w:val="0"/>
          <w:marBottom w:val="0"/>
          <w:divBdr>
            <w:top w:val="none" w:sz="0" w:space="0" w:color="auto"/>
            <w:left w:val="none" w:sz="0" w:space="0" w:color="auto"/>
            <w:bottom w:val="none" w:sz="0" w:space="0" w:color="auto"/>
            <w:right w:val="none" w:sz="0" w:space="0" w:color="auto"/>
          </w:divBdr>
        </w:div>
        <w:div w:id="427385256">
          <w:marLeft w:val="0"/>
          <w:marRight w:val="0"/>
          <w:marTop w:val="0"/>
          <w:marBottom w:val="0"/>
          <w:divBdr>
            <w:top w:val="none" w:sz="0" w:space="0" w:color="auto"/>
            <w:left w:val="none" w:sz="0" w:space="0" w:color="auto"/>
            <w:bottom w:val="none" w:sz="0" w:space="0" w:color="auto"/>
            <w:right w:val="none" w:sz="0" w:space="0" w:color="auto"/>
          </w:divBdr>
        </w:div>
        <w:div w:id="500707091">
          <w:marLeft w:val="0"/>
          <w:marRight w:val="0"/>
          <w:marTop w:val="0"/>
          <w:marBottom w:val="0"/>
          <w:divBdr>
            <w:top w:val="none" w:sz="0" w:space="0" w:color="auto"/>
            <w:left w:val="none" w:sz="0" w:space="0" w:color="auto"/>
            <w:bottom w:val="none" w:sz="0" w:space="0" w:color="auto"/>
            <w:right w:val="none" w:sz="0" w:space="0" w:color="auto"/>
          </w:divBdr>
        </w:div>
        <w:div w:id="212543139">
          <w:marLeft w:val="0"/>
          <w:marRight w:val="0"/>
          <w:marTop w:val="0"/>
          <w:marBottom w:val="0"/>
          <w:divBdr>
            <w:top w:val="none" w:sz="0" w:space="0" w:color="auto"/>
            <w:left w:val="none" w:sz="0" w:space="0" w:color="auto"/>
            <w:bottom w:val="none" w:sz="0" w:space="0" w:color="auto"/>
            <w:right w:val="none" w:sz="0" w:space="0" w:color="auto"/>
          </w:divBdr>
        </w:div>
        <w:div w:id="1550804866">
          <w:marLeft w:val="0"/>
          <w:marRight w:val="0"/>
          <w:marTop w:val="0"/>
          <w:marBottom w:val="0"/>
          <w:divBdr>
            <w:top w:val="none" w:sz="0" w:space="0" w:color="auto"/>
            <w:left w:val="none" w:sz="0" w:space="0" w:color="auto"/>
            <w:bottom w:val="none" w:sz="0" w:space="0" w:color="auto"/>
            <w:right w:val="none" w:sz="0" w:space="0" w:color="auto"/>
          </w:divBdr>
        </w:div>
        <w:div w:id="404844870">
          <w:marLeft w:val="0"/>
          <w:marRight w:val="0"/>
          <w:marTop w:val="0"/>
          <w:marBottom w:val="0"/>
          <w:divBdr>
            <w:top w:val="none" w:sz="0" w:space="0" w:color="auto"/>
            <w:left w:val="none" w:sz="0" w:space="0" w:color="auto"/>
            <w:bottom w:val="none" w:sz="0" w:space="0" w:color="auto"/>
            <w:right w:val="none" w:sz="0" w:space="0" w:color="auto"/>
          </w:divBdr>
        </w:div>
        <w:div w:id="902370878">
          <w:marLeft w:val="0"/>
          <w:marRight w:val="0"/>
          <w:marTop w:val="0"/>
          <w:marBottom w:val="0"/>
          <w:divBdr>
            <w:top w:val="none" w:sz="0" w:space="0" w:color="auto"/>
            <w:left w:val="none" w:sz="0" w:space="0" w:color="auto"/>
            <w:bottom w:val="none" w:sz="0" w:space="0" w:color="auto"/>
            <w:right w:val="none" w:sz="0" w:space="0" w:color="auto"/>
          </w:divBdr>
        </w:div>
        <w:div w:id="1484539970">
          <w:marLeft w:val="0"/>
          <w:marRight w:val="0"/>
          <w:marTop w:val="0"/>
          <w:marBottom w:val="0"/>
          <w:divBdr>
            <w:top w:val="none" w:sz="0" w:space="0" w:color="auto"/>
            <w:left w:val="none" w:sz="0" w:space="0" w:color="auto"/>
            <w:bottom w:val="none" w:sz="0" w:space="0" w:color="auto"/>
            <w:right w:val="none" w:sz="0" w:space="0" w:color="auto"/>
          </w:divBdr>
        </w:div>
        <w:div w:id="424153518">
          <w:marLeft w:val="0"/>
          <w:marRight w:val="0"/>
          <w:marTop w:val="0"/>
          <w:marBottom w:val="0"/>
          <w:divBdr>
            <w:top w:val="none" w:sz="0" w:space="0" w:color="auto"/>
            <w:left w:val="none" w:sz="0" w:space="0" w:color="auto"/>
            <w:bottom w:val="none" w:sz="0" w:space="0" w:color="auto"/>
            <w:right w:val="none" w:sz="0" w:space="0" w:color="auto"/>
          </w:divBdr>
        </w:div>
        <w:div w:id="1183131867">
          <w:marLeft w:val="0"/>
          <w:marRight w:val="0"/>
          <w:marTop w:val="0"/>
          <w:marBottom w:val="0"/>
          <w:divBdr>
            <w:top w:val="none" w:sz="0" w:space="0" w:color="auto"/>
            <w:left w:val="none" w:sz="0" w:space="0" w:color="auto"/>
            <w:bottom w:val="none" w:sz="0" w:space="0" w:color="auto"/>
            <w:right w:val="none" w:sz="0" w:space="0" w:color="auto"/>
          </w:divBdr>
        </w:div>
        <w:div w:id="2147118370">
          <w:marLeft w:val="0"/>
          <w:marRight w:val="0"/>
          <w:marTop w:val="0"/>
          <w:marBottom w:val="0"/>
          <w:divBdr>
            <w:top w:val="none" w:sz="0" w:space="0" w:color="auto"/>
            <w:left w:val="none" w:sz="0" w:space="0" w:color="auto"/>
            <w:bottom w:val="none" w:sz="0" w:space="0" w:color="auto"/>
            <w:right w:val="none" w:sz="0" w:space="0" w:color="auto"/>
          </w:divBdr>
        </w:div>
        <w:div w:id="1320571875">
          <w:marLeft w:val="0"/>
          <w:marRight w:val="0"/>
          <w:marTop w:val="0"/>
          <w:marBottom w:val="0"/>
          <w:divBdr>
            <w:top w:val="none" w:sz="0" w:space="0" w:color="auto"/>
            <w:left w:val="none" w:sz="0" w:space="0" w:color="auto"/>
            <w:bottom w:val="none" w:sz="0" w:space="0" w:color="auto"/>
            <w:right w:val="none" w:sz="0" w:space="0" w:color="auto"/>
          </w:divBdr>
        </w:div>
        <w:div w:id="1509827967">
          <w:marLeft w:val="0"/>
          <w:marRight w:val="0"/>
          <w:marTop w:val="0"/>
          <w:marBottom w:val="0"/>
          <w:divBdr>
            <w:top w:val="none" w:sz="0" w:space="0" w:color="auto"/>
            <w:left w:val="none" w:sz="0" w:space="0" w:color="auto"/>
            <w:bottom w:val="none" w:sz="0" w:space="0" w:color="auto"/>
            <w:right w:val="none" w:sz="0" w:space="0" w:color="auto"/>
          </w:divBdr>
        </w:div>
        <w:div w:id="18744902">
          <w:marLeft w:val="0"/>
          <w:marRight w:val="0"/>
          <w:marTop w:val="0"/>
          <w:marBottom w:val="0"/>
          <w:divBdr>
            <w:top w:val="none" w:sz="0" w:space="0" w:color="auto"/>
            <w:left w:val="none" w:sz="0" w:space="0" w:color="auto"/>
            <w:bottom w:val="none" w:sz="0" w:space="0" w:color="auto"/>
            <w:right w:val="none" w:sz="0" w:space="0" w:color="auto"/>
          </w:divBdr>
        </w:div>
        <w:div w:id="769009666">
          <w:marLeft w:val="0"/>
          <w:marRight w:val="0"/>
          <w:marTop w:val="0"/>
          <w:marBottom w:val="0"/>
          <w:divBdr>
            <w:top w:val="none" w:sz="0" w:space="0" w:color="auto"/>
            <w:left w:val="none" w:sz="0" w:space="0" w:color="auto"/>
            <w:bottom w:val="none" w:sz="0" w:space="0" w:color="auto"/>
            <w:right w:val="none" w:sz="0" w:space="0" w:color="auto"/>
          </w:divBdr>
        </w:div>
        <w:div w:id="2066949373">
          <w:marLeft w:val="0"/>
          <w:marRight w:val="0"/>
          <w:marTop w:val="0"/>
          <w:marBottom w:val="0"/>
          <w:divBdr>
            <w:top w:val="none" w:sz="0" w:space="0" w:color="auto"/>
            <w:left w:val="none" w:sz="0" w:space="0" w:color="auto"/>
            <w:bottom w:val="none" w:sz="0" w:space="0" w:color="auto"/>
            <w:right w:val="none" w:sz="0" w:space="0" w:color="auto"/>
          </w:divBdr>
        </w:div>
        <w:div w:id="445853654">
          <w:marLeft w:val="0"/>
          <w:marRight w:val="0"/>
          <w:marTop w:val="0"/>
          <w:marBottom w:val="0"/>
          <w:divBdr>
            <w:top w:val="none" w:sz="0" w:space="0" w:color="auto"/>
            <w:left w:val="none" w:sz="0" w:space="0" w:color="auto"/>
            <w:bottom w:val="none" w:sz="0" w:space="0" w:color="auto"/>
            <w:right w:val="none" w:sz="0" w:space="0" w:color="auto"/>
          </w:divBdr>
        </w:div>
        <w:div w:id="1099065923">
          <w:marLeft w:val="0"/>
          <w:marRight w:val="0"/>
          <w:marTop w:val="0"/>
          <w:marBottom w:val="0"/>
          <w:divBdr>
            <w:top w:val="none" w:sz="0" w:space="0" w:color="auto"/>
            <w:left w:val="none" w:sz="0" w:space="0" w:color="auto"/>
            <w:bottom w:val="none" w:sz="0" w:space="0" w:color="auto"/>
            <w:right w:val="none" w:sz="0" w:space="0" w:color="auto"/>
          </w:divBdr>
        </w:div>
        <w:div w:id="1096560605">
          <w:marLeft w:val="0"/>
          <w:marRight w:val="0"/>
          <w:marTop w:val="0"/>
          <w:marBottom w:val="0"/>
          <w:divBdr>
            <w:top w:val="none" w:sz="0" w:space="0" w:color="auto"/>
            <w:left w:val="none" w:sz="0" w:space="0" w:color="auto"/>
            <w:bottom w:val="none" w:sz="0" w:space="0" w:color="auto"/>
            <w:right w:val="none" w:sz="0" w:space="0" w:color="auto"/>
          </w:divBdr>
        </w:div>
        <w:div w:id="1350717853">
          <w:marLeft w:val="0"/>
          <w:marRight w:val="0"/>
          <w:marTop w:val="0"/>
          <w:marBottom w:val="0"/>
          <w:divBdr>
            <w:top w:val="none" w:sz="0" w:space="0" w:color="auto"/>
            <w:left w:val="none" w:sz="0" w:space="0" w:color="auto"/>
            <w:bottom w:val="none" w:sz="0" w:space="0" w:color="auto"/>
            <w:right w:val="none" w:sz="0" w:space="0" w:color="auto"/>
          </w:divBdr>
        </w:div>
        <w:div w:id="285356029">
          <w:marLeft w:val="0"/>
          <w:marRight w:val="0"/>
          <w:marTop w:val="0"/>
          <w:marBottom w:val="0"/>
          <w:divBdr>
            <w:top w:val="none" w:sz="0" w:space="0" w:color="auto"/>
            <w:left w:val="none" w:sz="0" w:space="0" w:color="auto"/>
            <w:bottom w:val="none" w:sz="0" w:space="0" w:color="auto"/>
            <w:right w:val="none" w:sz="0" w:space="0" w:color="auto"/>
          </w:divBdr>
        </w:div>
        <w:div w:id="208230544">
          <w:marLeft w:val="0"/>
          <w:marRight w:val="0"/>
          <w:marTop w:val="0"/>
          <w:marBottom w:val="0"/>
          <w:divBdr>
            <w:top w:val="none" w:sz="0" w:space="0" w:color="auto"/>
            <w:left w:val="none" w:sz="0" w:space="0" w:color="auto"/>
            <w:bottom w:val="none" w:sz="0" w:space="0" w:color="auto"/>
            <w:right w:val="none" w:sz="0" w:space="0" w:color="auto"/>
          </w:divBdr>
        </w:div>
        <w:div w:id="628125623">
          <w:marLeft w:val="0"/>
          <w:marRight w:val="0"/>
          <w:marTop w:val="0"/>
          <w:marBottom w:val="0"/>
          <w:divBdr>
            <w:top w:val="none" w:sz="0" w:space="0" w:color="auto"/>
            <w:left w:val="none" w:sz="0" w:space="0" w:color="auto"/>
            <w:bottom w:val="none" w:sz="0" w:space="0" w:color="auto"/>
            <w:right w:val="none" w:sz="0" w:space="0" w:color="auto"/>
          </w:divBdr>
        </w:div>
        <w:div w:id="1721436315">
          <w:marLeft w:val="0"/>
          <w:marRight w:val="0"/>
          <w:marTop w:val="0"/>
          <w:marBottom w:val="0"/>
          <w:divBdr>
            <w:top w:val="none" w:sz="0" w:space="0" w:color="auto"/>
            <w:left w:val="none" w:sz="0" w:space="0" w:color="auto"/>
            <w:bottom w:val="none" w:sz="0" w:space="0" w:color="auto"/>
            <w:right w:val="none" w:sz="0" w:space="0" w:color="auto"/>
          </w:divBdr>
        </w:div>
        <w:div w:id="795104658">
          <w:marLeft w:val="0"/>
          <w:marRight w:val="0"/>
          <w:marTop w:val="0"/>
          <w:marBottom w:val="0"/>
          <w:divBdr>
            <w:top w:val="none" w:sz="0" w:space="0" w:color="auto"/>
            <w:left w:val="none" w:sz="0" w:space="0" w:color="auto"/>
            <w:bottom w:val="none" w:sz="0" w:space="0" w:color="auto"/>
            <w:right w:val="none" w:sz="0" w:space="0" w:color="auto"/>
          </w:divBdr>
        </w:div>
        <w:div w:id="1371221102">
          <w:marLeft w:val="0"/>
          <w:marRight w:val="0"/>
          <w:marTop w:val="0"/>
          <w:marBottom w:val="0"/>
          <w:divBdr>
            <w:top w:val="none" w:sz="0" w:space="0" w:color="auto"/>
            <w:left w:val="none" w:sz="0" w:space="0" w:color="auto"/>
            <w:bottom w:val="none" w:sz="0" w:space="0" w:color="auto"/>
            <w:right w:val="none" w:sz="0" w:space="0" w:color="auto"/>
          </w:divBdr>
        </w:div>
        <w:div w:id="359166552">
          <w:marLeft w:val="0"/>
          <w:marRight w:val="0"/>
          <w:marTop w:val="0"/>
          <w:marBottom w:val="0"/>
          <w:divBdr>
            <w:top w:val="none" w:sz="0" w:space="0" w:color="auto"/>
            <w:left w:val="none" w:sz="0" w:space="0" w:color="auto"/>
            <w:bottom w:val="none" w:sz="0" w:space="0" w:color="auto"/>
            <w:right w:val="none" w:sz="0" w:space="0" w:color="auto"/>
          </w:divBdr>
        </w:div>
        <w:div w:id="1204826271">
          <w:marLeft w:val="0"/>
          <w:marRight w:val="0"/>
          <w:marTop w:val="0"/>
          <w:marBottom w:val="0"/>
          <w:divBdr>
            <w:top w:val="none" w:sz="0" w:space="0" w:color="auto"/>
            <w:left w:val="none" w:sz="0" w:space="0" w:color="auto"/>
            <w:bottom w:val="none" w:sz="0" w:space="0" w:color="auto"/>
            <w:right w:val="none" w:sz="0" w:space="0" w:color="auto"/>
          </w:divBdr>
        </w:div>
        <w:div w:id="1319990879">
          <w:marLeft w:val="0"/>
          <w:marRight w:val="0"/>
          <w:marTop w:val="0"/>
          <w:marBottom w:val="0"/>
          <w:divBdr>
            <w:top w:val="none" w:sz="0" w:space="0" w:color="auto"/>
            <w:left w:val="none" w:sz="0" w:space="0" w:color="auto"/>
            <w:bottom w:val="none" w:sz="0" w:space="0" w:color="auto"/>
            <w:right w:val="none" w:sz="0" w:space="0" w:color="auto"/>
          </w:divBdr>
        </w:div>
      </w:divsChild>
    </w:div>
    <w:div w:id="16191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52654BE5AA7C6AA0760669E729CD06CA64F00678FF2B5690898F551796BCBDF2B62944B7FCCC6007EBF88E0A731390ED84A2461026DB35C0381EFD4p8K" TargetMode="External"/><Relationship Id="rId18" Type="http://schemas.openxmlformats.org/officeDocument/2006/relationships/hyperlink" Target="https://docs.cntd.ru/document/902227139" TargetMode="External"/><Relationship Id="rId3" Type="http://schemas.openxmlformats.org/officeDocument/2006/relationships/styles" Target="styles.xml"/><Relationship Id="rId21" Type="http://schemas.openxmlformats.org/officeDocument/2006/relationships/hyperlink" Target="https://docs.cntd.ru/document/901978846" TargetMode="External"/><Relationship Id="rId7" Type="http://schemas.openxmlformats.org/officeDocument/2006/relationships/endnotes" Target="endnotes.xml"/><Relationship Id="rId12" Type="http://schemas.openxmlformats.org/officeDocument/2006/relationships/hyperlink" Target="consultantplus://offline/ref=352654BE5AA7C6AA0760669E729CD06CA64F006780F4B8670198F551796BCBDF2B62944B7FCCC6007EBF88E0A731390ED84A2461026DB35C0381EFD4p8K" TargetMode="External"/><Relationship Id="rId17" Type="http://schemas.openxmlformats.org/officeDocument/2006/relationships/hyperlink" Target="https://docs.cntd.ru/document/902227139" TargetMode="External"/><Relationship Id="rId2" Type="http://schemas.openxmlformats.org/officeDocument/2006/relationships/numbering" Target="numbering.xml"/><Relationship Id="rId16" Type="http://schemas.openxmlformats.org/officeDocument/2006/relationships/hyperlink" Target="https://docs.cntd.ru/document/902227139" TargetMode="External"/><Relationship Id="rId20" Type="http://schemas.openxmlformats.org/officeDocument/2006/relationships/hyperlink" Target="consultantplus://offline/ref=064580A3DDC4583849EB35443362EE8281C9434D5E74AFBAF7EB41AC2AC91B34C3B4DAD44B66D47BAEC64457BCBBD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06340E97405B98F335124CA646EE4C3B32EC1D9FA35415CB2F8459E41B25E9D08C29F6114C66C20403D1018182EF1339BAA83F8F7D236CAD8E5AqChA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4580A3DDC4583849EB35443362EE8283C143485273AFBAF7EB41AC2AC91B34D1B482D84A6ECA7AA4D31206F9E90E207A41402163EE9391BBD1K" TargetMode="External"/><Relationship Id="rId23" Type="http://schemas.openxmlformats.org/officeDocument/2006/relationships/fontTable" Target="fontTable.xml"/><Relationship Id="rId10" Type="http://schemas.openxmlformats.org/officeDocument/2006/relationships/hyperlink" Target="consultantplus://offline/ref=4C557C21C5C14232961985E32973A195C34830694480E13E1D7140BEDE66D6B638614E14307B41F2884B6B0E510E93D74629999112799CC8K9U0H" TargetMode="External"/><Relationship Id="rId19" Type="http://schemas.openxmlformats.org/officeDocument/2006/relationships/hyperlink" Target="consultantplus://offline/ref=064580A3DDC4583849EB35443362EE8281C9434D5E74AFBAF7EB41AC2AC91B34C3B4DAD44B66D47BAEC64457BCBBD5K" TargetMode="External"/><Relationship Id="rId4" Type="http://schemas.openxmlformats.org/officeDocument/2006/relationships/settings" Target="settings.xml"/><Relationship Id="rId9" Type="http://schemas.openxmlformats.org/officeDocument/2006/relationships/hyperlink" Target="consultantplus://offline/ref=4C557C21C5C14232961985E32973A195C34036684382E13E1D7140BEDE66D6B638614E14307B41F58A4B6B0E510E93D74629999112799CC8K9U0H" TargetMode="External"/><Relationship Id="rId14" Type="http://schemas.openxmlformats.org/officeDocument/2006/relationships/hyperlink" Target="consultantplus://offline/ref=064580A3DDC4583849EB2B49250EB38682C318435D78A4EAA9B41AF17DC0116396FBDB9A0E63CB7BACD8475FB6E852652752412B63EC918EBAE640B0D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30A1-0D71-49EC-8F83-E6B68306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35</Pages>
  <Words>12079</Words>
  <Characters>68856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Багданова Валентина Фёдоровна</dc:creator>
  <cp:lastModifiedBy>Коршунова Наталья Сергеевна</cp:lastModifiedBy>
  <cp:revision>35</cp:revision>
  <cp:lastPrinted>2022-04-05T04:52:00Z</cp:lastPrinted>
  <dcterms:created xsi:type="dcterms:W3CDTF">2022-01-20T11:16:00Z</dcterms:created>
  <dcterms:modified xsi:type="dcterms:W3CDTF">2022-10-05T11:46:00Z</dcterms:modified>
</cp:coreProperties>
</file>